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BB" w:rsidRDefault="002D74BB" w:rsidP="00A90895">
      <w:pPr>
        <w:jc w:val="center"/>
        <w:rPr>
          <w:b/>
          <w:caps/>
          <w:sz w:val="28"/>
          <w:szCs w:val="28"/>
        </w:rPr>
      </w:pPr>
      <w:r w:rsidRPr="00C7613E">
        <w:rPr>
          <w:rFonts w:ascii="PT Astra Serif" w:hAnsi="PT Astra Serif"/>
          <w:b/>
          <w:caps/>
          <w:noProof/>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Молчановский МР_ПП-04" style="width:45pt;height:56.25pt;visibility:visible">
            <v:imagedata r:id="rId6" o:title=""/>
          </v:shape>
        </w:pict>
      </w:r>
    </w:p>
    <w:p w:rsidR="002D74BB" w:rsidRDefault="002D74BB" w:rsidP="00A90895">
      <w:pPr>
        <w:jc w:val="center"/>
        <w:rPr>
          <w:b/>
          <w:caps/>
          <w:sz w:val="28"/>
          <w:szCs w:val="28"/>
        </w:rPr>
      </w:pPr>
    </w:p>
    <w:p w:rsidR="002D74BB" w:rsidRPr="00A90895" w:rsidRDefault="002D74BB" w:rsidP="00A90895">
      <w:pPr>
        <w:jc w:val="center"/>
        <w:rPr>
          <w:b/>
          <w:caps/>
          <w:sz w:val="28"/>
          <w:szCs w:val="28"/>
        </w:rPr>
      </w:pPr>
      <w:r w:rsidRPr="00A90895">
        <w:rPr>
          <w:b/>
          <w:caps/>
          <w:sz w:val="28"/>
          <w:szCs w:val="28"/>
        </w:rPr>
        <w:t>ДУМА молчановского РАЙОНА</w:t>
      </w:r>
    </w:p>
    <w:p w:rsidR="002D74BB" w:rsidRDefault="002D74BB" w:rsidP="00A90895">
      <w:pPr>
        <w:jc w:val="center"/>
        <w:rPr>
          <w:b/>
          <w:caps/>
          <w:sz w:val="28"/>
          <w:szCs w:val="28"/>
        </w:rPr>
      </w:pPr>
      <w:r w:rsidRPr="00A90895">
        <w:rPr>
          <w:b/>
          <w:caps/>
          <w:sz w:val="28"/>
          <w:szCs w:val="28"/>
        </w:rPr>
        <w:t>Томской области</w:t>
      </w:r>
    </w:p>
    <w:p w:rsidR="002D74BB" w:rsidRPr="00A90895" w:rsidRDefault="002D74BB" w:rsidP="00A90895">
      <w:pPr>
        <w:jc w:val="center"/>
        <w:rPr>
          <w:b/>
          <w:caps/>
          <w:sz w:val="28"/>
          <w:szCs w:val="28"/>
        </w:rPr>
      </w:pPr>
    </w:p>
    <w:p w:rsidR="002D74BB" w:rsidRPr="00A90895" w:rsidRDefault="002D74BB" w:rsidP="00A90895">
      <w:pPr>
        <w:jc w:val="center"/>
        <w:rPr>
          <w:b/>
          <w:caps/>
          <w:sz w:val="28"/>
          <w:szCs w:val="28"/>
        </w:rPr>
      </w:pPr>
      <w:r w:rsidRPr="00A90895">
        <w:rPr>
          <w:b/>
          <w:caps/>
          <w:sz w:val="32"/>
          <w:szCs w:val="32"/>
        </w:rPr>
        <w:t>РЕШЕние</w:t>
      </w:r>
    </w:p>
    <w:p w:rsidR="002D74BB" w:rsidRPr="00A90895" w:rsidRDefault="002D74BB" w:rsidP="00A90895">
      <w:pPr>
        <w:jc w:val="center"/>
        <w:rPr>
          <w:sz w:val="28"/>
          <w:szCs w:val="28"/>
        </w:rPr>
      </w:pPr>
    </w:p>
    <w:p w:rsidR="002D74BB" w:rsidRPr="001120F2" w:rsidRDefault="002D74BB" w:rsidP="00A90895">
      <w:pPr>
        <w:rPr>
          <w:color w:val="000000"/>
          <w:sz w:val="28"/>
          <w:szCs w:val="28"/>
        </w:rPr>
      </w:pPr>
      <w:r w:rsidRPr="001120F2">
        <w:rPr>
          <w:color w:val="000000"/>
          <w:sz w:val="28"/>
          <w:szCs w:val="28"/>
        </w:rPr>
        <w:t xml:space="preserve">25.12.2023                                                                                                              № 57 </w:t>
      </w:r>
    </w:p>
    <w:p w:rsidR="002D74BB" w:rsidRPr="001120F2" w:rsidRDefault="002D74BB" w:rsidP="00A90895">
      <w:pPr>
        <w:jc w:val="center"/>
        <w:rPr>
          <w:color w:val="000000"/>
          <w:sz w:val="28"/>
          <w:szCs w:val="28"/>
        </w:rPr>
      </w:pPr>
      <w:r w:rsidRPr="001120F2">
        <w:rPr>
          <w:color w:val="000000"/>
          <w:sz w:val="28"/>
          <w:szCs w:val="28"/>
        </w:rPr>
        <w:t>с. Молчаново</w:t>
      </w:r>
    </w:p>
    <w:p w:rsidR="002D74BB" w:rsidRPr="00A90895" w:rsidRDefault="002D74BB" w:rsidP="00A90895">
      <w:pPr>
        <w:jc w:val="center"/>
        <w:rPr>
          <w:color w:val="000000"/>
          <w:sz w:val="26"/>
          <w:szCs w:val="26"/>
        </w:rPr>
      </w:pPr>
    </w:p>
    <w:p w:rsidR="002D74BB" w:rsidRPr="00A90895" w:rsidRDefault="002D74BB" w:rsidP="00A90895">
      <w:pPr>
        <w:jc w:val="center"/>
        <w:rPr>
          <w:sz w:val="28"/>
          <w:szCs w:val="28"/>
        </w:rPr>
      </w:pPr>
      <w:r w:rsidRPr="00A90895">
        <w:rPr>
          <w:sz w:val="28"/>
          <w:szCs w:val="28"/>
        </w:rPr>
        <w:t>Об утверждении бюджета муниципального образования «Молчановский район» на 202</w:t>
      </w:r>
      <w:r>
        <w:rPr>
          <w:sz w:val="28"/>
          <w:szCs w:val="28"/>
        </w:rPr>
        <w:t xml:space="preserve">4 год и </w:t>
      </w:r>
      <w:r w:rsidRPr="00A90895">
        <w:rPr>
          <w:sz w:val="28"/>
          <w:szCs w:val="28"/>
        </w:rPr>
        <w:t>плановый период 202</w:t>
      </w:r>
      <w:r>
        <w:rPr>
          <w:sz w:val="28"/>
          <w:szCs w:val="28"/>
        </w:rPr>
        <w:t>5</w:t>
      </w:r>
      <w:r w:rsidRPr="00A90895">
        <w:rPr>
          <w:sz w:val="28"/>
          <w:szCs w:val="28"/>
        </w:rPr>
        <w:t xml:space="preserve"> и 202</w:t>
      </w:r>
      <w:r>
        <w:rPr>
          <w:sz w:val="28"/>
          <w:szCs w:val="28"/>
        </w:rPr>
        <w:t>6</w:t>
      </w:r>
      <w:r w:rsidRPr="00A90895">
        <w:rPr>
          <w:sz w:val="28"/>
          <w:szCs w:val="28"/>
        </w:rPr>
        <w:t xml:space="preserve"> годов</w:t>
      </w:r>
    </w:p>
    <w:p w:rsidR="002D74BB" w:rsidRPr="00A90895" w:rsidRDefault="002D74BB" w:rsidP="00A90895">
      <w:pPr>
        <w:jc w:val="center"/>
        <w:rPr>
          <w:sz w:val="26"/>
          <w:szCs w:val="26"/>
        </w:rPr>
      </w:pPr>
    </w:p>
    <w:p w:rsidR="002D74BB" w:rsidRPr="00A90895" w:rsidRDefault="002D74BB" w:rsidP="00A90895">
      <w:pPr>
        <w:ind w:firstLine="720"/>
        <w:jc w:val="both"/>
        <w:rPr>
          <w:bCs/>
          <w:sz w:val="26"/>
          <w:szCs w:val="26"/>
        </w:rPr>
      </w:pPr>
      <w:r w:rsidRPr="00A90895">
        <w:rPr>
          <w:bCs/>
          <w:sz w:val="26"/>
          <w:szCs w:val="26"/>
        </w:rPr>
        <w:t>В соответствии с Бюджетным кодексом Российской Федерации, Федеральным законом от 06.10.2003 № 131 – ФЗ «Об общих принципах организации местного самоуправления в Российской Федерации»</w:t>
      </w:r>
    </w:p>
    <w:p w:rsidR="002D74BB" w:rsidRPr="00A90895" w:rsidRDefault="002D74BB" w:rsidP="00A90895">
      <w:pPr>
        <w:autoSpaceDE w:val="0"/>
        <w:autoSpaceDN w:val="0"/>
        <w:adjustRightInd w:val="0"/>
        <w:jc w:val="both"/>
        <w:rPr>
          <w:sz w:val="26"/>
          <w:szCs w:val="26"/>
        </w:rPr>
      </w:pPr>
    </w:p>
    <w:p w:rsidR="002D74BB" w:rsidRDefault="002D74BB" w:rsidP="00101E16">
      <w:pPr>
        <w:jc w:val="center"/>
        <w:rPr>
          <w:bCs/>
          <w:sz w:val="26"/>
          <w:szCs w:val="26"/>
        </w:rPr>
      </w:pPr>
      <w:r w:rsidRPr="00A90895">
        <w:rPr>
          <w:bCs/>
          <w:sz w:val="26"/>
          <w:szCs w:val="26"/>
        </w:rPr>
        <w:t>ДУМА МОЛЧАНОВСКОГО РАЙОНА РЕШИЛА:</w:t>
      </w:r>
    </w:p>
    <w:p w:rsidR="002D74BB" w:rsidRPr="00A90895" w:rsidRDefault="002D74BB" w:rsidP="00101E16">
      <w:pPr>
        <w:jc w:val="center"/>
        <w:rPr>
          <w:sz w:val="26"/>
          <w:szCs w:val="26"/>
        </w:rPr>
      </w:pPr>
    </w:p>
    <w:p w:rsidR="002D74BB" w:rsidRPr="00A90895" w:rsidRDefault="002D74BB" w:rsidP="00A90895">
      <w:pPr>
        <w:pStyle w:val="11"/>
        <w:ind w:firstLine="709"/>
        <w:jc w:val="both"/>
        <w:rPr>
          <w:color w:val="auto"/>
          <w:sz w:val="26"/>
          <w:szCs w:val="26"/>
        </w:rPr>
      </w:pPr>
      <w:r w:rsidRPr="00A90895">
        <w:rPr>
          <w:color w:val="auto"/>
          <w:sz w:val="26"/>
          <w:szCs w:val="26"/>
        </w:rPr>
        <w:t xml:space="preserve">1. </w:t>
      </w:r>
      <w:bookmarkStart w:id="0" w:name="_Hlk23957174"/>
      <w:r w:rsidRPr="00A90895">
        <w:rPr>
          <w:color w:val="auto"/>
          <w:sz w:val="26"/>
          <w:szCs w:val="26"/>
        </w:rPr>
        <w:t>Утвердить основные характеристики бюджета муниципального образования «Молчановский район» на 202</w:t>
      </w:r>
      <w:r>
        <w:rPr>
          <w:color w:val="auto"/>
          <w:sz w:val="26"/>
          <w:szCs w:val="26"/>
        </w:rPr>
        <w:t>4</w:t>
      </w:r>
      <w:r w:rsidRPr="00A90895">
        <w:rPr>
          <w:color w:val="auto"/>
          <w:sz w:val="26"/>
          <w:szCs w:val="26"/>
        </w:rPr>
        <w:t xml:space="preserve"> год</w:t>
      </w:r>
      <w:bookmarkEnd w:id="0"/>
      <w:r w:rsidRPr="00A90895">
        <w:rPr>
          <w:color w:val="auto"/>
          <w:sz w:val="26"/>
          <w:szCs w:val="26"/>
        </w:rPr>
        <w:t>:</w:t>
      </w:r>
    </w:p>
    <w:p w:rsidR="002D74BB" w:rsidRPr="008170BC" w:rsidRDefault="002D74BB" w:rsidP="00A90895">
      <w:pPr>
        <w:ind w:firstLine="720"/>
        <w:jc w:val="both"/>
        <w:rPr>
          <w:sz w:val="26"/>
          <w:szCs w:val="26"/>
        </w:rPr>
      </w:pPr>
      <w:r w:rsidRPr="00A90895">
        <w:rPr>
          <w:sz w:val="26"/>
          <w:szCs w:val="26"/>
        </w:rPr>
        <w:t xml:space="preserve">1) общий объем доходов бюджета муниципального образования «Молчановский район» в сумме </w:t>
      </w:r>
      <w:r>
        <w:rPr>
          <w:sz w:val="26"/>
          <w:szCs w:val="26"/>
        </w:rPr>
        <w:t>766 709,1</w:t>
      </w:r>
      <w:r w:rsidRPr="008170BC">
        <w:rPr>
          <w:sz w:val="26"/>
          <w:szCs w:val="26"/>
        </w:rPr>
        <w:t xml:space="preserve"> тыс. рублей, в том числе налоговые и неналоговые доходы в сумме </w:t>
      </w:r>
      <w:r>
        <w:rPr>
          <w:sz w:val="26"/>
          <w:szCs w:val="26"/>
        </w:rPr>
        <w:t>106 607,5</w:t>
      </w:r>
      <w:r w:rsidRPr="008170BC">
        <w:rPr>
          <w:sz w:val="26"/>
          <w:szCs w:val="26"/>
        </w:rPr>
        <w:t xml:space="preserve"> тыс. рублей, безвозмездные поступления в сумме </w:t>
      </w:r>
      <w:r>
        <w:rPr>
          <w:sz w:val="26"/>
          <w:szCs w:val="26"/>
        </w:rPr>
        <w:t>660 101,6 </w:t>
      </w:r>
      <w:r w:rsidRPr="008170BC">
        <w:rPr>
          <w:sz w:val="26"/>
          <w:szCs w:val="26"/>
        </w:rPr>
        <w:t>тыс.</w:t>
      </w:r>
      <w:r>
        <w:rPr>
          <w:sz w:val="26"/>
          <w:szCs w:val="26"/>
        </w:rPr>
        <w:t> </w:t>
      </w:r>
      <w:r w:rsidRPr="008170BC">
        <w:rPr>
          <w:sz w:val="26"/>
          <w:szCs w:val="26"/>
        </w:rPr>
        <w:t>рублей;</w:t>
      </w:r>
    </w:p>
    <w:p w:rsidR="002D74BB" w:rsidRPr="008170BC" w:rsidRDefault="002D74BB" w:rsidP="00A90895">
      <w:pPr>
        <w:ind w:firstLine="720"/>
        <w:jc w:val="both"/>
        <w:rPr>
          <w:sz w:val="26"/>
          <w:szCs w:val="26"/>
        </w:rPr>
      </w:pPr>
      <w:r w:rsidRPr="008170BC">
        <w:rPr>
          <w:sz w:val="26"/>
          <w:szCs w:val="26"/>
        </w:rPr>
        <w:t xml:space="preserve">2) общий объем расходов бюджета муниципального образования «Молчановский район» в сумме </w:t>
      </w:r>
      <w:r>
        <w:rPr>
          <w:sz w:val="26"/>
          <w:szCs w:val="26"/>
        </w:rPr>
        <w:t>763 737,8</w:t>
      </w:r>
      <w:r w:rsidRPr="008170BC">
        <w:rPr>
          <w:sz w:val="26"/>
          <w:szCs w:val="26"/>
        </w:rPr>
        <w:t xml:space="preserve"> тыс. рублей;</w:t>
      </w:r>
    </w:p>
    <w:p w:rsidR="002D74BB" w:rsidRPr="008170BC" w:rsidRDefault="002D74BB" w:rsidP="00A90895">
      <w:pPr>
        <w:ind w:firstLine="720"/>
        <w:contextualSpacing/>
        <w:jc w:val="both"/>
        <w:rPr>
          <w:sz w:val="26"/>
          <w:szCs w:val="26"/>
        </w:rPr>
      </w:pPr>
      <w:r w:rsidRPr="008170BC">
        <w:rPr>
          <w:sz w:val="26"/>
          <w:szCs w:val="26"/>
        </w:rPr>
        <w:t xml:space="preserve">3) </w:t>
      </w:r>
      <w:r>
        <w:rPr>
          <w:sz w:val="26"/>
          <w:szCs w:val="26"/>
        </w:rPr>
        <w:t xml:space="preserve">профицит </w:t>
      </w:r>
      <w:r w:rsidRPr="008170BC">
        <w:rPr>
          <w:sz w:val="26"/>
          <w:szCs w:val="26"/>
        </w:rPr>
        <w:t xml:space="preserve">бюджета муниципального образования «Молчановский район» в сумме </w:t>
      </w:r>
      <w:r>
        <w:rPr>
          <w:sz w:val="26"/>
          <w:szCs w:val="26"/>
        </w:rPr>
        <w:t>2 971,3</w:t>
      </w:r>
      <w:r w:rsidRPr="008170BC">
        <w:rPr>
          <w:sz w:val="26"/>
          <w:szCs w:val="26"/>
        </w:rPr>
        <w:t xml:space="preserve"> тыс. рублей.</w:t>
      </w:r>
    </w:p>
    <w:p w:rsidR="002D74BB" w:rsidRPr="008170BC" w:rsidRDefault="002D74BB" w:rsidP="00A90895">
      <w:pPr>
        <w:pStyle w:val="11"/>
        <w:spacing w:before="0"/>
        <w:ind w:firstLine="709"/>
        <w:contextualSpacing/>
        <w:jc w:val="both"/>
        <w:rPr>
          <w:color w:val="auto"/>
          <w:sz w:val="26"/>
          <w:szCs w:val="26"/>
        </w:rPr>
      </w:pPr>
      <w:r w:rsidRPr="008170BC">
        <w:rPr>
          <w:color w:val="auto"/>
          <w:sz w:val="26"/>
          <w:szCs w:val="26"/>
        </w:rPr>
        <w:t>2. Утвердить основные характеристики бюджета муниципального образования «Молчановский район» на 202</w:t>
      </w:r>
      <w:r>
        <w:rPr>
          <w:color w:val="auto"/>
          <w:sz w:val="26"/>
          <w:szCs w:val="26"/>
        </w:rPr>
        <w:t>5</w:t>
      </w:r>
      <w:r w:rsidRPr="008170BC">
        <w:rPr>
          <w:color w:val="auto"/>
          <w:sz w:val="26"/>
          <w:szCs w:val="26"/>
        </w:rPr>
        <w:t xml:space="preserve"> год и</w:t>
      </w:r>
      <w:r>
        <w:rPr>
          <w:color w:val="auto"/>
          <w:sz w:val="26"/>
          <w:szCs w:val="26"/>
        </w:rPr>
        <w:t xml:space="preserve"> на</w:t>
      </w:r>
      <w:r w:rsidRPr="008170BC">
        <w:rPr>
          <w:color w:val="auto"/>
          <w:sz w:val="26"/>
          <w:szCs w:val="26"/>
        </w:rPr>
        <w:t xml:space="preserve"> 202</w:t>
      </w:r>
      <w:r>
        <w:rPr>
          <w:color w:val="auto"/>
          <w:sz w:val="26"/>
          <w:szCs w:val="26"/>
        </w:rPr>
        <w:t>6</w:t>
      </w:r>
      <w:r w:rsidRPr="008170BC">
        <w:rPr>
          <w:color w:val="auto"/>
          <w:sz w:val="26"/>
          <w:szCs w:val="26"/>
        </w:rPr>
        <w:t xml:space="preserve"> год:</w:t>
      </w:r>
    </w:p>
    <w:p w:rsidR="002D74BB" w:rsidRPr="008170BC" w:rsidRDefault="002D74BB" w:rsidP="00A90895">
      <w:pPr>
        <w:ind w:firstLine="720"/>
        <w:jc w:val="both"/>
        <w:rPr>
          <w:sz w:val="26"/>
          <w:szCs w:val="26"/>
        </w:rPr>
      </w:pPr>
      <w:r w:rsidRPr="008170BC">
        <w:rPr>
          <w:sz w:val="26"/>
          <w:szCs w:val="26"/>
        </w:rPr>
        <w:t>1) общий объем доходов бюджета муниципального образования «Молчановский район» на 202</w:t>
      </w:r>
      <w:r>
        <w:rPr>
          <w:sz w:val="26"/>
          <w:szCs w:val="26"/>
        </w:rPr>
        <w:t>5</w:t>
      </w:r>
      <w:r w:rsidRPr="008170BC">
        <w:rPr>
          <w:sz w:val="26"/>
          <w:szCs w:val="26"/>
        </w:rPr>
        <w:t xml:space="preserve"> год в сумме </w:t>
      </w:r>
      <w:r>
        <w:rPr>
          <w:sz w:val="26"/>
          <w:szCs w:val="26"/>
        </w:rPr>
        <w:t>671 969,8</w:t>
      </w:r>
      <w:r w:rsidRPr="008170BC">
        <w:rPr>
          <w:sz w:val="26"/>
          <w:szCs w:val="26"/>
        </w:rPr>
        <w:t xml:space="preserve"> тыс. рублей, в том числе налоговые и неналоговые доходы в сумме </w:t>
      </w:r>
      <w:r>
        <w:rPr>
          <w:sz w:val="26"/>
          <w:szCs w:val="26"/>
        </w:rPr>
        <w:t>115 447,5</w:t>
      </w:r>
      <w:r w:rsidRPr="008170BC">
        <w:rPr>
          <w:sz w:val="26"/>
          <w:szCs w:val="26"/>
        </w:rPr>
        <w:t xml:space="preserve"> тыс. рублей, безвозмездные поступления в сумме </w:t>
      </w:r>
      <w:r>
        <w:rPr>
          <w:sz w:val="26"/>
          <w:szCs w:val="26"/>
        </w:rPr>
        <w:t xml:space="preserve">556 522,3 </w:t>
      </w:r>
      <w:r w:rsidRPr="008170BC">
        <w:rPr>
          <w:sz w:val="26"/>
          <w:szCs w:val="26"/>
        </w:rPr>
        <w:t>тыс. рублей и на 202</w:t>
      </w:r>
      <w:r>
        <w:rPr>
          <w:sz w:val="26"/>
          <w:szCs w:val="26"/>
        </w:rPr>
        <w:t>6</w:t>
      </w:r>
      <w:r w:rsidRPr="008170BC">
        <w:rPr>
          <w:sz w:val="26"/>
          <w:szCs w:val="26"/>
        </w:rPr>
        <w:t xml:space="preserve"> год в сумме </w:t>
      </w:r>
      <w:r>
        <w:rPr>
          <w:sz w:val="26"/>
          <w:szCs w:val="26"/>
        </w:rPr>
        <w:t>664 134,1</w:t>
      </w:r>
      <w:r w:rsidRPr="008170BC">
        <w:rPr>
          <w:sz w:val="26"/>
          <w:szCs w:val="26"/>
        </w:rPr>
        <w:t xml:space="preserve"> тыс. рублей, в том числе налоговые и неналоговые в сумме </w:t>
      </w:r>
      <w:r>
        <w:rPr>
          <w:sz w:val="26"/>
          <w:szCs w:val="26"/>
        </w:rPr>
        <w:t>127 331,2</w:t>
      </w:r>
      <w:r w:rsidRPr="008170BC">
        <w:rPr>
          <w:sz w:val="26"/>
          <w:szCs w:val="26"/>
        </w:rPr>
        <w:t xml:space="preserve"> тыс. рублей, безвозмездные поступления в сумме </w:t>
      </w:r>
      <w:r>
        <w:rPr>
          <w:sz w:val="26"/>
          <w:szCs w:val="26"/>
        </w:rPr>
        <w:t>536 802,9</w:t>
      </w:r>
      <w:r w:rsidRPr="008170BC">
        <w:rPr>
          <w:sz w:val="26"/>
          <w:szCs w:val="26"/>
        </w:rPr>
        <w:t xml:space="preserve"> тыс. рублей;</w:t>
      </w:r>
    </w:p>
    <w:p w:rsidR="002D74BB" w:rsidRPr="00A90895" w:rsidRDefault="002D74BB" w:rsidP="00A90895">
      <w:pPr>
        <w:ind w:firstLine="720"/>
        <w:jc w:val="both"/>
        <w:rPr>
          <w:sz w:val="26"/>
          <w:szCs w:val="26"/>
        </w:rPr>
      </w:pPr>
      <w:r w:rsidRPr="008170BC">
        <w:rPr>
          <w:sz w:val="26"/>
          <w:szCs w:val="26"/>
        </w:rPr>
        <w:t>2) общий объем расходов муниципального образования «Молчановский район» на 202</w:t>
      </w:r>
      <w:r>
        <w:rPr>
          <w:sz w:val="26"/>
          <w:szCs w:val="26"/>
        </w:rPr>
        <w:t>5</w:t>
      </w:r>
      <w:r w:rsidRPr="008170BC">
        <w:rPr>
          <w:sz w:val="26"/>
          <w:szCs w:val="26"/>
        </w:rPr>
        <w:t xml:space="preserve"> год в сумме </w:t>
      </w:r>
      <w:r>
        <w:rPr>
          <w:sz w:val="26"/>
          <w:szCs w:val="26"/>
        </w:rPr>
        <w:t>669 283,2</w:t>
      </w:r>
      <w:r w:rsidRPr="008170BC">
        <w:rPr>
          <w:sz w:val="26"/>
          <w:szCs w:val="26"/>
        </w:rPr>
        <w:tab/>
        <w:t xml:space="preserve"> тыс. рублей, в том числе условно утвержденных расходы в сумме </w:t>
      </w:r>
      <w:r>
        <w:rPr>
          <w:sz w:val="26"/>
          <w:szCs w:val="26"/>
        </w:rPr>
        <w:t>3 567,0</w:t>
      </w:r>
      <w:r w:rsidRPr="008170BC">
        <w:rPr>
          <w:sz w:val="26"/>
          <w:szCs w:val="26"/>
        </w:rPr>
        <w:t xml:space="preserve"> тыс. рублей, и на 202</w:t>
      </w:r>
      <w:r>
        <w:rPr>
          <w:sz w:val="26"/>
          <w:szCs w:val="26"/>
        </w:rPr>
        <w:t>6</w:t>
      </w:r>
      <w:r w:rsidRPr="008170BC">
        <w:rPr>
          <w:sz w:val="26"/>
          <w:szCs w:val="26"/>
        </w:rPr>
        <w:t xml:space="preserve"> год в сумме </w:t>
      </w:r>
      <w:r>
        <w:rPr>
          <w:sz w:val="26"/>
          <w:szCs w:val="26"/>
        </w:rPr>
        <w:t>663 114,0</w:t>
      </w:r>
      <w:r w:rsidRPr="008170BC">
        <w:rPr>
          <w:sz w:val="26"/>
          <w:szCs w:val="26"/>
        </w:rPr>
        <w:t> тыс. рублей, в том числе условно</w:t>
      </w:r>
      <w:r w:rsidRPr="00A90895">
        <w:rPr>
          <w:sz w:val="26"/>
          <w:szCs w:val="26"/>
        </w:rPr>
        <w:t xml:space="preserve"> утвержденные расходы в сумме </w:t>
      </w:r>
      <w:r>
        <w:rPr>
          <w:sz w:val="26"/>
          <w:szCs w:val="26"/>
        </w:rPr>
        <w:t>7 608,9</w:t>
      </w:r>
      <w:r w:rsidRPr="00A90895">
        <w:t> тыс</w:t>
      </w:r>
      <w:r w:rsidRPr="00A90895">
        <w:rPr>
          <w:sz w:val="26"/>
          <w:szCs w:val="26"/>
        </w:rPr>
        <w:t>. рублей;</w:t>
      </w:r>
    </w:p>
    <w:p w:rsidR="002D74BB" w:rsidRPr="00A90895" w:rsidRDefault="002D74BB" w:rsidP="00A90895">
      <w:pPr>
        <w:ind w:firstLine="720"/>
        <w:jc w:val="both"/>
        <w:rPr>
          <w:sz w:val="26"/>
          <w:szCs w:val="26"/>
        </w:rPr>
      </w:pPr>
      <w:r w:rsidRPr="00A90895">
        <w:rPr>
          <w:sz w:val="26"/>
          <w:szCs w:val="26"/>
        </w:rPr>
        <w:t xml:space="preserve"> 3) профицит </w:t>
      </w:r>
      <w:bookmarkStart w:id="1" w:name="_Hlk23957670"/>
      <w:r w:rsidRPr="00A90895">
        <w:rPr>
          <w:sz w:val="26"/>
          <w:szCs w:val="26"/>
        </w:rPr>
        <w:t xml:space="preserve">бюджета муниципального образования «Молчановский район» </w:t>
      </w:r>
      <w:bookmarkEnd w:id="1"/>
      <w:r w:rsidRPr="00A90895">
        <w:rPr>
          <w:sz w:val="26"/>
          <w:szCs w:val="26"/>
        </w:rPr>
        <w:t>на 202</w:t>
      </w:r>
      <w:r>
        <w:rPr>
          <w:sz w:val="26"/>
          <w:szCs w:val="26"/>
        </w:rPr>
        <w:t>5</w:t>
      </w:r>
      <w:r w:rsidRPr="00A90895">
        <w:rPr>
          <w:sz w:val="26"/>
          <w:szCs w:val="26"/>
        </w:rPr>
        <w:t xml:space="preserve"> год в сумме </w:t>
      </w:r>
      <w:r>
        <w:rPr>
          <w:sz w:val="26"/>
          <w:szCs w:val="26"/>
        </w:rPr>
        <w:t xml:space="preserve">2 686,6 </w:t>
      </w:r>
      <w:r w:rsidRPr="00A90895">
        <w:rPr>
          <w:sz w:val="26"/>
          <w:szCs w:val="26"/>
        </w:rPr>
        <w:t>тыс. рублей;</w:t>
      </w:r>
    </w:p>
    <w:p w:rsidR="002D74BB" w:rsidRPr="00A90895" w:rsidRDefault="002D74BB" w:rsidP="00A90895">
      <w:pPr>
        <w:ind w:firstLine="720"/>
        <w:jc w:val="both"/>
        <w:rPr>
          <w:sz w:val="26"/>
          <w:szCs w:val="26"/>
        </w:rPr>
      </w:pPr>
      <w:r w:rsidRPr="00A90895">
        <w:rPr>
          <w:sz w:val="26"/>
          <w:szCs w:val="26"/>
        </w:rPr>
        <w:t>4) профицит бюджета муниципального образования «Молчановский район» на 202</w:t>
      </w:r>
      <w:r>
        <w:rPr>
          <w:sz w:val="26"/>
          <w:szCs w:val="26"/>
        </w:rPr>
        <w:t>6</w:t>
      </w:r>
      <w:r w:rsidRPr="00A90895">
        <w:rPr>
          <w:sz w:val="26"/>
          <w:szCs w:val="26"/>
        </w:rPr>
        <w:t xml:space="preserve"> год в сумме </w:t>
      </w:r>
      <w:r>
        <w:rPr>
          <w:sz w:val="26"/>
          <w:szCs w:val="26"/>
        </w:rPr>
        <w:t>1 020,1</w:t>
      </w:r>
      <w:r w:rsidRPr="00A90895">
        <w:rPr>
          <w:sz w:val="26"/>
          <w:szCs w:val="26"/>
        </w:rPr>
        <w:t xml:space="preserve"> тыс. рублей.</w:t>
      </w:r>
    </w:p>
    <w:p w:rsidR="002D74BB" w:rsidRPr="00A90895" w:rsidRDefault="002D74BB" w:rsidP="00A90895">
      <w:pPr>
        <w:pStyle w:val="11"/>
        <w:spacing w:before="0"/>
        <w:ind w:firstLine="709"/>
        <w:contextualSpacing/>
        <w:jc w:val="both"/>
        <w:rPr>
          <w:color w:val="auto"/>
          <w:sz w:val="26"/>
          <w:szCs w:val="26"/>
        </w:rPr>
      </w:pPr>
      <w:r w:rsidRPr="00E13A44">
        <w:rPr>
          <w:color w:val="auto"/>
          <w:sz w:val="26"/>
          <w:szCs w:val="26"/>
        </w:rPr>
        <w:t>3. Установить, что остатки средств бюджета муниципального образования «Молчановский район» на начало текущего финансового года, за исключением остатков бюджетных ассигнований дорожного фонда муниципального образования «Молчановский район» и остатков неиспользованных межбюджетных трансфертов, полученных бюджетом муниципального образования «Молчановский район»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муниципального образования «Молчановский район», и на увеличение бюджетных ассигнований на оплату заключенных муниципальными казенными учреждениями Молчановского района от имени Молчановского района муниципальных контрактов на приобретение основных средств, на приобретение объектов недвижимого имущества в муниципальную собственность Молчановского района,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2D74BB" w:rsidRPr="00A90895" w:rsidRDefault="002D74BB" w:rsidP="00A90895">
      <w:pPr>
        <w:pStyle w:val="11"/>
        <w:spacing w:before="0"/>
        <w:ind w:firstLine="709"/>
        <w:contextualSpacing/>
        <w:jc w:val="both"/>
        <w:rPr>
          <w:color w:val="auto"/>
          <w:sz w:val="26"/>
          <w:szCs w:val="26"/>
        </w:rPr>
      </w:pPr>
      <w:r w:rsidRPr="00A90895">
        <w:rPr>
          <w:color w:val="auto"/>
          <w:sz w:val="26"/>
          <w:szCs w:val="26"/>
        </w:rPr>
        <w:t>4. Утвердить:</w:t>
      </w:r>
    </w:p>
    <w:p w:rsidR="002D74BB" w:rsidRPr="00A90895" w:rsidRDefault="002D74BB" w:rsidP="00A90895">
      <w:pPr>
        <w:ind w:firstLine="720"/>
        <w:jc w:val="both"/>
        <w:rPr>
          <w:sz w:val="26"/>
          <w:szCs w:val="26"/>
        </w:rPr>
      </w:pPr>
      <w:r>
        <w:rPr>
          <w:sz w:val="26"/>
          <w:szCs w:val="26"/>
        </w:rPr>
        <w:t>1</w:t>
      </w:r>
      <w:r w:rsidRPr="00A90895">
        <w:rPr>
          <w:sz w:val="26"/>
          <w:szCs w:val="26"/>
        </w:rPr>
        <w:t>) объем безвозмездных поступлений в бюджет муниципального образования «Молчановский район» на 202</w:t>
      </w:r>
      <w:r>
        <w:rPr>
          <w:sz w:val="26"/>
          <w:szCs w:val="26"/>
        </w:rPr>
        <w:t>4</w:t>
      </w:r>
      <w:r w:rsidRPr="00A90895">
        <w:rPr>
          <w:sz w:val="26"/>
          <w:szCs w:val="26"/>
        </w:rPr>
        <w:t xml:space="preserve"> год согласно приложению </w:t>
      </w:r>
      <w:r>
        <w:rPr>
          <w:sz w:val="26"/>
          <w:szCs w:val="26"/>
        </w:rPr>
        <w:t>1</w:t>
      </w:r>
      <w:r w:rsidRPr="00A90895">
        <w:rPr>
          <w:sz w:val="26"/>
          <w:szCs w:val="26"/>
        </w:rPr>
        <w:t xml:space="preserve"> к настоящему решению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 согласно приложению </w:t>
      </w:r>
      <w:r>
        <w:rPr>
          <w:sz w:val="26"/>
          <w:szCs w:val="26"/>
        </w:rPr>
        <w:t>1.</w:t>
      </w:r>
      <w:r w:rsidRPr="00A90895">
        <w:rPr>
          <w:sz w:val="26"/>
          <w:szCs w:val="26"/>
        </w:rPr>
        <w:t>1 к настоящему решению;</w:t>
      </w:r>
    </w:p>
    <w:p w:rsidR="002D74BB" w:rsidRPr="00A90895" w:rsidRDefault="002D74BB" w:rsidP="00A90895">
      <w:pPr>
        <w:ind w:firstLine="720"/>
        <w:jc w:val="both"/>
        <w:rPr>
          <w:sz w:val="26"/>
          <w:szCs w:val="26"/>
        </w:rPr>
      </w:pPr>
      <w:r>
        <w:rPr>
          <w:sz w:val="26"/>
          <w:szCs w:val="26"/>
        </w:rPr>
        <w:t>2</w:t>
      </w:r>
      <w:r w:rsidRPr="00A90895">
        <w:rPr>
          <w:sz w:val="26"/>
          <w:szCs w:val="26"/>
        </w:rPr>
        <w:t>) источники внутреннего финансирования дефицита бюджета муниципального образования «Молчановский район» на 202</w:t>
      </w:r>
      <w:r>
        <w:rPr>
          <w:sz w:val="26"/>
          <w:szCs w:val="26"/>
        </w:rPr>
        <w:t>4</w:t>
      </w:r>
      <w:r w:rsidRPr="00A90895">
        <w:rPr>
          <w:sz w:val="26"/>
          <w:szCs w:val="26"/>
        </w:rPr>
        <w:t xml:space="preserve"> год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 согласно приложению </w:t>
      </w:r>
      <w:r>
        <w:rPr>
          <w:sz w:val="26"/>
          <w:szCs w:val="26"/>
        </w:rPr>
        <w:t>2</w:t>
      </w:r>
      <w:r w:rsidRPr="00A90895">
        <w:rPr>
          <w:sz w:val="26"/>
          <w:szCs w:val="26"/>
        </w:rPr>
        <w:t xml:space="preserve"> к настоящему решению;</w:t>
      </w:r>
    </w:p>
    <w:p w:rsidR="002D74BB" w:rsidRPr="00E13A44" w:rsidRDefault="002D74BB" w:rsidP="00A90895">
      <w:pPr>
        <w:ind w:firstLine="720"/>
        <w:jc w:val="both"/>
        <w:rPr>
          <w:sz w:val="26"/>
          <w:szCs w:val="26"/>
        </w:rPr>
      </w:pPr>
      <w:r>
        <w:rPr>
          <w:sz w:val="26"/>
          <w:szCs w:val="26"/>
        </w:rPr>
        <w:t>3</w:t>
      </w:r>
      <w:r w:rsidRPr="00E13A44">
        <w:rPr>
          <w:sz w:val="26"/>
          <w:szCs w:val="26"/>
        </w:rPr>
        <w:t>)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 приобретаемым в муниципальную собственность Молчановского района, финансируемых за счет средств бюджета муниципального образования «Молчановский район», на 202</w:t>
      </w:r>
      <w:r>
        <w:rPr>
          <w:sz w:val="26"/>
          <w:szCs w:val="26"/>
        </w:rPr>
        <w:t xml:space="preserve">4 год и </w:t>
      </w:r>
      <w:r w:rsidRPr="00E13A44">
        <w:rPr>
          <w:sz w:val="26"/>
          <w:szCs w:val="26"/>
        </w:rPr>
        <w:t>плановый период 202</w:t>
      </w:r>
      <w:r>
        <w:rPr>
          <w:sz w:val="26"/>
          <w:szCs w:val="26"/>
        </w:rPr>
        <w:t>5</w:t>
      </w:r>
      <w:r w:rsidRPr="00E13A44">
        <w:rPr>
          <w:sz w:val="26"/>
          <w:szCs w:val="26"/>
        </w:rPr>
        <w:t xml:space="preserve"> и 202</w:t>
      </w:r>
      <w:r>
        <w:rPr>
          <w:sz w:val="26"/>
          <w:szCs w:val="26"/>
        </w:rPr>
        <w:t>6</w:t>
      </w:r>
      <w:r w:rsidRPr="00E13A44">
        <w:rPr>
          <w:sz w:val="26"/>
          <w:szCs w:val="26"/>
        </w:rPr>
        <w:t xml:space="preserve"> годов согласно приложению 3 к настоящему решению;</w:t>
      </w:r>
    </w:p>
    <w:p w:rsidR="002D74BB" w:rsidRPr="00A90895" w:rsidRDefault="002D74BB" w:rsidP="00A90895">
      <w:pPr>
        <w:ind w:firstLine="720"/>
        <w:jc w:val="both"/>
        <w:rPr>
          <w:sz w:val="26"/>
          <w:szCs w:val="26"/>
        </w:rPr>
      </w:pPr>
      <w:r>
        <w:rPr>
          <w:sz w:val="26"/>
          <w:szCs w:val="26"/>
        </w:rPr>
        <w:t>4</w:t>
      </w:r>
      <w:r w:rsidRPr="00E13A44">
        <w:rPr>
          <w:sz w:val="26"/>
          <w:szCs w:val="26"/>
        </w:rPr>
        <w:t>)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 приобретаемым в муниципальную собственность Молчановского района, финансируемых за счет средств областного бюджета, на 202</w:t>
      </w:r>
      <w:r>
        <w:rPr>
          <w:sz w:val="26"/>
          <w:szCs w:val="26"/>
        </w:rPr>
        <w:t>4</w:t>
      </w:r>
      <w:r w:rsidRPr="00E13A44">
        <w:rPr>
          <w:sz w:val="26"/>
          <w:szCs w:val="26"/>
        </w:rPr>
        <w:t xml:space="preserve"> год и плановый период 202</w:t>
      </w:r>
      <w:r>
        <w:rPr>
          <w:sz w:val="26"/>
          <w:szCs w:val="26"/>
        </w:rPr>
        <w:t>5</w:t>
      </w:r>
      <w:r w:rsidRPr="00E13A44">
        <w:rPr>
          <w:sz w:val="26"/>
          <w:szCs w:val="26"/>
        </w:rPr>
        <w:t xml:space="preserve"> и 202</w:t>
      </w:r>
      <w:r>
        <w:rPr>
          <w:sz w:val="26"/>
          <w:szCs w:val="26"/>
        </w:rPr>
        <w:t>6</w:t>
      </w:r>
      <w:r w:rsidRPr="00E13A44">
        <w:rPr>
          <w:sz w:val="26"/>
          <w:szCs w:val="26"/>
        </w:rPr>
        <w:t xml:space="preserve"> годов согласно приложению 4 к настоящему решению;</w:t>
      </w:r>
    </w:p>
    <w:p w:rsidR="002D74BB" w:rsidRPr="00A90895" w:rsidRDefault="002D74BB" w:rsidP="00A90895">
      <w:pPr>
        <w:ind w:firstLine="720"/>
        <w:jc w:val="both"/>
        <w:rPr>
          <w:sz w:val="26"/>
          <w:szCs w:val="26"/>
        </w:rPr>
      </w:pPr>
      <w:r>
        <w:rPr>
          <w:sz w:val="26"/>
          <w:szCs w:val="26"/>
        </w:rPr>
        <w:t>5</w:t>
      </w:r>
      <w:r w:rsidRPr="00A90895">
        <w:rPr>
          <w:sz w:val="26"/>
          <w:szCs w:val="26"/>
        </w:rPr>
        <w:t>) программу муниципальных внутренних заимствований Молчановского района на 202</w:t>
      </w:r>
      <w:r>
        <w:rPr>
          <w:sz w:val="26"/>
          <w:szCs w:val="26"/>
        </w:rPr>
        <w:t xml:space="preserve">4 год и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 согласно приложению </w:t>
      </w:r>
      <w:r>
        <w:rPr>
          <w:sz w:val="26"/>
          <w:szCs w:val="26"/>
        </w:rPr>
        <w:t>5</w:t>
      </w:r>
      <w:r w:rsidRPr="00A90895">
        <w:rPr>
          <w:sz w:val="26"/>
          <w:szCs w:val="26"/>
        </w:rPr>
        <w:t xml:space="preserve"> к настоящему решению;</w:t>
      </w:r>
    </w:p>
    <w:p w:rsidR="002D74BB" w:rsidRPr="00A90895" w:rsidRDefault="002D74BB" w:rsidP="00A90895">
      <w:pPr>
        <w:ind w:firstLine="720"/>
        <w:jc w:val="both"/>
        <w:rPr>
          <w:sz w:val="26"/>
          <w:szCs w:val="26"/>
        </w:rPr>
      </w:pPr>
      <w:r>
        <w:rPr>
          <w:sz w:val="26"/>
          <w:szCs w:val="26"/>
        </w:rPr>
        <w:t>6</w:t>
      </w:r>
      <w:r w:rsidRPr="00A90895">
        <w:rPr>
          <w:sz w:val="26"/>
          <w:szCs w:val="26"/>
        </w:rPr>
        <w:t>) программу муниципальных гарантий муниципального образования «Молчановский район» на 202</w:t>
      </w:r>
      <w:r>
        <w:rPr>
          <w:sz w:val="26"/>
          <w:szCs w:val="26"/>
        </w:rPr>
        <w:t>4</w:t>
      </w:r>
      <w:r w:rsidRPr="00A90895">
        <w:rPr>
          <w:sz w:val="26"/>
          <w:szCs w:val="26"/>
        </w:rPr>
        <w:t xml:space="preserve"> год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 согласно приложению </w:t>
      </w:r>
      <w:r>
        <w:rPr>
          <w:sz w:val="26"/>
          <w:szCs w:val="26"/>
        </w:rPr>
        <w:t>6</w:t>
      </w:r>
      <w:r w:rsidRPr="00A90895">
        <w:rPr>
          <w:sz w:val="26"/>
          <w:szCs w:val="26"/>
        </w:rPr>
        <w:t xml:space="preserve"> к настоящему решению;</w:t>
      </w:r>
    </w:p>
    <w:p w:rsidR="002D74BB" w:rsidRPr="00A90895" w:rsidRDefault="002D74BB" w:rsidP="00A90895">
      <w:pPr>
        <w:ind w:firstLine="720"/>
        <w:jc w:val="both"/>
        <w:rPr>
          <w:sz w:val="26"/>
          <w:szCs w:val="26"/>
        </w:rPr>
      </w:pPr>
      <w:r>
        <w:rPr>
          <w:sz w:val="26"/>
          <w:szCs w:val="26"/>
        </w:rPr>
        <w:t>7</w:t>
      </w:r>
      <w:r w:rsidRPr="00A90895">
        <w:rPr>
          <w:sz w:val="26"/>
          <w:szCs w:val="26"/>
        </w:rPr>
        <w:t>) распределение бюджетных ассигнований бюджета муниципального образования «Молчановский район» по целевым статьям (муниципальным программам муниципального образования «Молчановский район» и непрограммным направлениям деятельности), группам видов расходов классификации расходов бюджетов на 202</w:t>
      </w:r>
      <w:r>
        <w:rPr>
          <w:sz w:val="26"/>
          <w:szCs w:val="26"/>
        </w:rPr>
        <w:t>4</w:t>
      </w:r>
      <w:r w:rsidRPr="00A90895">
        <w:rPr>
          <w:sz w:val="26"/>
          <w:szCs w:val="26"/>
        </w:rPr>
        <w:t xml:space="preserve"> год согласно приложению </w:t>
      </w:r>
      <w:r>
        <w:rPr>
          <w:sz w:val="26"/>
          <w:szCs w:val="26"/>
        </w:rPr>
        <w:t>7</w:t>
      </w:r>
      <w:r w:rsidRPr="00A90895">
        <w:rPr>
          <w:sz w:val="26"/>
          <w:szCs w:val="26"/>
        </w:rPr>
        <w:t xml:space="preserve"> к настоящему решению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 согласно приложению </w:t>
      </w:r>
      <w:r>
        <w:rPr>
          <w:sz w:val="26"/>
          <w:szCs w:val="26"/>
        </w:rPr>
        <w:t>7</w:t>
      </w:r>
      <w:r w:rsidRPr="00A90895">
        <w:rPr>
          <w:sz w:val="26"/>
          <w:szCs w:val="26"/>
        </w:rPr>
        <w:t>.1 к настоящему решению;</w:t>
      </w:r>
    </w:p>
    <w:p w:rsidR="002D74BB" w:rsidRPr="00A90895" w:rsidRDefault="002D74BB" w:rsidP="00A90895">
      <w:pPr>
        <w:ind w:firstLine="720"/>
        <w:jc w:val="both"/>
        <w:rPr>
          <w:sz w:val="26"/>
          <w:szCs w:val="26"/>
        </w:rPr>
      </w:pPr>
      <w:r>
        <w:rPr>
          <w:sz w:val="26"/>
          <w:szCs w:val="26"/>
        </w:rPr>
        <w:t>8</w:t>
      </w:r>
      <w:r w:rsidRPr="00A90895">
        <w:rPr>
          <w:sz w:val="26"/>
          <w:szCs w:val="26"/>
        </w:rPr>
        <w:t xml:space="preserve">) перечень главных распорядителей (распорядителей) средств бюджета муниципального образования «Молчановский район» согласно приложению </w:t>
      </w:r>
      <w:r>
        <w:rPr>
          <w:sz w:val="26"/>
          <w:szCs w:val="26"/>
        </w:rPr>
        <w:t>8</w:t>
      </w:r>
      <w:r w:rsidRPr="00A90895">
        <w:rPr>
          <w:sz w:val="26"/>
          <w:szCs w:val="26"/>
        </w:rPr>
        <w:t xml:space="preserve"> к настоящему решению</w:t>
      </w:r>
      <w:r w:rsidRPr="00A90895">
        <w:rPr>
          <w:rStyle w:val="fontstyle01"/>
        </w:rPr>
        <w:t>.</w:t>
      </w:r>
    </w:p>
    <w:p w:rsidR="002D74BB" w:rsidRPr="00A90895" w:rsidRDefault="002D74BB" w:rsidP="00A90895">
      <w:pPr>
        <w:pStyle w:val="11"/>
        <w:spacing w:before="0"/>
        <w:ind w:firstLine="709"/>
        <w:contextualSpacing/>
        <w:jc w:val="both"/>
        <w:rPr>
          <w:color w:val="auto"/>
          <w:sz w:val="26"/>
          <w:szCs w:val="26"/>
        </w:rPr>
      </w:pPr>
      <w:r w:rsidRPr="00A90895">
        <w:rPr>
          <w:color w:val="auto"/>
          <w:sz w:val="26"/>
          <w:szCs w:val="26"/>
        </w:rPr>
        <w:t>5. Утвердить:</w:t>
      </w:r>
    </w:p>
    <w:p w:rsidR="002D74BB" w:rsidRPr="00A90895" w:rsidRDefault="002D74BB" w:rsidP="00A90895">
      <w:pPr>
        <w:ind w:firstLine="720"/>
        <w:jc w:val="both"/>
        <w:rPr>
          <w:sz w:val="26"/>
          <w:szCs w:val="26"/>
        </w:rPr>
      </w:pPr>
      <w:r w:rsidRPr="00A90895">
        <w:rPr>
          <w:sz w:val="26"/>
          <w:szCs w:val="26"/>
        </w:rPr>
        <w:t xml:space="preserve"> 1) в пределах общего объема расходов, установленного пунктом 1, 2 настоящего решения, ведомственную структуру расходов бюджета муниципального образования «Молчановский район» на 202</w:t>
      </w:r>
      <w:r>
        <w:rPr>
          <w:sz w:val="26"/>
          <w:szCs w:val="26"/>
        </w:rPr>
        <w:t>4</w:t>
      </w:r>
      <w:r w:rsidRPr="00A90895">
        <w:rPr>
          <w:sz w:val="26"/>
          <w:szCs w:val="26"/>
        </w:rPr>
        <w:t xml:space="preserve"> год согласно приложению </w:t>
      </w:r>
      <w:r>
        <w:rPr>
          <w:sz w:val="26"/>
          <w:szCs w:val="26"/>
        </w:rPr>
        <w:t>9</w:t>
      </w:r>
      <w:r w:rsidRPr="00A90895">
        <w:rPr>
          <w:sz w:val="26"/>
          <w:szCs w:val="26"/>
        </w:rPr>
        <w:t xml:space="preserve"> к настоящему решению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 согласно приложению </w:t>
      </w:r>
      <w:r>
        <w:rPr>
          <w:sz w:val="26"/>
          <w:szCs w:val="26"/>
        </w:rPr>
        <w:t>9</w:t>
      </w:r>
      <w:r w:rsidRPr="00A90895">
        <w:rPr>
          <w:sz w:val="26"/>
          <w:szCs w:val="26"/>
        </w:rPr>
        <w:t>.1 к настоящему решению;</w:t>
      </w:r>
    </w:p>
    <w:p w:rsidR="002D74BB" w:rsidRPr="00A90895" w:rsidRDefault="002D74BB" w:rsidP="00A90895">
      <w:pPr>
        <w:ind w:firstLine="720"/>
        <w:jc w:val="both"/>
        <w:rPr>
          <w:sz w:val="26"/>
          <w:szCs w:val="26"/>
        </w:rPr>
      </w:pPr>
      <w:r w:rsidRPr="00A90895">
        <w:rPr>
          <w:rStyle w:val="fontstyle01"/>
        </w:rPr>
        <w:t>2</w:t>
      </w:r>
      <w:r w:rsidRPr="00A90895">
        <w:rPr>
          <w:sz w:val="26"/>
          <w:szCs w:val="26"/>
        </w:rPr>
        <w:t>) объем бюджетных ассигнований, направляемых на исполнение публичных нормативных обязательств бюджета муниципального образования «Молчановский район» на 202</w:t>
      </w:r>
      <w:r>
        <w:rPr>
          <w:sz w:val="26"/>
          <w:szCs w:val="26"/>
        </w:rPr>
        <w:t>4</w:t>
      </w:r>
      <w:r w:rsidRPr="00A90895">
        <w:rPr>
          <w:sz w:val="26"/>
          <w:szCs w:val="26"/>
        </w:rPr>
        <w:t xml:space="preserve"> год в сумме </w:t>
      </w:r>
      <w:r>
        <w:rPr>
          <w:sz w:val="26"/>
          <w:szCs w:val="26"/>
        </w:rPr>
        <w:t xml:space="preserve">17 658,5 </w:t>
      </w:r>
      <w:r w:rsidRPr="00A90895">
        <w:rPr>
          <w:sz w:val="26"/>
          <w:szCs w:val="26"/>
        </w:rPr>
        <w:t>тыс. рублей, на 202</w:t>
      </w:r>
      <w:r>
        <w:rPr>
          <w:sz w:val="26"/>
          <w:szCs w:val="26"/>
        </w:rPr>
        <w:t>5</w:t>
      </w:r>
      <w:r w:rsidRPr="00A90895">
        <w:rPr>
          <w:sz w:val="26"/>
          <w:szCs w:val="26"/>
        </w:rPr>
        <w:t xml:space="preserve"> год в сумме </w:t>
      </w:r>
      <w:r>
        <w:rPr>
          <w:sz w:val="26"/>
          <w:szCs w:val="26"/>
        </w:rPr>
        <w:t>17 658,5</w:t>
      </w:r>
      <w:r w:rsidRPr="00A90895">
        <w:rPr>
          <w:sz w:val="26"/>
          <w:szCs w:val="26"/>
        </w:rPr>
        <w:t> </w:t>
      </w:r>
      <w:r w:rsidRPr="00A90895">
        <w:t>тыс</w:t>
      </w:r>
      <w:r w:rsidRPr="00A90895">
        <w:rPr>
          <w:sz w:val="26"/>
          <w:szCs w:val="26"/>
        </w:rPr>
        <w:t>. рублей, на 202</w:t>
      </w:r>
      <w:r>
        <w:rPr>
          <w:sz w:val="26"/>
          <w:szCs w:val="26"/>
        </w:rPr>
        <w:t>6</w:t>
      </w:r>
      <w:r w:rsidRPr="00A90895">
        <w:rPr>
          <w:sz w:val="26"/>
          <w:szCs w:val="26"/>
        </w:rPr>
        <w:t xml:space="preserve"> год в сумме </w:t>
      </w:r>
      <w:r>
        <w:rPr>
          <w:sz w:val="26"/>
          <w:szCs w:val="26"/>
        </w:rPr>
        <w:t>17 658,5</w:t>
      </w:r>
      <w:r w:rsidRPr="00A90895">
        <w:rPr>
          <w:sz w:val="26"/>
          <w:szCs w:val="26"/>
        </w:rPr>
        <w:t xml:space="preserve"> тыс. рублей согласно приложению 1</w:t>
      </w:r>
      <w:r>
        <w:rPr>
          <w:sz w:val="26"/>
          <w:szCs w:val="26"/>
        </w:rPr>
        <w:t>0</w:t>
      </w:r>
      <w:r w:rsidRPr="00A90895">
        <w:rPr>
          <w:sz w:val="26"/>
          <w:szCs w:val="26"/>
        </w:rPr>
        <w:t xml:space="preserve"> к настоящему решению;</w:t>
      </w:r>
    </w:p>
    <w:p w:rsidR="002D74BB" w:rsidRPr="00A90895" w:rsidRDefault="002D74BB" w:rsidP="00A90895">
      <w:pPr>
        <w:ind w:firstLine="720"/>
        <w:jc w:val="both"/>
        <w:rPr>
          <w:sz w:val="26"/>
          <w:szCs w:val="26"/>
        </w:rPr>
      </w:pPr>
      <w:r w:rsidRPr="00A90895">
        <w:rPr>
          <w:sz w:val="26"/>
          <w:szCs w:val="26"/>
        </w:rPr>
        <w:t>3) случаи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«Молчановский район» согласно приложению 1</w:t>
      </w:r>
      <w:r>
        <w:rPr>
          <w:sz w:val="26"/>
          <w:szCs w:val="26"/>
        </w:rPr>
        <w:t>1</w:t>
      </w:r>
      <w:r w:rsidRPr="00A90895">
        <w:rPr>
          <w:sz w:val="26"/>
          <w:szCs w:val="26"/>
        </w:rPr>
        <w:t xml:space="preserve"> к настоящему решению;</w:t>
      </w:r>
    </w:p>
    <w:p w:rsidR="002D74BB" w:rsidRPr="00A90895" w:rsidRDefault="002D74BB" w:rsidP="00A90895">
      <w:pPr>
        <w:ind w:firstLine="720"/>
        <w:jc w:val="both"/>
        <w:rPr>
          <w:sz w:val="26"/>
          <w:szCs w:val="26"/>
        </w:rPr>
      </w:pPr>
      <w:r w:rsidRPr="00A90895">
        <w:rPr>
          <w:sz w:val="26"/>
          <w:szCs w:val="26"/>
        </w:rPr>
        <w:t>4) объем бюджетных ассигнований дорожного фонда муниципального образования «Молчановский район» на 202</w:t>
      </w:r>
      <w:r>
        <w:rPr>
          <w:sz w:val="26"/>
          <w:szCs w:val="26"/>
        </w:rPr>
        <w:t>4</w:t>
      </w:r>
      <w:r w:rsidRPr="00A90895">
        <w:rPr>
          <w:sz w:val="26"/>
          <w:szCs w:val="26"/>
        </w:rPr>
        <w:t xml:space="preserve"> 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годов в сумме:</w:t>
      </w:r>
    </w:p>
    <w:p w:rsidR="002D74BB" w:rsidRPr="00A90895" w:rsidRDefault="002D74BB" w:rsidP="00A90895">
      <w:pPr>
        <w:ind w:firstLine="720"/>
        <w:jc w:val="both"/>
        <w:rPr>
          <w:sz w:val="26"/>
          <w:szCs w:val="26"/>
        </w:rPr>
      </w:pPr>
      <w:r w:rsidRPr="00A90895">
        <w:rPr>
          <w:sz w:val="26"/>
          <w:szCs w:val="26"/>
        </w:rPr>
        <w:t>на 202</w:t>
      </w:r>
      <w:r>
        <w:rPr>
          <w:sz w:val="26"/>
          <w:szCs w:val="26"/>
        </w:rPr>
        <w:t>4</w:t>
      </w:r>
      <w:r w:rsidRPr="00A90895">
        <w:rPr>
          <w:sz w:val="26"/>
          <w:szCs w:val="26"/>
        </w:rPr>
        <w:t xml:space="preserve"> год –</w:t>
      </w:r>
      <w:r>
        <w:rPr>
          <w:sz w:val="26"/>
          <w:szCs w:val="26"/>
        </w:rPr>
        <w:t xml:space="preserve">21 095,0 </w:t>
      </w:r>
      <w:r w:rsidRPr="00A90895">
        <w:rPr>
          <w:sz w:val="26"/>
          <w:szCs w:val="26"/>
        </w:rPr>
        <w:t>тыс. рублей;</w:t>
      </w:r>
    </w:p>
    <w:p w:rsidR="002D74BB" w:rsidRPr="00A90895" w:rsidRDefault="002D74BB" w:rsidP="00A90895">
      <w:pPr>
        <w:ind w:firstLine="720"/>
        <w:jc w:val="both"/>
        <w:rPr>
          <w:sz w:val="26"/>
          <w:szCs w:val="26"/>
        </w:rPr>
      </w:pPr>
      <w:r w:rsidRPr="00A90895">
        <w:rPr>
          <w:sz w:val="26"/>
          <w:szCs w:val="26"/>
        </w:rPr>
        <w:t>на 202</w:t>
      </w:r>
      <w:r>
        <w:rPr>
          <w:sz w:val="26"/>
          <w:szCs w:val="26"/>
        </w:rPr>
        <w:t>5</w:t>
      </w:r>
      <w:r w:rsidRPr="00A90895">
        <w:rPr>
          <w:sz w:val="26"/>
          <w:szCs w:val="26"/>
        </w:rPr>
        <w:t xml:space="preserve"> год –</w:t>
      </w:r>
      <w:r>
        <w:rPr>
          <w:sz w:val="26"/>
          <w:szCs w:val="26"/>
        </w:rPr>
        <w:t xml:space="preserve"> 1 137,0 </w:t>
      </w:r>
      <w:r w:rsidRPr="00A90895">
        <w:rPr>
          <w:sz w:val="26"/>
          <w:szCs w:val="26"/>
        </w:rPr>
        <w:t>тыс. рублей;</w:t>
      </w:r>
    </w:p>
    <w:p w:rsidR="002D74BB" w:rsidRPr="00A90895" w:rsidRDefault="002D74BB" w:rsidP="00A90895">
      <w:pPr>
        <w:ind w:firstLine="720"/>
        <w:jc w:val="both"/>
        <w:rPr>
          <w:sz w:val="26"/>
          <w:szCs w:val="26"/>
        </w:rPr>
      </w:pPr>
      <w:r w:rsidRPr="00A90895">
        <w:rPr>
          <w:sz w:val="26"/>
          <w:szCs w:val="26"/>
        </w:rPr>
        <w:t>на 202</w:t>
      </w:r>
      <w:r>
        <w:rPr>
          <w:sz w:val="26"/>
          <w:szCs w:val="26"/>
        </w:rPr>
        <w:t>6</w:t>
      </w:r>
      <w:r w:rsidRPr="00A90895">
        <w:rPr>
          <w:sz w:val="26"/>
          <w:szCs w:val="26"/>
        </w:rPr>
        <w:t xml:space="preserve"> год –</w:t>
      </w:r>
      <w:r>
        <w:rPr>
          <w:sz w:val="26"/>
          <w:szCs w:val="26"/>
        </w:rPr>
        <w:t xml:space="preserve">1 167,0 </w:t>
      </w:r>
      <w:r w:rsidRPr="00A90895">
        <w:rPr>
          <w:sz w:val="26"/>
          <w:szCs w:val="26"/>
        </w:rPr>
        <w:t>тыс. рублей;</w:t>
      </w:r>
    </w:p>
    <w:p w:rsidR="002D74BB" w:rsidRPr="00A90895" w:rsidRDefault="002D74BB" w:rsidP="00A90895">
      <w:pPr>
        <w:spacing w:line="276" w:lineRule="auto"/>
        <w:ind w:firstLine="709"/>
        <w:jc w:val="both"/>
        <w:rPr>
          <w:sz w:val="26"/>
          <w:szCs w:val="26"/>
        </w:rPr>
      </w:pPr>
      <w:r w:rsidRPr="007F04C0">
        <w:rPr>
          <w:sz w:val="26"/>
          <w:szCs w:val="26"/>
        </w:rPr>
        <w:t>5) перечень субсидий бюджетам муниципальных образований Молчановского района, предоставляемых из районного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2024 год и плановый период 2025 и 2026 годов согласно приложению 12 к настоящему решению.</w:t>
      </w:r>
    </w:p>
    <w:p w:rsidR="002D74BB" w:rsidRPr="00A90895" w:rsidRDefault="002D74BB" w:rsidP="00A90895">
      <w:pPr>
        <w:spacing w:line="276" w:lineRule="auto"/>
        <w:ind w:firstLine="709"/>
        <w:jc w:val="both"/>
        <w:rPr>
          <w:sz w:val="26"/>
          <w:szCs w:val="26"/>
        </w:rPr>
      </w:pPr>
      <w:r w:rsidRPr="00A90895">
        <w:rPr>
          <w:sz w:val="26"/>
          <w:szCs w:val="26"/>
        </w:rPr>
        <w:t>6) общий объем межбюджетных трансфертов, предоставляемых из бюджета муниципального образования «Молчановский район» местным бюджетам:</w:t>
      </w:r>
    </w:p>
    <w:p w:rsidR="002D74BB" w:rsidRPr="00A90895" w:rsidRDefault="002D74BB" w:rsidP="00A90895">
      <w:pPr>
        <w:ind w:firstLine="720"/>
        <w:jc w:val="both"/>
        <w:rPr>
          <w:sz w:val="26"/>
          <w:szCs w:val="26"/>
        </w:rPr>
      </w:pPr>
      <w:r w:rsidRPr="00A90895">
        <w:rPr>
          <w:sz w:val="26"/>
          <w:szCs w:val="26"/>
        </w:rPr>
        <w:t>на 202</w:t>
      </w:r>
      <w:r>
        <w:rPr>
          <w:sz w:val="26"/>
          <w:szCs w:val="26"/>
        </w:rPr>
        <w:t>4</w:t>
      </w:r>
      <w:r w:rsidRPr="00A90895">
        <w:rPr>
          <w:sz w:val="26"/>
          <w:szCs w:val="26"/>
        </w:rPr>
        <w:t xml:space="preserve"> год в сумме </w:t>
      </w:r>
      <w:r>
        <w:rPr>
          <w:sz w:val="26"/>
          <w:szCs w:val="26"/>
        </w:rPr>
        <w:t>138 379,8</w:t>
      </w:r>
      <w:r w:rsidRPr="00A90895">
        <w:rPr>
          <w:sz w:val="26"/>
          <w:szCs w:val="26"/>
        </w:rPr>
        <w:t xml:space="preserve"> тыс. рублей, в том числе </w:t>
      </w:r>
      <w:r>
        <w:rPr>
          <w:sz w:val="26"/>
          <w:szCs w:val="26"/>
        </w:rPr>
        <w:t>25 611,0</w:t>
      </w:r>
      <w:r w:rsidRPr="00A90895">
        <w:rPr>
          <w:sz w:val="26"/>
          <w:szCs w:val="26"/>
        </w:rPr>
        <w:t xml:space="preserve"> тыс. рублей в форме дотаций, </w:t>
      </w:r>
      <w:r>
        <w:rPr>
          <w:sz w:val="26"/>
          <w:szCs w:val="26"/>
        </w:rPr>
        <w:t>90 054,8</w:t>
      </w:r>
      <w:r w:rsidRPr="00A90895">
        <w:rPr>
          <w:sz w:val="26"/>
          <w:szCs w:val="26"/>
        </w:rPr>
        <w:t xml:space="preserve"> тыс. рублей в форме субсидий, </w:t>
      </w:r>
      <w:r>
        <w:rPr>
          <w:sz w:val="26"/>
          <w:szCs w:val="26"/>
        </w:rPr>
        <w:t>10 007,0</w:t>
      </w:r>
      <w:r w:rsidRPr="00A90895">
        <w:rPr>
          <w:sz w:val="26"/>
          <w:szCs w:val="26"/>
        </w:rPr>
        <w:t xml:space="preserve"> тыс. рублей в форме субвенций, </w:t>
      </w:r>
      <w:r>
        <w:rPr>
          <w:sz w:val="26"/>
          <w:szCs w:val="26"/>
        </w:rPr>
        <w:t>1</w:t>
      </w:r>
      <w:r w:rsidRPr="00802A46">
        <w:rPr>
          <w:sz w:val="26"/>
          <w:szCs w:val="26"/>
        </w:rPr>
        <w:t>2</w:t>
      </w:r>
      <w:r>
        <w:rPr>
          <w:sz w:val="26"/>
          <w:szCs w:val="26"/>
        </w:rPr>
        <w:t> 707,0</w:t>
      </w:r>
      <w:r w:rsidRPr="00A90895">
        <w:rPr>
          <w:sz w:val="26"/>
          <w:szCs w:val="26"/>
        </w:rPr>
        <w:t xml:space="preserve"> тыс. рублей в форме иных межбюджетных трансфертов;</w:t>
      </w:r>
    </w:p>
    <w:p w:rsidR="002D74BB" w:rsidRPr="00A90895" w:rsidRDefault="002D74BB" w:rsidP="00A90895">
      <w:pPr>
        <w:ind w:firstLine="720"/>
        <w:jc w:val="both"/>
        <w:rPr>
          <w:sz w:val="26"/>
          <w:szCs w:val="26"/>
        </w:rPr>
      </w:pPr>
      <w:r w:rsidRPr="00A90895">
        <w:rPr>
          <w:sz w:val="26"/>
          <w:szCs w:val="26"/>
        </w:rPr>
        <w:t>на 202</w:t>
      </w:r>
      <w:r>
        <w:rPr>
          <w:sz w:val="26"/>
          <w:szCs w:val="26"/>
        </w:rPr>
        <w:t>5</w:t>
      </w:r>
      <w:r w:rsidRPr="00A90895">
        <w:rPr>
          <w:sz w:val="26"/>
          <w:szCs w:val="26"/>
        </w:rPr>
        <w:t xml:space="preserve"> год в сумме </w:t>
      </w:r>
      <w:r>
        <w:rPr>
          <w:sz w:val="26"/>
          <w:szCs w:val="26"/>
        </w:rPr>
        <w:t>143 635,3</w:t>
      </w:r>
      <w:r w:rsidRPr="00A90895">
        <w:rPr>
          <w:sz w:val="26"/>
          <w:szCs w:val="26"/>
        </w:rPr>
        <w:t xml:space="preserve"> тыс. рублей, в том числе </w:t>
      </w:r>
      <w:r>
        <w:rPr>
          <w:sz w:val="26"/>
          <w:szCs w:val="26"/>
        </w:rPr>
        <w:t xml:space="preserve">25 339,5 </w:t>
      </w:r>
      <w:r w:rsidRPr="00A90895">
        <w:rPr>
          <w:sz w:val="26"/>
          <w:szCs w:val="26"/>
        </w:rPr>
        <w:t xml:space="preserve">тыс. рублей в форме дотаций, </w:t>
      </w:r>
      <w:r>
        <w:rPr>
          <w:sz w:val="26"/>
          <w:szCs w:val="26"/>
        </w:rPr>
        <w:t>108 050,2</w:t>
      </w:r>
      <w:r w:rsidRPr="00A90895">
        <w:rPr>
          <w:sz w:val="26"/>
          <w:szCs w:val="26"/>
        </w:rPr>
        <w:t xml:space="preserve"> тыс. рублей в форме субсидий, </w:t>
      </w:r>
      <w:r>
        <w:rPr>
          <w:sz w:val="26"/>
          <w:szCs w:val="26"/>
        </w:rPr>
        <w:t>10 011,9</w:t>
      </w:r>
      <w:r w:rsidRPr="00A90895">
        <w:rPr>
          <w:sz w:val="26"/>
          <w:szCs w:val="26"/>
        </w:rPr>
        <w:t xml:space="preserve"> тыс. рублей в форме субвенций, </w:t>
      </w:r>
      <w:r>
        <w:rPr>
          <w:sz w:val="26"/>
          <w:szCs w:val="26"/>
        </w:rPr>
        <w:t>233,7</w:t>
      </w:r>
      <w:r w:rsidRPr="00A90895">
        <w:rPr>
          <w:sz w:val="26"/>
          <w:szCs w:val="26"/>
        </w:rPr>
        <w:t xml:space="preserve"> тыс. рублей в форме иных межбюджетных трансфертов;</w:t>
      </w:r>
    </w:p>
    <w:p w:rsidR="002D74BB" w:rsidRPr="00A90895" w:rsidRDefault="002D74BB" w:rsidP="00A90895">
      <w:pPr>
        <w:ind w:firstLine="720"/>
        <w:jc w:val="both"/>
        <w:rPr>
          <w:sz w:val="26"/>
          <w:szCs w:val="26"/>
        </w:rPr>
      </w:pPr>
      <w:r w:rsidRPr="00A90895">
        <w:rPr>
          <w:sz w:val="26"/>
          <w:szCs w:val="26"/>
        </w:rPr>
        <w:t>на 202</w:t>
      </w:r>
      <w:r>
        <w:rPr>
          <w:sz w:val="26"/>
          <w:szCs w:val="26"/>
        </w:rPr>
        <w:t>6</w:t>
      </w:r>
      <w:r w:rsidRPr="00A90895">
        <w:rPr>
          <w:sz w:val="26"/>
          <w:szCs w:val="26"/>
        </w:rPr>
        <w:t xml:space="preserve"> год в сумме </w:t>
      </w:r>
      <w:r>
        <w:rPr>
          <w:sz w:val="26"/>
          <w:szCs w:val="26"/>
        </w:rPr>
        <w:t>53 717,7</w:t>
      </w:r>
      <w:r w:rsidRPr="00A90895">
        <w:rPr>
          <w:sz w:val="26"/>
          <w:szCs w:val="26"/>
        </w:rPr>
        <w:t xml:space="preserve"> тыс. рублей, в том числе </w:t>
      </w:r>
      <w:r>
        <w:rPr>
          <w:sz w:val="26"/>
          <w:szCs w:val="26"/>
        </w:rPr>
        <w:t xml:space="preserve">25 388,3 </w:t>
      </w:r>
      <w:r w:rsidRPr="00A90895">
        <w:rPr>
          <w:sz w:val="26"/>
          <w:szCs w:val="26"/>
        </w:rPr>
        <w:t xml:space="preserve">тыс. рублей в форме дотаций, </w:t>
      </w:r>
      <w:r>
        <w:rPr>
          <w:sz w:val="26"/>
          <w:szCs w:val="26"/>
        </w:rPr>
        <w:t>18 050,2</w:t>
      </w:r>
      <w:r w:rsidRPr="00A90895">
        <w:rPr>
          <w:sz w:val="26"/>
          <w:szCs w:val="26"/>
        </w:rPr>
        <w:t xml:space="preserve"> тыс. рублей в форме субсидий, </w:t>
      </w:r>
      <w:r>
        <w:rPr>
          <w:sz w:val="26"/>
          <w:szCs w:val="26"/>
        </w:rPr>
        <w:t>10 179,2</w:t>
      </w:r>
      <w:r w:rsidRPr="00A90895">
        <w:rPr>
          <w:sz w:val="26"/>
          <w:szCs w:val="26"/>
        </w:rPr>
        <w:t xml:space="preserve"> тыс. рублей в форме субвенций, </w:t>
      </w:r>
      <w:r>
        <w:rPr>
          <w:sz w:val="26"/>
          <w:szCs w:val="26"/>
        </w:rPr>
        <w:t xml:space="preserve">100,0 </w:t>
      </w:r>
      <w:r w:rsidRPr="00A90895">
        <w:rPr>
          <w:sz w:val="26"/>
          <w:szCs w:val="26"/>
        </w:rPr>
        <w:t>тыс. рублей в форме иных межбюджетных трансфертов;</w:t>
      </w:r>
    </w:p>
    <w:p w:rsidR="002D74BB" w:rsidRPr="00A90895" w:rsidRDefault="002D74BB" w:rsidP="00A90895">
      <w:pPr>
        <w:ind w:firstLine="720"/>
        <w:jc w:val="both"/>
        <w:rPr>
          <w:sz w:val="26"/>
          <w:szCs w:val="26"/>
        </w:rPr>
      </w:pPr>
      <w:r w:rsidRPr="00A90895">
        <w:rPr>
          <w:rStyle w:val="fontstyle01"/>
        </w:rPr>
        <w:t>7</w:t>
      </w:r>
      <w:r w:rsidRPr="00A90895">
        <w:rPr>
          <w:sz w:val="26"/>
          <w:szCs w:val="26"/>
        </w:rPr>
        <w:t>) распределение межбюджетных трансфертов местным бюджетам на 202</w:t>
      </w:r>
      <w:r>
        <w:rPr>
          <w:sz w:val="26"/>
          <w:szCs w:val="26"/>
        </w:rPr>
        <w:t>4</w:t>
      </w:r>
      <w:r w:rsidRPr="00A90895">
        <w:rPr>
          <w:sz w:val="26"/>
          <w:szCs w:val="26"/>
        </w:rPr>
        <w:t> 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 согласно приложению 1</w:t>
      </w:r>
      <w:r>
        <w:rPr>
          <w:sz w:val="26"/>
          <w:szCs w:val="26"/>
        </w:rPr>
        <w:t>3</w:t>
      </w:r>
      <w:r w:rsidRPr="00A90895">
        <w:rPr>
          <w:sz w:val="26"/>
          <w:szCs w:val="26"/>
        </w:rPr>
        <w:t xml:space="preserve"> к настоящему решению.</w:t>
      </w:r>
    </w:p>
    <w:p w:rsidR="002D74BB" w:rsidRPr="00A90895" w:rsidRDefault="002D74BB" w:rsidP="00A90895">
      <w:pPr>
        <w:pStyle w:val="11"/>
        <w:spacing w:before="0"/>
        <w:ind w:firstLine="709"/>
        <w:contextualSpacing/>
        <w:jc w:val="both"/>
        <w:rPr>
          <w:color w:val="auto"/>
          <w:sz w:val="26"/>
          <w:szCs w:val="26"/>
        </w:rPr>
      </w:pPr>
      <w:r w:rsidRPr="00A90895">
        <w:rPr>
          <w:color w:val="auto"/>
          <w:sz w:val="26"/>
          <w:szCs w:val="26"/>
        </w:rPr>
        <w:t>6. Установить:</w:t>
      </w:r>
    </w:p>
    <w:p w:rsidR="002D74BB" w:rsidRPr="00A90895" w:rsidRDefault="002D74BB" w:rsidP="00A90895">
      <w:pPr>
        <w:ind w:firstLine="720"/>
        <w:jc w:val="both"/>
        <w:rPr>
          <w:sz w:val="26"/>
          <w:szCs w:val="26"/>
        </w:rPr>
      </w:pPr>
      <w:r w:rsidRPr="00A90895">
        <w:rPr>
          <w:sz w:val="26"/>
          <w:szCs w:val="26"/>
        </w:rPr>
        <w:t xml:space="preserve"> 1) верхний предел муниципального внутреннего долга Молчановского района на:</w:t>
      </w:r>
    </w:p>
    <w:p w:rsidR="002D74BB" w:rsidRPr="00A90895" w:rsidRDefault="002D74BB" w:rsidP="00A90895">
      <w:pPr>
        <w:ind w:firstLine="720"/>
        <w:jc w:val="both"/>
        <w:rPr>
          <w:sz w:val="26"/>
          <w:szCs w:val="26"/>
        </w:rPr>
      </w:pPr>
      <w:r w:rsidRPr="00A90895">
        <w:rPr>
          <w:sz w:val="26"/>
          <w:szCs w:val="26"/>
        </w:rPr>
        <w:t xml:space="preserve"> 1 января 202</w:t>
      </w:r>
      <w:r>
        <w:rPr>
          <w:sz w:val="26"/>
          <w:szCs w:val="26"/>
        </w:rPr>
        <w:t>5</w:t>
      </w:r>
      <w:r w:rsidRPr="00A90895">
        <w:rPr>
          <w:sz w:val="26"/>
          <w:szCs w:val="26"/>
        </w:rPr>
        <w:t xml:space="preserve"> года в сумме </w:t>
      </w:r>
      <w:r>
        <w:rPr>
          <w:sz w:val="26"/>
          <w:szCs w:val="26"/>
        </w:rPr>
        <w:t xml:space="preserve">3 706,7 </w:t>
      </w:r>
      <w:r w:rsidRPr="00A90895">
        <w:rPr>
          <w:sz w:val="26"/>
          <w:szCs w:val="26"/>
        </w:rPr>
        <w:t>тыс. рублей, в том числе верхний предел долга по муниципальным гарантиям в сумме 0,0 тыс. рублей;</w:t>
      </w:r>
    </w:p>
    <w:p w:rsidR="002D74BB" w:rsidRPr="00A90895" w:rsidRDefault="002D74BB" w:rsidP="00A90895">
      <w:pPr>
        <w:ind w:firstLine="720"/>
        <w:jc w:val="both"/>
        <w:rPr>
          <w:sz w:val="26"/>
          <w:szCs w:val="26"/>
        </w:rPr>
      </w:pPr>
      <w:r w:rsidRPr="00A90895">
        <w:rPr>
          <w:sz w:val="26"/>
          <w:szCs w:val="26"/>
        </w:rPr>
        <w:t>1 января 202</w:t>
      </w:r>
      <w:r>
        <w:rPr>
          <w:sz w:val="26"/>
          <w:szCs w:val="26"/>
        </w:rPr>
        <w:t>6</w:t>
      </w:r>
      <w:r w:rsidRPr="00A90895">
        <w:rPr>
          <w:sz w:val="26"/>
          <w:szCs w:val="26"/>
        </w:rPr>
        <w:t xml:space="preserve"> года в сумме </w:t>
      </w:r>
      <w:r>
        <w:rPr>
          <w:sz w:val="26"/>
          <w:szCs w:val="26"/>
        </w:rPr>
        <w:t xml:space="preserve">1 020,1 </w:t>
      </w:r>
      <w:r w:rsidRPr="00A90895">
        <w:rPr>
          <w:sz w:val="26"/>
          <w:szCs w:val="26"/>
        </w:rPr>
        <w:t>тыс. рублей, в том числе верхний предел долга по муниципальным гарантиям в сумме 0,0 тыс. рублей;</w:t>
      </w:r>
    </w:p>
    <w:p w:rsidR="002D74BB" w:rsidRPr="00A90895" w:rsidRDefault="002D74BB" w:rsidP="00A90895">
      <w:pPr>
        <w:ind w:firstLine="720"/>
        <w:jc w:val="both"/>
        <w:rPr>
          <w:sz w:val="26"/>
          <w:szCs w:val="26"/>
        </w:rPr>
      </w:pPr>
      <w:r w:rsidRPr="00A90895">
        <w:rPr>
          <w:sz w:val="26"/>
          <w:szCs w:val="26"/>
        </w:rPr>
        <w:t>1 января 202</w:t>
      </w:r>
      <w:r>
        <w:rPr>
          <w:sz w:val="26"/>
          <w:szCs w:val="26"/>
        </w:rPr>
        <w:t>7</w:t>
      </w:r>
      <w:r w:rsidRPr="00A90895">
        <w:rPr>
          <w:sz w:val="26"/>
          <w:szCs w:val="26"/>
        </w:rPr>
        <w:t xml:space="preserve"> года в сумме </w:t>
      </w:r>
      <w:r>
        <w:rPr>
          <w:sz w:val="26"/>
          <w:szCs w:val="26"/>
        </w:rPr>
        <w:t xml:space="preserve">0,0 </w:t>
      </w:r>
      <w:r w:rsidRPr="00A90895">
        <w:rPr>
          <w:sz w:val="26"/>
          <w:szCs w:val="26"/>
        </w:rPr>
        <w:t>тыс. рублей, в том числе верхний предел долга по муниципальным гарантиям в сумме 0,0 тыс. рублей;</w:t>
      </w:r>
    </w:p>
    <w:p w:rsidR="002D74BB" w:rsidRPr="00A90895" w:rsidRDefault="002D74BB" w:rsidP="00A90895">
      <w:pPr>
        <w:ind w:firstLine="720"/>
        <w:jc w:val="both"/>
        <w:rPr>
          <w:sz w:val="26"/>
          <w:szCs w:val="26"/>
        </w:rPr>
      </w:pPr>
      <w:r w:rsidRPr="00A90895">
        <w:rPr>
          <w:sz w:val="26"/>
          <w:szCs w:val="26"/>
        </w:rPr>
        <w:t>2) объем расходов на обслуживание муниципального внутреннего долга на:</w:t>
      </w:r>
    </w:p>
    <w:p w:rsidR="002D74BB" w:rsidRPr="00A90895" w:rsidRDefault="002D74BB" w:rsidP="00A90895">
      <w:pPr>
        <w:ind w:firstLine="720"/>
        <w:jc w:val="both"/>
        <w:rPr>
          <w:sz w:val="26"/>
          <w:szCs w:val="26"/>
        </w:rPr>
      </w:pPr>
      <w:r w:rsidRPr="00A90895">
        <w:rPr>
          <w:sz w:val="26"/>
          <w:szCs w:val="26"/>
        </w:rPr>
        <w:t>202</w:t>
      </w:r>
      <w:r>
        <w:rPr>
          <w:sz w:val="26"/>
          <w:szCs w:val="26"/>
        </w:rPr>
        <w:t>4</w:t>
      </w:r>
      <w:r w:rsidRPr="00A90895">
        <w:rPr>
          <w:sz w:val="26"/>
          <w:szCs w:val="26"/>
        </w:rPr>
        <w:t xml:space="preserve"> год в сумме </w:t>
      </w:r>
      <w:r>
        <w:rPr>
          <w:sz w:val="26"/>
          <w:szCs w:val="26"/>
        </w:rPr>
        <w:t>292,5</w:t>
      </w:r>
      <w:r w:rsidRPr="00A90895">
        <w:rPr>
          <w:sz w:val="26"/>
          <w:szCs w:val="26"/>
        </w:rPr>
        <w:t xml:space="preserve"> тыс. рублей;</w:t>
      </w:r>
    </w:p>
    <w:p w:rsidR="002D74BB" w:rsidRPr="00A90895" w:rsidRDefault="002D74BB" w:rsidP="00A90895">
      <w:pPr>
        <w:ind w:firstLine="720"/>
        <w:jc w:val="both"/>
        <w:rPr>
          <w:sz w:val="26"/>
          <w:szCs w:val="26"/>
        </w:rPr>
      </w:pPr>
      <w:r w:rsidRPr="00A90895">
        <w:rPr>
          <w:sz w:val="26"/>
          <w:szCs w:val="26"/>
        </w:rPr>
        <w:t>202</w:t>
      </w:r>
      <w:r>
        <w:rPr>
          <w:sz w:val="26"/>
          <w:szCs w:val="26"/>
        </w:rPr>
        <w:t>5</w:t>
      </w:r>
      <w:r w:rsidRPr="00A90895">
        <w:rPr>
          <w:sz w:val="26"/>
          <w:szCs w:val="26"/>
        </w:rPr>
        <w:t xml:space="preserve"> год в сумме </w:t>
      </w:r>
      <w:r>
        <w:rPr>
          <w:sz w:val="26"/>
          <w:szCs w:val="26"/>
        </w:rPr>
        <w:t>112,9</w:t>
      </w:r>
      <w:r w:rsidRPr="00A90895">
        <w:rPr>
          <w:sz w:val="26"/>
          <w:szCs w:val="26"/>
        </w:rPr>
        <w:t xml:space="preserve"> тыс. рублей;</w:t>
      </w:r>
    </w:p>
    <w:p w:rsidR="002D74BB" w:rsidRPr="00A90895" w:rsidRDefault="002D74BB" w:rsidP="00A90895">
      <w:pPr>
        <w:ind w:firstLine="720"/>
        <w:jc w:val="both"/>
        <w:rPr>
          <w:sz w:val="26"/>
          <w:szCs w:val="26"/>
        </w:rPr>
      </w:pPr>
      <w:r w:rsidRPr="00A90895">
        <w:rPr>
          <w:sz w:val="26"/>
          <w:szCs w:val="26"/>
        </w:rPr>
        <w:t>202</w:t>
      </w:r>
      <w:r>
        <w:rPr>
          <w:sz w:val="26"/>
          <w:szCs w:val="26"/>
        </w:rPr>
        <w:t>6</w:t>
      </w:r>
      <w:r w:rsidRPr="00A90895">
        <w:rPr>
          <w:sz w:val="26"/>
          <w:szCs w:val="26"/>
        </w:rPr>
        <w:t xml:space="preserve"> год в сумме </w:t>
      </w:r>
      <w:r>
        <w:rPr>
          <w:sz w:val="26"/>
          <w:szCs w:val="26"/>
        </w:rPr>
        <w:t>8,0</w:t>
      </w:r>
      <w:r w:rsidRPr="00A90895">
        <w:rPr>
          <w:sz w:val="26"/>
          <w:szCs w:val="26"/>
        </w:rPr>
        <w:t xml:space="preserve"> тыс. рублей;</w:t>
      </w:r>
    </w:p>
    <w:p w:rsidR="002D74BB" w:rsidRPr="00A90895" w:rsidRDefault="002D74BB" w:rsidP="00A90895">
      <w:pPr>
        <w:ind w:firstLine="720"/>
        <w:jc w:val="both"/>
        <w:rPr>
          <w:sz w:val="26"/>
          <w:szCs w:val="26"/>
        </w:rPr>
      </w:pPr>
      <w:r w:rsidRPr="00A90895">
        <w:rPr>
          <w:sz w:val="26"/>
          <w:szCs w:val="26"/>
        </w:rPr>
        <w:t>3) муниципальные гарантии Молчановского района в 202</w:t>
      </w:r>
      <w:r>
        <w:rPr>
          <w:sz w:val="26"/>
          <w:szCs w:val="26"/>
        </w:rPr>
        <w:t xml:space="preserve">4 - </w:t>
      </w:r>
      <w:r w:rsidRPr="00A90895">
        <w:rPr>
          <w:sz w:val="26"/>
          <w:szCs w:val="26"/>
        </w:rPr>
        <w:t>202</w:t>
      </w:r>
      <w:r>
        <w:rPr>
          <w:sz w:val="26"/>
          <w:szCs w:val="26"/>
        </w:rPr>
        <w:t>6</w:t>
      </w:r>
      <w:r w:rsidRPr="00A90895">
        <w:rPr>
          <w:sz w:val="26"/>
          <w:szCs w:val="26"/>
        </w:rPr>
        <w:t xml:space="preserve"> годах не предоставляются.</w:t>
      </w:r>
    </w:p>
    <w:p w:rsidR="002D74BB" w:rsidRPr="00A90895" w:rsidRDefault="002D74BB" w:rsidP="00A90895">
      <w:pPr>
        <w:pStyle w:val="11"/>
        <w:spacing w:before="0"/>
        <w:ind w:firstLine="709"/>
        <w:contextualSpacing/>
        <w:jc w:val="both"/>
        <w:rPr>
          <w:color w:val="auto"/>
          <w:sz w:val="26"/>
          <w:szCs w:val="26"/>
        </w:rPr>
      </w:pPr>
      <w:r w:rsidRPr="00A90895">
        <w:rPr>
          <w:color w:val="auto"/>
          <w:sz w:val="26"/>
          <w:szCs w:val="26"/>
        </w:rPr>
        <w:t>7. Установить:</w:t>
      </w:r>
    </w:p>
    <w:p w:rsidR="002D74BB" w:rsidRPr="00A90895" w:rsidRDefault="002D74BB" w:rsidP="003453DF">
      <w:pPr>
        <w:autoSpaceDE w:val="0"/>
        <w:autoSpaceDN w:val="0"/>
        <w:adjustRightInd w:val="0"/>
        <w:jc w:val="both"/>
        <w:rPr>
          <w:sz w:val="26"/>
          <w:szCs w:val="26"/>
        </w:rPr>
      </w:pPr>
      <w:r w:rsidRPr="003453DF">
        <w:rPr>
          <w:sz w:val="26"/>
          <w:szCs w:val="26"/>
        </w:rPr>
        <w:t xml:space="preserve">1) объем дотации </w:t>
      </w:r>
      <w:r w:rsidRPr="003453DF">
        <w:rPr>
          <w:sz w:val="26"/>
          <w:szCs w:val="26"/>
          <w:lang w:eastAsia="en-US"/>
        </w:rPr>
        <w:t>на выравнивание бюджетной обеспеченности поселений</w:t>
      </w:r>
      <w:r w:rsidRPr="003453DF">
        <w:rPr>
          <w:sz w:val="26"/>
          <w:szCs w:val="26"/>
        </w:rPr>
        <w:t xml:space="preserve"> Молчановского района на:</w:t>
      </w:r>
    </w:p>
    <w:p w:rsidR="002D74BB" w:rsidRPr="00A90895" w:rsidRDefault="002D74BB" w:rsidP="00A90895">
      <w:pPr>
        <w:ind w:firstLine="720"/>
        <w:jc w:val="both"/>
        <w:rPr>
          <w:sz w:val="26"/>
          <w:szCs w:val="26"/>
        </w:rPr>
      </w:pPr>
      <w:r w:rsidRPr="00A90895">
        <w:rPr>
          <w:sz w:val="26"/>
          <w:szCs w:val="26"/>
        </w:rPr>
        <w:t>202</w:t>
      </w:r>
      <w:r>
        <w:rPr>
          <w:sz w:val="26"/>
          <w:szCs w:val="26"/>
        </w:rPr>
        <w:t>4</w:t>
      </w:r>
      <w:r w:rsidRPr="00A90895">
        <w:rPr>
          <w:sz w:val="26"/>
          <w:szCs w:val="26"/>
        </w:rPr>
        <w:t xml:space="preserve"> год в </w:t>
      </w:r>
      <w:r w:rsidRPr="00F74B16">
        <w:rPr>
          <w:sz w:val="26"/>
          <w:szCs w:val="26"/>
        </w:rPr>
        <w:t xml:space="preserve">сумме </w:t>
      </w:r>
      <w:r>
        <w:rPr>
          <w:sz w:val="26"/>
          <w:szCs w:val="26"/>
        </w:rPr>
        <w:t>25 611,0</w:t>
      </w:r>
      <w:r w:rsidRPr="00F74B16">
        <w:rPr>
          <w:sz w:val="26"/>
          <w:szCs w:val="26"/>
        </w:rPr>
        <w:t xml:space="preserve"> тыс. рублей, из них: </w:t>
      </w:r>
      <w:r>
        <w:rPr>
          <w:sz w:val="26"/>
          <w:szCs w:val="26"/>
        </w:rPr>
        <w:t>16 409,0</w:t>
      </w:r>
      <w:r w:rsidRPr="00F74B16">
        <w:rPr>
          <w:sz w:val="26"/>
          <w:szCs w:val="26"/>
        </w:rPr>
        <w:t xml:space="preserve"> тыс. рублей за счет субвенции на осуществление отдельных государственных полномочий по расчету и предоставлению дотаций поселениям и </w:t>
      </w:r>
      <w:r>
        <w:rPr>
          <w:sz w:val="26"/>
          <w:szCs w:val="26"/>
        </w:rPr>
        <w:t>9 202,0</w:t>
      </w:r>
      <w:r w:rsidRPr="00F74B16">
        <w:rPr>
          <w:sz w:val="26"/>
          <w:szCs w:val="26"/>
        </w:rPr>
        <w:t xml:space="preserve"> тыс. рублей</w:t>
      </w:r>
      <w:r w:rsidRPr="00A90895">
        <w:rPr>
          <w:sz w:val="26"/>
          <w:szCs w:val="26"/>
        </w:rPr>
        <w:t xml:space="preserve"> за счет средств бюджета муниципального образования «Молчановский район»;</w:t>
      </w:r>
    </w:p>
    <w:p w:rsidR="002D74BB" w:rsidRPr="00A90895" w:rsidRDefault="002D74BB" w:rsidP="00A90895">
      <w:pPr>
        <w:ind w:firstLine="720"/>
        <w:jc w:val="both"/>
        <w:rPr>
          <w:sz w:val="26"/>
          <w:szCs w:val="26"/>
        </w:rPr>
      </w:pPr>
      <w:r w:rsidRPr="00A90895">
        <w:rPr>
          <w:sz w:val="26"/>
          <w:szCs w:val="26"/>
        </w:rPr>
        <w:t>202</w:t>
      </w:r>
      <w:r>
        <w:rPr>
          <w:sz w:val="26"/>
          <w:szCs w:val="26"/>
        </w:rPr>
        <w:t>5</w:t>
      </w:r>
      <w:r w:rsidRPr="00A90895">
        <w:rPr>
          <w:sz w:val="26"/>
          <w:szCs w:val="26"/>
        </w:rPr>
        <w:t xml:space="preserve"> год в сумме </w:t>
      </w:r>
      <w:r>
        <w:rPr>
          <w:sz w:val="26"/>
          <w:szCs w:val="26"/>
        </w:rPr>
        <w:t>25 339,5</w:t>
      </w:r>
      <w:r w:rsidRPr="00F74B16">
        <w:rPr>
          <w:sz w:val="26"/>
          <w:szCs w:val="26"/>
        </w:rPr>
        <w:t xml:space="preserve"> тыс</w:t>
      </w:r>
      <w:r w:rsidRPr="00A90895">
        <w:rPr>
          <w:sz w:val="26"/>
          <w:szCs w:val="26"/>
        </w:rPr>
        <w:t>. рублей, из них</w:t>
      </w:r>
      <w:r w:rsidRPr="00F74B16">
        <w:rPr>
          <w:sz w:val="26"/>
          <w:szCs w:val="26"/>
        </w:rPr>
        <w:t xml:space="preserve">: </w:t>
      </w:r>
      <w:r>
        <w:rPr>
          <w:sz w:val="26"/>
          <w:szCs w:val="26"/>
        </w:rPr>
        <w:t>16 439,5</w:t>
      </w:r>
      <w:r w:rsidRPr="00F74B16">
        <w:rPr>
          <w:sz w:val="26"/>
          <w:szCs w:val="26"/>
        </w:rPr>
        <w:t xml:space="preserve"> тыс</w:t>
      </w:r>
      <w:r w:rsidRPr="00A90895">
        <w:rPr>
          <w:sz w:val="26"/>
          <w:szCs w:val="26"/>
        </w:rPr>
        <w:t xml:space="preserve">. рублей за счет субвенции на осуществление отдельных государственных полномочий по расчету и предоставлению дотаций поселениям и </w:t>
      </w:r>
      <w:r>
        <w:rPr>
          <w:sz w:val="26"/>
          <w:szCs w:val="26"/>
        </w:rPr>
        <w:t>8 900,0</w:t>
      </w:r>
      <w:r w:rsidRPr="00A90895">
        <w:rPr>
          <w:sz w:val="26"/>
          <w:szCs w:val="26"/>
        </w:rPr>
        <w:t xml:space="preserve"> тыс. рублей за счет средств бюджета муниципального образования «Молчановский район»;</w:t>
      </w:r>
    </w:p>
    <w:p w:rsidR="002D74BB" w:rsidRPr="00A90895" w:rsidRDefault="002D74BB" w:rsidP="00A90895">
      <w:pPr>
        <w:ind w:firstLine="720"/>
        <w:jc w:val="both"/>
        <w:rPr>
          <w:sz w:val="26"/>
          <w:szCs w:val="26"/>
        </w:rPr>
      </w:pPr>
      <w:r w:rsidRPr="00A90895">
        <w:rPr>
          <w:sz w:val="26"/>
          <w:szCs w:val="26"/>
        </w:rPr>
        <w:t>202</w:t>
      </w:r>
      <w:r>
        <w:rPr>
          <w:sz w:val="26"/>
          <w:szCs w:val="26"/>
        </w:rPr>
        <w:t>6</w:t>
      </w:r>
      <w:r w:rsidRPr="00A90895">
        <w:rPr>
          <w:sz w:val="26"/>
          <w:szCs w:val="26"/>
        </w:rPr>
        <w:t xml:space="preserve"> год в </w:t>
      </w:r>
      <w:r w:rsidRPr="00F74B16">
        <w:rPr>
          <w:sz w:val="26"/>
          <w:szCs w:val="26"/>
        </w:rPr>
        <w:t xml:space="preserve">сумме </w:t>
      </w:r>
      <w:r>
        <w:rPr>
          <w:sz w:val="26"/>
          <w:szCs w:val="26"/>
        </w:rPr>
        <w:t xml:space="preserve">25 388,3 </w:t>
      </w:r>
      <w:r w:rsidRPr="00A90895">
        <w:rPr>
          <w:sz w:val="26"/>
          <w:szCs w:val="26"/>
        </w:rPr>
        <w:t xml:space="preserve">тыс. рублей, из них: </w:t>
      </w:r>
      <w:r>
        <w:rPr>
          <w:sz w:val="26"/>
          <w:szCs w:val="26"/>
        </w:rPr>
        <w:t>16 488,3</w:t>
      </w:r>
      <w:r w:rsidRPr="00F74B16">
        <w:rPr>
          <w:sz w:val="26"/>
          <w:szCs w:val="26"/>
        </w:rPr>
        <w:t xml:space="preserve"> тыс</w:t>
      </w:r>
      <w:r w:rsidRPr="00A90895">
        <w:rPr>
          <w:sz w:val="26"/>
          <w:szCs w:val="26"/>
        </w:rPr>
        <w:t xml:space="preserve">. рублей за счет субвенции на осуществление отдельных государственных полномочий по расчету и предоставлению дотаций поселениям и </w:t>
      </w:r>
      <w:r>
        <w:rPr>
          <w:sz w:val="26"/>
          <w:szCs w:val="26"/>
        </w:rPr>
        <w:t>8 900,0</w:t>
      </w:r>
      <w:r w:rsidRPr="00A90895">
        <w:rPr>
          <w:sz w:val="26"/>
          <w:szCs w:val="26"/>
        </w:rPr>
        <w:t xml:space="preserve"> тыс. рублей за счет средств бюджета муниципального образования «Молчановский район»;</w:t>
      </w:r>
    </w:p>
    <w:p w:rsidR="002D74BB" w:rsidRPr="00035E3F" w:rsidRDefault="002D74BB" w:rsidP="00A90895">
      <w:pPr>
        <w:ind w:firstLine="720"/>
        <w:jc w:val="both"/>
        <w:rPr>
          <w:sz w:val="26"/>
          <w:szCs w:val="26"/>
        </w:rPr>
      </w:pPr>
      <w:r w:rsidRPr="00035E3F">
        <w:rPr>
          <w:sz w:val="26"/>
          <w:szCs w:val="26"/>
        </w:rPr>
        <w:t>2) долю средств, распределяемых на первом этапе второй части районного фонда финансовой поддержки сельских поселений за счет собственных доходов местного бюджета, равной 90 %;</w:t>
      </w:r>
    </w:p>
    <w:p w:rsidR="002D74BB" w:rsidRPr="00035E3F" w:rsidRDefault="002D74BB" w:rsidP="00A90895">
      <w:pPr>
        <w:ind w:firstLine="720"/>
        <w:jc w:val="both"/>
        <w:rPr>
          <w:sz w:val="26"/>
          <w:szCs w:val="26"/>
        </w:rPr>
      </w:pPr>
      <w:r w:rsidRPr="00035E3F">
        <w:rPr>
          <w:sz w:val="26"/>
          <w:szCs w:val="26"/>
        </w:rPr>
        <w:t>3) критерий выравнивания бюджетной обеспеченности поселений Молчановского района:</w:t>
      </w:r>
    </w:p>
    <w:p w:rsidR="002D74BB" w:rsidRPr="00035E3F" w:rsidRDefault="002D74BB" w:rsidP="00A90895">
      <w:pPr>
        <w:ind w:firstLine="720"/>
        <w:jc w:val="both"/>
        <w:rPr>
          <w:sz w:val="26"/>
          <w:szCs w:val="26"/>
        </w:rPr>
      </w:pPr>
      <w:r w:rsidRPr="00035E3F">
        <w:rPr>
          <w:sz w:val="26"/>
          <w:szCs w:val="26"/>
        </w:rPr>
        <w:t>в 2024 году – 3 845,0 рубля на 1 жителя;</w:t>
      </w:r>
    </w:p>
    <w:p w:rsidR="002D74BB" w:rsidRPr="00035E3F" w:rsidRDefault="002D74BB" w:rsidP="00A90895">
      <w:pPr>
        <w:ind w:firstLine="720"/>
        <w:jc w:val="both"/>
        <w:rPr>
          <w:sz w:val="26"/>
          <w:szCs w:val="26"/>
        </w:rPr>
      </w:pPr>
      <w:r w:rsidRPr="00035E3F">
        <w:rPr>
          <w:sz w:val="26"/>
          <w:szCs w:val="26"/>
        </w:rPr>
        <w:t>в 2025 году – 4 014,0 рубля на 1 жителя;</w:t>
      </w:r>
    </w:p>
    <w:p w:rsidR="002D74BB" w:rsidRPr="00664CF3" w:rsidRDefault="002D74BB" w:rsidP="00A90895">
      <w:pPr>
        <w:ind w:firstLine="720"/>
        <w:jc w:val="both"/>
        <w:rPr>
          <w:sz w:val="26"/>
          <w:szCs w:val="26"/>
        </w:rPr>
      </w:pPr>
      <w:r w:rsidRPr="00035E3F">
        <w:rPr>
          <w:sz w:val="26"/>
          <w:szCs w:val="26"/>
        </w:rPr>
        <w:t>в 2026 году – 4 211,0 рублей на 1 жителя.</w:t>
      </w:r>
    </w:p>
    <w:p w:rsidR="002D74BB" w:rsidRPr="00A90895" w:rsidRDefault="002D74BB" w:rsidP="00A90895">
      <w:pPr>
        <w:ind w:firstLine="720"/>
        <w:jc w:val="both"/>
      </w:pPr>
      <w:r w:rsidRPr="00664CF3">
        <w:rPr>
          <w:sz w:val="26"/>
          <w:szCs w:val="26"/>
        </w:rPr>
        <w:t>Расчет распределения дотации местным бюджетам на выравнивание бюджетной обеспеченности сельских поселений Молчановского района на 202</w:t>
      </w:r>
      <w:r>
        <w:rPr>
          <w:sz w:val="26"/>
          <w:szCs w:val="26"/>
        </w:rPr>
        <w:t>4</w:t>
      </w:r>
      <w:r w:rsidRPr="00664CF3">
        <w:rPr>
          <w:sz w:val="26"/>
          <w:szCs w:val="26"/>
        </w:rPr>
        <w:t xml:space="preserve"> год и</w:t>
      </w:r>
      <w:r>
        <w:rPr>
          <w:sz w:val="26"/>
          <w:szCs w:val="26"/>
        </w:rPr>
        <w:t xml:space="preserve"> </w:t>
      </w:r>
      <w:r w:rsidRPr="00664CF3">
        <w:rPr>
          <w:sz w:val="26"/>
          <w:szCs w:val="26"/>
        </w:rPr>
        <w:t>плановый период 202</w:t>
      </w:r>
      <w:r>
        <w:rPr>
          <w:sz w:val="26"/>
          <w:szCs w:val="26"/>
        </w:rPr>
        <w:t>5</w:t>
      </w:r>
      <w:r w:rsidRPr="00664CF3">
        <w:rPr>
          <w:sz w:val="26"/>
          <w:szCs w:val="26"/>
        </w:rPr>
        <w:t xml:space="preserve"> и 202</w:t>
      </w:r>
      <w:r>
        <w:rPr>
          <w:sz w:val="26"/>
          <w:szCs w:val="26"/>
        </w:rPr>
        <w:t>6</w:t>
      </w:r>
      <w:r w:rsidRPr="00664CF3">
        <w:rPr>
          <w:sz w:val="26"/>
          <w:szCs w:val="26"/>
        </w:rPr>
        <w:t xml:space="preserve"> годов произведен в соответствии с Законом Томской области от 13.08.2007 № 170-ОЗ «О межбюджетных отношениях в Томской области».</w:t>
      </w:r>
    </w:p>
    <w:p w:rsidR="002D74BB" w:rsidRPr="00A90895" w:rsidRDefault="002D74BB" w:rsidP="00A90895">
      <w:pPr>
        <w:pStyle w:val="11"/>
        <w:spacing w:before="0"/>
        <w:ind w:firstLine="709"/>
        <w:contextualSpacing/>
        <w:jc w:val="both"/>
        <w:rPr>
          <w:color w:val="auto"/>
          <w:sz w:val="26"/>
          <w:szCs w:val="26"/>
        </w:rPr>
      </w:pPr>
      <w:r w:rsidRPr="00A90895">
        <w:rPr>
          <w:color w:val="auto"/>
          <w:sz w:val="26"/>
          <w:szCs w:val="26"/>
        </w:rPr>
        <w:t>8. Установить, что межбюджетные трансферты, полученные бюджетами сельских поселений Молчановского района в форме субсидий, субвенций, иных межбюджетных трансфертов, не использованные в текущем финансовом году, подлежат возврату в доход бюджета муниципального образования «Молчановский район».</w:t>
      </w:r>
    </w:p>
    <w:p w:rsidR="002D74BB" w:rsidRPr="00A90895" w:rsidRDefault="002D74BB" w:rsidP="00A90895">
      <w:pPr>
        <w:ind w:firstLine="720"/>
        <w:jc w:val="both"/>
        <w:rPr>
          <w:sz w:val="26"/>
          <w:szCs w:val="26"/>
        </w:rPr>
      </w:pPr>
      <w:r w:rsidRPr="00A90895">
        <w:rPr>
          <w:sz w:val="26"/>
          <w:szCs w:val="26"/>
        </w:rPr>
        <w:t>В случае, если неиспользованный остаток межбюджетных трансфертов, имеющих целевое назначение, полученных в форме субсидий, субвенций, иных межбюджетных трансфертов, не перечислен в доход бюджета муниципального образования «Молчановский район», указанные средства подлежат взысканию в доход бюджета муниципального образования «Молчановский район» в порядке, определяемом Управлением финансов Администрации Молчановского района с соблюдением общих требований, установленных Министерством финансов Российской Федерации.</w:t>
      </w:r>
    </w:p>
    <w:p w:rsidR="002D74BB" w:rsidRPr="00F74CF2" w:rsidRDefault="002D74BB" w:rsidP="00A90895">
      <w:pPr>
        <w:pStyle w:val="11"/>
        <w:spacing w:before="0"/>
        <w:ind w:firstLine="709"/>
        <w:contextualSpacing/>
        <w:jc w:val="both"/>
        <w:rPr>
          <w:color w:val="auto"/>
          <w:sz w:val="26"/>
          <w:szCs w:val="26"/>
        </w:rPr>
      </w:pPr>
      <w:r w:rsidRPr="00F74CF2">
        <w:rPr>
          <w:color w:val="auto"/>
          <w:sz w:val="26"/>
          <w:szCs w:val="26"/>
        </w:rPr>
        <w:t>9. Установить, что при заключении подлежащего оплате за счет средств бюджета муниципального образования «Молчановский район» гражданского правового договора (муниципального контракта), предметом которого являются поставка товара, выполнение работы, оказание услуги, получателями средств бюджета муниципального образования «Молчановский район» могут предусматриваться авансовые платежи:</w:t>
      </w:r>
    </w:p>
    <w:p w:rsidR="002D74BB" w:rsidRPr="00F74CF2" w:rsidRDefault="002D74BB" w:rsidP="00A90895">
      <w:pPr>
        <w:ind w:firstLine="720"/>
        <w:jc w:val="both"/>
        <w:rPr>
          <w:sz w:val="26"/>
          <w:szCs w:val="26"/>
        </w:rPr>
      </w:pPr>
      <w:r w:rsidRPr="00F74CF2">
        <w:rPr>
          <w:rStyle w:val="fontstyle01"/>
          <w:rFonts w:ascii="Times New Roman" w:hAnsi="Times New Roman"/>
          <w:sz w:val="26"/>
          <w:szCs w:val="26"/>
        </w:rPr>
        <w:t>-</w:t>
      </w:r>
      <w:r w:rsidRPr="00F74CF2">
        <w:rPr>
          <w:sz w:val="26"/>
          <w:szCs w:val="26"/>
        </w:rPr>
        <w:t xml:space="preserve">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«Молчановский район» в соответствующем финансовом году, - – по договорам с исполнением по требованию (абонентским договорам), договорам (контрактам) об оказании услуг связи, об оказании услуг (выполнении работ) в сфере экологического образования детей,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и организации участия в семинарах, вебинарах, конференциях, форумах, олимпиадах, конкурсах, чемпионатах профессионального мастерства, творческих фестивалях, приобретении авиа- и железнодорожных билетов, билетов для проезда городским и пригородным транспортом и путевок на санаторно-курортное лечение, обязательного страхования гражданской ответственности владельцев транспортных средств, на организацию концертов и выступлений артистов, групп, творческих коллективов, 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 </w:t>
      </w:r>
      <w:r w:rsidRPr="00F74CF2">
        <w:rPr>
          <w:bCs/>
          <w:sz w:val="26"/>
          <w:szCs w:val="26"/>
        </w:rPr>
        <w:t>по договорам (контрактам) на осуществление технологического присоединения к сетям инженерно-технического обеспечения</w:t>
      </w:r>
      <w:r w:rsidRPr="00F74CF2">
        <w:rPr>
          <w:sz w:val="26"/>
          <w:szCs w:val="26"/>
        </w:rPr>
        <w:t xml:space="preserve"> </w:t>
      </w:r>
      <w:r w:rsidRPr="00F74CF2">
        <w:rPr>
          <w:bCs/>
          <w:sz w:val="26"/>
          <w:szCs w:val="26"/>
        </w:rPr>
        <w:t>(газо-, тепло-, электро-, водоснабжение, водоотведение)</w:t>
      </w:r>
      <w:r w:rsidRPr="00F74CF2">
        <w:rPr>
          <w:sz w:val="26"/>
          <w:szCs w:val="26"/>
        </w:rPr>
        <w:t>;</w:t>
      </w:r>
    </w:p>
    <w:p w:rsidR="002D74BB" w:rsidRPr="00F74CF2" w:rsidRDefault="002D74BB" w:rsidP="00A90895">
      <w:pPr>
        <w:ind w:firstLine="720"/>
        <w:jc w:val="both"/>
        <w:rPr>
          <w:sz w:val="26"/>
          <w:szCs w:val="26"/>
        </w:rPr>
      </w:pPr>
      <w:r w:rsidRPr="00F74CF2">
        <w:rPr>
          <w:sz w:val="26"/>
          <w:szCs w:val="26"/>
        </w:rPr>
        <w:t>-в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«Молчановский район»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w:t>
      </w:r>
    </w:p>
    <w:p w:rsidR="002D74BB" w:rsidRDefault="002D74BB" w:rsidP="00A90895">
      <w:pPr>
        <w:ind w:firstLine="720"/>
        <w:jc w:val="both"/>
        <w:rPr>
          <w:sz w:val="26"/>
          <w:szCs w:val="26"/>
        </w:rPr>
      </w:pPr>
      <w:r w:rsidRPr="00F74CF2">
        <w:rPr>
          <w:sz w:val="26"/>
          <w:szCs w:val="26"/>
        </w:rPr>
        <w:t>Установить, что муниципальные бюджетные и автономные учреждения Молчановского района при заключении гражданского правового договора (контракта)</w:t>
      </w:r>
      <w:r w:rsidRPr="00A90895">
        <w:rPr>
          <w:sz w:val="26"/>
          <w:szCs w:val="26"/>
        </w:rPr>
        <w:t xml:space="preserve">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настоящим пунктом.</w:t>
      </w:r>
    </w:p>
    <w:p w:rsidR="002D74BB" w:rsidRPr="00A90895" w:rsidRDefault="002D74BB" w:rsidP="00A90895">
      <w:pPr>
        <w:pStyle w:val="11"/>
        <w:spacing w:before="0"/>
        <w:ind w:firstLine="709"/>
        <w:contextualSpacing/>
        <w:jc w:val="both"/>
        <w:rPr>
          <w:color w:val="auto"/>
          <w:sz w:val="26"/>
          <w:szCs w:val="26"/>
        </w:rPr>
      </w:pPr>
      <w:r w:rsidRPr="00A90895">
        <w:rPr>
          <w:color w:val="auto"/>
          <w:sz w:val="26"/>
          <w:szCs w:val="26"/>
        </w:rPr>
        <w:t>1</w:t>
      </w:r>
      <w:r>
        <w:rPr>
          <w:color w:val="auto"/>
          <w:sz w:val="26"/>
          <w:szCs w:val="26"/>
        </w:rPr>
        <w:t>0</w:t>
      </w:r>
      <w:r w:rsidRPr="00A90895">
        <w:rPr>
          <w:color w:val="auto"/>
          <w:sz w:val="26"/>
          <w:szCs w:val="26"/>
        </w:rPr>
        <w:t>. Установить предельную величину:</w:t>
      </w:r>
    </w:p>
    <w:p w:rsidR="002D74BB" w:rsidRPr="00A90895" w:rsidRDefault="002D74BB" w:rsidP="00A90895">
      <w:pPr>
        <w:ind w:firstLine="720"/>
        <w:jc w:val="both"/>
        <w:rPr>
          <w:sz w:val="26"/>
          <w:szCs w:val="26"/>
        </w:rPr>
      </w:pPr>
      <w:r w:rsidRPr="00A90895">
        <w:rPr>
          <w:sz w:val="26"/>
          <w:szCs w:val="26"/>
        </w:rPr>
        <w:t>резервного фонда Администрации Молчановского района по ликвидации последствий стихийных бедствий и других чрезвычайных ситуаций на:</w:t>
      </w:r>
    </w:p>
    <w:p w:rsidR="002D74BB" w:rsidRPr="00A90895" w:rsidRDefault="002D74BB" w:rsidP="00A90895">
      <w:pPr>
        <w:ind w:firstLine="720"/>
        <w:jc w:val="both"/>
        <w:rPr>
          <w:sz w:val="26"/>
          <w:szCs w:val="26"/>
        </w:rPr>
      </w:pPr>
      <w:r w:rsidRPr="00A90895">
        <w:rPr>
          <w:sz w:val="26"/>
          <w:szCs w:val="26"/>
        </w:rPr>
        <w:t>202</w:t>
      </w:r>
      <w:r>
        <w:rPr>
          <w:sz w:val="26"/>
          <w:szCs w:val="26"/>
        </w:rPr>
        <w:t>4</w:t>
      </w:r>
      <w:r w:rsidRPr="00A90895">
        <w:rPr>
          <w:sz w:val="26"/>
          <w:szCs w:val="26"/>
        </w:rPr>
        <w:t xml:space="preserve"> год в сумме </w:t>
      </w:r>
      <w:r>
        <w:rPr>
          <w:sz w:val="26"/>
          <w:szCs w:val="26"/>
        </w:rPr>
        <w:t>1</w:t>
      </w:r>
      <w:r w:rsidRPr="00A90895">
        <w:rPr>
          <w:sz w:val="26"/>
          <w:szCs w:val="26"/>
        </w:rPr>
        <w:t>00,0 тыс. рублей;</w:t>
      </w:r>
    </w:p>
    <w:p w:rsidR="002D74BB" w:rsidRPr="00A90895" w:rsidRDefault="002D74BB" w:rsidP="00A90895">
      <w:pPr>
        <w:ind w:firstLine="720"/>
        <w:jc w:val="both"/>
        <w:rPr>
          <w:sz w:val="26"/>
          <w:szCs w:val="26"/>
        </w:rPr>
      </w:pPr>
      <w:r w:rsidRPr="00A90895">
        <w:rPr>
          <w:sz w:val="26"/>
          <w:szCs w:val="26"/>
        </w:rPr>
        <w:t>202</w:t>
      </w:r>
      <w:r>
        <w:rPr>
          <w:sz w:val="26"/>
          <w:szCs w:val="26"/>
        </w:rPr>
        <w:t>5</w:t>
      </w:r>
      <w:r w:rsidRPr="00A90895">
        <w:rPr>
          <w:sz w:val="26"/>
          <w:szCs w:val="26"/>
        </w:rPr>
        <w:t xml:space="preserve"> год в сумме </w:t>
      </w:r>
      <w:r>
        <w:rPr>
          <w:sz w:val="26"/>
          <w:szCs w:val="26"/>
        </w:rPr>
        <w:t>100,0</w:t>
      </w:r>
      <w:r w:rsidRPr="00A90895">
        <w:rPr>
          <w:sz w:val="26"/>
          <w:szCs w:val="26"/>
        </w:rPr>
        <w:t xml:space="preserve"> тыс. рублей;</w:t>
      </w:r>
    </w:p>
    <w:p w:rsidR="002D74BB" w:rsidRPr="00A90895" w:rsidRDefault="002D74BB" w:rsidP="00A90895">
      <w:pPr>
        <w:ind w:firstLine="720"/>
        <w:jc w:val="both"/>
        <w:rPr>
          <w:sz w:val="26"/>
          <w:szCs w:val="26"/>
        </w:rPr>
      </w:pPr>
      <w:r w:rsidRPr="00A90895">
        <w:rPr>
          <w:sz w:val="26"/>
          <w:szCs w:val="26"/>
        </w:rPr>
        <w:t>202</w:t>
      </w:r>
      <w:r>
        <w:rPr>
          <w:sz w:val="26"/>
          <w:szCs w:val="26"/>
        </w:rPr>
        <w:t>6</w:t>
      </w:r>
      <w:r w:rsidRPr="00A90895">
        <w:rPr>
          <w:sz w:val="26"/>
          <w:szCs w:val="26"/>
        </w:rPr>
        <w:t xml:space="preserve"> год в сумме </w:t>
      </w:r>
      <w:r>
        <w:rPr>
          <w:sz w:val="26"/>
          <w:szCs w:val="26"/>
        </w:rPr>
        <w:t>100,0</w:t>
      </w:r>
      <w:r w:rsidRPr="00A90895">
        <w:rPr>
          <w:sz w:val="26"/>
          <w:szCs w:val="26"/>
        </w:rPr>
        <w:t xml:space="preserve"> тыс. рублей;</w:t>
      </w:r>
    </w:p>
    <w:p w:rsidR="002D74BB" w:rsidRPr="00A90895" w:rsidRDefault="002D74BB" w:rsidP="00A90895">
      <w:pPr>
        <w:ind w:firstLine="720"/>
        <w:jc w:val="both"/>
        <w:rPr>
          <w:sz w:val="26"/>
          <w:szCs w:val="26"/>
        </w:rPr>
      </w:pPr>
      <w:r w:rsidRPr="00A90895">
        <w:rPr>
          <w:sz w:val="26"/>
          <w:szCs w:val="26"/>
        </w:rPr>
        <w:t>резервного фонда финансирования непредвиденных расходов Администрации Молчановского района на:</w:t>
      </w:r>
    </w:p>
    <w:p w:rsidR="002D74BB" w:rsidRPr="00A90895" w:rsidRDefault="002D74BB" w:rsidP="00A90895">
      <w:pPr>
        <w:ind w:firstLine="720"/>
        <w:jc w:val="both"/>
        <w:rPr>
          <w:sz w:val="26"/>
          <w:szCs w:val="26"/>
        </w:rPr>
      </w:pPr>
      <w:r w:rsidRPr="00A90895">
        <w:rPr>
          <w:sz w:val="26"/>
          <w:szCs w:val="26"/>
        </w:rPr>
        <w:t>202</w:t>
      </w:r>
      <w:r>
        <w:rPr>
          <w:sz w:val="26"/>
          <w:szCs w:val="26"/>
        </w:rPr>
        <w:t>4</w:t>
      </w:r>
      <w:r w:rsidRPr="00A90895">
        <w:rPr>
          <w:sz w:val="26"/>
          <w:szCs w:val="26"/>
        </w:rPr>
        <w:t xml:space="preserve"> год в сумме 100,0 тыс. рублей;</w:t>
      </w:r>
    </w:p>
    <w:p w:rsidR="002D74BB" w:rsidRPr="00A90895" w:rsidRDefault="002D74BB" w:rsidP="00A90895">
      <w:pPr>
        <w:ind w:firstLine="720"/>
        <w:jc w:val="both"/>
        <w:rPr>
          <w:sz w:val="26"/>
          <w:szCs w:val="26"/>
        </w:rPr>
      </w:pPr>
      <w:r w:rsidRPr="00A90895">
        <w:rPr>
          <w:sz w:val="26"/>
          <w:szCs w:val="26"/>
        </w:rPr>
        <w:t>202</w:t>
      </w:r>
      <w:r>
        <w:rPr>
          <w:sz w:val="26"/>
          <w:szCs w:val="26"/>
        </w:rPr>
        <w:t>5</w:t>
      </w:r>
      <w:r w:rsidRPr="00A90895">
        <w:rPr>
          <w:sz w:val="26"/>
          <w:szCs w:val="26"/>
        </w:rPr>
        <w:t xml:space="preserve"> год в сумме </w:t>
      </w:r>
      <w:r>
        <w:rPr>
          <w:sz w:val="26"/>
          <w:szCs w:val="26"/>
        </w:rPr>
        <w:t>100,0</w:t>
      </w:r>
      <w:r w:rsidRPr="00A90895">
        <w:rPr>
          <w:sz w:val="26"/>
          <w:szCs w:val="26"/>
        </w:rPr>
        <w:t xml:space="preserve"> тыс. рублей;</w:t>
      </w:r>
    </w:p>
    <w:p w:rsidR="002D74BB" w:rsidRDefault="002D74BB" w:rsidP="00896D03">
      <w:pPr>
        <w:ind w:firstLine="720"/>
        <w:jc w:val="both"/>
        <w:rPr>
          <w:sz w:val="26"/>
          <w:szCs w:val="26"/>
        </w:rPr>
      </w:pPr>
      <w:r w:rsidRPr="00A90895">
        <w:rPr>
          <w:sz w:val="26"/>
          <w:szCs w:val="26"/>
        </w:rPr>
        <w:t>202</w:t>
      </w:r>
      <w:r>
        <w:rPr>
          <w:sz w:val="26"/>
          <w:szCs w:val="26"/>
        </w:rPr>
        <w:t>6</w:t>
      </w:r>
      <w:r w:rsidRPr="00A90895">
        <w:rPr>
          <w:sz w:val="26"/>
          <w:szCs w:val="26"/>
        </w:rPr>
        <w:t xml:space="preserve"> год в сумме </w:t>
      </w:r>
      <w:r>
        <w:rPr>
          <w:sz w:val="26"/>
          <w:szCs w:val="26"/>
        </w:rPr>
        <w:t>100,0</w:t>
      </w:r>
      <w:r w:rsidRPr="00A90895">
        <w:rPr>
          <w:sz w:val="26"/>
          <w:szCs w:val="26"/>
        </w:rPr>
        <w:t xml:space="preserve"> тыс. рублей.</w:t>
      </w:r>
    </w:p>
    <w:p w:rsidR="002D74BB" w:rsidRPr="006368E2" w:rsidRDefault="002D74BB" w:rsidP="006368E2">
      <w:pPr>
        <w:pStyle w:val="11"/>
        <w:spacing w:before="0"/>
        <w:ind w:firstLine="709"/>
        <w:contextualSpacing/>
        <w:jc w:val="both"/>
        <w:rPr>
          <w:color w:val="auto"/>
          <w:sz w:val="26"/>
          <w:szCs w:val="26"/>
        </w:rPr>
      </w:pPr>
      <w:r w:rsidRPr="006368E2">
        <w:rPr>
          <w:color w:val="auto"/>
          <w:sz w:val="26"/>
          <w:szCs w:val="26"/>
        </w:rPr>
        <w:t>11. Установить, что поступающие в бюджет муниципального образования «Молчановский район»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реализацию плана мероприятий, указанных в пункте 1 статьи 16.6, пункте 1 статьи 75.1 и пункте 1 статьи 78.2 Федерального закона от 10 января 2002 №7-ФЗ «Об охране окружающей среды», Томской области, утвержденного исполнительным органом Томской области, осуществляющим государственное управление в области охраны окружающей среды, по согласованию с уполномоченным Правительством Российской Федерации федеральным органом исполнительной власти.</w:t>
      </w:r>
    </w:p>
    <w:p w:rsidR="002D74BB" w:rsidRDefault="002D74BB" w:rsidP="00A90895">
      <w:pPr>
        <w:pStyle w:val="11"/>
        <w:spacing w:before="0"/>
        <w:ind w:firstLine="709"/>
        <w:contextualSpacing/>
        <w:jc w:val="both"/>
        <w:rPr>
          <w:color w:val="auto"/>
          <w:sz w:val="26"/>
          <w:szCs w:val="26"/>
        </w:rPr>
      </w:pPr>
      <w:r w:rsidRPr="00A90895">
        <w:rPr>
          <w:color w:val="auto"/>
          <w:sz w:val="26"/>
          <w:szCs w:val="26"/>
        </w:rPr>
        <w:t>1</w:t>
      </w:r>
      <w:r w:rsidRPr="001041B5">
        <w:rPr>
          <w:color w:val="auto"/>
          <w:sz w:val="26"/>
          <w:szCs w:val="26"/>
        </w:rPr>
        <w:t>2</w:t>
      </w:r>
      <w:r w:rsidRPr="00A90895">
        <w:rPr>
          <w:color w:val="auto"/>
          <w:sz w:val="26"/>
          <w:szCs w:val="26"/>
        </w:rPr>
        <w:t>.</w:t>
      </w:r>
      <w:r w:rsidRPr="001041B5">
        <w:rPr>
          <w:color w:val="auto"/>
          <w:sz w:val="26"/>
          <w:szCs w:val="26"/>
        </w:rPr>
        <w:t xml:space="preserve"> </w:t>
      </w:r>
      <w:r w:rsidRPr="00896D03">
        <w:rPr>
          <w:color w:val="auto"/>
          <w:sz w:val="26"/>
          <w:szCs w:val="26"/>
        </w:rPr>
        <w:t>Опубликовать настоящее решение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6368E2">
        <w:rPr>
          <w:color w:val="auto"/>
          <w:sz w:val="26"/>
          <w:szCs w:val="26"/>
        </w:rPr>
        <w:t>http://www.molchanovo.ru/</w:t>
      </w:r>
      <w:r w:rsidRPr="00896D03">
        <w:rPr>
          <w:color w:val="auto"/>
          <w:sz w:val="26"/>
          <w:szCs w:val="26"/>
        </w:rPr>
        <w:t>).</w:t>
      </w:r>
    </w:p>
    <w:p w:rsidR="002D74BB" w:rsidRPr="00A90895" w:rsidRDefault="002D74BB" w:rsidP="00A90895">
      <w:pPr>
        <w:pStyle w:val="11"/>
        <w:spacing w:before="0"/>
        <w:ind w:firstLine="709"/>
        <w:contextualSpacing/>
        <w:jc w:val="both"/>
        <w:rPr>
          <w:color w:val="auto"/>
          <w:sz w:val="26"/>
          <w:szCs w:val="26"/>
        </w:rPr>
      </w:pPr>
      <w:r w:rsidRPr="00A90895">
        <w:rPr>
          <w:color w:val="auto"/>
          <w:sz w:val="26"/>
          <w:szCs w:val="26"/>
        </w:rPr>
        <w:t>1</w:t>
      </w:r>
      <w:r w:rsidRPr="001041B5">
        <w:rPr>
          <w:color w:val="auto"/>
          <w:sz w:val="26"/>
          <w:szCs w:val="26"/>
        </w:rPr>
        <w:t>3</w:t>
      </w:r>
      <w:r w:rsidRPr="00A90895">
        <w:rPr>
          <w:color w:val="auto"/>
          <w:sz w:val="26"/>
          <w:szCs w:val="26"/>
        </w:rPr>
        <w:t xml:space="preserve">. </w:t>
      </w:r>
      <w:r w:rsidRPr="001041B5">
        <w:rPr>
          <w:color w:val="auto"/>
          <w:sz w:val="26"/>
          <w:szCs w:val="26"/>
        </w:rPr>
        <w:t xml:space="preserve"> </w:t>
      </w:r>
      <w:r w:rsidRPr="00A90895">
        <w:rPr>
          <w:color w:val="auto"/>
          <w:sz w:val="26"/>
          <w:szCs w:val="26"/>
        </w:rPr>
        <w:t>Настоящее решение вступает в силу с 1 января 202</w:t>
      </w:r>
      <w:r>
        <w:rPr>
          <w:color w:val="auto"/>
          <w:sz w:val="26"/>
          <w:szCs w:val="26"/>
        </w:rPr>
        <w:t>4</w:t>
      </w:r>
      <w:r w:rsidRPr="00A90895">
        <w:rPr>
          <w:color w:val="auto"/>
          <w:sz w:val="26"/>
          <w:szCs w:val="26"/>
        </w:rPr>
        <w:t xml:space="preserve"> года.</w:t>
      </w:r>
    </w:p>
    <w:p w:rsidR="002D74BB" w:rsidRPr="009F597F" w:rsidRDefault="002D74BB" w:rsidP="00A90895">
      <w:pPr>
        <w:ind w:firstLine="720"/>
        <w:jc w:val="both"/>
        <w:rPr>
          <w:sz w:val="28"/>
          <w:szCs w:val="28"/>
        </w:rPr>
      </w:pPr>
    </w:p>
    <w:p w:rsidR="002D74BB" w:rsidRPr="009F597F" w:rsidRDefault="002D74BB" w:rsidP="00A90895">
      <w:pPr>
        <w:ind w:firstLine="720"/>
        <w:jc w:val="both"/>
        <w:rPr>
          <w:sz w:val="28"/>
          <w:szCs w:val="28"/>
        </w:rPr>
      </w:pPr>
    </w:p>
    <w:p w:rsidR="002D74BB" w:rsidRPr="009F597F" w:rsidRDefault="002D74BB" w:rsidP="00A90895">
      <w:pPr>
        <w:ind w:firstLine="720"/>
        <w:jc w:val="both"/>
        <w:rPr>
          <w:sz w:val="28"/>
          <w:szCs w:val="28"/>
        </w:rPr>
      </w:pPr>
    </w:p>
    <w:p w:rsidR="002D74BB" w:rsidRPr="00A90895" w:rsidRDefault="002D74BB" w:rsidP="00A90895">
      <w:pPr>
        <w:jc w:val="both"/>
        <w:rPr>
          <w:sz w:val="26"/>
          <w:szCs w:val="26"/>
        </w:rPr>
      </w:pPr>
      <w:r w:rsidRPr="00A90895">
        <w:rPr>
          <w:sz w:val="26"/>
          <w:szCs w:val="26"/>
        </w:rPr>
        <w:t>Председатель Думы Молчановского района</w:t>
      </w:r>
      <w:r>
        <w:rPr>
          <w:sz w:val="26"/>
          <w:szCs w:val="26"/>
        </w:rPr>
        <w:t xml:space="preserve">                                                 </w:t>
      </w:r>
      <w:r w:rsidRPr="00A90895">
        <w:rPr>
          <w:sz w:val="26"/>
          <w:szCs w:val="26"/>
        </w:rPr>
        <w:t>С.В. Меньшова</w:t>
      </w:r>
    </w:p>
    <w:p w:rsidR="002D74BB" w:rsidRPr="009F597F" w:rsidRDefault="002D74BB" w:rsidP="00A90895">
      <w:pPr>
        <w:ind w:firstLine="720"/>
        <w:jc w:val="both"/>
        <w:rPr>
          <w:sz w:val="28"/>
          <w:szCs w:val="28"/>
        </w:rPr>
      </w:pPr>
    </w:p>
    <w:p w:rsidR="002D74BB" w:rsidRPr="009F597F" w:rsidRDefault="002D74BB" w:rsidP="00A90895">
      <w:pPr>
        <w:ind w:firstLine="720"/>
        <w:jc w:val="both"/>
        <w:rPr>
          <w:sz w:val="28"/>
          <w:szCs w:val="28"/>
        </w:rPr>
      </w:pPr>
    </w:p>
    <w:p w:rsidR="002D74BB" w:rsidRPr="009F597F" w:rsidRDefault="002D74BB" w:rsidP="00A90895">
      <w:pPr>
        <w:ind w:firstLine="720"/>
        <w:jc w:val="both"/>
        <w:rPr>
          <w:sz w:val="28"/>
          <w:szCs w:val="28"/>
        </w:rPr>
      </w:pPr>
    </w:p>
    <w:p w:rsidR="002D74BB" w:rsidRPr="00A90895" w:rsidRDefault="002D74BB" w:rsidP="00A90895">
      <w:pPr>
        <w:jc w:val="both"/>
        <w:rPr>
          <w:sz w:val="26"/>
          <w:szCs w:val="26"/>
        </w:rPr>
        <w:sectPr w:rsidR="002D74BB" w:rsidRPr="00A90895" w:rsidSect="0093424F">
          <w:headerReference w:type="default" r:id="rId7"/>
          <w:headerReference w:type="first" r:id="rId8"/>
          <w:pgSz w:w="11906" w:h="16838"/>
          <w:pgMar w:top="709" w:right="991" w:bottom="1134" w:left="1276" w:header="709" w:footer="709" w:gutter="0"/>
          <w:pgNumType w:start="1"/>
          <w:cols w:space="708"/>
          <w:titlePg/>
          <w:docGrid w:linePitch="360"/>
        </w:sectPr>
      </w:pPr>
      <w:r w:rsidRPr="00A90895">
        <w:rPr>
          <w:sz w:val="26"/>
          <w:szCs w:val="26"/>
        </w:rPr>
        <w:t>Глава Молчановского района</w:t>
      </w:r>
      <w:r>
        <w:rPr>
          <w:sz w:val="26"/>
          <w:szCs w:val="26"/>
        </w:rPr>
        <w:t xml:space="preserve">                                                                         </w:t>
      </w:r>
      <w:r w:rsidRPr="00A90895">
        <w:rPr>
          <w:sz w:val="26"/>
          <w:szCs w:val="26"/>
        </w:rPr>
        <w:t>Ю.Ю. Сальков</w:t>
      </w:r>
    </w:p>
    <w:p w:rsidR="002D74BB" w:rsidRPr="00A90895" w:rsidRDefault="002D74BB" w:rsidP="00A90895">
      <w:pPr>
        <w:pStyle w:val="Heading1"/>
        <w:ind w:firstLine="5103"/>
      </w:pPr>
      <w:bookmarkStart w:id="2" w:name="_Hlk24040008"/>
      <w:r w:rsidRPr="00A90895">
        <w:t xml:space="preserve">Приложение </w:t>
      </w:r>
      <w:r>
        <w:t>1</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 xml:space="preserve">образования «Молчановский район» на </w:t>
      </w:r>
      <w:bookmarkEnd w:id="2"/>
      <w:r w:rsidRPr="00A90895">
        <w:rPr>
          <w:sz w:val="26"/>
          <w:szCs w:val="26"/>
        </w:rPr>
        <w:t>202</w:t>
      </w:r>
      <w:r>
        <w:rPr>
          <w:sz w:val="26"/>
          <w:szCs w:val="26"/>
        </w:rPr>
        <w:t>4</w:t>
      </w:r>
    </w:p>
    <w:p w:rsidR="002D74BB" w:rsidRPr="00A90895" w:rsidRDefault="002D74BB" w:rsidP="00675A70">
      <w:pPr>
        <w:ind w:left="5103"/>
        <w:rPr>
          <w:sz w:val="26"/>
          <w:szCs w:val="26"/>
        </w:rPr>
      </w:pPr>
      <w:r>
        <w:rPr>
          <w:sz w:val="26"/>
          <w:szCs w:val="26"/>
        </w:rPr>
        <w:t xml:space="preserve">год и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A90895">
      <w:pPr>
        <w:jc w:val="center"/>
        <w:rPr>
          <w:bCs/>
          <w:sz w:val="26"/>
          <w:szCs w:val="26"/>
        </w:rPr>
      </w:pPr>
    </w:p>
    <w:p w:rsidR="002D74BB" w:rsidRPr="00A90895" w:rsidRDefault="002D74BB" w:rsidP="00A90895">
      <w:pPr>
        <w:jc w:val="center"/>
        <w:rPr>
          <w:bCs/>
          <w:sz w:val="26"/>
          <w:szCs w:val="26"/>
        </w:rPr>
      </w:pPr>
      <w:bookmarkStart w:id="3" w:name="_Hlk24040040"/>
      <w:r w:rsidRPr="00A90895">
        <w:rPr>
          <w:bCs/>
          <w:sz w:val="26"/>
          <w:szCs w:val="26"/>
        </w:rPr>
        <w:t>Объем безвозмездных поступлений</w:t>
      </w:r>
    </w:p>
    <w:p w:rsidR="002D74BB" w:rsidRPr="00A90895" w:rsidRDefault="002D74BB" w:rsidP="00A90895">
      <w:pPr>
        <w:jc w:val="center"/>
        <w:rPr>
          <w:bCs/>
          <w:sz w:val="26"/>
          <w:szCs w:val="26"/>
        </w:rPr>
      </w:pPr>
      <w:r w:rsidRPr="00A90895">
        <w:rPr>
          <w:bCs/>
          <w:sz w:val="26"/>
          <w:szCs w:val="26"/>
        </w:rPr>
        <w:t xml:space="preserve"> в бюджет муниципального образования «Молчановский район»</w:t>
      </w:r>
    </w:p>
    <w:p w:rsidR="002D74BB" w:rsidRPr="00A90895" w:rsidRDefault="002D74BB" w:rsidP="00A90895">
      <w:pPr>
        <w:jc w:val="center"/>
        <w:rPr>
          <w:bCs/>
          <w:sz w:val="26"/>
          <w:szCs w:val="26"/>
        </w:rPr>
      </w:pPr>
      <w:r w:rsidRPr="00A90895">
        <w:rPr>
          <w:bCs/>
          <w:sz w:val="26"/>
          <w:szCs w:val="26"/>
        </w:rPr>
        <w:t xml:space="preserve"> на 202</w:t>
      </w:r>
      <w:r>
        <w:rPr>
          <w:bCs/>
          <w:sz w:val="26"/>
          <w:szCs w:val="26"/>
        </w:rPr>
        <w:t>4</w:t>
      </w:r>
      <w:r w:rsidRPr="00A90895">
        <w:rPr>
          <w:bCs/>
          <w:sz w:val="26"/>
          <w:szCs w:val="26"/>
        </w:rPr>
        <w:t xml:space="preserve"> год</w:t>
      </w:r>
    </w:p>
    <w:bookmarkEnd w:id="3"/>
    <w:p w:rsidR="002D74BB" w:rsidRPr="00A90895" w:rsidRDefault="002D74BB" w:rsidP="00500538">
      <w:pPr>
        <w:ind w:right="-993"/>
        <w:jc w:val="center"/>
        <w:rPr>
          <w:bCs/>
          <w:sz w:val="26"/>
          <w:szCs w:val="26"/>
        </w:rPr>
      </w:pP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t>тыс. рублей</w:t>
      </w:r>
    </w:p>
    <w:tbl>
      <w:tblPr>
        <w:tblW w:w="102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5678"/>
        <w:gridCol w:w="1500"/>
      </w:tblGrid>
      <w:tr w:rsidR="002D74BB" w:rsidRPr="00A90895" w:rsidTr="00416B56">
        <w:trPr>
          <w:cantSplit/>
          <w:tblHeader/>
        </w:trPr>
        <w:tc>
          <w:tcPr>
            <w:tcW w:w="3119" w:type="dxa"/>
            <w:vAlign w:val="center"/>
          </w:tcPr>
          <w:p w:rsidR="002D74BB" w:rsidRPr="00A90895" w:rsidRDefault="002D74BB" w:rsidP="00A90895">
            <w:pPr>
              <w:jc w:val="center"/>
              <w:rPr>
                <w:b/>
                <w:bCs/>
                <w:color w:val="000000"/>
                <w:sz w:val="26"/>
                <w:szCs w:val="26"/>
              </w:rPr>
            </w:pPr>
            <w:bookmarkStart w:id="4" w:name="RANGE!B3"/>
            <w:bookmarkEnd w:id="4"/>
            <w:r w:rsidRPr="00A90895">
              <w:rPr>
                <w:b/>
                <w:bCs/>
                <w:color w:val="000000"/>
                <w:sz w:val="26"/>
                <w:szCs w:val="26"/>
              </w:rPr>
              <w:t>Код бюджетной классификации</w:t>
            </w:r>
          </w:p>
        </w:tc>
        <w:tc>
          <w:tcPr>
            <w:tcW w:w="5678" w:type="dxa"/>
            <w:vAlign w:val="center"/>
          </w:tcPr>
          <w:p w:rsidR="002D74BB" w:rsidRPr="00A90895" w:rsidRDefault="002D74BB" w:rsidP="00A90895">
            <w:pPr>
              <w:jc w:val="center"/>
              <w:rPr>
                <w:b/>
                <w:bCs/>
                <w:color w:val="000000"/>
                <w:sz w:val="26"/>
                <w:szCs w:val="26"/>
              </w:rPr>
            </w:pPr>
            <w:r w:rsidRPr="00A90895">
              <w:rPr>
                <w:b/>
                <w:bCs/>
                <w:color w:val="000000"/>
                <w:sz w:val="26"/>
                <w:szCs w:val="26"/>
              </w:rPr>
              <w:t>Наименование показателей</w:t>
            </w:r>
          </w:p>
        </w:tc>
        <w:tc>
          <w:tcPr>
            <w:tcW w:w="1500" w:type="dxa"/>
            <w:noWrap/>
            <w:vAlign w:val="center"/>
          </w:tcPr>
          <w:p w:rsidR="002D74BB" w:rsidRPr="00A90895" w:rsidRDefault="002D74BB" w:rsidP="00A90895">
            <w:pPr>
              <w:jc w:val="center"/>
              <w:rPr>
                <w:b/>
                <w:bCs/>
                <w:color w:val="000000"/>
                <w:sz w:val="26"/>
                <w:szCs w:val="26"/>
              </w:rPr>
            </w:pPr>
            <w:r w:rsidRPr="00A90895">
              <w:rPr>
                <w:b/>
                <w:bCs/>
                <w:color w:val="000000"/>
                <w:sz w:val="26"/>
                <w:szCs w:val="26"/>
              </w:rPr>
              <w:t>Сумма</w:t>
            </w:r>
          </w:p>
        </w:tc>
      </w:tr>
      <w:tr w:rsidR="002D74BB" w:rsidRPr="00A90895" w:rsidTr="00416B56">
        <w:trPr>
          <w:cantSplit/>
        </w:trPr>
        <w:tc>
          <w:tcPr>
            <w:tcW w:w="3119" w:type="dxa"/>
            <w:vAlign w:val="center"/>
          </w:tcPr>
          <w:p w:rsidR="002D74BB" w:rsidRPr="00A90895" w:rsidRDefault="002D74BB" w:rsidP="00A90895">
            <w:pPr>
              <w:jc w:val="center"/>
              <w:rPr>
                <w:b/>
                <w:bCs/>
                <w:color w:val="000000"/>
                <w:sz w:val="26"/>
                <w:szCs w:val="26"/>
              </w:rPr>
            </w:pPr>
            <w:r w:rsidRPr="00A90895">
              <w:rPr>
                <w:b/>
                <w:bCs/>
                <w:color w:val="000000"/>
                <w:sz w:val="26"/>
                <w:szCs w:val="26"/>
              </w:rPr>
              <w:t>2 00 00000 00 0000 000</w:t>
            </w:r>
          </w:p>
        </w:tc>
        <w:tc>
          <w:tcPr>
            <w:tcW w:w="5678" w:type="dxa"/>
            <w:vAlign w:val="center"/>
          </w:tcPr>
          <w:p w:rsidR="002D74BB" w:rsidRPr="00A90895" w:rsidRDefault="002D74BB" w:rsidP="00A90895">
            <w:pPr>
              <w:rPr>
                <w:b/>
                <w:bCs/>
                <w:color w:val="000000"/>
                <w:sz w:val="26"/>
                <w:szCs w:val="26"/>
              </w:rPr>
            </w:pPr>
            <w:r w:rsidRPr="00A90895">
              <w:rPr>
                <w:b/>
                <w:bCs/>
                <w:color w:val="000000"/>
                <w:sz w:val="26"/>
                <w:szCs w:val="26"/>
              </w:rPr>
              <w:t>Безвозмездные поступления</w:t>
            </w:r>
          </w:p>
        </w:tc>
        <w:tc>
          <w:tcPr>
            <w:tcW w:w="1500" w:type="dxa"/>
            <w:noWrap/>
            <w:vAlign w:val="center"/>
          </w:tcPr>
          <w:p w:rsidR="002D74BB" w:rsidRPr="00A90895" w:rsidRDefault="002D74BB" w:rsidP="00820562">
            <w:pPr>
              <w:jc w:val="center"/>
              <w:rPr>
                <w:b/>
                <w:bCs/>
                <w:color w:val="000000"/>
                <w:sz w:val="26"/>
                <w:szCs w:val="26"/>
              </w:rPr>
            </w:pPr>
            <w:r>
              <w:rPr>
                <w:b/>
                <w:bCs/>
                <w:color w:val="000000"/>
                <w:sz w:val="26"/>
                <w:szCs w:val="26"/>
              </w:rPr>
              <w:t>660 101,6</w:t>
            </w:r>
          </w:p>
        </w:tc>
      </w:tr>
      <w:tr w:rsidR="002D74BB" w:rsidRPr="00A90895" w:rsidTr="00416B56">
        <w:trPr>
          <w:cantSplit/>
        </w:trPr>
        <w:tc>
          <w:tcPr>
            <w:tcW w:w="3119" w:type="dxa"/>
            <w:vAlign w:val="center"/>
          </w:tcPr>
          <w:p w:rsidR="002D74BB" w:rsidRPr="00A90895" w:rsidRDefault="002D74BB" w:rsidP="00A90895">
            <w:pPr>
              <w:jc w:val="center"/>
              <w:rPr>
                <w:b/>
                <w:bCs/>
                <w:color w:val="000000"/>
                <w:sz w:val="26"/>
                <w:szCs w:val="26"/>
              </w:rPr>
            </w:pPr>
            <w:r w:rsidRPr="00A90895">
              <w:rPr>
                <w:b/>
                <w:bCs/>
                <w:color w:val="000000"/>
                <w:sz w:val="26"/>
                <w:szCs w:val="26"/>
              </w:rPr>
              <w:t>2 02 00000 00 0000 000</w:t>
            </w:r>
          </w:p>
        </w:tc>
        <w:tc>
          <w:tcPr>
            <w:tcW w:w="5678" w:type="dxa"/>
            <w:vAlign w:val="center"/>
          </w:tcPr>
          <w:p w:rsidR="002D74BB" w:rsidRPr="00A90895" w:rsidRDefault="002D74BB" w:rsidP="00A90895">
            <w:pPr>
              <w:rPr>
                <w:b/>
                <w:bCs/>
                <w:color w:val="000000"/>
                <w:sz w:val="26"/>
                <w:szCs w:val="26"/>
              </w:rPr>
            </w:pPr>
            <w:r w:rsidRPr="00A90895">
              <w:rPr>
                <w:b/>
                <w:bCs/>
                <w:color w:val="000000"/>
                <w:sz w:val="26"/>
                <w:szCs w:val="26"/>
              </w:rPr>
              <w:t>Безвозмездные поступления от других бюджетов бюджетной системы Российской Федерации</w:t>
            </w:r>
          </w:p>
        </w:tc>
        <w:tc>
          <w:tcPr>
            <w:tcW w:w="1500" w:type="dxa"/>
            <w:noWrap/>
            <w:vAlign w:val="center"/>
          </w:tcPr>
          <w:p w:rsidR="002D74BB" w:rsidRPr="00A90895" w:rsidRDefault="002D74BB" w:rsidP="00A90895">
            <w:pPr>
              <w:jc w:val="center"/>
              <w:rPr>
                <w:b/>
                <w:bCs/>
                <w:color w:val="000000"/>
                <w:sz w:val="26"/>
                <w:szCs w:val="26"/>
              </w:rPr>
            </w:pPr>
            <w:r>
              <w:rPr>
                <w:b/>
                <w:bCs/>
                <w:color w:val="000000"/>
                <w:sz w:val="26"/>
                <w:szCs w:val="26"/>
              </w:rPr>
              <w:t>660 101,6</w:t>
            </w:r>
          </w:p>
        </w:tc>
      </w:tr>
      <w:tr w:rsidR="002D74BB" w:rsidRPr="00A90895" w:rsidTr="00416B56">
        <w:trPr>
          <w:cantSplit/>
        </w:trPr>
        <w:tc>
          <w:tcPr>
            <w:tcW w:w="3119" w:type="dxa"/>
            <w:vAlign w:val="center"/>
          </w:tcPr>
          <w:p w:rsidR="002D74BB" w:rsidRPr="00A90895" w:rsidRDefault="002D74BB" w:rsidP="00A90895">
            <w:pPr>
              <w:jc w:val="center"/>
              <w:rPr>
                <w:b/>
                <w:bCs/>
                <w:color w:val="000000"/>
                <w:sz w:val="26"/>
                <w:szCs w:val="26"/>
              </w:rPr>
            </w:pPr>
            <w:r w:rsidRPr="00A90895">
              <w:rPr>
                <w:b/>
                <w:bCs/>
                <w:color w:val="000000"/>
                <w:sz w:val="26"/>
                <w:szCs w:val="26"/>
              </w:rPr>
              <w:t>2 02 10000 00 0000 150</w:t>
            </w:r>
          </w:p>
        </w:tc>
        <w:tc>
          <w:tcPr>
            <w:tcW w:w="5678" w:type="dxa"/>
            <w:vAlign w:val="center"/>
          </w:tcPr>
          <w:p w:rsidR="002D74BB" w:rsidRPr="00A90895" w:rsidRDefault="002D74BB" w:rsidP="00A90895">
            <w:pPr>
              <w:rPr>
                <w:b/>
                <w:bCs/>
                <w:color w:val="000000"/>
                <w:sz w:val="26"/>
                <w:szCs w:val="26"/>
              </w:rPr>
            </w:pPr>
            <w:r w:rsidRPr="00A90895">
              <w:rPr>
                <w:b/>
                <w:bCs/>
                <w:color w:val="000000"/>
                <w:sz w:val="26"/>
                <w:szCs w:val="26"/>
              </w:rPr>
              <w:t xml:space="preserve">Дотации бюджетам бюджетной системы Российской Федерации </w:t>
            </w:r>
          </w:p>
        </w:tc>
        <w:tc>
          <w:tcPr>
            <w:tcW w:w="1500" w:type="dxa"/>
            <w:noWrap/>
            <w:vAlign w:val="center"/>
          </w:tcPr>
          <w:p w:rsidR="002D74BB" w:rsidRPr="00A90895" w:rsidRDefault="002D74BB" w:rsidP="00A90895">
            <w:pPr>
              <w:jc w:val="center"/>
              <w:rPr>
                <w:b/>
                <w:bCs/>
                <w:color w:val="000000"/>
                <w:sz w:val="26"/>
                <w:szCs w:val="26"/>
              </w:rPr>
            </w:pPr>
            <w:r>
              <w:rPr>
                <w:b/>
                <w:bCs/>
                <w:color w:val="000000"/>
                <w:sz w:val="26"/>
                <w:szCs w:val="26"/>
              </w:rPr>
              <w:t>143 382,5</w:t>
            </w:r>
          </w:p>
        </w:tc>
      </w:tr>
      <w:tr w:rsidR="002D74BB" w:rsidRPr="00A90895" w:rsidTr="00416B56">
        <w:trPr>
          <w:cantSplit/>
        </w:trPr>
        <w:tc>
          <w:tcPr>
            <w:tcW w:w="3119" w:type="dxa"/>
            <w:vAlign w:val="center"/>
          </w:tcPr>
          <w:p w:rsidR="002D74BB" w:rsidRPr="00A90895" w:rsidRDefault="002D74BB" w:rsidP="00A90895">
            <w:pPr>
              <w:jc w:val="center"/>
              <w:rPr>
                <w:color w:val="000000"/>
                <w:sz w:val="26"/>
                <w:szCs w:val="26"/>
              </w:rPr>
            </w:pPr>
            <w:r w:rsidRPr="00A90895">
              <w:rPr>
                <w:color w:val="000000"/>
                <w:sz w:val="26"/>
                <w:szCs w:val="26"/>
              </w:rPr>
              <w:t>2 02 15001 05 0000 150</w:t>
            </w:r>
          </w:p>
        </w:tc>
        <w:tc>
          <w:tcPr>
            <w:tcW w:w="5678" w:type="dxa"/>
            <w:vAlign w:val="center"/>
          </w:tcPr>
          <w:p w:rsidR="002D74BB" w:rsidRPr="00A90895" w:rsidRDefault="002D74BB" w:rsidP="00A90895">
            <w:pPr>
              <w:rPr>
                <w:color w:val="000000"/>
                <w:sz w:val="26"/>
                <w:szCs w:val="26"/>
              </w:rPr>
            </w:pPr>
            <w:r w:rsidRPr="00A90895">
              <w:rPr>
                <w:color w:val="000000"/>
                <w:sz w:val="26"/>
                <w:szCs w:val="26"/>
              </w:rPr>
              <w:t>Дотации бюджетам муниципальных районов на выравнивание бюджетной обеспеченности</w:t>
            </w:r>
          </w:p>
        </w:tc>
        <w:tc>
          <w:tcPr>
            <w:tcW w:w="1500" w:type="dxa"/>
            <w:noWrap/>
            <w:vAlign w:val="center"/>
          </w:tcPr>
          <w:p w:rsidR="002D74BB" w:rsidRPr="00A90895" w:rsidRDefault="002D74BB" w:rsidP="00A90895">
            <w:pPr>
              <w:jc w:val="center"/>
              <w:rPr>
                <w:color w:val="000000"/>
                <w:sz w:val="26"/>
                <w:szCs w:val="26"/>
              </w:rPr>
            </w:pPr>
            <w:r>
              <w:rPr>
                <w:color w:val="000000"/>
                <w:sz w:val="26"/>
                <w:szCs w:val="26"/>
              </w:rPr>
              <w:t>65 679,9</w:t>
            </w:r>
          </w:p>
        </w:tc>
      </w:tr>
      <w:tr w:rsidR="002D74BB" w:rsidRPr="00A90895" w:rsidTr="00416B56">
        <w:trPr>
          <w:cantSplit/>
        </w:trPr>
        <w:tc>
          <w:tcPr>
            <w:tcW w:w="3119" w:type="dxa"/>
            <w:vAlign w:val="center"/>
          </w:tcPr>
          <w:p w:rsidR="002D74BB" w:rsidRPr="00A90895" w:rsidRDefault="002D74BB" w:rsidP="00A90895">
            <w:pPr>
              <w:jc w:val="center"/>
              <w:rPr>
                <w:color w:val="000000"/>
                <w:sz w:val="26"/>
                <w:szCs w:val="26"/>
              </w:rPr>
            </w:pPr>
            <w:r w:rsidRPr="00A90895">
              <w:rPr>
                <w:color w:val="000000"/>
                <w:sz w:val="26"/>
                <w:szCs w:val="26"/>
              </w:rPr>
              <w:t>2 02 15002 05 0000 150</w:t>
            </w:r>
          </w:p>
        </w:tc>
        <w:tc>
          <w:tcPr>
            <w:tcW w:w="5678" w:type="dxa"/>
            <w:vAlign w:val="center"/>
          </w:tcPr>
          <w:p w:rsidR="002D74BB" w:rsidRPr="00A90895" w:rsidRDefault="002D74BB" w:rsidP="00A90895">
            <w:pPr>
              <w:rPr>
                <w:color w:val="000000"/>
                <w:sz w:val="26"/>
                <w:szCs w:val="26"/>
              </w:rPr>
            </w:pPr>
            <w:r w:rsidRPr="00A90895">
              <w:rPr>
                <w:color w:val="000000"/>
                <w:sz w:val="26"/>
                <w:szCs w:val="26"/>
              </w:rPr>
              <w:t>Дотации бюджетам муниципальных районов на поддержку мер по обеспечению сбалансированности бюджетов</w:t>
            </w:r>
          </w:p>
        </w:tc>
        <w:tc>
          <w:tcPr>
            <w:tcW w:w="1500" w:type="dxa"/>
            <w:noWrap/>
            <w:vAlign w:val="center"/>
          </w:tcPr>
          <w:p w:rsidR="002D74BB" w:rsidRPr="00A90895" w:rsidRDefault="002D74BB" w:rsidP="00A90895">
            <w:pPr>
              <w:jc w:val="center"/>
              <w:rPr>
                <w:color w:val="000000"/>
                <w:sz w:val="26"/>
                <w:szCs w:val="26"/>
              </w:rPr>
            </w:pPr>
            <w:r>
              <w:rPr>
                <w:color w:val="000000"/>
                <w:sz w:val="26"/>
                <w:szCs w:val="26"/>
              </w:rPr>
              <w:t>77 702,6</w:t>
            </w:r>
          </w:p>
        </w:tc>
      </w:tr>
      <w:tr w:rsidR="002D74BB" w:rsidRPr="00A90895" w:rsidTr="00416B56">
        <w:trPr>
          <w:cantSplit/>
        </w:trPr>
        <w:tc>
          <w:tcPr>
            <w:tcW w:w="3119" w:type="dxa"/>
            <w:vAlign w:val="center"/>
          </w:tcPr>
          <w:p w:rsidR="002D74BB" w:rsidRPr="00A90895" w:rsidRDefault="002D74BB" w:rsidP="00A90895">
            <w:pPr>
              <w:jc w:val="center"/>
              <w:rPr>
                <w:b/>
                <w:bCs/>
                <w:color w:val="000000"/>
                <w:sz w:val="26"/>
                <w:szCs w:val="26"/>
              </w:rPr>
            </w:pPr>
            <w:r w:rsidRPr="00A90895">
              <w:rPr>
                <w:b/>
                <w:bCs/>
                <w:color w:val="000000"/>
                <w:sz w:val="26"/>
                <w:szCs w:val="26"/>
              </w:rPr>
              <w:t>2 02 20000 00 0000 150</w:t>
            </w:r>
          </w:p>
        </w:tc>
        <w:tc>
          <w:tcPr>
            <w:tcW w:w="5678" w:type="dxa"/>
            <w:vAlign w:val="center"/>
          </w:tcPr>
          <w:p w:rsidR="002D74BB" w:rsidRPr="00A90895" w:rsidRDefault="002D74BB" w:rsidP="00A90895">
            <w:pPr>
              <w:rPr>
                <w:b/>
                <w:bCs/>
                <w:color w:val="000000"/>
                <w:sz w:val="26"/>
                <w:szCs w:val="26"/>
              </w:rPr>
            </w:pPr>
            <w:r w:rsidRPr="00A90895">
              <w:rPr>
                <w:b/>
                <w:bCs/>
                <w:color w:val="000000"/>
                <w:sz w:val="26"/>
                <w:szCs w:val="26"/>
              </w:rPr>
              <w:t>Субсидии бюджетам бюджетной системы Российской Федерации (межбюджетные субсидии)</w:t>
            </w:r>
          </w:p>
        </w:tc>
        <w:tc>
          <w:tcPr>
            <w:tcW w:w="1500" w:type="dxa"/>
            <w:noWrap/>
            <w:vAlign w:val="center"/>
          </w:tcPr>
          <w:p w:rsidR="002D74BB" w:rsidRPr="00A90895" w:rsidRDefault="002D74BB" w:rsidP="009832A9">
            <w:pPr>
              <w:jc w:val="center"/>
              <w:rPr>
                <w:b/>
                <w:bCs/>
                <w:color w:val="000000"/>
                <w:sz w:val="26"/>
                <w:szCs w:val="26"/>
              </w:rPr>
            </w:pPr>
            <w:r>
              <w:rPr>
                <w:b/>
                <w:bCs/>
                <w:color w:val="000000"/>
                <w:sz w:val="26"/>
                <w:szCs w:val="26"/>
              </w:rPr>
              <w:t>127 767,6</w:t>
            </w:r>
          </w:p>
        </w:tc>
      </w:tr>
      <w:tr w:rsidR="002D74BB" w:rsidRPr="00A90895" w:rsidTr="00416B56">
        <w:trPr>
          <w:cantSplit/>
        </w:trPr>
        <w:tc>
          <w:tcPr>
            <w:tcW w:w="3119" w:type="dxa"/>
            <w:vAlign w:val="center"/>
          </w:tcPr>
          <w:p w:rsidR="002D74BB" w:rsidRPr="002874E0" w:rsidRDefault="002D74BB" w:rsidP="00A90895">
            <w:pPr>
              <w:jc w:val="center"/>
              <w:rPr>
                <w:bCs/>
                <w:color w:val="000000"/>
                <w:sz w:val="26"/>
                <w:szCs w:val="26"/>
              </w:rPr>
            </w:pPr>
            <w:r w:rsidRPr="002874E0">
              <w:rPr>
                <w:bCs/>
                <w:color w:val="000000"/>
                <w:sz w:val="26"/>
                <w:szCs w:val="26"/>
              </w:rPr>
              <w:t>2.02.25171.05.0000.150</w:t>
            </w:r>
          </w:p>
        </w:tc>
        <w:tc>
          <w:tcPr>
            <w:tcW w:w="5678" w:type="dxa"/>
            <w:vAlign w:val="center"/>
          </w:tcPr>
          <w:p w:rsidR="002D74BB" w:rsidRPr="002874E0" w:rsidRDefault="002D74BB" w:rsidP="002874E0">
            <w:pPr>
              <w:rPr>
                <w:bCs/>
                <w:color w:val="000000"/>
                <w:sz w:val="26"/>
                <w:szCs w:val="26"/>
              </w:rPr>
            </w:pPr>
            <w:r w:rsidRPr="002874E0">
              <w:rPr>
                <w:bCs/>
                <w:color w:val="000000"/>
                <w:sz w:val="26"/>
                <w:szCs w:val="26"/>
              </w:rPr>
              <w:t>Субсиди</w:t>
            </w:r>
            <w:r>
              <w:rPr>
                <w:bCs/>
                <w:color w:val="000000"/>
                <w:sz w:val="26"/>
                <w:szCs w:val="26"/>
              </w:rPr>
              <w:t>я</w:t>
            </w:r>
            <w:r w:rsidRPr="002874E0">
              <w:rPr>
                <w:bCs/>
                <w:color w:val="000000"/>
                <w:sz w:val="26"/>
                <w:szCs w:val="26"/>
              </w:rPr>
              <w:t xml:space="preserve">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00" w:type="dxa"/>
            <w:noWrap/>
            <w:vAlign w:val="center"/>
          </w:tcPr>
          <w:p w:rsidR="002D74BB" w:rsidRPr="002874E0" w:rsidRDefault="002D74BB" w:rsidP="00A90895">
            <w:pPr>
              <w:jc w:val="center"/>
              <w:rPr>
                <w:bCs/>
                <w:color w:val="000000"/>
                <w:sz w:val="26"/>
                <w:szCs w:val="26"/>
              </w:rPr>
            </w:pPr>
            <w:r>
              <w:rPr>
                <w:bCs/>
                <w:color w:val="000000"/>
                <w:sz w:val="26"/>
                <w:szCs w:val="26"/>
              </w:rPr>
              <w:t>174,1</w:t>
            </w:r>
          </w:p>
        </w:tc>
      </w:tr>
      <w:tr w:rsidR="002D74BB" w:rsidRPr="00A90895" w:rsidTr="00416B56">
        <w:trPr>
          <w:cantSplit/>
        </w:trPr>
        <w:tc>
          <w:tcPr>
            <w:tcW w:w="3119" w:type="dxa"/>
            <w:vAlign w:val="center"/>
          </w:tcPr>
          <w:p w:rsidR="002D74BB" w:rsidRPr="002874E0" w:rsidRDefault="002D74BB" w:rsidP="00A90895">
            <w:pPr>
              <w:jc w:val="center"/>
              <w:rPr>
                <w:bCs/>
                <w:color w:val="000000"/>
                <w:sz w:val="26"/>
                <w:szCs w:val="26"/>
              </w:rPr>
            </w:pPr>
            <w:r w:rsidRPr="002874E0">
              <w:rPr>
                <w:bCs/>
                <w:color w:val="000000"/>
                <w:sz w:val="26"/>
                <w:szCs w:val="26"/>
              </w:rPr>
              <w:t>2.02.25179.05.0000.150</w:t>
            </w:r>
          </w:p>
        </w:tc>
        <w:tc>
          <w:tcPr>
            <w:tcW w:w="5678" w:type="dxa"/>
            <w:vAlign w:val="center"/>
          </w:tcPr>
          <w:p w:rsidR="002D74BB" w:rsidRPr="002874E0" w:rsidRDefault="002D74BB" w:rsidP="002874E0">
            <w:pPr>
              <w:rPr>
                <w:bCs/>
                <w:color w:val="000000"/>
                <w:sz w:val="26"/>
                <w:szCs w:val="26"/>
              </w:rPr>
            </w:pPr>
            <w:r w:rsidRPr="002874E0">
              <w:rPr>
                <w:bCs/>
                <w:color w:val="000000"/>
                <w:sz w:val="26"/>
                <w:szCs w:val="26"/>
              </w:rPr>
              <w:t>Субсиди</w:t>
            </w:r>
            <w:r>
              <w:rPr>
                <w:bCs/>
                <w:color w:val="000000"/>
                <w:sz w:val="26"/>
                <w:szCs w:val="26"/>
              </w:rPr>
              <w:t>я</w:t>
            </w:r>
            <w:r w:rsidRPr="002874E0">
              <w:rPr>
                <w:bCs/>
                <w:color w:val="000000"/>
                <w:sz w:val="26"/>
                <w:szCs w:val="26"/>
              </w:rPr>
              <w:t xml:space="preserve">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00" w:type="dxa"/>
            <w:noWrap/>
            <w:vAlign w:val="center"/>
          </w:tcPr>
          <w:p w:rsidR="002D74BB" w:rsidRPr="002874E0" w:rsidRDefault="002D74BB" w:rsidP="00A90895">
            <w:pPr>
              <w:jc w:val="center"/>
              <w:rPr>
                <w:bCs/>
                <w:color w:val="000000"/>
                <w:sz w:val="26"/>
                <w:szCs w:val="26"/>
              </w:rPr>
            </w:pPr>
            <w:r>
              <w:rPr>
                <w:bCs/>
                <w:color w:val="000000"/>
                <w:sz w:val="26"/>
                <w:szCs w:val="26"/>
              </w:rPr>
              <w:t>1 993,8</w:t>
            </w:r>
          </w:p>
        </w:tc>
      </w:tr>
      <w:tr w:rsidR="002D74BB" w:rsidRPr="00A90895" w:rsidTr="00416B56">
        <w:trPr>
          <w:cantSplit/>
        </w:trPr>
        <w:tc>
          <w:tcPr>
            <w:tcW w:w="3119" w:type="dxa"/>
            <w:vAlign w:val="center"/>
          </w:tcPr>
          <w:p w:rsidR="002D74BB" w:rsidRPr="002874E0" w:rsidRDefault="002D74BB" w:rsidP="00A90895">
            <w:pPr>
              <w:jc w:val="center"/>
              <w:rPr>
                <w:bCs/>
                <w:color w:val="000000"/>
                <w:sz w:val="26"/>
                <w:szCs w:val="26"/>
              </w:rPr>
            </w:pPr>
            <w:r w:rsidRPr="002874E0">
              <w:rPr>
                <w:bCs/>
                <w:color w:val="000000"/>
                <w:sz w:val="26"/>
                <w:szCs w:val="26"/>
              </w:rPr>
              <w:t>2.02.25304.05.0000.150</w:t>
            </w:r>
          </w:p>
        </w:tc>
        <w:tc>
          <w:tcPr>
            <w:tcW w:w="5678" w:type="dxa"/>
            <w:vAlign w:val="center"/>
          </w:tcPr>
          <w:p w:rsidR="002D74BB" w:rsidRPr="002874E0" w:rsidRDefault="002D74BB" w:rsidP="002874E0">
            <w:pPr>
              <w:rPr>
                <w:bCs/>
                <w:color w:val="000000"/>
                <w:sz w:val="26"/>
                <w:szCs w:val="26"/>
              </w:rPr>
            </w:pPr>
            <w:r w:rsidRPr="002874E0">
              <w:rPr>
                <w:bCs/>
                <w:color w:val="000000"/>
                <w:sz w:val="26"/>
                <w:szCs w:val="26"/>
              </w:rPr>
              <w:t>Субсиди</w:t>
            </w:r>
            <w:r>
              <w:rPr>
                <w:bCs/>
                <w:color w:val="000000"/>
                <w:sz w:val="26"/>
                <w:szCs w:val="26"/>
              </w:rPr>
              <w:t>я</w:t>
            </w:r>
            <w:r w:rsidRPr="002874E0">
              <w:rPr>
                <w:bCs/>
                <w:color w:val="000000"/>
                <w:sz w:val="26"/>
                <w:szCs w:val="26"/>
              </w:rPr>
              <w:t xml:space="preserve">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0" w:type="dxa"/>
            <w:noWrap/>
            <w:vAlign w:val="center"/>
          </w:tcPr>
          <w:p w:rsidR="002D74BB" w:rsidRPr="002874E0" w:rsidRDefault="002D74BB" w:rsidP="00A90895">
            <w:pPr>
              <w:jc w:val="center"/>
              <w:rPr>
                <w:bCs/>
                <w:color w:val="000000"/>
                <w:sz w:val="26"/>
                <w:szCs w:val="26"/>
              </w:rPr>
            </w:pPr>
            <w:r>
              <w:rPr>
                <w:bCs/>
                <w:color w:val="000000"/>
                <w:sz w:val="26"/>
                <w:szCs w:val="26"/>
              </w:rPr>
              <w:t>8 026,0</w:t>
            </w:r>
          </w:p>
        </w:tc>
      </w:tr>
      <w:tr w:rsidR="002D74BB" w:rsidRPr="00A90895" w:rsidTr="00416B56">
        <w:trPr>
          <w:cantSplit/>
        </w:trPr>
        <w:tc>
          <w:tcPr>
            <w:tcW w:w="3119" w:type="dxa"/>
            <w:vAlign w:val="center"/>
          </w:tcPr>
          <w:p w:rsidR="002D74BB" w:rsidRPr="002874E0" w:rsidRDefault="002D74BB" w:rsidP="00A90895">
            <w:pPr>
              <w:jc w:val="center"/>
              <w:rPr>
                <w:bCs/>
                <w:color w:val="000000"/>
                <w:sz w:val="26"/>
                <w:szCs w:val="26"/>
              </w:rPr>
            </w:pPr>
            <w:r w:rsidRPr="002874E0">
              <w:rPr>
                <w:bCs/>
                <w:color w:val="000000"/>
                <w:sz w:val="26"/>
                <w:szCs w:val="26"/>
              </w:rPr>
              <w:t>2.02.25519.05.0000.150</w:t>
            </w:r>
          </w:p>
        </w:tc>
        <w:tc>
          <w:tcPr>
            <w:tcW w:w="5678" w:type="dxa"/>
            <w:vAlign w:val="center"/>
          </w:tcPr>
          <w:p w:rsidR="002D74BB" w:rsidRPr="002874E0" w:rsidRDefault="002D74BB" w:rsidP="00A90895">
            <w:pPr>
              <w:rPr>
                <w:bCs/>
                <w:color w:val="000000"/>
                <w:sz w:val="26"/>
                <w:szCs w:val="26"/>
              </w:rPr>
            </w:pPr>
            <w:r w:rsidRPr="002874E0">
              <w:rPr>
                <w:bCs/>
                <w:color w:val="000000"/>
                <w:sz w:val="26"/>
                <w:szCs w:val="26"/>
              </w:rPr>
              <w:t>Субсидии бюджетам муниципальных районов на поддержку отрасли культуры</w:t>
            </w:r>
          </w:p>
        </w:tc>
        <w:tc>
          <w:tcPr>
            <w:tcW w:w="1500" w:type="dxa"/>
            <w:noWrap/>
            <w:vAlign w:val="center"/>
          </w:tcPr>
          <w:p w:rsidR="002D74BB" w:rsidRPr="002874E0" w:rsidRDefault="002D74BB" w:rsidP="00A90895">
            <w:pPr>
              <w:jc w:val="center"/>
              <w:rPr>
                <w:bCs/>
                <w:color w:val="000000"/>
                <w:sz w:val="26"/>
                <w:szCs w:val="26"/>
              </w:rPr>
            </w:pPr>
            <w:r>
              <w:rPr>
                <w:bCs/>
                <w:color w:val="000000"/>
                <w:sz w:val="26"/>
                <w:szCs w:val="26"/>
              </w:rPr>
              <w:t>114,4</w:t>
            </w:r>
          </w:p>
        </w:tc>
      </w:tr>
      <w:tr w:rsidR="002D74BB" w:rsidRPr="00A90895" w:rsidTr="00416B56">
        <w:trPr>
          <w:cantSplit/>
        </w:trPr>
        <w:tc>
          <w:tcPr>
            <w:tcW w:w="3119" w:type="dxa"/>
            <w:vAlign w:val="center"/>
          </w:tcPr>
          <w:p w:rsidR="002D74BB" w:rsidRPr="002874E0" w:rsidRDefault="002D74BB" w:rsidP="00A90895">
            <w:pPr>
              <w:jc w:val="center"/>
              <w:rPr>
                <w:bCs/>
                <w:color w:val="000000"/>
                <w:sz w:val="26"/>
                <w:szCs w:val="26"/>
              </w:rPr>
            </w:pPr>
            <w:r w:rsidRPr="002874E0">
              <w:rPr>
                <w:bCs/>
                <w:color w:val="000000"/>
                <w:sz w:val="26"/>
                <w:szCs w:val="26"/>
              </w:rPr>
              <w:t>2.02.25576.05.0000.150</w:t>
            </w:r>
          </w:p>
        </w:tc>
        <w:tc>
          <w:tcPr>
            <w:tcW w:w="5678" w:type="dxa"/>
            <w:vAlign w:val="center"/>
          </w:tcPr>
          <w:p w:rsidR="002D74BB" w:rsidRPr="002874E0" w:rsidRDefault="002D74BB" w:rsidP="00A90895">
            <w:pPr>
              <w:rPr>
                <w:bCs/>
                <w:color w:val="000000"/>
                <w:sz w:val="26"/>
                <w:szCs w:val="26"/>
              </w:rPr>
            </w:pPr>
            <w:r w:rsidRPr="002874E0">
              <w:rPr>
                <w:bCs/>
                <w:color w:val="000000"/>
                <w:sz w:val="26"/>
                <w:szCs w:val="26"/>
              </w:rPr>
              <w:t>Субсидии бюджетам муниципальных районов на обеспечение комплексного развития сельских территорий</w:t>
            </w:r>
          </w:p>
        </w:tc>
        <w:tc>
          <w:tcPr>
            <w:tcW w:w="1500" w:type="dxa"/>
            <w:noWrap/>
            <w:vAlign w:val="center"/>
          </w:tcPr>
          <w:p w:rsidR="002D74BB" w:rsidRPr="002874E0" w:rsidRDefault="002D74BB" w:rsidP="00A90895">
            <w:pPr>
              <w:jc w:val="center"/>
              <w:rPr>
                <w:bCs/>
                <w:color w:val="000000"/>
                <w:sz w:val="26"/>
                <w:szCs w:val="26"/>
              </w:rPr>
            </w:pPr>
            <w:r>
              <w:rPr>
                <w:bCs/>
                <w:color w:val="000000"/>
                <w:sz w:val="26"/>
                <w:szCs w:val="26"/>
              </w:rPr>
              <w:t>1 626,8</w:t>
            </w:r>
          </w:p>
        </w:tc>
      </w:tr>
      <w:tr w:rsidR="002D74BB" w:rsidRPr="00A90895" w:rsidTr="00416B56">
        <w:trPr>
          <w:cantSplit/>
        </w:trPr>
        <w:tc>
          <w:tcPr>
            <w:tcW w:w="3119" w:type="dxa"/>
            <w:vAlign w:val="center"/>
          </w:tcPr>
          <w:p w:rsidR="002D74BB" w:rsidRPr="002874E0" w:rsidRDefault="002D74BB" w:rsidP="00A90895">
            <w:pPr>
              <w:jc w:val="center"/>
              <w:rPr>
                <w:bCs/>
                <w:color w:val="000000"/>
                <w:sz w:val="26"/>
                <w:szCs w:val="26"/>
              </w:rPr>
            </w:pPr>
            <w:r w:rsidRPr="002874E0">
              <w:rPr>
                <w:bCs/>
                <w:color w:val="000000"/>
                <w:sz w:val="26"/>
                <w:szCs w:val="26"/>
              </w:rPr>
              <w:t>2.02.25599.05.0000.150</w:t>
            </w:r>
          </w:p>
        </w:tc>
        <w:tc>
          <w:tcPr>
            <w:tcW w:w="5678" w:type="dxa"/>
            <w:vAlign w:val="center"/>
          </w:tcPr>
          <w:p w:rsidR="002D74BB" w:rsidRPr="002874E0" w:rsidRDefault="002D74BB" w:rsidP="00A90895">
            <w:pPr>
              <w:rPr>
                <w:bCs/>
                <w:color w:val="000000"/>
                <w:sz w:val="26"/>
                <w:szCs w:val="26"/>
              </w:rPr>
            </w:pPr>
            <w:r w:rsidRPr="002874E0">
              <w:rPr>
                <w:bCs/>
                <w:color w:val="000000"/>
                <w:sz w:val="26"/>
                <w:szCs w:val="26"/>
              </w:rPr>
              <w:t>Субсидии бюджетам муниципальных районов на подготовку проектов межевания земельных участков и на проведение кадастровых работ</w:t>
            </w:r>
          </w:p>
        </w:tc>
        <w:tc>
          <w:tcPr>
            <w:tcW w:w="1500" w:type="dxa"/>
            <w:noWrap/>
            <w:vAlign w:val="center"/>
          </w:tcPr>
          <w:p w:rsidR="002D74BB" w:rsidRPr="002874E0" w:rsidRDefault="002D74BB" w:rsidP="00A90895">
            <w:pPr>
              <w:jc w:val="center"/>
              <w:rPr>
                <w:bCs/>
                <w:color w:val="000000"/>
                <w:sz w:val="26"/>
                <w:szCs w:val="26"/>
              </w:rPr>
            </w:pPr>
            <w:r w:rsidRPr="002874E0">
              <w:rPr>
                <w:bCs/>
                <w:color w:val="000000"/>
                <w:sz w:val="26"/>
                <w:szCs w:val="26"/>
              </w:rPr>
              <w:t>1 000,0</w:t>
            </w:r>
          </w:p>
        </w:tc>
      </w:tr>
      <w:tr w:rsidR="002D74BB" w:rsidRPr="00A90895" w:rsidTr="00416B56">
        <w:trPr>
          <w:cantSplit/>
        </w:trPr>
        <w:tc>
          <w:tcPr>
            <w:tcW w:w="3119" w:type="dxa"/>
            <w:vAlign w:val="center"/>
          </w:tcPr>
          <w:p w:rsidR="002D74BB" w:rsidRPr="00A90895" w:rsidRDefault="002D74BB" w:rsidP="00A90895">
            <w:pPr>
              <w:jc w:val="center"/>
              <w:rPr>
                <w:b/>
                <w:bCs/>
                <w:color w:val="000000"/>
                <w:sz w:val="26"/>
                <w:szCs w:val="26"/>
              </w:rPr>
            </w:pPr>
            <w:r w:rsidRPr="00A90895">
              <w:rPr>
                <w:b/>
                <w:bCs/>
                <w:color w:val="000000"/>
                <w:sz w:val="26"/>
                <w:szCs w:val="26"/>
              </w:rPr>
              <w:t>2 02 29999 05 0000 150</w:t>
            </w:r>
          </w:p>
        </w:tc>
        <w:tc>
          <w:tcPr>
            <w:tcW w:w="5678" w:type="dxa"/>
            <w:vAlign w:val="center"/>
          </w:tcPr>
          <w:p w:rsidR="002D74BB" w:rsidRPr="00A90895" w:rsidRDefault="002D74BB" w:rsidP="00A90895">
            <w:pPr>
              <w:rPr>
                <w:b/>
                <w:bCs/>
                <w:color w:val="000000"/>
                <w:sz w:val="26"/>
                <w:szCs w:val="26"/>
              </w:rPr>
            </w:pPr>
            <w:r w:rsidRPr="00A90895">
              <w:rPr>
                <w:b/>
                <w:bCs/>
                <w:color w:val="000000"/>
                <w:sz w:val="26"/>
                <w:szCs w:val="26"/>
              </w:rPr>
              <w:t>Прочие субсидии бюджетам муниципальных районов</w:t>
            </w:r>
          </w:p>
        </w:tc>
        <w:tc>
          <w:tcPr>
            <w:tcW w:w="1500" w:type="dxa"/>
            <w:noWrap/>
            <w:vAlign w:val="center"/>
          </w:tcPr>
          <w:p w:rsidR="002D74BB" w:rsidRPr="00A90895" w:rsidRDefault="002D74BB" w:rsidP="009832A9">
            <w:pPr>
              <w:jc w:val="center"/>
              <w:rPr>
                <w:b/>
                <w:bCs/>
                <w:color w:val="000000"/>
                <w:sz w:val="26"/>
                <w:szCs w:val="26"/>
              </w:rPr>
            </w:pPr>
            <w:r>
              <w:rPr>
                <w:b/>
                <w:bCs/>
                <w:color w:val="000000"/>
                <w:sz w:val="26"/>
                <w:szCs w:val="26"/>
              </w:rPr>
              <w:t>114 832,5</w:t>
            </w:r>
          </w:p>
        </w:tc>
      </w:tr>
      <w:tr w:rsidR="002D74BB" w:rsidRPr="00A90895" w:rsidTr="00416B56">
        <w:trPr>
          <w:cantSplit/>
          <w:trHeight w:val="242"/>
        </w:trPr>
        <w:tc>
          <w:tcPr>
            <w:tcW w:w="3119" w:type="dxa"/>
            <w:vMerge w:val="restart"/>
            <w:vAlign w:val="center"/>
          </w:tcPr>
          <w:p w:rsidR="002D74BB" w:rsidRPr="00A90895" w:rsidRDefault="002D74BB" w:rsidP="00A90895">
            <w:pPr>
              <w:rPr>
                <w:color w:val="000000"/>
                <w:sz w:val="26"/>
                <w:szCs w:val="26"/>
              </w:rPr>
            </w:pPr>
            <w:r w:rsidRPr="00A90895">
              <w:rPr>
                <w:color w:val="000000"/>
                <w:sz w:val="26"/>
                <w:szCs w:val="26"/>
              </w:rPr>
              <w:t> </w:t>
            </w:r>
          </w:p>
        </w:tc>
        <w:tc>
          <w:tcPr>
            <w:tcW w:w="5678" w:type="dxa"/>
            <w:vAlign w:val="center"/>
          </w:tcPr>
          <w:p w:rsidR="002D74BB" w:rsidRPr="00A90895" w:rsidRDefault="002D74BB" w:rsidP="00A90895">
            <w:pPr>
              <w:rPr>
                <w:color w:val="000000"/>
                <w:sz w:val="26"/>
                <w:szCs w:val="26"/>
              </w:rPr>
            </w:pPr>
            <w:r w:rsidRPr="00A90895">
              <w:rPr>
                <w:color w:val="000000"/>
                <w:sz w:val="26"/>
                <w:szCs w:val="26"/>
              </w:rPr>
              <w:t>в том числе:</w:t>
            </w:r>
          </w:p>
        </w:tc>
        <w:tc>
          <w:tcPr>
            <w:tcW w:w="1500" w:type="dxa"/>
            <w:noWrap/>
            <w:vAlign w:val="center"/>
          </w:tcPr>
          <w:p w:rsidR="002D74BB" w:rsidRPr="00A90895" w:rsidRDefault="002D74BB" w:rsidP="00A90895">
            <w:pPr>
              <w:jc w:val="center"/>
              <w:rPr>
                <w:color w:val="000000"/>
                <w:sz w:val="26"/>
                <w:szCs w:val="26"/>
              </w:rPr>
            </w:pPr>
          </w:p>
        </w:tc>
      </w:tr>
      <w:tr w:rsidR="002D74BB" w:rsidRPr="00A90895" w:rsidTr="00416B56">
        <w:trPr>
          <w:cantSplit/>
          <w:trHeight w:val="242"/>
        </w:trPr>
        <w:tc>
          <w:tcPr>
            <w:tcW w:w="3119" w:type="dxa"/>
            <w:vMerge/>
            <w:vAlign w:val="center"/>
          </w:tcPr>
          <w:p w:rsidR="002D74BB" w:rsidRPr="00A90895" w:rsidRDefault="002D74BB" w:rsidP="00A75D6F">
            <w:pPr>
              <w:rPr>
                <w:color w:val="000000"/>
                <w:sz w:val="26"/>
                <w:szCs w:val="26"/>
              </w:rPr>
            </w:pPr>
          </w:p>
        </w:tc>
        <w:tc>
          <w:tcPr>
            <w:tcW w:w="5678" w:type="dxa"/>
            <w:vAlign w:val="center"/>
          </w:tcPr>
          <w:p w:rsidR="002D74BB" w:rsidRPr="00A90895" w:rsidRDefault="002D74BB" w:rsidP="00A75D6F">
            <w:pPr>
              <w:rPr>
                <w:color w:val="000000"/>
                <w:sz w:val="26"/>
                <w:szCs w:val="26"/>
              </w:rPr>
            </w:pPr>
            <w:bookmarkStart w:id="5" w:name="RANGE!C22"/>
            <w:bookmarkEnd w:id="5"/>
            <w:r w:rsidRPr="00A90895">
              <w:rPr>
                <w:color w:val="000000"/>
                <w:sz w:val="26"/>
                <w:szCs w:val="26"/>
              </w:rPr>
              <w:t>Субсидия на компенсацию расходов по организации электроснабжения от дизельных электростанций</w:t>
            </w:r>
          </w:p>
        </w:tc>
        <w:tc>
          <w:tcPr>
            <w:tcW w:w="1500" w:type="dxa"/>
            <w:noWrap/>
            <w:vAlign w:val="center"/>
          </w:tcPr>
          <w:p w:rsidR="002D74BB" w:rsidRPr="00A90895" w:rsidRDefault="002D74BB" w:rsidP="00A75D6F">
            <w:pPr>
              <w:jc w:val="center"/>
              <w:rPr>
                <w:color w:val="000000"/>
                <w:sz w:val="26"/>
                <w:szCs w:val="26"/>
              </w:rPr>
            </w:pPr>
            <w:r>
              <w:rPr>
                <w:color w:val="000000"/>
                <w:sz w:val="26"/>
                <w:szCs w:val="26"/>
              </w:rPr>
              <w:t>17 323,1</w:t>
            </w:r>
          </w:p>
        </w:tc>
      </w:tr>
      <w:tr w:rsidR="002D74BB" w:rsidRPr="00A90895" w:rsidTr="00416B56">
        <w:trPr>
          <w:cantSplit/>
        </w:trPr>
        <w:tc>
          <w:tcPr>
            <w:tcW w:w="3119" w:type="dxa"/>
            <w:vMerge/>
            <w:vAlign w:val="center"/>
          </w:tcPr>
          <w:p w:rsidR="002D74BB" w:rsidRPr="00A90895" w:rsidRDefault="002D74BB" w:rsidP="00A75D6F">
            <w:pPr>
              <w:jc w:val="center"/>
              <w:rPr>
                <w:color w:val="000000"/>
                <w:sz w:val="26"/>
                <w:szCs w:val="26"/>
              </w:rPr>
            </w:pPr>
          </w:p>
        </w:tc>
        <w:tc>
          <w:tcPr>
            <w:tcW w:w="5678" w:type="dxa"/>
            <w:vAlign w:val="center"/>
          </w:tcPr>
          <w:p w:rsidR="002D74BB" w:rsidRPr="00A90895" w:rsidRDefault="002D74BB" w:rsidP="00A75D6F">
            <w:pPr>
              <w:rPr>
                <w:color w:val="000000"/>
                <w:sz w:val="26"/>
                <w:szCs w:val="26"/>
              </w:rPr>
            </w:pPr>
            <w:bookmarkStart w:id="6" w:name="RANGE!C21"/>
            <w:bookmarkEnd w:id="6"/>
            <w:r w:rsidRPr="00A90895">
              <w:rPr>
                <w:color w:val="000000"/>
                <w:sz w:val="26"/>
                <w:szCs w:val="26"/>
              </w:rPr>
              <w:t xml:space="preserve">Субсидия на обеспечение условий для развития физической культуры и массового </w:t>
            </w:r>
          </w:p>
        </w:tc>
        <w:tc>
          <w:tcPr>
            <w:tcW w:w="1500" w:type="dxa"/>
            <w:noWrap/>
            <w:vAlign w:val="center"/>
          </w:tcPr>
          <w:p w:rsidR="002D74BB" w:rsidRPr="00A90895" w:rsidRDefault="002D74BB" w:rsidP="00A75D6F">
            <w:pPr>
              <w:jc w:val="center"/>
              <w:rPr>
                <w:color w:val="000000"/>
                <w:sz w:val="26"/>
                <w:szCs w:val="26"/>
              </w:rPr>
            </w:pPr>
            <w:r>
              <w:rPr>
                <w:color w:val="000000"/>
                <w:sz w:val="26"/>
                <w:szCs w:val="26"/>
              </w:rPr>
              <w:t>3 116,2</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B164F7" w:rsidRDefault="002D74BB" w:rsidP="006B657D">
            <w:pPr>
              <w:rPr>
                <w:color w:val="000000"/>
                <w:sz w:val="26"/>
                <w:szCs w:val="26"/>
              </w:rPr>
            </w:pPr>
            <w:r w:rsidRPr="002874E0">
              <w:rPr>
                <w:color w:val="000000"/>
                <w:sz w:val="26"/>
                <w:szCs w:val="26"/>
              </w:rPr>
              <w:t>Субсидия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00" w:type="dxa"/>
            <w:noWrap/>
            <w:vAlign w:val="center"/>
          </w:tcPr>
          <w:p w:rsidR="002D74BB" w:rsidRDefault="002D74BB" w:rsidP="006B657D">
            <w:pPr>
              <w:jc w:val="center"/>
              <w:rPr>
                <w:color w:val="000000"/>
                <w:sz w:val="26"/>
                <w:szCs w:val="26"/>
              </w:rPr>
            </w:pPr>
            <w:r>
              <w:rPr>
                <w:color w:val="000000"/>
                <w:sz w:val="26"/>
                <w:szCs w:val="26"/>
              </w:rPr>
              <w:t>5 760,1</w:t>
            </w:r>
          </w:p>
        </w:tc>
      </w:tr>
      <w:tr w:rsidR="002D74BB" w:rsidRPr="00A90895" w:rsidTr="00416B56">
        <w:trPr>
          <w:cantSplit/>
        </w:trPr>
        <w:tc>
          <w:tcPr>
            <w:tcW w:w="3119" w:type="dxa"/>
            <w:vMerge/>
            <w:vAlign w:val="center"/>
          </w:tcPr>
          <w:p w:rsidR="002D74BB" w:rsidRPr="00A90895" w:rsidRDefault="002D74BB" w:rsidP="00A90895">
            <w:pPr>
              <w:rPr>
                <w:color w:val="000000"/>
                <w:sz w:val="26"/>
                <w:szCs w:val="26"/>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500" w:type="dxa"/>
            <w:noWrap/>
            <w:vAlign w:val="center"/>
          </w:tcPr>
          <w:p w:rsidR="002D74BB" w:rsidRDefault="002D74BB" w:rsidP="006B657D">
            <w:pPr>
              <w:jc w:val="center"/>
              <w:rPr>
                <w:color w:val="000000"/>
                <w:sz w:val="26"/>
                <w:szCs w:val="26"/>
              </w:rPr>
            </w:pPr>
            <w:r>
              <w:rPr>
                <w:color w:val="000000"/>
                <w:sz w:val="26"/>
                <w:szCs w:val="26"/>
              </w:rPr>
              <w:t>1 368,9</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500" w:type="dxa"/>
            <w:noWrap/>
            <w:vAlign w:val="center"/>
          </w:tcPr>
          <w:p w:rsidR="002D74BB" w:rsidRDefault="002D74BB" w:rsidP="006B657D">
            <w:pPr>
              <w:jc w:val="center"/>
              <w:rPr>
                <w:color w:val="000000"/>
                <w:sz w:val="26"/>
                <w:szCs w:val="26"/>
              </w:rPr>
            </w:pPr>
            <w:r>
              <w:rPr>
                <w:color w:val="000000"/>
                <w:sz w:val="26"/>
                <w:szCs w:val="26"/>
              </w:rPr>
              <w:t>114,9</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A90895" w:rsidRDefault="002D74BB" w:rsidP="006B657D">
            <w:pPr>
              <w:rPr>
                <w:color w:val="000000"/>
                <w:sz w:val="26"/>
                <w:szCs w:val="26"/>
              </w:rPr>
            </w:pPr>
            <w:r w:rsidRPr="002874E0">
              <w:rPr>
                <w:color w:val="000000"/>
                <w:sz w:val="26"/>
                <w:szCs w:val="26"/>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500" w:type="dxa"/>
            <w:noWrap/>
            <w:vAlign w:val="center"/>
          </w:tcPr>
          <w:p w:rsidR="002D74BB" w:rsidRDefault="002D74BB" w:rsidP="006B657D">
            <w:pPr>
              <w:jc w:val="center"/>
              <w:rPr>
                <w:color w:val="000000"/>
                <w:sz w:val="26"/>
                <w:szCs w:val="26"/>
              </w:rPr>
            </w:pPr>
            <w:r>
              <w:rPr>
                <w:color w:val="000000"/>
                <w:sz w:val="26"/>
                <w:szCs w:val="26"/>
              </w:rPr>
              <w:t>1 738,9</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A90895" w:rsidRDefault="002D74BB" w:rsidP="006B657D">
            <w:pPr>
              <w:rPr>
                <w:color w:val="000000"/>
                <w:sz w:val="26"/>
                <w:szCs w:val="26"/>
              </w:rPr>
            </w:pPr>
            <w:r w:rsidRPr="00B04D35">
              <w:rPr>
                <w:color w:val="000000"/>
                <w:sz w:val="26"/>
                <w:szCs w:val="26"/>
              </w:rPr>
              <w:t>Субсидия на организацию транспортного обслуживания населения внутренним водным транспортом в границах муниципальных районов</w:t>
            </w:r>
          </w:p>
        </w:tc>
        <w:tc>
          <w:tcPr>
            <w:tcW w:w="1500" w:type="dxa"/>
            <w:noWrap/>
            <w:vAlign w:val="center"/>
          </w:tcPr>
          <w:p w:rsidR="002D74BB" w:rsidRDefault="002D74BB" w:rsidP="006B657D">
            <w:pPr>
              <w:jc w:val="center"/>
              <w:rPr>
                <w:color w:val="000000"/>
                <w:sz w:val="26"/>
                <w:szCs w:val="26"/>
              </w:rPr>
            </w:pPr>
            <w:r>
              <w:rPr>
                <w:color w:val="000000"/>
                <w:sz w:val="26"/>
                <w:szCs w:val="26"/>
              </w:rPr>
              <w:t>3 750,0</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B04D35" w:rsidRDefault="002D74BB" w:rsidP="006B657D">
            <w:pPr>
              <w:rPr>
                <w:color w:val="000000"/>
                <w:sz w:val="26"/>
                <w:szCs w:val="26"/>
              </w:rPr>
            </w:pPr>
            <w:r w:rsidRPr="002874E0">
              <w:rPr>
                <w:color w:val="000000"/>
                <w:sz w:val="26"/>
                <w:szCs w:val="26"/>
              </w:rPr>
              <w:t>Субсидия на капитальный ремонт и (или) ремонт автомобильных дорог общего пользования местного значения</w:t>
            </w:r>
          </w:p>
        </w:tc>
        <w:tc>
          <w:tcPr>
            <w:tcW w:w="1500" w:type="dxa"/>
            <w:noWrap/>
            <w:vAlign w:val="center"/>
          </w:tcPr>
          <w:p w:rsidR="002D74BB" w:rsidRDefault="002D74BB" w:rsidP="006B657D">
            <w:pPr>
              <w:jc w:val="center"/>
              <w:rPr>
                <w:color w:val="000000"/>
                <w:sz w:val="26"/>
                <w:szCs w:val="26"/>
              </w:rPr>
            </w:pPr>
            <w:r>
              <w:rPr>
                <w:color w:val="000000"/>
                <w:sz w:val="26"/>
                <w:szCs w:val="26"/>
              </w:rPr>
              <w:t>20 000,0</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2874E0" w:rsidRDefault="002D74BB" w:rsidP="006B657D">
            <w:pPr>
              <w:rPr>
                <w:color w:val="000000"/>
                <w:sz w:val="26"/>
                <w:szCs w:val="26"/>
              </w:rPr>
            </w:pPr>
            <w:r w:rsidRPr="002874E0">
              <w:rPr>
                <w:color w:val="000000"/>
                <w:sz w:val="26"/>
                <w:szCs w:val="26"/>
              </w:rPr>
              <w:t>Субсидия на стимулирующие выплаты в муниципальных организациях дополнительного образования Томской области</w:t>
            </w:r>
          </w:p>
        </w:tc>
        <w:tc>
          <w:tcPr>
            <w:tcW w:w="1500" w:type="dxa"/>
            <w:noWrap/>
            <w:vAlign w:val="center"/>
          </w:tcPr>
          <w:p w:rsidR="002D74BB" w:rsidRDefault="002D74BB" w:rsidP="006B657D">
            <w:pPr>
              <w:jc w:val="center"/>
              <w:rPr>
                <w:color w:val="000000"/>
                <w:sz w:val="26"/>
                <w:szCs w:val="26"/>
              </w:rPr>
            </w:pPr>
            <w:r>
              <w:rPr>
                <w:color w:val="000000"/>
                <w:sz w:val="26"/>
                <w:szCs w:val="26"/>
              </w:rPr>
              <w:t>387,7</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2874E0" w:rsidRDefault="002D74BB" w:rsidP="006B657D">
            <w:pPr>
              <w:rPr>
                <w:color w:val="000000"/>
                <w:sz w:val="26"/>
                <w:szCs w:val="26"/>
              </w:rPr>
            </w:pPr>
            <w:r w:rsidRPr="002874E0">
              <w:rPr>
                <w:color w:val="000000"/>
                <w:sz w:val="26"/>
                <w:szCs w:val="26"/>
              </w:rPr>
              <w:t>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500" w:type="dxa"/>
            <w:noWrap/>
            <w:vAlign w:val="center"/>
          </w:tcPr>
          <w:p w:rsidR="002D74BB" w:rsidRDefault="002D74BB" w:rsidP="006B657D">
            <w:pPr>
              <w:jc w:val="center"/>
              <w:rPr>
                <w:color w:val="000000"/>
                <w:sz w:val="26"/>
                <w:szCs w:val="26"/>
              </w:rPr>
            </w:pPr>
            <w:r>
              <w:rPr>
                <w:color w:val="000000"/>
                <w:sz w:val="26"/>
                <w:szCs w:val="26"/>
              </w:rPr>
              <w:t>17 523,3</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2874E0" w:rsidRDefault="002D74BB" w:rsidP="006B657D">
            <w:pPr>
              <w:rPr>
                <w:color w:val="000000"/>
                <w:sz w:val="26"/>
                <w:szCs w:val="26"/>
              </w:rPr>
            </w:pPr>
            <w:r w:rsidRPr="002874E0">
              <w:rPr>
                <w:color w:val="000000"/>
                <w:sz w:val="26"/>
                <w:szCs w:val="26"/>
              </w:rPr>
              <w:t>Субсидия на обеспечение комплексного развития сельских территорий (улучшение жилищных условий граждан РФ, проживающих на сельских территориях)</w:t>
            </w:r>
          </w:p>
        </w:tc>
        <w:tc>
          <w:tcPr>
            <w:tcW w:w="1500" w:type="dxa"/>
            <w:noWrap/>
            <w:vAlign w:val="center"/>
          </w:tcPr>
          <w:p w:rsidR="002D74BB" w:rsidRDefault="002D74BB" w:rsidP="006B657D">
            <w:pPr>
              <w:jc w:val="center"/>
              <w:rPr>
                <w:color w:val="000000"/>
                <w:sz w:val="26"/>
                <w:szCs w:val="26"/>
              </w:rPr>
            </w:pPr>
            <w:r>
              <w:rPr>
                <w:color w:val="000000"/>
                <w:sz w:val="26"/>
                <w:szCs w:val="26"/>
              </w:rPr>
              <w:t>2 207,3</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2874E0" w:rsidRDefault="002D74BB" w:rsidP="006B657D">
            <w:pPr>
              <w:rPr>
                <w:color w:val="000000"/>
                <w:sz w:val="26"/>
                <w:szCs w:val="26"/>
              </w:rPr>
            </w:pPr>
            <w:r w:rsidRPr="002874E0">
              <w:rPr>
                <w:color w:val="000000"/>
                <w:sz w:val="26"/>
                <w:szCs w:val="26"/>
              </w:rPr>
              <w:t>Субсидия на реализацию мероприятий по обеспечению доступа к воде питьевого качества населения сельских территорий</w:t>
            </w:r>
          </w:p>
        </w:tc>
        <w:tc>
          <w:tcPr>
            <w:tcW w:w="1500" w:type="dxa"/>
            <w:noWrap/>
            <w:vAlign w:val="center"/>
          </w:tcPr>
          <w:p w:rsidR="002D74BB" w:rsidRDefault="002D74BB" w:rsidP="006B657D">
            <w:pPr>
              <w:jc w:val="center"/>
              <w:rPr>
                <w:color w:val="000000"/>
                <w:sz w:val="26"/>
                <w:szCs w:val="26"/>
              </w:rPr>
            </w:pPr>
            <w:r>
              <w:rPr>
                <w:color w:val="000000"/>
                <w:sz w:val="26"/>
                <w:szCs w:val="26"/>
              </w:rPr>
              <w:t>727,1</w:t>
            </w:r>
          </w:p>
        </w:tc>
      </w:tr>
      <w:tr w:rsidR="002D74BB" w:rsidRPr="00A90895" w:rsidTr="00416B56">
        <w:trPr>
          <w:cantSplit/>
        </w:trPr>
        <w:tc>
          <w:tcPr>
            <w:tcW w:w="3119" w:type="dxa"/>
            <w:vMerge/>
            <w:vAlign w:val="center"/>
          </w:tcPr>
          <w:p w:rsidR="002D74BB" w:rsidRPr="00A90895" w:rsidRDefault="002D74BB" w:rsidP="006B657D">
            <w:pPr>
              <w:jc w:val="center"/>
              <w:rPr>
                <w:color w:val="000000"/>
                <w:sz w:val="26"/>
                <w:szCs w:val="26"/>
              </w:rPr>
            </w:pPr>
          </w:p>
        </w:tc>
        <w:tc>
          <w:tcPr>
            <w:tcW w:w="5678" w:type="dxa"/>
            <w:vAlign w:val="center"/>
          </w:tcPr>
          <w:p w:rsidR="002D74BB" w:rsidRPr="002874E0" w:rsidRDefault="002D74BB" w:rsidP="006B657D">
            <w:pPr>
              <w:rPr>
                <w:color w:val="000000"/>
                <w:sz w:val="26"/>
                <w:szCs w:val="26"/>
              </w:rPr>
            </w:pPr>
            <w:r w:rsidRPr="002874E0">
              <w:rPr>
                <w:color w:val="000000"/>
                <w:sz w:val="26"/>
                <w:szCs w:val="26"/>
              </w:rPr>
              <w:t>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w:t>
            </w:r>
          </w:p>
        </w:tc>
        <w:tc>
          <w:tcPr>
            <w:tcW w:w="1500" w:type="dxa"/>
            <w:noWrap/>
            <w:vAlign w:val="center"/>
          </w:tcPr>
          <w:p w:rsidR="002D74BB" w:rsidRDefault="002D74BB" w:rsidP="006B657D">
            <w:pPr>
              <w:jc w:val="center"/>
              <w:rPr>
                <w:color w:val="000000"/>
                <w:sz w:val="26"/>
                <w:szCs w:val="26"/>
              </w:rPr>
            </w:pPr>
            <w:r>
              <w:rPr>
                <w:color w:val="000000"/>
                <w:sz w:val="26"/>
                <w:szCs w:val="26"/>
              </w:rPr>
              <w:t>34 481,3</w:t>
            </w:r>
          </w:p>
        </w:tc>
      </w:tr>
      <w:tr w:rsidR="002D74BB" w:rsidRPr="00A90895" w:rsidTr="00416B56">
        <w:trPr>
          <w:cantSplit/>
        </w:trPr>
        <w:tc>
          <w:tcPr>
            <w:tcW w:w="3119" w:type="dxa"/>
            <w:vMerge/>
            <w:vAlign w:val="center"/>
          </w:tcPr>
          <w:p w:rsidR="002D74BB" w:rsidRPr="00A90895" w:rsidRDefault="002D74BB" w:rsidP="006B657D">
            <w:pPr>
              <w:rPr>
                <w:color w:val="000000"/>
                <w:sz w:val="26"/>
                <w:szCs w:val="26"/>
              </w:rPr>
            </w:pPr>
          </w:p>
        </w:tc>
        <w:tc>
          <w:tcPr>
            <w:tcW w:w="5678" w:type="dxa"/>
            <w:vAlign w:val="center"/>
          </w:tcPr>
          <w:p w:rsidR="002D74BB" w:rsidRPr="00A90895" w:rsidRDefault="002D74BB" w:rsidP="006B657D">
            <w:pPr>
              <w:rPr>
                <w:color w:val="000000"/>
                <w:sz w:val="26"/>
                <w:szCs w:val="26"/>
              </w:rPr>
            </w:pPr>
            <w:r w:rsidRPr="00B164F7">
              <w:rPr>
                <w:color w:val="000000"/>
                <w:sz w:val="26"/>
                <w:szCs w:val="26"/>
              </w:rPr>
              <w:t>Субсидия на обеспечение организации отдыха детей в каникулярное время</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1 776,7</w:t>
            </w:r>
          </w:p>
        </w:tc>
      </w:tr>
      <w:tr w:rsidR="002D74BB" w:rsidRPr="00A90895" w:rsidTr="00416B56">
        <w:trPr>
          <w:cantSplit/>
        </w:trPr>
        <w:tc>
          <w:tcPr>
            <w:tcW w:w="3119" w:type="dxa"/>
            <w:vMerge/>
            <w:vAlign w:val="center"/>
          </w:tcPr>
          <w:p w:rsidR="002D74BB" w:rsidRPr="00A90895" w:rsidRDefault="002D74BB" w:rsidP="006B657D">
            <w:pPr>
              <w:rPr>
                <w:color w:val="000000"/>
                <w:sz w:val="26"/>
                <w:szCs w:val="26"/>
              </w:rPr>
            </w:pPr>
          </w:p>
        </w:tc>
        <w:tc>
          <w:tcPr>
            <w:tcW w:w="5678" w:type="dxa"/>
            <w:vAlign w:val="center"/>
          </w:tcPr>
          <w:p w:rsidR="002D74BB" w:rsidRPr="00B164F7" w:rsidRDefault="002D74BB" w:rsidP="006B657D">
            <w:pPr>
              <w:rPr>
                <w:color w:val="000000"/>
                <w:sz w:val="26"/>
                <w:szCs w:val="26"/>
              </w:rPr>
            </w:pPr>
            <w:r w:rsidRPr="009832A9">
              <w:rPr>
                <w:color w:val="000000"/>
                <w:sz w:val="26"/>
                <w:szCs w:val="26"/>
              </w:rPr>
              <w:t>Субсидия на обеспечение пожарной безопасности в муниципальных образовательных организациях</w:t>
            </w:r>
          </w:p>
        </w:tc>
        <w:tc>
          <w:tcPr>
            <w:tcW w:w="1500" w:type="dxa"/>
            <w:noWrap/>
            <w:vAlign w:val="center"/>
          </w:tcPr>
          <w:p w:rsidR="002D74BB" w:rsidRDefault="002D74BB" w:rsidP="009832A9">
            <w:pPr>
              <w:jc w:val="center"/>
              <w:rPr>
                <w:color w:val="000000"/>
                <w:sz w:val="26"/>
                <w:szCs w:val="26"/>
              </w:rPr>
            </w:pPr>
            <w:r>
              <w:rPr>
                <w:color w:val="000000"/>
                <w:sz w:val="26"/>
                <w:szCs w:val="26"/>
              </w:rPr>
              <w:t>2 128,0</w:t>
            </w:r>
          </w:p>
        </w:tc>
      </w:tr>
      <w:tr w:rsidR="002D74BB" w:rsidRPr="00A90895" w:rsidTr="00416B56">
        <w:trPr>
          <w:cantSplit/>
        </w:trPr>
        <w:tc>
          <w:tcPr>
            <w:tcW w:w="3119" w:type="dxa"/>
            <w:vMerge/>
            <w:vAlign w:val="center"/>
          </w:tcPr>
          <w:p w:rsidR="002D74BB" w:rsidRPr="00A90895" w:rsidRDefault="002D74BB" w:rsidP="006B657D">
            <w:pPr>
              <w:rPr>
                <w:color w:val="000000"/>
                <w:sz w:val="26"/>
                <w:szCs w:val="26"/>
              </w:rPr>
            </w:pPr>
          </w:p>
        </w:tc>
        <w:tc>
          <w:tcPr>
            <w:tcW w:w="5678" w:type="dxa"/>
            <w:vAlign w:val="center"/>
          </w:tcPr>
          <w:p w:rsidR="002D74BB" w:rsidRPr="009832A9" w:rsidRDefault="002D74BB" w:rsidP="006B657D">
            <w:pPr>
              <w:rPr>
                <w:color w:val="000000"/>
                <w:sz w:val="26"/>
                <w:szCs w:val="26"/>
              </w:rPr>
            </w:pPr>
            <w:r w:rsidRPr="009832A9">
              <w:rPr>
                <w:color w:val="000000"/>
                <w:sz w:val="26"/>
                <w:szCs w:val="26"/>
              </w:rPr>
              <w:t>Субсидия на приведение в нормативное состояние муниципальных полигонов твердых коммунальных отходов</w:t>
            </w:r>
          </w:p>
        </w:tc>
        <w:tc>
          <w:tcPr>
            <w:tcW w:w="1500" w:type="dxa"/>
            <w:noWrap/>
            <w:vAlign w:val="center"/>
          </w:tcPr>
          <w:p w:rsidR="002D74BB" w:rsidRDefault="002D74BB" w:rsidP="009832A9">
            <w:pPr>
              <w:jc w:val="center"/>
              <w:rPr>
                <w:color w:val="000000"/>
                <w:sz w:val="26"/>
                <w:szCs w:val="26"/>
              </w:rPr>
            </w:pPr>
            <w:r>
              <w:rPr>
                <w:color w:val="000000"/>
                <w:sz w:val="26"/>
                <w:szCs w:val="26"/>
              </w:rPr>
              <w:t>1 746,5</w:t>
            </w:r>
          </w:p>
        </w:tc>
      </w:tr>
      <w:tr w:rsidR="002D74BB" w:rsidRPr="00A90895" w:rsidTr="00416B56">
        <w:trPr>
          <w:cantSplit/>
        </w:trPr>
        <w:tc>
          <w:tcPr>
            <w:tcW w:w="3119" w:type="dxa"/>
            <w:vMerge/>
            <w:vAlign w:val="center"/>
          </w:tcPr>
          <w:p w:rsidR="002D74BB" w:rsidRPr="00A90895" w:rsidRDefault="002D74BB" w:rsidP="006B657D">
            <w:pPr>
              <w:rPr>
                <w:color w:val="000000"/>
                <w:sz w:val="26"/>
                <w:szCs w:val="26"/>
              </w:rPr>
            </w:pPr>
          </w:p>
        </w:tc>
        <w:tc>
          <w:tcPr>
            <w:tcW w:w="5678" w:type="dxa"/>
            <w:vAlign w:val="center"/>
          </w:tcPr>
          <w:p w:rsidR="002D74BB" w:rsidRPr="00B04D35" w:rsidRDefault="002D74BB" w:rsidP="006B657D">
            <w:pPr>
              <w:rPr>
                <w:color w:val="000000"/>
                <w:sz w:val="26"/>
                <w:szCs w:val="26"/>
              </w:rPr>
            </w:pPr>
            <w:r w:rsidRPr="00A90895">
              <w:rPr>
                <w:color w:val="000000"/>
                <w:sz w:val="26"/>
                <w:szCs w:val="26"/>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в рамках регионального проекта «Спорт – норма жизни»</w:t>
            </w:r>
          </w:p>
        </w:tc>
        <w:tc>
          <w:tcPr>
            <w:tcW w:w="1500" w:type="dxa"/>
            <w:noWrap/>
            <w:vAlign w:val="center"/>
          </w:tcPr>
          <w:p w:rsidR="002D74BB" w:rsidRDefault="002D74BB" w:rsidP="006B657D">
            <w:pPr>
              <w:jc w:val="center"/>
              <w:rPr>
                <w:color w:val="000000"/>
                <w:sz w:val="26"/>
                <w:szCs w:val="26"/>
              </w:rPr>
            </w:pPr>
            <w:r>
              <w:rPr>
                <w:color w:val="000000"/>
                <w:sz w:val="26"/>
                <w:szCs w:val="26"/>
              </w:rPr>
              <w:t>682,5</w:t>
            </w:r>
          </w:p>
        </w:tc>
      </w:tr>
      <w:tr w:rsidR="002D74BB" w:rsidRPr="00A90895" w:rsidTr="00416B56">
        <w:trPr>
          <w:cantSplit/>
        </w:trPr>
        <w:tc>
          <w:tcPr>
            <w:tcW w:w="3119" w:type="dxa"/>
            <w:vAlign w:val="center"/>
          </w:tcPr>
          <w:p w:rsidR="002D74BB" w:rsidRPr="00A90895" w:rsidRDefault="002D74BB" w:rsidP="006B657D">
            <w:pPr>
              <w:jc w:val="center"/>
              <w:rPr>
                <w:b/>
                <w:bCs/>
                <w:color w:val="000000"/>
                <w:sz w:val="26"/>
                <w:szCs w:val="26"/>
              </w:rPr>
            </w:pPr>
            <w:bookmarkStart w:id="7" w:name="RANGE!B35"/>
            <w:bookmarkEnd w:id="7"/>
            <w:r w:rsidRPr="00A90895">
              <w:rPr>
                <w:b/>
                <w:bCs/>
                <w:color w:val="000000"/>
                <w:sz w:val="26"/>
                <w:szCs w:val="26"/>
              </w:rPr>
              <w:t>2 02 30000 00 0000 150</w:t>
            </w:r>
          </w:p>
        </w:tc>
        <w:tc>
          <w:tcPr>
            <w:tcW w:w="5678" w:type="dxa"/>
            <w:vAlign w:val="center"/>
          </w:tcPr>
          <w:p w:rsidR="002D74BB" w:rsidRPr="00A90895" w:rsidRDefault="002D74BB" w:rsidP="006B657D">
            <w:pPr>
              <w:rPr>
                <w:b/>
                <w:bCs/>
                <w:color w:val="000000"/>
                <w:sz w:val="26"/>
                <w:szCs w:val="26"/>
              </w:rPr>
            </w:pPr>
            <w:r w:rsidRPr="00A90895">
              <w:rPr>
                <w:b/>
                <w:bCs/>
                <w:color w:val="000000"/>
                <w:sz w:val="26"/>
                <w:szCs w:val="26"/>
              </w:rPr>
              <w:t xml:space="preserve">Субвенции бюджетам бюджетной системы Российской Федерации </w:t>
            </w:r>
          </w:p>
        </w:tc>
        <w:tc>
          <w:tcPr>
            <w:tcW w:w="1500" w:type="dxa"/>
            <w:noWrap/>
            <w:vAlign w:val="center"/>
          </w:tcPr>
          <w:p w:rsidR="002D74BB" w:rsidRPr="00A90895" w:rsidRDefault="002D74BB" w:rsidP="006B657D">
            <w:pPr>
              <w:jc w:val="center"/>
              <w:rPr>
                <w:b/>
                <w:bCs/>
                <w:color w:val="000000"/>
                <w:sz w:val="26"/>
                <w:szCs w:val="26"/>
              </w:rPr>
            </w:pPr>
            <w:r>
              <w:rPr>
                <w:b/>
                <w:bCs/>
                <w:color w:val="000000"/>
                <w:sz w:val="26"/>
                <w:szCs w:val="26"/>
              </w:rPr>
              <w:t>369 627,5</w:t>
            </w:r>
          </w:p>
        </w:tc>
      </w:tr>
      <w:tr w:rsidR="002D74BB" w:rsidRPr="00A90895" w:rsidTr="00416B56">
        <w:trPr>
          <w:cantSplit/>
        </w:trPr>
        <w:tc>
          <w:tcPr>
            <w:tcW w:w="3119" w:type="dxa"/>
            <w:vAlign w:val="center"/>
          </w:tcPr>
          <w:p w:rsidR="002D74BB" w:rsidRPr="00A90895" w:rsidRDefault="002D74BB" w:rsidP="006B657D">
            <w:pPr>
              <w:jc w:val="center"/>
              <w:rPr>
                <w:b/>
                <w:bCs/>
                <w:color w:val="000000"/>
                <w:sz w:val="26"/>
                <w:szCs w:val="26"/>
              </w:rPr>
            </w:pPr>
            <w:bookmarkStart w:id="8" w:name="RANGE!B36"/>
            <w:bookmarkEnd w:id="8"/>
            <w:r w:rsidRPr="00A90895">
              <w:rPr>
                <w:b/>
                <w:bCs/>
                <w:color w:val="000000"/>
                <w:sz w:val="26"/>
                <w:szCs w:val="26"/>
              </w:rPr>
              <w:t>2 02 30024 05 0000 150</w:t>
            </w:r>
          </w:p>
        </w:tc>
        <w:tc>
          <w:tcPr>
            <w:tcW w:w="5678" w:type="dxa"/>
            <w:vAlign w:val="center"/>
          </w:tcPr>
          <w:p w:rsidR="002D74BB" w:rsidRPr="00A90895" w:rsidRDefault="002D74BB" w:rsidP="006B657D">
            <w:pPr>
              <w:rPr>
                <w:b/>
                <w:bCs/>
                <w:color w:val="000000"/>
                <w:sz w:val="26"/>
                <w:szCs w:val="26"/>
              </w:rPr>
            </w:pPr>
            <w:r w:rsidRPr="00A90895">
              <w:rPr>
                <w:b/>
                <w:bCs/>
                <w:color w:val="000000"/>
                <w:sz w:val="26"/>
                <w:szCs w:val="26"/>
              </w:rPr>
              <w:t>Субвенции бюджетам муниципальных районов на выполнение передаваемых полномочий субъектов Российской Федерации</w:t>
            </w:r>
          </w:p>
        </w:tc>
        <w:tc>
          <w:tcPr>
            <w:tcW w:w="1500" w:type="dxa"/>
            <w:noWrap/>
            <w:vAlign w:val="center"/>
          </w:tcPr>
          <w:p w:rsidR="002D74BB" w:rsidRPr="00A90895" w:rsidRDefault="002D74BB" w:rsidP="006B657D">
            <w:pPr>
              <w:jc w:val="center"/>
              <w:rPr>
                <w:b/>
                <w:bCs/>
                <w:color w:val="000000"/>
                <w:sz w:val="26"/>
                <w:szCs w:val="26"/>
              </w:rPr>
            </w:pPr>
            <w:r>
              <w:rPr>
                <w:b/>
                <w:bCs/>
                <w:color w:val="000000"/>
                <w:sz w:val="26"/>
                <w:szCs w:val="26"/>
              </w:rPr>
              <w:t>308 309,6</w:t>
            </w:r>
          </w:p>
        </w:tc>
      </w:tr>
      <w:tr w:rsidR="002D74BB" w:rsidRPr="00A90895" w:rsidTr="00416B56">
        <w:trPr>
          <w:cantSplit/>
        </w:trPr>
        <w:tc>
          <w:tcPr>
            <w:tcW w:w="3119" w:type="dxa"/>
            <w:vAlign w:val="center"/>
          </w:tcPr>
          <w:p w:rsidR="002D74BB" w:rsidRPr="00A90895" w:rsidRDefault="002D74BB" w:rsidP="006B657D">
            <w:pPr>
              <w:rPr>
                <w:color w:val="000000"/>
              </w:rPr>
            </w:pPr>
            <w:r w:rsidRPr="00A90895">
              <w:rPr>
                <w:color w:val="000000"/>
              </w:rPr>
              <w:t> </w:t>
            </w:r>
          </w:p>
        </w:tc>
        <w:tc>
          <w:tcPr>
            <w:tcW w:w="5678" w:type="dxa"/>
            <w:vAlign w:val="center"/>
          </w:tcPr>
          <w:p w:rsidR="002D74BB" w:rsidRPr="00A90895" w:rsidRDefault="002D74BB" w:rsidP="006B657D">
            <w:pPr>
              <w:rPr>
                <w:color w:val="000000"/>
                <w:sz w:val="26"/>
                <w:szCs w:val="26"/>
              </w:rPr>
            </w:pPr>
            <w:r w:rsidRPr="00A90895">
              <w:rPr>
                <w:color w:val="000000"/>
                <w:sz w:val="26"/>
                <w:szCs w:val="26"/>
              </w:rPr>
              <w:t>в том числе:</w:t>
            </w:r>
          </w:p>
        </w:tc>
        <w:tc>
          <w:tcPr>
            <w:tcW w:w="1500" w:type="dxa"/>
            <w:noWrap/>
            <w:vAlign w:val="center"/>
          </w:tcPr>
          <w:p w:rsidR="002D74BB" w:rsidRPr="00A90895" w:rsidRDefault="002D74BB" w:rsidP="006B657D">
            <w:pPr>
              <w:jc w:val="center"/>
              <w:rPr>
                <w:color w:val="000000"/>
                <w:sz w:val="26"/>
                <w:szCs w:val="26"/>
              </w:rPr>
            </w:pPr>
          </w:p>
        </w:tc>
      </w:tr>
      <w:tr w:rsidR="002D74BB" w:rsidRPr="00A90895" w:rsidTr="00416B56">
        <w:trPr>
          <w:cantSplit/>
        </w:trPr>
        <w:tc>
          <w:tcPr>
            <w:tcW w:w="3119" w:type="dxa"/>
            <w:vMerge w:val="restart"/>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842,3</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переданных отдельных государственных полномочий по регистрации коллективных договоров</w:t>
            </w:r>
          </w:p>
        </w:tc>
        <w:tc>
          <w:tcPr>
            <w:tcW w:w="1500" w:type="dxa"/>
            <w:noWrap/>
            <w:vAlign w:val="center"/>
          </w:tcPr>
          <w:p w:rsidR="002D74BB" w:rsidRPr="00514655" w:rsidRDefault="002D74BB" w:rsidP="006B657D">
            <w:pPr>
              <w:jc w:val="center"/>
              <w:rPr>
                <w:color w:val="000000"/>
                <w:sz w:val="26"/>
                <w:szCs w:val="26"/>
              </w:rPr>
            </w:pPr>
            <w:r>
              <w:rPr>
                <w:color w:val="000000"/>
                <w:sz w:val="26"/>
                <w:szCs w:val="26"/>
                <w:lang w:val="en-US"/>
              </w:rPr>
              <w:t>209</w:t>
            </w:r>
            <w:r>
              <w:rPr>
                <w:color w:val="000000"/>
                <w:sz w:val="26"/>
                <w:szCs w:val="26"/>
              </w:rPr>
              <w:t>,2</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63,2</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28,6</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 xml:space="preserve">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212,1</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отдельных государственных полномочий по опеке и попечительству в отношении несовершеннолетних граждан</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6 743,5</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bookmarkStart w:id="9" w:name="RANGE!C58"/>
            <w:bookmarkEnd w:id="9"/>
            <w:r w:rsidRPr="00A90895">
              <w:rPr>
                <w:color w:val="000000"/>
                <w:sz w:val="26"/>
                <w:szCs w:val="26"/>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975,9</w:t>
            </w:r>
          </w:p>
        </w:tc>
      </w:tr>
      <w:tr w:rsidR="002D74BB" w:rsidRPr="00A90895" w:rsidTr="00416B56">
        <w:trPr>
          <w:cantSplit/>
        </w:trPr>
        <w:tc>
          <w:tcPr>
            <w:tcW w:w="3119" w:type="dxa"/>
            <w:vMerge w:val="restart"/>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 xml:space="preserve">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1500" w:type="dxa"/>
            <w:noWrap/>
            <w:vAlign w:val="center"/>
          </w:tcPr>
          <w:p w:rsidR="002D74BB" w:rsidRDefault="002D74BB" w:rsidP="006B657D">
            <w:pPr>
              <w:jc w:val="center"/>
              <w:rPr>
                <w:color w:val="000000"/>
                <w:sz w:val="26"/>
                <w:szCs w:val="26"/>
              </w:rPr>
            </w:pPr>
            <w:r>
              <w:rPr>
                <w:color w:val="000000"/>
                <w:sz w:val="26"/>
                <w:szCs w:val="26"/>
              </w:rPr>
              <w:t>241 392,0</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500" w:type="dxa"/>
            <w:noWrap/>
            <w:vAlign w:val="center"/>
          </w:tcPr>
          <w:p w:rsidR="002D74BB" w:rsidRDefault="002D74BB" w:rsidP="006B657D">
            <w:pPr>
              <w:jc w:val="center"/>
              <w:rPr>
                <w:color w:val="000000"/>
                <w:sz w:val="26"/>
                <w:szCs w:val="26"/>
              </w:rPr>
            </w:pPr>
            <w:r>
              <w:rPr>
                <w:color w:val="000000"/>
                <w:sz w:val="26"/>
                <w:szCs w:val="26"/>
              </w:rPr>
              <w:t>32 578,3</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bookmarkStart w:id="10" w:name="RANGE!C52"/>
            <w:bookmarkEnd w:id="10"/>
            <w:r w:rsidRPr="00A90895">
              <w:rPr>
                <w:color w:val="000000"/>
                <w:sz w:val="26"/>
                <w:szCs w:val="26"/>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500" w:type="dxa"/>
            <w:noWrap/>
            <w:vAlign w:val="center"/>
          </w:tcPr>
          <w:p w:rsidR="002D74BB" w:rsidRDefault="002D74BB" w:rsidP="006B657D">
            <w:pPr>
              <w:jc w:val="center"/>
              <w:rPr>
                <w:color w:val="000000"/>
                <w:sz w:val="26"/>
                <w:szCs w:val="26"/>
              </w:rPr>
            </w:pPr>
            <w:r>
              <w:rPr>
                <w:color w:val="000000"/>
                <w:sz w:val="26"/>
                <w:szCs w:val="26"/>
              </w:rPr>
              <w:t>916,6</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1500" w:type="dxa"/>
            <w:noWrap/>
            <w:vAlign w:val="center"/>
          </w:tcPr>
          <w:p w:rsidR="002D74BB" w:rsidRDefault="002D74BB" w:rsidP="006B657D">
            <w:pPr>
              <w:jc w:val="center"/>
              <w:rPr>
                <w:color w:val="000000"/>
                <w:sz w:val="26"/>
                <w:szCs w:val="26"/>
              </w:rPr>
            </w:pPr>
            <w:r>
              <w:rPr>
                <w:color w:val="000000"/>
                <w:sz w:val="26"/>
                <w:szCs w:val="26"/>
              </w:rPr>
              <w:t>16 409,0</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отдельных государственных полномочий по опеке и попечительству в отношении совершеннолетних граждан</w:t>
            </w:r>
          </w:p>
        </w:tc>
        <w:tc>
          <w:tcPr>
            <w:tcW w:w="1500" w:type="dxa"/>
            <w:noWrap/>
            <w:vAlign w:val="center"/>
          </w:tcPr>
          <w:p w:rsidR="002D74BB" w:rsidRDefault="002D74BB" w:rsidP="006B657D">
            <w:pPr>
              <w:jc w:val="center"/>
              <w:rPr>
                <w:color w:val="000000"/>
                <w:sz w:val="26"/>
                <w:szCs w:val="26"/>
              </w:rPr>
            </w:pPr>
            <w:r>
              <w:rPr>
                <w:color w:val="000000"/>
                <w:sz w:val="26"/>
                <w:szCs w:val="26"/>
              </w:rPr>
              <w:t>142,8</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500" w:type="dxa"/>
            <w:noWrap/>
            <w:vAlign w:val="center"/>
          </w:tcPr>
          <w:p w:rsidR="002D74BB" w:rsidRDefault="002D74BB" w:rsidP="006B657D">
            <w:pPr>
              <w:jc w:val="center"/>
              <w:rPr>
                <w:color w:val="000000"/>
                <w:sz w:val="26"/>
                <w:szCs w:val="26"/>
              </w:rPr>
            </w:pPr>
            <w:r>
              <w:rPr>
                <w:color w:val="000000"/>
                <w:sz w:val="26"/>
                <w:szCs w:val="26"/>
              </w:rPr>
              <w:t>843,2</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500" w:type="dxa"/>
            <w:noWrap/>
            <w:vAlign w:val="center"/>
          </w:tcPr>
          <w:p w:rsidR="002D74BB" w:rsidRDefault="002D74BB" w:rsidP="006B657D">
            <w:pPr>
              <w:jc w:val="center"/>
              <w:rPr>
                <w:color w:val="000000"/>
                <w:sz w:val="26"/>
                <w:szCs w:val="26"/>
              </w:rPr>
            </w:pPr>
            <w:r>
              <w:rPr>
                <w:color w:val="000000"/>
                <w:sz w:val="26"/>
                <w:szCs w:val="26"/>
              </w:rPr>
              <w:t>441,7</w:t>
            </w:r>
          </w:p>
        </w:tc>
      </w:tr>
      <w:tr w:rsidR="002D74BB" w:rsidRPr="00A90895" w:rsidTr="00416B56">
        <w:trPr>
          <w:cantSplit/>
        </w:trPr>
        <w:tc>
          <w:tcPr>
            <w:tcW w:w="3119" w:type="dxa"/>
            <w:vMerge w:val="restart"/>
            <w:tcBorders>
              <w:top w:val="nil"/>
            </w:tcBorders>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526,8</w:t>
            </w:r>
          </w:p>
        </w:tc>
      </w:tr>
      <w:tr w:rsidR="002D74BB" w:rsidRPr="00A90895" w:rsidTr="00416B56">
        <w:trPr>
          <w:cantSplit/>
        </w:trPr>
        <w:tc>
          <w:tcPr>
            <w:tcW w:w="3119" w:type="dxa"/>
            <w:vMerge/>
            <w:tcBorders>
              <w:top w:val="nil"/>
            </w:tcBorders>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E6001">
              <w:rPr>
                <w:color w:val="000000"/>
                <w:sz w:val="26"/>
                <w:szCs w:val="26"/>
              </w:rPr>
              <w:t>Субвенция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1500" w:type="dxa"/>
            <w:noWrap/>
            <w:vAlign w:val="center"/>
          </w:tcPr>
          <w:p w:rsidR="002D74BB" w:rsidRDefault="002D74BB" w:rsidP="006B657D">
            <w:pPr>
              <w:jc w:val="center"/>
              <w:rPr>
                <w:color w:val="000000"/>
                <w:sz w:val="26"/>
                <w:szCs w:val="26"/>
              </w:rPr>
            </w:pPr>
            <w:r>
              <w:rPr>
                <w:color w:val="000000"/>
                <w:sz w:val="26"/>
                <w:szCs w:val="26"/>
              </w:rPr>
              <w:t>1 188,0</w:t>
            </w:r>
          </w:p>
        </w:tc>
      </w:tr>
      <w:tr w:rsidR="002D74BB" w:rsidRPr="00A90895" w:rsidTr="00416B56">
        <w:trPr>
          <w:cantSplit/>
        </w:trPr>
        <w:tc>
          <w:tcPr>
            <w:tcW w:w="3119" w:type="dxa"/>
            <w:vMerge/>
            <w:tcBorders>
              <w:top w:val="nil"/>
            </w:tcBorders>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осуществление отдельных государственных полномочий по государственной поддержке сельскохозяйственного производства</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4 796,4</w:t>
            </w:r>
          </w:p>
        </w:tc>
      </w:tr>
      <w:tr w:rsidR="002D74BB" w:rsidRPr="00A90895" w:rsidTr="00416B56">
        <w:trPr>
          <w:cantSplit/>
        </w:trPr>
        <w:tc>
          <w:tcPr>
            <w:tcW w:w="3119" w:type="dxa"/>
            <w:vMerge/>
            <w:tcBorders>
              <w:top w:val="nil"/>
            </w:tcBorders>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из них:</w:t>
            </w:r>
          </w:p>
        </w:tc>
        <w:tc>
          <w:tcPr>
            <w:tcW w:w="1500" w:type="dxa"/>
            <w:noWrap/>
            <w:vAlign w:val="center"/>
          </w:tcPr>
          <w:p w:rsidR="002D74BB" w:rsidRPr="00A90895" w:rsidRDefault="002D74BB" w:rsidP="006B657D">
            <w:pPr>
              <w:jc w:val="center"/>
              <w:rPr>
                <w:color w:val="000000"/>
                <w:sz w:val="26"/>
                <w:szCs w:val="26"/>
              </w:rPr>
            </w:pPr>
          </w:p>
        </w:tc>
      </w:tr>
      <w:tr w:rsidR="002D74BB" w:rsidRPr="00A90895" w:rsidTr="00416B56">
        <w:trPr>
          <w:cantSplit/>
        </w:trPr>
        <w:tc>
          <w:tcPr>
            <w:tcW w:w="3119" w:type="dxa"/>
            <w:vMerge/>
            <w:tcBorders>
              <w:top w:val="nil"/>
            </w:tcBorders>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осуществление управленческих функций органами местного самоуправления</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2 004,5</w:t>
            </w:r>
          </w:p>
        </w:tc>
      </w:tr>
      <w:tr w:rsidR="002D74BB" w:rsidRPr="00A90895" w:rsidTr="00416B56">
        <w:trPr>
          <w:cantSplit/>
        </w:trPr>
        <w:tc>
          <w:tcPr>
            <w:tcW w:w="3119" w:type="dxa"/>
            <w:vMerge/>
            <w:tcBorders>
              <w:top w:val="nil"/>
            </w:tcBorders>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поддержка малых форм хозяйствования</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2 791,9</w:t>
            </w:r>
          </w:p>
        </w:tc>
      </w:tr>
      <w:tr w:rsidR="002D74BB" w:rsidRPr="00A90895" w:rsidTr="00416B56">
        <w:trPr>
          <w:cantSplit/>
        </w:trPr>
        <w:tc>
          <w:tcPr>
            <w:tcW w:w="3119" w:type="dxa"/>
            <w:vAlign w:val="center"/>
          </w:tcPr>
          <w:p w:rsidR="002D74BB" w:rsidRPr="00A90895" w:rsidRDefault="002D74BB" w:rsidP="006B657D">
            <w:pPr>
              <w:jc w:val="center"/>
              <w:rPr>
                <w:color w:val="000000"/>
                <w:sz w:val="26"/>
                <w:szCs w:val="26"/>
              </w:rPr>
            </w:pPr>
            <w:bookmarkStart w:id="11" w:name="RANGE!B64"/>
            <w:bookmarkEnd w:id="11"/>
            <w:r w:rsidRPr="00A90895">
              <w:rPr>
                <w:color w:val="000000"/>
                <w:sz w:val="26"/>
                <w:szCs w:val="26"/>
              </w:rPr>
              <w:t>2 02 30027 05 0000 150</w:t>
            </w: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52 473,0</w:t>
            </w:r>
          </w:p>
        </w:tc>
      </w:tr>
      <w:tr w:rsidR="002D74BB" w:rsidRPr="00A90895" w:rsidTr="00416B56">
        <w:trPr>
          <w:cantSplit/>
        </w:trPr>
        <w:tc>
          <w:tcPr>
            <w:tcW w:w="3119" w:type="dxa"/>
            <w:vAlign w:val="center"/>
          </w:tcPr>
          <w:p w:rsidR="002D74BB" w:rsidRPr="00A90895" w:rsidRDefault="002D74BB" w:rsidP="006B657D">
            <w:pPr>
              <w:jc w:val="center"/>
              <w:rPr>
                <w:color w:val="000000"/>
                <w:sz w:val="26"/>
                <w:szCs w:val="26"/>
              </w:rPr>
            </w:pPr>
            <w:r w:rsidRPr="00A90895">
              <w:rPr>
                <w:color w:val="000000"/>
                <w:sz w:val="26"/>
                <w:szCs w:val="26"/>
              </w:rPr>
              <w:t> </w:t>
            </w:r>
          </w:p>
        </w:tc>
        <w:tc>
          <w:tcPr>
            <w:tcW w:w="5678" w:type="dxa"/>
            <w:vAlign w:val="center"/>
          </w:tcPr>
          <w:p w:rsidR="002D74BB" w:rsidRPr="00A90895" w:rsidRDefault="002D74BB" w:rsidP="006B657D">
            <w:pPr>
              <w:rPr>
                <w:color w:val="000000"/>
                <w:sz w:val="26"/>
                <w:szCs w:val="26"/>
              </w:rPr>
            </w:pPr>
            <w:r w:rsidRPr="00A90895">
              <w:rPr>
                <w:color w:val="000000"/>
                <w:sz w:val="26"/>
                <w:szCs w:val="26"/>
              </w:rPr>
              <w:t>из них:</w:t>
            </w:r>
          </w:p>
        </w:tc>
        <w:tc>
          <w:tcPr>
            <w:tcW w:w="1500" w:type="dxa"/>
            <w:noWrap/>
            <w:vAlign w:val="center"/>
          </w:tcPr>
          <w:p w:rsidR="002D74BB" w:rsidRPr="00A90895" w:rsidRDefault="002D74BB" w:rsidP="006B657D">
            <w:pPr>
              <w:jc w:val="center"/>
              <w:rPr>
                <w:color w:val="000000"/>
                <w:sz w:val="26"/>
                <w:szCs w:val="26"/>
              </w:rPr>
            </w:pPr>
          </w:p>
        </w:tc>
      </w:tr>
      <w:tr w:rsidR="002D74BB" w:rsidRPr="00A90895" w:rsidTr="00416B56">
        <w:trPr>
          <w:cantSplit/>
        </w:trPr>
        <w:tc>
          <w:tcPr>
            <w:tcW w:w="3119" w:type="dxa"/>
            <w:vMerge w:val="restart"/>
            <w:vAlign w:val="center"/>
          </w:tcPr>
          <w:p w:rsidR="002D74BB" w:rsidRPr="00A90895" w:rsidRDefault="002D74BB" w:rsidP="006B657D">
            <w:pPr>
              <w:rPr>
                <w:color w:val="000000"/>
                <w:sz w:val="26"/>
                <w:szCs w:val="26"/>
              </w:rPr>
            </w:pPr>
            <w:r w:rsidRPr="00A90895">
              <w:rPr>
                <w:color w:val="000000"/>
                <w:sz w:val="26"/>
                <w:szCs w:val="26"/>
              </w:rPr>
              <w:t> </w:t>
            </w: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500" w:type="dxa"/>
            <w:noWrap/>
            <w:vAlign w:val="center"/>
          </w:tcPr>
          <w:p w:rsidR="002D74BB" w:rsidRPr="00A90895" w:rsidRDefault="002D74BB" w:rsidP="00C24934">
            <w:pPr>
              <w:jc w:val="center"/>
              <w:rPr>
                <w:color w:val="000000"/>
                <w:sz w:val="26"/>
                <w:szCs w:val="26"/>
              </w:rPr>
            </w:pPr>
            <w:r>
              <w:rPr>
                <w:color w:val="000000"/>
                <w:sz w:val="26"/>
                <w:szCs w:val="26"/>
              </w:rPr>
              <w:t>51 807,0</w:t>
            </w:r>
          </w:p>
        </w:tc>
      </w:tr>
      <w:tr w:rsidR="002D74BB" w:rsidRPr="00A90895" w:rsidTr="00416B56">
        <w:trPr>
          <w:cantSplit/>
        </w:trPr>
        <w:tc>
          <w:tcPr>
            <w:tcW w:w="3119" w:type="dxa"/>
            <w:vMerge/>
            <w:vAlign w:val="center"/>
          </w:tcPr>
          <w:p w:rsidR="002D74BB" w:rsidRPr="00A90895" w:rsidRDefault="002D74BB" w:rsidP="006B657D">
            <w:pPr>
              <w:rPr>
                <w:color w:val="000000"/>
                <w:sz w:val="26"/>
                <w:szCs w:val="26"/>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Субвенция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666,0</w:t>
            </w:r>
          </w:p>
        </w:tc>
      </w:tr>
      <w:tr w:rsidR="002D74BB" w:rsidRPr="00A90895" w:rsidTr="00416B56">
        <w:trPr>
          <w:cantSplit/>
        </w:trPr>
        <w:tc>
          <w:tcPr>
            <w:tcW w:w="3119" w:type="dxa"/>
            <w:vAlign w:val="center"/>
          </w:tcPr>
          <w:p w:rsidR="002D74BB" w:rsidRPr="00A90895" w:rsidRDefault="002D74BB" w:rsidP="006B657D">
            <w:pPr>
              <w:jc w:val="center"/>
              <w:rPr>
                <w:color w:val="000000"/>
                <w:sz w:val="26"/>
                <w:szCs w:val="26"/>
              </w:rPr>
            </w:pPr>
            <w:r w:rsidRPr="00A90895">
              <w:rPr>
                <w:color w:val="000000"/>
                <w:sz w:val="26"/>
                <w:szCs w:val="26"/>
              </w:rPr>
              <w:t>2 02 35082 05 0000 150</w:t>
            </w:r>
          </w:p>
        </w:tc>
        <w:tc>
          <w:tcPr>
            <w:tcW w:w="5678" w:type="dxa"/>
            <w:vAlign w:val="center"/>
          </w:tcPr>
          <w:p w:rsidR="002D74BB" w:rsidRPr="00A90895" w:rsidRDefault="002D74BB" w:rsidP="006B657D">
            <w:pPr>
              <w:rPr>
                <w:color w:val="000000"/>
                <w:sz w:val="26"/>
                <w:szCs w:val="26"/>
              </w:rPr>
            </w:pPr>
            <w:r w:rsidRPr="00A90895">
              <w:rPr>
                <w:color w:val="000000"/>
                <w:sz w:val="26"/>
                <w:szCs w:val="2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7 522,8</w:t>
            </w:r>
          </w:p>
        </w:tc>
      </w:tr>
      <w:tr w:rsidR="002D74BB" w:rsidRPr="00A90895" w:rsidTr="00416B56">
        <w:trPr>
          <w:cantSplit/>
        </w:trPr>
        <w:tc>
          <w:tcPr>
            <w:tcW w:w="3119" w:type="dxa"/>
            <w:vAlign w:val="center"/>
          </w:tcPr>
          <w:p w:rsidR="002D74BB" w:rsidRPr="00A90895" w:rsidRDefault="002D74BB" w:rsidP="006B657D">
            <w:pPr>
              <w:jc w:val="center"/>
              <w:rPr>
                <w:color w:val="000000"/>
                <w:sz w:val="26"/>
                <w:szCs w:val="26"/>
              </w:rPr>
            </w:pPr>
            <w:r w:rsidRPr="00C24934">
              <w:rPr>
                <w:color w:val="000000"/>
                <w:sz w:val="26"/>
                <w:szCs w:val="26"/>
              </w:rPr>
              <w:t>2.02.35118.05.0000.150</w:t>
            </w:r>
          </w:p>
        </w:tc>
        <w:tc>
          <w:tcPr>
            <w:tcW w:w="5678" w:type="dxa"/>
            <w:vAlign w:val="center"/>
          </w:tcPr>
          <w:p w:rsidR="002D74BB" w:rsidRPr="00A90895" w:rsidRDefault="002D74BB" w:rsidP="006B657D">
            <w:pPr>
              <w:rPr>
                <w:color w:val="000000"/>
                <w:sz w:val="26"/>
                <w:szCs w:val="26"/>
              </w:rPr>
            </w:pPr>
            <w:r w:rsidRPr="00C24934">
              <w:rPr>
                <w:color w:val="000000"/>
                <w:sz w:val="26"/>
                <w:szCs w:val="2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500" w:type="dxa"/>
            <w:noWrap/>
            <w:vAlign w:val="center"/>
          </w:tcPr>
          <w:p w:rsidR="002D74BB" w:rsidRDefault="002D74BB" w:rsidP="006B657D">
            <w:pPr>
              <w:jc w:val="center"/>
              <w:rPr>
                <w:color w:val="000000"/>
                <w:sz w:val="26"/>
                <w:szCs w:val="26"/>
              </w:rPr>
            </w:pPr>
            <w:r>
              <w:rPr>
                <w:color w:val="000000"/>
                <w:sz w:val="26"/>
                <w:szCs w:val="26"/>
              </w:rPr>
              <w:t>1 314,1</w:t>
            </w:r>
          </w:p>
        </w:tc>
      </w:tr>
      <w:tr w:rsidR="002D74BB" w:rsidRPr="00A90895" w:rsidTr="00416B56">
        <w:trPr>
          <w:cantSplit/>
        </w:trPr>
        <w:tc>
          <w:tcPr>
            <w:tcW w:w="3119" w:type="dxa"/>
            <w:vAlign w:val="center"/>
          </w:tcPr>
          <w:p w:rsidR="002D74BB" w:rsidRPr="00C24934" w:rsidRDefault="002D74BB" w:rsidP="006B657D">
            <w:pPr>
              <w:jc w:val="center"/>
              <w:rPr>
                <w:color w:val="000000"/>
                <w:sz w:val="26"/>
                <w:szCs w:val="26"/>
              </w:rPr>
            </w:pPr>
            <w:r w:rsidRPr="00C24934">
              <w:rPr>
                <w:color w:val="000000"/>
                <w:sz w:val="26"/>
                <w:szCs w:val="26"/>
              </w:rPr>
              <w:t>2.02.35120.05.0000.150</w:t>
            </w:r>
          </w:p>
        </w:tc>
        <w:tc>
          <w:tcPr>
            <w:tcW w:w="5678" w:type="dxa"/>
            <w:vAlign w:val="center"/>
          </w:tcPr>
          <w:p w:rsidR="002D74BB" w:rsidRPr="00C24934" w:rsidRDefault="002D74BB" w:rsidP="006B657D">
            <w:pPr>
              <w:rPr>
                <w:color w:val="000000"/>
                <w:sz w:val="26"/>
                <w:szCs w:val="26"/>
              </w:rPr>
            </w:pPr>
            <w:r w:rsidRPr="00C24934">
              <w:rPr>
                <w:color w:val="000000"/>
                <w:sz w:val="26"/>
                <w:szCs w:val="2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0" w:type="dxa"/>
            <w:noWrap/>
            <w:vAlign w:val="center"/>
          </w:tcPr>
          <w:p w:rsidR="002D74BB" w:rsidRDefault="002D74BB" w:rsidP="006B657D">
            <w:pPr>
              <w:jc w:val="center"/>
              <w:rPr>
                <w:color w:val="000000"/>
                <w:sz w:val="26"/>
                <w:szCs w:val="26"/>
              </w:rPr>
            </w:pPr>
            <w:r>
              <w:rPr>
                <w:color w:val="000000"/>
                <w:sz w:val="26"/>
                <w:szCs w:val="26"/>
              </w:rPr>
              <w:t>8,0</w:t>
            </w:r>
          </w:p>
        </w:tc>
      </w:tr>
      <w:tr w:rsidR="002D74BB" w:rsidRPr="00A90895" w:rsidTr="00416B56">
        <w:trPr>
          <w:cantSplit/>
        </w:trPr>
        <w:tc>
          <w:tcPr>
            <w:tcW w:w="3119" w:type="dxa"/>
            <w:vAlign w:val="center"/>
          </w:tcPr>
          <w:p w:rsidR="002D74BB" w:rsidRPr="00A90895" w:rsidRDefault="002D74BB" w:rsidP="006B657D">
            <w:pPr>
              <w:jc w:val="center"/>
              <w:rPr>
                <w:b/>
                <w:bCs/>
                <w:color w:val="000000"/>
                <w:sz w:val="26"/>
                <w:szCs w:val="26"/>
              </w:rPr>
            </w:pPr>
            <w:bookmarkStart w:id="12" w:name="RANGE!B69"/>
            <w:bookmarkEnd w:id="12"/>
            <w:r w:rsidRPr="00A90895">
              <w:rPr>
                <w:b/>
                <w:bCs/>
                <w:color w:val="000000"/>
                <w:sz w:val="26"/>
                <w:szCs w:val="26"/>
              </w:rPr>
              <w:t>2 02 40000 00 0000 150</w:t>
            </w:r>
          </w:p>
        </w:tc>
        <w:tc>
          <w:tcPr>
            <w:tcW w:w="5678" w:type="dxa"/>
            <w:vAlign w:val="center"/>
          </w:tcPr>
          <w:p w:rsidR="002D74BB" w:rsidRPr="00A90895" w:rsidRDefault="002D74BB" w:rsidP="006B657D">
            <w:pPr>
              <w:rPr>
                <w:b/>
                <w:bCs/>
                <w:color w:val="000000"/>
                <w:sz w:val="26"/>
                <w:szCs w:val="26"/>
              </w:rPr>
            </w:pPr>
            <w:r w:rsidRPr="00A90895">
              <w:rPr>
                <w:b/>
                <w:bCs/>
                <w:color w:val="000000"/>
                <w:sz w:val="26"/>
                <w:szCs w:val="26"/>
              </w:rPr>
              <w:t>Иные межбюджетные трансферты</w:t>
            </w:r>
          </w:p>
        </w:tc>
        <w:tc>
          <w:tcPr>
            <w:tcW w:w="1500" w:type="dxa"/>
            <w:noWrap/>
            <w:vAlign w:val="center"/>
          </w:tcPr>
          <w:p w:rsidR="002D74BB" w:rsidRPr="00A90895" w:rsidRDefault="002D74BB" w:rsidP="006B657D">
            <w:pPr>
              <w:jc w:val="center"/>
              <w:rPr>
                <w:b/>
                <w:bCs/>
                <w:color w:val="000000"/>
                <w:sz w:val="26"/>
                <w:szCs w:val="26"/>
              </w:rPr>
            </w:pPr>
            <w:r>
              <w:rPr>
                <w:b/>
                <w:bCs/>
                <w:color w:val="000000"/>
                <w:sz w:val="26"/>
                <w:szCs w:val="26"/>
              </w:rPr>
              <w:t>19 324,0</w:t>
            </w:r>
          </w:p>
        </w:tc>
      </w:tr>
      <w:tr w:rsidR="002D74BB" w:rsidRPr="00A90895" w:rsidTr="00416B56">
        <w:trPr>
          <w:cantSplit/>
        </w:trPr>
        <w:tc>
          <w:tcPr>
            <w:tcW w:w="3119" w:type="dxa"/>
            <w:vAlign w:val="center"/>
          </w:tcPr>
          <w:p w:rsidR="002D74BB" w:rsidRPr="00C24934" w:rsidRDefault="002D74BB" w:rsidP="006B657D">
            <w:pPr>
              <w:jc w:val="center"/>
              <w:rPr>
                <w:b/>
                <w:bCs/>
                <w:color w:val="000000"/>
                <w:sz w:val="26"/>
                <w:szCs w:val="26"/>
              </w:rPr>
            </w:pPr>
            <w:r w:rsidRPr="00C24934">
              <w:rPr>
                <w:b/>
                <w:color w:val="000000"/>
                <w:sz w:val="26"/>
                <w:szCs w:val="26"/>
              </w:rPr>
              <w:t>2.02.45303.05.0000.150</w:t>
            </w:r>
          </w:p>
        </w:tc>
        <w:tc>
          <w:tcPr>
            <w:tcW w:w="5678" w:type="dxa"/>
            <w:vAlign w:val="center"/>
          </w:tcPr>
          <w:p w:rsidR="002D74BB" w:rsidRPr="00C24934" w:rsidRDefault="002D74BB" w:rsidP="006B657D">
            <w:pPr>
              <w:rPr>
                <w:b/>
                <w:bCs/>
                <w:color w:val="000000"/>
                <w:sz w:val="26"/>
                <w:szCs w:val="26"/>
              </w:rPr>
            </w:pPr>
            <w:r w:rsidRPr="00C24934">
              <w:rPr>
                <w:b/>
                <w:bCs/>
                <w:color w:val="000000"/>
                <w:sz w:val="26"/>
                <w:szCs w:val="2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00" w:type="dxa"/>
            <w:noWrap/>
            <w:vAlign w:val="center"/>
          </w:tcPr>
          <w:p w:rsidR="002D74BB" w:rsidRPr="00C24934" w:rsidRDefault="002D74BB" w:rsidP="006B657D">
            <w:pPr>
              <w:jc w:val="center"/>
              <w:rPr>
                <w:b/>
                <w:bCs/>
                <w:color w:val="000000"/>
                <w:sz w:val="26"/>
                <w:szCs w:val="26"/>
              </w:rPr>
            </w:pPr>
            <w:r w:rsidRPr="00C24934">
              <w:rPr>
                <w:b/>
                <w:bCs/>
                <w:color w:val="000000"/>
                <w:sz w:val="26"/>
                <w:szCs w:val="26"/>
              </w:rPr>
              <w:t>16 997,3</w:t>
            </w:r>
          </w:p>
        </w:tc>
      </w:tr>
      <w:tr w:rsidR="002D74BB" w:rsidRPr="00A90895" w:rsidTr="00416B56">
        <w:trPr>
          <w:cantSplit/>
        </w:trPr>
        <w:tc>
          <w:tcPr>
            <w:tcW w:w="3119" w:type="dxa"/>
            <w:vAlign w:val="center"/>
          </w:tcPr>
          <w:p w:rsidR="002D74BB" w:rsidRPr="00A90895" w:rsidRDefault="002D74BB" w:rsidP="006B657D">
            <w:pPr>
              <w:jc w:val="center"/>
              <w:rPr>
                <w:b/>
                <w:bCs/>
                <w:color w:val="000000"/>
                <w:sz w:val="26"/>
                <w:szCs w:val="26"/>
              </w:rPr>
            </w:pPr>
            <w:bookmarkStart w:id="13" w:name="RANGE!B70"/>
            <w:bookmarkEnd w:id="13"/>
            <w:r w:rsidRPr="00A90895">
              <w:rPr>
                <w:b/>
                <w:bCs/>
                <w:color w:val="000000"/>
                <w:sz w:val="26"/>
                <w:szCs w:val="26"/>
              </w:rPr>
              <w:t>2 02 49999 05 0000 150</w:t>
            </w:r>
          </w:p>
        </w:tc>
        <w:tc>
          <w:tcPr>
            <w:tcW w:w="5678" w:type="dxa"/>
            <w:vAlign w:val="center"/>
          </w:tcPr>
          <w:p w:rsidR="002D74BB" w:rsidRPr="00A90895" w:rsidRDefault="002D74BB" w:rsidP="006B657D">
            <w:pPr>
              <w:rPr>
                <w:b/>
                <w:bCs/>
                <w:color w:val="000000"/>
                <w:sz w:val="26"/>
                <w:szCs w:val="26"/>
              </w:rPr>
            </w:pPr>
            <w:r w:rsidRPr="00A90895">
              <w:rPr>
                <w:b/>
                <w:bCs/>
                <w:color w:val="000000"/>
                <w:sz w:val="26"/>
                <w:szCs w:val="26"/>
              </w:rPr>
              <w:t>Прочие межбюджетные трансферты, передаваемые бюджетам муниципальных районов</w:t>
            </w:r>
          </w:p>
        </w:tc>
        <w:tc>
          <w:tcPr>
            <w:tcW w:w="1500" w:type="dxa"/>
            <w:noWrap/>
            <w:vAlign w:val="center"/>
          </w:tcPr>
          <w:p w:rsidR="002D74BB" w:rsidRPr="00A90895" w:rsidRDefault="002D74BB" w:rsidP="006B657D">
            <w:pPr>
              <w:jc w:val="center"/>
              <w:rPr>
                <w:b/>
                <w:bCs/>
                <w:color w:val="000000"/>
                <w:sz w:val="26"/>
                <w:szCs w:val="26"/>
              </w:rPr>
            </w:pPr>
            <w:r>
              <w:rPr>
                <w:b/>
                <w:bCs/>
                <w:color w:val="000000"/>
                <w:sz w:val="26"/>
                <w:szCs w:val="26"/>
              </w:rPr>
              <w:t>2 326,7</w:t>
            </w:r>
          </w:p>
        </w:tc>
      </w:tr>
      <w:tr w:rsidR="002D74BB" w:rsidRPr="00A90895" w:rsidTr="00416B56">
        <w:trPr>
          <w:cantSplit/>
        </w:trPr>
        <w:tc>
          <w:tcPr>
            <w:tcW w:w="3119" w:type="dxa"/>
            <w:vMerge w:val="restart"/>
            <w:vAlign w:val="center"/>
          </w:tcPr>
          <w:p w:rsidR="002D74BB" w:rsidRPr="00A90895" w:rsidRDefault="002D74BB" w:rsidP="006B657D">
            <w:pPr>
              <w:jc w:val="center"/>
              <w:rPr>
                <w:color w:val="000000"/>
                <w:sz w:val="26"/>
                <w:szCs w:val="26"/>
              </w:rPr>
            </w:pPr>
            <w:r w:rsidRPr="00A90895">
              <w:rPr>
                <w:color w:val="000000"/>
                <w:sz w:val="26"/>
                <w:szCs w:val="26"/>
              </w:rPr>
              <w:t> </w:t>
            </w:r>
          </w:p>
        </w:tc>
        <w:tc>
          <w:tcPr>
            <w:tcW w:w="5678" w:type="dxa"/>
            <w:vAlign w:val="center"/>
          </w:tcPr>
          <w:p w:rsidR="002D74BB" w:rsidRPr="00A90895" w:rsidRDefault="002D74BB" w:rsidP="006B657D">
            <w:pPr>
              <w:rPr>
                <w:color w:val="000000"/>
                <w:sz w:val="26"/>
                <w:szCs w:val="26"/>
              </w:rPr>
            </w:pPr>
            <w:r w:rsidRPr="00A90895">
              <w:rPr>
                <w:color w:val="000000"/>
                <w:sz w:val="26"/>
                <w:szCs w:val="26"/>
              </w:rPr>
              <w:t>в том числе:</w:t>
            </w:r>
          </w:p>
        </w:tc>
        <w:tc>
          <w:tcPr>
            <w:tcW w:w="1500" w:type="dxa"/>
            <w:noWrap/>
            <w:vAlign w:val="center"/>
          </w:tcPr>
          <w:p w:rsidR="002D74BB" w:rsidRPr="00A90895" w:rsidRDefault="002D74BB" w:rsidP="006B657D">
            <w:pPr>
              <w:jc w:val="center"/>
              <w:rPr>
                <w:color w:val="000000"/>
                <w:sz w:val="26"/>
                <w:szCs w:val="26"/>
              </w:rPr>
            </w:pPr>
            <w:r w:rsidRPr="00A90895">
              <w:rPr>
                <w:color w:val="000000"/>
                <w:sz w:val="26"/>
                <w:szCs w:val="26"/>
              </w:rPr>
              <w:t> </w:t>
            </w:r>
          </w:p>
        </w:tc>
      </w:tr>
      <w:tr w:rsidR="002D74BB" w:rsidRPr="00A90895" w:rsidTr="00416B56">
        <w:trPr>
          <w:cantSplit/>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 xml:space="preserve">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1 512,6</w:t>
            </w:r>
          </w:p>
        </w:tc>
      </w:tr>
      <w:tr w:rsidR="002D74BB" w:rsidRPr="00A90895" w:rsidTr="00416B56">
        <w:trPr>
          <w:cantSplit/>
        </w:trPr>
        <w:tc>
          <w:tcPr>
            <w:tcW w:w="3119" w:type="dxa"/>
            <w:vMerge/>
            <w:vAlign w:val="center"/>
          </w:tcPr>
          <w:p w:rsidR="002D74BB" w:rsidRPr="00A90895" w:rsidRDefault="002D74BB" w:rsidP="006B657D">
            <w:pPr>
              <w:ind w:left="-108"/>
              <w:rPr>
                <w:color w:val="000000"/>
              </w:rPr>
            </w:pPr>
          </w:p>
        </w:tc>
        <w:tc>
          <w:tcPr>
            <w:tcW w:w="5678" w:type="dxa"/>
            <w:vAlign w:val="center"/>
          </w:tcPr>
          <w:p w:rsidR="002D74BB" w:rsidRPr="00A90895" w:rsidRDefault="002D74BB" w:rsidP="006B657D">
            <w:pPr>
              <w:rPr>
                <w:color w:val="000000"/>
                <w:sz w:val="26"/>
                <w:szCs w:val="26"/>
              </w:rPr>
            </w:pPr>
            <w:r w:rsidRPr="00B164F7">
              <w:rPr>
                <w:color w:val="000000"/>
                <w:sz w:val="26"/>
                <w:szCs w:val="26"/>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w:t>
            </w:r>
            <w:r>
              <w:rPr>
                <w:color w:val="000000"/>
                <w:sz w:val="26"/>
                <w:szCs w:val="26"/>
              </w:rPr>
              <w:t>»</w:t>
            </w:r>
            <w:r w:rsidRPr="00B164F7">
              <w:rPr>
                <w:color w:val="000000"/>
                <w:sz w:val="26"/>
                <w:szCs w:val="26"/>
              </w:rPr>
              <w:t>;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50,0</w:t>
            </w:r>
          </w:p>
        </w:tc>
      </w:tr>
      <w:tr w:rsidR="002D74BB" w:rsidRPr="00A90895" w:rsidTr="00416B56">
        <w:trPr>
          <w:cantSplit/>
          <w:trHeight w:val="1374"/>
        </w:trPr>
        <w:tc>
          <w:tcPr>
            <w:tcW w:w="3119" w:type="dxa"/>
            <w:vMerge/>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A90895">
              <w:rPr>
                <w:color w:val="000000"/>
                <w:sz w:val="26"/>
                <w:szCs w:val="26"/>
              </w:rPr>
              <w:t xml:space="preserve">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w:t>
            </w:r>
          </w:p>
        </w:tc>
        <w:tc>
          <w:tcPr>
            <w:tcW w:w="1500" w:type="dxa"/>
            <w:noWrap/>
            <w:vAlign w:val="center"/>
          </w:tcPr>
          <w:p w:rsidR="002D74BB" w:rsidRPr="00A90895" w:rsidRDefault="002D74BB" w:rsidP="006B657D">
            <w:pPr>
              <w:jc w:val="center"/>
              <w:rPr>
                <w:color w:val="000000"/>
                <w:sz w:val="26"/>
                <w:szCs w:val="26"/>
              </w:rPr>
            </w:pPr>
            <w:r>
              <w:rPr>
                <w:color w:val="000000"/>
                <w:sz w:val="26"/>
                <w:szCs w:val="26"/>
              </w:rPr>
              <w:t>614,1</w:t>
            </w:r>
          </w:p>
        </w:tc>
      </w:tr>
      <w:tr w:rsidR="002D74BB" w:rsidRPr="00A90895" w:rsidTr="00416B56">
        <w:trPr>
          <w:cantSplit/>
          <w:trHeight w:val="1374"/>
        </w:trPr>
        <w:tc>
          <w:tcPr>
            <w:tcW w:w="3119" w:type="dxa"/>
            <w:tcBorders>
              <w:top w:val="nil"/>
            </w:tcBorders>
            <w:vAlign w:val="center"/>
          </w:tcPr>
          <w:p w:rsidR="002D74BB" w:rsidRPr="00A90895" w:rsidRDefault="002D74BB" w:rsidP="006B657D">
            <w:pPr>
              <w:rPr>
                <w:color w:val="000000"/>
              </w:rPr>
            </w:pPr>
          </w:p>
        </w:tc>
        <w:tc>
          <w:tcPr>
            <w:tcW w:w="5678" w:type="dxa"/>
            <w:vAlign w:val="center"/>
          </w:tcPr>
          <w:p w:rsidR="002D74BB" w:rsidRPr="00A90895" w:rsidRDefault="002D74BB" w:rsidP="006B657D">
            <w:pPr>
              <w:rPr>
                <w:color w:val="000000"/>
                <w:sz w:val="26"/>
                <w:szCs w:val="26"/>
              </w:rPr>
            </w:pPr>
            <w:r w:rsidRPr="00C24934">
              <w:rPr>
                <w:color w:val="000000"/>
                <w:sz w:val="26"/>
                <w:szCs w:val="26"/>
              </w:rPr>
              <w:t>Иной межбюджетный трансферт на 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1500" w:type="dxa"/>
            <w:noWrap/>
            <w:vAlign w:val="center"/>
          </w:tcPr>
          <w:p w:rsidR="002D74BB" w:rsidRPr="00416B56" w:rsidRDefault="002D74BB" w:rsidP="006B657D">
            <w:pPr>
              <w:jc w:val="center"/>
              <w:rPr>
                <w:color w:val="000000"/>
                <w:sz w:val="26"/>
                <w:szCs w:val="26"/>
              </w:rPr>
            </w:pPr>
            <w:r>
              <w:rPr>
                <w:color w:val="000000"/>
                <w:sz w:val="26"/>
                <w:szCs w:val="26"/>
                <w:lang w:val="en-US"/>
              </w:rPr>
              <w:t>150</w:t>
            </w:r>
            <w:r>
              <w:rPr>
                <w:color w:val="000000"/>
                <w:sz w:val="26"/>
                <w:szCs w:val="26"/>
              </w:rPr>
              <w:t>,0</w:t>
            </w:r>
          </w:p>
        </w:tc>
      </w:tr>
    </w:tbl>
    <w:p w:rsidR="002D74BB" w:rsidRPr="008A5B64" w:rsidRDefault="002D74BB" w:rsidP="00A90895">
      <w:pPr>
        <w:rPr>
          <w:sz w:val="28"/>
          <w:szCs w:val="28"/>
        </w:rPr>
      </w:pPr>
    </w:p>
    <w:p w:rsidR="002D74BB" w:rsidRPr="008A5B64" w:rsidRDefault="002D74BB" w:rsidP="00A90895">
      <w:pPr>
        <w:rPr>
          <w:sz w:val="28"/>
          <w:szCs w:val="28"/>
        </w:rPr>
      </w:pPr>
    </w:p>
    <w:p w:rsidR="002D74BB" w:rsidRPr="008A5B64" w:rsidRDefault="002D74BB" w:rsidP="00A90895">
      <w:pPr>
        <w:rPr>
          <w:sz w:val="28"/>
          <w:szCs w:val="28"/>
        </w:rPr>
      </w:pPr>
    </w:p>
    <w:p w:rsidR="002D74BB" w:rsidRPr="00A90895" w:rsidRDefault="002D74BB" w:rsidP="00500538">
      <w:pPr>
        <w:ind w:left="142"/>
        <w:rPr>
          <w:sz w:val="26"/>
          <w:szCs w:val="26"/>
        </w:rPr>
      </w:pPr>
      <w:bookmarkStart w:id="14" w:name="_Hlk24045474"/>
      <w:r w:rsidRPr="00A90895">
        <w:rPr>
          <w:rStyle w:val="fontstyle01"/>
          <w:sz w:val="26"/>
          <w:szCs w:val="26"/>
        </w:rPr>
        <w:t>Председатель Думы Молчановского района</w:t>
      </w:r>
      <w:r>
        <w:rPr>
          <w:rStyle w:val="fontstyle01"/>
          <w:sz w:val="26"/>
          <w:szCs w:val="26"/>
        </w:rPr>
        <w:t xml:space="preserve">                                                       </w:t>
      </w:r>
      <w:r w:rsidRPr="00A90895">
        <w:rPr>
          <w:rStyle w:val="fontstyle01"/>
          <w:sz w:val="26"/>
          <w:szCs w:val="26"/>
        </w:rPr>
        <w:t>С.В. Меньшова</w:t>
      </w:r>
    </w:p>
    <w:p w:rsidR="002D74BB" w:rsidRPr="008A5B64" w:rsidRDefault="002D74BB" w:rsidP="00A90895">
      <w:pPr>
        <w:rPr>
          <w:sz w:val="28"/>
          <w:szCs w:val="28"/>
        </w:rPr>
      </w:pPr>
    </w:p>
    <w:p w:rsidR="002D74BB" w:rsidRPr="008A5B64" w:rsidRDefault="002D74BB" w:rsidP="00A90895">
      <w:pPr>
        <w:rPr>
          <w:sz w:val="28"/>
          <w:szCs w:val="28"/>
        </w:rPr>
      </w:pPr>
    </w:p>
    <w:p w:rsidR="002D74BB" w:rsidRPr="008A5B64" w:rsidRDefault="002D74BB" w:rsidP="00A90895">
      <w:pPr>
        <w:rPr>
          <w:sz w:val="28"/>
          <w:szCs w:val="28"/>
        </w:rPr>
      </w:pPr>
    </w:p>
    <w:p w:rsidR="002D74BB" w:rsidRPr="00A90895" w:rsidRDefault="002D74BB" w:rsidP="00416B56">
      <w:pPr>
        <w:ind w:left="142"/>
      </w:pPr>
      <w:r w:rsidRPr="00A90895">
        <w:rPr>
          <w:rStyle w:val="fontstyle01"/>
          <w:sz w:val="26"/>
          <w:szCs w:val="26"/>
        </w:rPr>
        <w:t>Г</w:t>
      </w:r>
      <w:r>
        <w:rPr>
          <w:rStyle w:val="fontstyle01"/>
          <w:sz w:val="26"/>
          <w:szCs w:val="26"/>
        </w:rPr>
        <w:t xml:space="preserve">лава Молчановского района                                                                                 </w:t>
      </w:r>
      <w:r w:rsidRPr="00A90895">
        <w:rPr>
          <w:rStyle w:val="fontstyle01"/>
          <w:sz w:val="26"/>
          <w:szCs w:val="26"/>
        </w:rPr>
        <w:t>Ю.Ю. Сальков</w:t>
      </w:r>
      <w:bookmarkEnd w:id="14"/>
    </w:p>
    <w:p w:rsidR="002D74BB" w:rsidRPr="00A90895" w:rsidRDefault="002D74BB" w:rsidP="00A90895">
      <w:pPr>
        <w:sectPr w:rsidR="002D74BB" w:rsidRPr="00A90895" w:rsidSect="00314036">
          <w:headerReference w:type="first" r:id="rId9"/>
          <w:pgSz w:w="11906" w:h="16838"/>
          <w:pgMar w:top="567" w:right="566" w:bottom="1134" w:left="993" w:header="709" w:footer="709" w:gutter="0"/>
          <w:pgNumType w:start="7"/>
          <w:cols w:space="708"/>
          <w:titlePg/>
          <w:docGrid w:linePitch="360"/>
        </w:sectPr>
      </w:pPr>
    </w:p>
    <w:p w:rsidR="002D74BB" w:rsidRPr="00A90895" w:rsidRDefault="002D74BB" w:rsidP="00A90895">
      <w:pPr>
        <w:pStyle w:val="Heading1"/>
        <w:ind w:firstLine="5103"/>
      </w:pPr>
      <w:bookmarkStart w:id="15" w:name="_Hlk24045141"/>
      <w:r w:rsidRPr="00A90895">
        <w:t xml:space="preserve">Приложение </w:t>
      </w:r>
      <w:r>
        <w:t>1</w:t>
      </w:r>
      <w:r w:rsidRPr="00A90895">
        <w:t>.1</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A90895">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A90895">
      <w:pPr>
        <w:ind w:left="5103"/>
        <w:rPr>
          <w:sz w:val="26"/>
          <w:szCs w:val="26"/>
        </w:rPr>
      </w:pPr>
      <w:r w:rsidRPr="00A90895">
        <w:rPr>
          <w:sz w:val="26"/>
          <w:szCs w:val="26"/>
        </w:rPr>
        <w:t>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A90895"/>
    <w:p w:rsidR="002D74BB" w:rsidRPr="00A90895" w:rsidRDefault="002D74BB" w:rsidP="00A90895">
      <w:pPr>
        <w:jc w:val="center"/>
        <w:rPr>
          <w:bCs/>
          <w:sz w:val="26"/>
          <w:szCs w:val="26"/>
        </w:rPr>
      </w:pPr>
      <w:bookmarkStart w:id="16" w:name="_Hlk24896555"/>
      <w:bookmarkEnd w:id="15"/>
      <w:r w:rsidRPr="00A90895">
        <w:rPr>
          <w:bCs/>
          <w:sz w:val="26"/>
          <w:szCs w:val="26"/>
        </w:rPr>
        <w:t>Объем безвозмездных поступлений</w:t>
      </w:r>
    </w:p>
    <w:p w:rsidR="002D74BB" w:rsidRPr="00A90895" w:rsidRDefault="002D74BB" w:rsidP="00A90895">
      <w:pPr>
        <w:jc w:val="center"/>
        <w:rPr>
          <w:bCs/>
          <w:sz w:val="26"/>
          <w:szCs w:val="26"/>
        </w:rPr>
      </w:pPr>
      <w:r w:rsidRPr="00A90895">
        <w:rPr>
          <w:bCs/>
          <w:sz w:val="26"/>
          <w:szCs w:val="26"/>
        </w:rPr>
        <w:t xml:space="preserve"> в бюджет муниципального образования «Молчановский район»</w:t>
      </w:r>
    </w:p>
    <w:p w:rsidR="002D74BB" w:rsidRPr="00A90895" w:rsidRDefault="002D74BB" w:rsidP="00A90895">
      <w:pPr>
        <w:jc w:val="center"/>
        <w:rPr>
          <w:bCs/>
          <w:sz w:val="26"/>
          <w:szCs w:val="26"/>
        </w:rPr>
      </w:pPr>
      <w:r w:rsidRPr="00A90895">
        <w:rPr>
          <w:bCs/>
          <w:sz w:val="26"/>
          <w:szCs w:val="26"/>
        </w:rPr>
        <w:t xml:space="preserve"> </w:t>
      </w:r>
      <w:r w:rsidRPr="003F2AB9">
        <w:rPr>
          <w:bCs/>
          <w:sz w:val="26"/>
          <w:szCs w:val="26"/>
        </w:rPr>
        <w:t>на плановый период 2025 и 2026 годов</w:t>
      </w:r>
      <w:bookmarkEnd w:id="16"/>
    </w:p>
    <w:p w:rsidR="002D74BB" w:rsidRPr="00A90895" w:rsidRDefault="002D74BB" w:rsidP="00A90895">
      <w:pPr>
        <w:ind w:left="8496"/>
        <w:jc w:val="center"/>
        <w:rPr>
          <w:bCs/>
          <w:sz w:val="26"/>
          <w:szCs w:val="26"/>
        </w:rPr>
      </w:pPr>
      <w:r w:rsidRPr="00A90895">
        <w:rPr>
          <w:bCs/>
          <w:sz w:val="26"/>
          <w:szCs w:val="26"/>
        </w:rPr>
        <w:t xml:space="preserve">       тыс. рублей</w:t>
      </w:r>
    </w:p>
    <w:p w:rsidR="002D74BB" w:rsidRDefault="002D74BB"/>
    <w:tbl>
      <w:tblPr>
        <w:tblW w:w="10614" w:type="dxa"/>
        <w:jc w:val="center"/>
        <w:tblLook w:val="00A0"/>
      </w:tblPr>
      <w:tblGrid>
        <w:gridCol w:w="2977"/>
        <w:gridCol w:w="4815"/>
        <w:gridCol w:w="1558"/>
        <w:gridCol w:w="1264"/>
      </w:tblGrid>
      <w:tr w:rsidR="002D74BB" w:rsidRPr="00500538" w:rsidTr="00356769">
        <w:trPr>
          <w:cantSplit/>
          <w:trHeight w:val="345"/>
          <w:tblHeader/>
          <w:jc w:val="center"/>
        </w:trPr>
        <w:tc>
          <w:tcPr>
            <w:tcW w:w="2977" w:type="dxa"/>
            <w:vMerge w:val="restart"/>
            <w:tcBorders>
              <w:top w:val="single" w:sz="4" w:space="0" w:color="auto"/>
              <w:left w:val="single" w:sz="4" w:space="0" w:color="auto"/>
              <w:right w:val="single" w:sz="4" w:space="0" w:color="auto"/>
            </w:tcBorders>
            <w:vAlign w:val="center"/>
          </w:tcPr>
          <w:p w:rsidR="002D74BB" w:rsidRPr="00500538" w:rsidRDefault="002D74BB" w:rsidP="00500538">
            <w:pPr>
              <w:jc w:val="center"/>
              <w:rPr>
                <w:b/>
                <w:bCs/>
                <w:color w:val="000000"/>
                <w:sz w:val="26"/>
                <w:szCs w:val="26"/>
              </w:rPr>
            </w:pPr>
            <w:r w:rsidRPr="00500538">
              <w:rPr>
                <w:b/>
                <w:bCs/>
                <w:color w:val="000000"/>
                <w:sz w:val="26"/>
                <w:szCs w:val="26"/>
              </w:rPr>
              <w:t>Код бюджетной классификации</w:t>
            </w:r>
          </w:p>
        </w:tc>
        <w:tc>
          <w:tcPr>
            <w:tcW w:w="4815" w:type="dxa"/>
            <w:vMerge w:val="restart"/>
            <w:tcBorders>
              <w:top w:val="single" w:sz="4" w:space="0" w:color="auto"/>
              <w:left w:val="nil"/>
              <w:right w:val="single" w:sz="4" w:space="0" w:color="auto"/>
            </w:tcBorders>
            <w:vAlign w:val="center"/>
          </w:tcPr>
          <w:p w:rsidR="002D74BB" w:rsidRPr="00500538" w:rsidRDefault="002D74BB" w:rsidP="00500538">
            <w:pPr>
              <w:jc w:val="center"/>
              <w:rPr>
                <w:b/>
                <w:bCs/>
                <w:color w:val="000000"/>
                <w:sz w:val="26"/>
                <w:szCs w:val="26"/>
              </w:rPr>
            </w:pPr>
            <w:r w:rsidRPr="00500538">
              <w:rPr>
                <w:b/>
                <w:bCs/>
                <w:color w:val="000000"/>
                <w:sz w:val="26"/>
                <w:szCs w:val="26"/>
              </w:rPr>
              <w:t>Наименование показателей</w:t>
            </w:r>
          </w:p>
        </w:tc>
        <w:tc>
          <w:tcPr>
            <w:tcW w:w="2822" w:type="dxa"/>
            <w:gridSpan w:val="2"/>
            <w:tcBorders>
              <w:top w:val="single" w:sz="4" w:space="0" w:color="auto"/>
              <w:left w:val="nil"/>
              <w:bottom w:val="single" w:sz="4" w:space="0" w:color="auto"/>
              <w:right w:val="single" w:sz="4" w:space="0" w:color="auto"/>
            </w:tcBorders>
            <w:noWrap/>
            <w:vAlign w:val="center"/>
          </w:tcPr>
          <w:p w:rsidR="002D74BB" w:rsidRPr="00500538" w:rsidRDefault="002D74BB" w:rsidP="00500538">
            <w:pPr>
              <w:jc w:val="center"/>
              <w:rPr>
                <w:b/>
                <w:bCs/>
                <w:color w:val="000000"/>
                <w:sz w:val="26"/>
                <w:szCs w:val="26"/>
              </w:rPr>
            </w:pPr>
            <w:r w:rsidRPr="00500538">
              <w:rPr>
                <w:b/>
                <w:bCs/>
                <w:color w:val="000000"/>
                <w:sz w:val="26"/>
                <w:szCs w:val="26"/>
              </w:rPr>
              <w:t>Сумма</w:t>
            </w:r>
          </w:p>
        </w:tc>
      </w:tr>
      <w:tr w:rsidR="002D74BB" w:rsidRPr="00500538" w:rsidTr="00356769">
        <w:trPr>
          <w:cantSplit/>
          <w:trHeight w:val="255"/>
          <w:tblHeader/>
          <w:jc w:val="center"/>
        </w:trPr>
        <w:tc>
          <w:tcPr>
            <w:tcW w:w="2977" w:type="dxa"/>
            <w:vMerge/>
            <w:tcBorders>
              <w:left w:val="single" w:sz="4" w:space="0" w:color="auto"/>
              <w:bottom w:val="single" w:sz="4" w:space="0" w:color="auto"/>
              <w:right w:val="single" w:sz="4" w:space="0" w:color="auto"/>
            </w:tcBorders>
            <w:vAlign w:val="center"/>
          </w:tcPr>
          <w:p w:rsidR="002D74BB" w:rsidRPr="00500538" w:rsidRDefault="002D74BB" w:rsidP="00500538">
            <w:pPr>
              <w:jc w:val="center"/>
              <w:rPr>
                <w:b/>
                <w:bCs/>
                <w:color w:val="000000"/>
                <w:sz w:val="26"/>
                <w:szCs w:val="26"/>
              </w:rPr>
            </w:pPr>
          </w:p>
        </w:tc>
        <w:tc>
          <w:tcPr>
            <w:tcW w:w="4815" w:type="dxa"/>
            <w:vMerge/>
            <w:tcBorders>
              <w:left w:val="nil"/>
              <w:bottom w:val="single" w:sz="4" w:space="0" w:color="auto"/>
              <w:right w:val="single" w:sz="4" w:space="0" w:color="auto"/>
            </w:tcBorders>
            <w:vAlign w:val="center"/>
          </w:tcPr>
          <w:p w:rsidR="002D74BB" w:rsidRPr="00500538" w:rsidRDefault="002D74BB" w:rsidP="00500538">
            <w:pPr>
              <w:jc w:val="center"/>
              <w:rPr>
                <w:b/>
                <w:bCs/>
                <w:color w:val="000000"/>
                <w:sz w:val="26"/>
                <w:szCs w:val="26"/>
              </w:rPr>
            </w:pPr>
          </w:p>
        </w:tc>
        <w:tc>
          <w:tcPr>
            <w:tcW w:w="1558" w:type="dxa"/>
            <w:tcBorders>
              <w:top w:val="single" w:sz="4" w:space="0" w:color="auto"/>
              <w:left w:val="nil"/>
              <w:bottom w:val="single" w:sz="4" w:space="0" w:color="auto"/>
              <w:right w:val="single" w:sz="4" w:space="0" w:color="auto"/>
            </w:tcBorders>
            <w:noWrap/>
            <w:vAlign w:val="center"/>
          </w:tcPr>
          <w:p w:rsidR="002D74BB" w:rsidRPr="00500538" w:rsidRDefault="002D74BB" w:rsidP="00192490">
            <w:pPr>
              <w:jc w:val="center"/>
              <w:rPr>
                <w:b/>
                <w:bCs/>
                <w:color w:val="000000"/>
                <w:sz w:val="26"/>
                <w:szCs w:val="26"/>
              </w:rPr>
            </w:pPr>
            <w:r w:rsidRPr="00500538">
              <w:rPr>
                <w:b/>
                <w:bCs/>
                <w:color w:val="000000"/>
                <w:sz w:val="26"/>
                <w:szCs w:val="26"/>
              </w:rPr>
              <w:t>202</w:t>
            </w:r>
            <w:r>
              <w:rPr>
                <w:b/>
                <w:bCs/>
                <w:color w:val="000000"/>
                <w:sz w:val="26"/>
                <w:szCs w:val="26"/>
              </w:rPr>
              <w:t>5</w:t>
            </w:r>
          </w:p>
        </w:tc>
        <w:tc>
          <w:tcPr>
            <w:tcW w:w="1264" w:type="dxa"/>
            <w:tcBorders>
              <w:top w:val="single" w:sz="4" w:space="0" w:color="auto"/>
              <w:left w:val="nil"/>
              <w:bottom w:val="single" w:sz="4" w:space="0" w:color="auto"/>
              <w:right w:val="single" w:sz="4" w:space="0" w:color="auto"/>
            </w:tcBorders>
          </w:tcPr>
          <w:p w:rsidR="002D74BB" w:rsidRPr="00500538" w:rsidRDefault="002D74BB" w:rsidP="00192490">
            <w:pPr>
              <w:jc w:val="center"/>
              <w:rPr>
                <w:b/>
                <w:bCs/>
                <w:color w:val="000000"/>
                <w:sz w:val="26"/>
                <w:szCs w:val="26"/>
              </w:rPr>
            </w:pPr>
            <w:r w:rsidRPr="00500538">
              <w:rPr>
                <w:b/>
                <w:bCs/>
                <w:color w:val="000000"/>
                <w:sz w:val="26"/>
                <w:szCs w:val="26"/>
              </w:rPr>
              <w:t>202</w:t>
            </w:r>
            <w:r>
              <w:rPr>
                <w:b/>
                <w:bCs/>
                <w:color w:val="000000"/>
                <w:sz w:val="26"/>
                <w:szCs w:val="26"/>
              </w:rPr>
              <w:t>6</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sidRPr="00500538">
              <w:rPr>
                <w:b/>
                <w:bCs/>
                <w:color w:val="000000"/>
                <w:sz w:val="26"/>
                <w:szCs w:val="26"/>
              </w:rPr>
              <w:t>2 00 00000 00 0000 000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b/>
                <w:bCs/>
                <w:color w:val="000000"/>
                <w:sz w:val="26"/>
                <w:szCs w:val="26"/>
              </w:rPr>
            </w:pPr>
            <w:r w:rsidRPr="00500538">
              <w:rPr>
                <w:b/>
                <w:bCs/>
                <w:color w:val="000000"/>
                <w:sz w:val="26"/>
                <w:szCs w:val="26"/>
              </w:rPr>
              <w:t>Безвозмездные поступления</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b/>
                <w:bCs/>
                <w:color w:val="000000"/>
                <w:sz w:val="26"/>
                <w:szCs w:val="26"/>
              </w:rPr>
            </w:pPr>
            <w:r>
              <w:rPr>
                <w:b/>
                <w:bCs/>
                <w:color w:val="000000"/>
                <w:sz w:val="26"/>
                <w:szCs w:val="26"/>
              </w:rPr>
              <w:t>556 522,3</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Pr>
                <w:b/>
                <w:bCs/>
                <w:color w:val="000000"/>
                <w:sz w:val="26"/>
                <w:szCs w:val="26"/>
              </w:rPr>
              <w:t>536 802,9</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sidRPr="00500538">
              <w:rPr>
                <w:b/>
                <w:bCs/>
                <w:color w:val="000000"/>
                <w:sz w:val="26"/>
                <w:szCs w:val="26"/>
              </w:rPr>
              <w:t>2 02 00000 00 0000 000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b/>
                <w:bCs/>
                <w:color w:val="000000"/>
                <w:sz w:val="26"/>
                <w:szCs w:val="26"/>
              </w:rPr>
            </w:pPr>
            <w:r w:rsidRPr="00500538">
              <w:rPr>
                <w:b/>
                <w:bCs/>
                <w:color w:val="000000"/>
                <w:sz w:val="26"/>
                <w:szCs w:val="26"/>
              </w:rPr>
              <w:t>Безвозмездные поступления от других бюджетов бюджетной системы Российской Федерации</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b/>
                <w:bCs/>
                <w:color w:val="000000"/>
                <w:sz w:val="26"/>
                <w:szCs w:val="26"/>
              </w:rPr>
            </w:pPr>
            <w:r>
              <w:rPr>
                <w:b/>
                <w:bCs/>
                <w:color w:val="000000"/>
                <w:sz w:val="26"/>
                <w:szCs w:val="26"/>
              </w:rPr>
              <w:t>556 522,3</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Pr>
                <w:b/>
                <w:bCs/>
                <w:color w:val="000000"/>
                <w:sz w:val="26"/>
                <w:szCs w:val="26"/>
              </w:rPr>
              <w:t>536 802,9</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sidRPr="00500538">
              <w:rPr>
                <w:b/>
                <w:bCs/>
                <w:color w:val="000000"/>
                <w:sz w:val="26"/>
                <w:szCs w:val="26"/>
              </w:rPr>
              <w:t>2 02 10000 00 0000 150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b/>
                <w:bCs/>
                <w:color w:val="000000"/>
                <w:sz w:val="26"/>
                <w:szCs w:val="26"/>
              </w:rPr>
            </w:pPr>
            <w:r w:rsidRPr="00500538">
              <w:rPr>
                <w:b/>
                <w:bCs/>
                <w:color w:val="000000"/>
                <w:sz w:val="26"/>
                <w:szCs w:val="26"/>
              </w:rPr>
              <w:t xml:space="preserve">Дотации бюджетам бюджетной системы Российской Федерации </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b/>
                <w:bCs/>
                <w:color w:val="000000"/>
                <w:sz w:val="26"/>
                <w:szCs w:val="26"/>
              </w:rPr>
            </w:pPr>
            <w:r>
              <w:rPr>
                <w:b/>
                <w:bCs/>
                <w:color w:val="000000"/>
                <w:sz w:val="26"/>
                <w:szCs w:val="26"/>
              </w:rPr>
              <w:t>29 923,7</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Pr>
                <w:b/>
                <w:bCs/>
                <w:color w:val="000000"/>
                <w:sz w:val="26"/>
                <w:szCs w:val="26"/>
              </w:rPr>
              <w:t>25 858,6</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color w:val="000000"/>
                <w:sz w:val="26"/>
                <w:szCs w:val="26"/>
              </w:rPr>
            </w:pPr>
            <w:r w:rsidRPr="00500538">
              <w:rPr>
                <w:color w:val="000000"/>
                <w:sz w:val="26"/>
                <w:szCs w:val="26"/>
              </w:rPr>
              <w:t>2 02 15001 05 0000 150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Дотации бюджетам муниципальных районов на выравнивание бюджетной обеспеченности</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29 923,7</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25 858,6</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sidRPr="00500538">
              <w:rPr>
                <w:b/>
                <w:bCs/>
                <w:color w:val="000000"/>
                <w:sz w:val="26"/>
                <w:szCs w:val="26"/>
              </w:rPr>
              <w:t>2 02 20000 00 0000 150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b/>
                <w:bCs/>
                <w:color w:val="000000"/>
                <w:sz w:val="26"/>
                <w:szCs w:val="26"/>
              </w:rPr>
            </w:pPr>
            <w:r w:rsidRPr="00500538">
              <w:rPr>
                <w:b/>
                <w:bCs/>
                <w:color w:val="000000"/>
                <w:sz w:val="26"/>
                <w:szCs w:val="26"/>
              </w:rPr>
              <w:t>Субсидии бюджетам бюджетной системы Российской Федерации (межбюджетные субсидии)</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b/>
                <w:bCs/>
                <w:color w:val="000000"/>
                <w:sz w:val="26"/>
                <w:szCs w:val="26"/>
              </w:rPr>
            </w:pPr>
            <w:r>
              <w:rPr>
                <w:b/>
                <w:bCs/>
                <w:color w:val="000000"/>
                <w:sz w:val="26"/>
                <w:szCs w:val="26"/>
              </w:rPr>
              <w:t>138 321,2</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Pr>
                <w:b/>
                <w:bCs/>
                <w:color w:val="000000"/>
                <w:sz w:val="26"/>
                <w:szCs w:val="26"/>
              </w:rPr>
              <w:t>122 394,9</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sidRPr="003F2AB9">
              <w:rPr>
                <w:bCs/>
                <w:color w:val="000000"/>
                <w:sz w:val="26"/>
                <w:szCs w:val="26"/>
              </w:rPr>
              <w:t>2.02.25179.05.0000.150</w:t>
            </w:r>
          </w:p>
        </w:tc>
        <w:tc>
          <w:tcPr>
            <w:tcW w:w="4815" w:type="dxa"/>
            <w:tcBorders>
              <w:top w:val="nil"/>
              <w:left w:val="nil"/>
              <w:bottom w:val="single" w:sz="4" w:space="0" w:color="auto"/>
              <w:right w:val="single" w:sz="4" w:space="0" w:color="auto"/>
            </w:tcBorders>
            <w:vAlign w:val="center"/>
          </w:tcPr>
          <w:p w:rsidR="002D74BB" w:rsidRPr="003F2AB9" w:rsidRDefault="002D74BB" w:rsidP="00C75B78">
            <w:pPr>
              <w:rPr>
                <w:bCs/>
                <w:color w:val="000000"/>
                <w:sz w:val="26"/>
                <w:szCs w:val="26"/>
              </w:rPr>
            </w:pPr>
            <w:r w:rsidRPr="003F2AB9">
              <w:rPr>
                <w:bCs/>
                <w:color w:val="000000"/>
                <w:sz w:val="26"/>
                <w:szCs w:val="26"/>
              </w:rPr>
              <w:t>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8" w:type="dxa"/>
            <w:tcBorders>
              <w:top w:val="nil"/>
              <w:left w:val="nil"/>
              <w:bottom w:val="single" w:sz="4" w:space="0" w:color="auto"/>
              <w:right w:val="single" w:sz="4" w:space="0" w:color="auto"/>
            </w:tcBorders>
            <w:noWrap/>
            <w:vAlign w:val="center"/>
          </w:tcPr>
          <w:p w:rsidR="002D74BB" w:rsidRPr="003F2AB9" w:rsidRDefault="002D74BB" w:rsidP="00C75B78">
            <w:pPr>
              <w:jc w:val="center"/>
              <w:rPr>
                <w:bCs/>
                <w:color w:val="000000"/>
                <w:sz w:val="26"/>
                <w:szCs w:val="26"/>
              </w:rPr>
            </w:pPr>
            <w:r>
              <w:rPr>
                <w:bCs/>
                <w:color w:val="000000"/>
                <w:sz w:val="26"/>
                <w:szCs w:val="26"/>
              </w:rPr>
              <w:t>1 993,8</w:t>
            </w:r>
          </w:p>
        </w:tc>
        <w:tc>
          <w:tcPr>
            <w:tcW w:w="1264" w:type="dxa"/>
            <w:tcBorders>
              <w:top w:val="nil"/>
              <w:left w:val="nil"/>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Pr>
                <w:bCs/>
                <w:color w:val="000000"/>
                <w:sz w:val="26"/>
                <w:szCs w:val="26"/>
              </w:rPr>
              <w:t>2 419,0</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sidRPr="003F2AB9">
              <w:rPr>
                <w:bCs/>
                <w:color w:val="000000"/>
                <w:sz w:val="26"/>
                <w:szCs w:val="26"/>
              </w:rPr>
              <w:t>2.02.25304.05.0000.150</w:t>
            </w:r>
          </w:p>
        </w:tc>
        <w:tc>
          <w:tcPr>
            <w:tcW w:w="4815" w:type="dxa"/>
            <w:tcBorders>
              <w:top w:val="nil"/>
              <w:left w:val="nil"/>
              <w:bottom w:val="single" w:sz="4" w:space="0" w:color="auto"/>
              <w:right w:val="single" w:sz="4" w:space="0" w:color="auto"/>
            </w:tcBorders>
            <w:vAlign w:val="center"/>
          </w:tcPr>
          <w:p w:rsidR="002D74BB" w:rsidRPr="003F2AB9" w:rsidRDefault="002D74BB" w:rsidP="00C75B78">
            <w:pPr>
              <w:rPr>
                <w:bCs/>
                <w:color w:val="000000"/>
                <w:sz w:val="26"/>
                <w:szCs w:val="26"/>
              </w:rPr>
            </w:pPr>
            <w:r w:rsidRPr="003F2AB9">
              <w:rPr>
                <w:bCs/>
                <w:color w:val="000000"/>
                <w:sz w:val="26"/>
                <w:szCs w:val="26"/>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8" w:type="dxa"/>
            <w:tcBorders>
              <w:top w:val="nil"/>
              <w:left w:val="nil"/>
              <w:bottom w:val="single" w:sz="4" w:space="0" w:color="auto"/>
              <w:right w:val="single" w:sz="4" w:space="0" w:color="auto"/>
            </w:tcBorders>
            <w:noWrap/>
            <w:vAlign w:val="center"/>
          </w:tcPr>
          <w:p w:rsidR="002D74BB" w:rsidRPr="003F2AB9" w:rsidRDefault="002D74BB" w:rsidP="00C75B78">
            <w:pPr>
              <w:jc w:val="center"/>
              <w:rPr>
                <w:bCs/>
                <w:color w:val="000000"/>
                <w:sz w:val="26"/>
                <w:szCs w:val="26"/>
              </w:rPr>
            </w:pPr>
            <w:r>
              <w:rPr>
                <w:bCs/>
                <w:color w:val="000000"/>
                <w:sz w:val="26"/>
                <w:szCs w:val="26"/>
              </w:rPr>
              <w:t>8 092,0</w:t>
            </w:r>
          </w:p>
        </w:tc>
        <w:tc>
          <w:tcPr>
            <w:tcW w:w="1264" w:type="dxa"/>
            <w:tcBorders>
              <w:top w:val="nil"/>
              <w:left w:val="nil"/>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Pr>
                <w:bCs/>
                <w:color w:val="000000"/>
                <w:sz w:val="26"/>
                <w:szCs w:val="26"/>
              </w:rPr>
              <w:t>7 959,0</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sidRPr="003F2AB9">
              <w:rPr>
                <w:bCs/>
                <w:color w:val="000000"/>
                <w:sz w:val="26"/>
                <w:szCs w:val="26"/>
              </w:rPr>
              <w:t>2.02.25599.05.0000.150</w:t>
            </w:r>
          </w:p>
        </w:tc>
        <w:tc>
          <w:tcPr>
            <w:tcW w:w="4815" w:type="dxa"/>
            <w:tcBorders>
              <w:top w:val="nil"/>
              <w:left w:val="nil"/>
              <w:bottom w:val="single" w:sz="4" w:space="0" w:color="auto"/>
              <w:right w:val="single" w:sz="4" w:space="0" w:color="auto"/>
            </w:tcBorders>
            <w:vAlign w:val="center"/>
          </w:tcPr>
          <w:p w:rsidR="002D74BB" w:rsidRPr="003F2AB9" w:rsidRDefault="002D74BB" w:rsidP="00C75B78">
            <w:pPr>
              <w:rPr>
                <w:bCs/>
                <w:color w:val="000000"/>
                <w:sz w:val="26"/>
                <w:szCs w:val="26"/>
              </w:rPr>
            </w:pPr>
            <w:r w:rsidRPr="003F2AB9">
              <w:rPr>
                <w:bCs/>
                <w:color w:val="000000"/>
                <w:sz w:val="26"/>
                <w:szCs w:val="26"/>
              </w:rPr>
              <w:t>Субсидия на подготовку проектов межевания земельных участков и на проведение кадастровых работ</w:t>
            </w:r>
          </w:p>
        </w:tc>
        <w:tc>
          <w:tcPr>
            <w:tcW w:w="1558" w:type="dxa"/>
            <w:tcBorders>
              <w:top w:val="nil"/>
              <w:left w:val="nil"/>
              <w:bottom w:val="single" w:sz="4" w:space="0" w:color="auto"/>
              <w:right w:val="single" w:sz="4" w:space="0" w:color="auto"/>
            </w:tcBorders>
            <w:noWrap/>
            <w:vAlign w:val="center"/>
          </w:tcPr>
          <w:p w:rsidR="002D74BB" w:rsidRPr="003F2AB9" w:rsidRDefault="002D74BB" w:rsidP="00C75B78">
            <w:pPr>
              <w:jc w:val="center"/>
              <w:rPr>
                <w:bCs/>
                <w:color w:val="000000"/>
                <w:sz w:val="26"/>
                <w:szCs w:val="26"/>
              </w:rPr>
            </w:pPr>
            <w:r>
              <w:rPr>
                <w:bCs/>
                <w:color w:val="000000"/>
                <w:sz w:val="26"/>
                <w:szCs w:val="26"/>
              </w:rPr>
              <w:t>1 500,0</w:t>
            </w:r>
          </w:p>
        </w:tc>
        <w:tc>
          <w:tcPr>
            <w:tcW w:w="1264" w:type="dxa"/>
            <w:tcBorders>
              <w:top w:val="nil"/>
              <w:left w:val="nil"/>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Pr>
                <w:bCs/>
                <w:color w:val="000000"/>
                <w:sz w:val="26"/>
                <w:szCs w:val="26"/>
              </w:rPr>
              <w:t>1 500,0</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sidRPr="00B70A7D">
              <w:rPr>
                <w:bCs/>
                <w:color w:val="000000"/>
                <w:sz w:val="26"/>
                <w:szCs w:val="26"/>
              </w:rPr>
              <w:t>2.02.25750.05.0000.150</w:t>
            </w:r>
          </w:p>
        </w:tc>
        <w:tc>
          <w:tcPr>
            <w:tcW w:w="4815" w:type="dxa"/>
            <w:tcBorders>
              <w:top w:val="nil"/>
              <w:left w:val="nil"/>
              <w:bottom w:val="single" w:sz="4" w:space="0" w:color="auto"/>
              <w:right w:val="single" w:sz="4" w:space="0" w:color="auto"/>
            </w:tcBorders>
            <w:vAlign w:val="center"/>
          </w:tcPr>
          <w:p w:rsidR="002D74BB" w:rsidRPr="003F2AB9" w:rsidRDefault="002D74BB" w:rsidP="00C75B78">
            <w:pPr>
              <w:rPr>
                <w:bCs/>
                <w:color w:val="000000"/>
                <w:sz w:val="26"/>
                <w:szCs w:val="26"/>
              </w:rPr>
            </w:pPr>
            <w:r w:rsidRPr="00B70A7D">
              <w:rPr>
                <w:bCs/>
                <w:color w:val="000000"/>
                <w:sz w:val="26"/>
                <w:szCs w:val="26"/>
              </w:rPr>
              <w:t>Субсидия на реализацию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558" w:type="dxa"/>
            <w:tcBorders>
              <w:top w:val="nil"/>
              <w:left w:val="nil"/>
              <w:bottom w:val="single" w:sz="4" w:space="0" w:color="auto"/>
              <w:right w:val="single" w:sz="4" w:space="0" w:color="auto"/>
            </w:tcBorders>
            <w:noWrap/>
            <w:vAlign w:val="center"/>
          </w:tcPr>
          <w:p w:rsidR="002D74BB" w:rsidRPr="003F2AB9" w:rsidRDefault="002D74BB" w:rsidP="00C75B78">
            <w:pPr>
              <w:jc w:val="center"/>
              <w:rPr>
                <w:bCs/>
                <w:color w:val="000000"/>
                <w:sz w:val="26"/>
                <w:szCs w:val="26"/>
              </w:rPr>
            </w:pPr>
            <w:r>
              <w:rPr>
                <w:bCs/>
                <w:color w:val="000000"/>
                <w:sz w:val="26"/>
                <w:szCs w:val="26"/>
              </w:rPr>
              <w:t>0,0</w:t>
            </w:r>
          </w:p>
        </w:tc>
        <w:tc>
          <w:tcPr>
            <w:tcW w:w="1264" w:type="dxa"/>
            <w:tcBorders>
              <w:top w:val="nil"/>
              <w:left w:val="nil"/>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Pr>
                <w:bCs/>
                <w:color w:val="000000"/>
                <w:sz w:val="26"/>
                <w:szCs w:val="26"/>
              </w:rPr>
              <w:t>9 340,7</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sidRPr="00441592">
              <w:rPr>
                <w:bCs/>
                <w:color w:val="000000"/>
                <w:sz w:val="26"/>
                <w:szCs w:val="26"/>
              </w:rPr>
              <w:t>2.02.25750.05.0000.150</w:t>
            </w:r>
          </w:p>
        </w:tc>
        <w:tc>
          <w:tcPr>
            <w:tcW w:w="4815" w:type="dxa"/>
            <w:tcBorders>
              <w:top w:val="nil"/>
              <w:left w:val="nil"/>
              <w:bottom w:val="single" w:sz="4" w:space="0" w:color="auto"/>
              <w:right w:val="single" w:sz="4" w:space="0" w:color="auto"/>
            </w:tcBorders>
            <w:vAlign w:val="center"/>
          </w:tcPr>
          <w:p w:rsidR="002D74BB" w:rsidRPr="003F2AB9" w:rsidRDefault="002D74BB" w:rsidP="00C75B78">
            <w:pPr>
              <w:rPr>
                <w:bCs/>
                <w:color w:val="000000"/>
                <w:sz w:val="26"/>
                <w:szCs w:val="26"/>
              </w:rPr>
            </w:pPr>
            <w:r w:rsidRPr="00441592">
              <w:rPr>
                <w:bCs/>
                <w:color w:val="000000"/>
                <w:sz w:val="26"/>
                <w:szCs w:val="26"/>
              </w:rPr>
              <w:t>Субсидия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c>
          <w:tcPr>
            <w:tcW w:w="1558" w:type="dxa"/>
            <w:tcBorders>
              <w:top w:val="nil"/>
              <w:left w:val="nil"/>
              <w:bottom w:val="single" w:sz="4" w:space="0" w:color="auto"/>
              <w:right w:val="single" w:sz="4" w:space="0" w:color="auto"/>
            </w:tcBorders>
            <w:noWrap/>
            <w:vAlign w:val="center"/>
          </w:tcPr>
          <w:p w:rsidR="002D74BB" w:rsidRPr="003F2AB9" w:rsidRDefault="002D74BB" w:rsidP="00C75B78">
            <w:pPr>
              <w:jc w:val="center"/>
              <w:rPr>
                <w:bCs/>
                <w:color w:val="000000"/>
                <w:sz w:val="26"/>
                <w:szCs w:val="26"/>
              </w:rPr>
            </w:pPr>
            <w:r>
              <w:rPr>
                <w:bCs/>
                <w:color w:val="000000"/>
                <w:sz w:val="26"/>
                <w:szCs w:val="26"/>
              </w:rPr>
              <w:t>0,0</w:t>
            </w:r>
          </w:p>
        </w:tc>
        <w:tc>
          <w:tcPr>
            <w:tcW w:w="1264" w:type="dxa"/>
            <w:tcBorders>
              <w:top w:val="nil"/>
              <w:left w:val="nil"/>
              <w:bottom w:val="single" w:sz="4" w:space="0" w:color="auto"/>
              <w:right w:val="single" w:sz="4" w:space="0" w:color="auto"/>
            </w:tcBorders>
            <w:vAlign w:val="center"/>
          </w:tcPr>
          <w:p w:rsidR="002D74BB" w:rsidRPr="003F2AB9" w:rsidRDefault="002D74BB" w:rsidP="00C75B78">
            <w:pPr>
              <w:jc w:val="center"/>
              <w:rPr>
                <w:bCs/>
                <w:color w:val="000000"/>
                <w:sz w:val="26"/>
                <w:szCs w:val="26"/>
              </w:rPr>
            </w:pPr>
            <w:r>
              <w:rPr>
                <w:bCs/>
                <w:color w:val="000000"/>
                <w:sz w:val="26"/>
                <w:szCs w:val="26"/>
              </w:rPr>
              <w:t>64 419,1</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sidRPr="00500538">
              <w:rPr>
                <w:b/>
                <w:bCs/>
                <w:color w:val="000000"/>
                <w:sz w:val="26"/>
                <w:szCs w:val="26"/>
              </w:rPr>
              <w:t>2 02 29999 05 0000 150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b/>
                <w:bCs/>
                <w:color w:val="000000"/>
                <w:sz w:val="26"/>
                <w:szCs w:val="26"/>
              </w:rPr>
            </w:pPr>
            <w:r w:rsidRPr="00500538">
              <w:rPr>
                <w:b/>
                <w:bCs/>
                <w:color w:val="000000"/>
                <w:sz w:val="26"/>
                <w:szCs w:val="26"/>
              </w:rPr>
              <w:t>Прочие субсидии бюджетам муниципальных районов</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b/>
                <w:bCs/>
                <w:color w:val="000000"/>
                <w:sz w:val="26"/>
                <w:szCs w:val="26"/>
              </w:rPr>
            </w:pPr>
            <w:r>
              <w:rPr>
                <w:b/>
                <w:bCs/>
                <w:color w:val="000000"/>
                <w:sz w:val="26"/>
                <w:szCs w:val="26"/>
              </w:rPr>
              <w:t>126 735,4</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Pr>
                <w:b/>
                <w:bCs/>
                <w:color w:val="000000"/>
                <w:sz w:val="26"/>
                <w:szCs w:val="26"/>
              </w:rPr>
              <w:t>36 757,1</w:t>
            </w:r>
          </w:p>
        </w:tc>
      </w:tr>
      <w:tr w:rsidR="002D74BB" w:rsidRPr="00500538" w:rsidTr="00356769">
        <w:trPr>
          <w:cantSplit/>
          <w:trHeight w:val="242"/>
          <w:jc w:val="center"/>
        </w:trPr>
        <w:tc>
          <w:tcPr>
            <w:tcW w:w="2977" w:type="dxa"/>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 </w:t>
            </w:r>
          </w:p>
        </w:tc>
        <w:tc>
          <w:tcPr>
            <w:tcW w:w="4815" w:type="dxa"/>
            <w:tcBorders>
              <w:top w:val="single" w:sz="4" w:space="0" w:color="auto"/>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в том числе:</w:t>
            </w:r>
          </w:p>
        </w:tc>
        <w:tc>
          <w:tcPr>
            <w:tcW w:w="1558" w:type="dxa"/>
            <w:tcBorders>
              <w:top w:val="single" w:sz="4" w:space="0" w:color="auto"/>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p>
        </w:tc>
        <w:tc>
          <w:tcPr>
            <w:tcW w:w="1264" w:type="dxa"/>
            <w:tcBorders>
              <w:top w:val="single" w:sz="4" w:space="0" w:color="auto"/>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p>
        </w:tc>
      </w:tr>
      <w:tr w:rsidR="002D74BB" w:rsidRPr="00500538" w:rsidTr="00356769">
        <w:trPr>
          <w:cantSplit/>
          <w:trHeight w:val="242"/>
          <w:jc w:val="center"/>
        </w:trPr>
        <w:tc>
          <w:tcPr>
            <w:tcW w:w="2977" w:type="dxa"/>
            <w:vMerge w:val="restart"/>
            <w:tcBorders>
              <w:top w:val="single" w:sz="4" w:space="0" w:color="auto"/>
              <w:left w:val="single" w:sz="4" w:space="0" w:color="auto"/>
              <w:right w:val="single" w:sz="4" w:space="0" w:color="auto"/>
            </w:tcBorders>
            <w:vAlign w:val="center"/>
          </w:tcPr>
          <w:p w:rsidR="002D74BB" w:rsidRPr="00500538" w:rsidRDefault="002D74BB" w:rsidP="00C75B78">
            <w:pP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Субсидия на компенсацию расходов по организации электроснабжения от дизельных электростанций</w:t>
            </w:r>
          </w:p>
        </w:tc>
        <w:tc>
          <w:tcPr>
            <w:tcW w:w="1558" w:type="dxa"/>
            <w:tcBorders>
              <w:top w:val="single" w:sz="4" w:space="0" w:color="auto"/>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17 323,1</w:t>
            </w:r>
          </w:p>
        </w:tc>
        <w:tc>
          <w:tcPr>
            <w:tcW w:w="1264" w:type="dxa"/>
            <w:tcBorders>
              <w:top w:val="single" w:sz="4" w:space="0" w:color="auto"/>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17 323,1</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 xml:space="preserve">Субсидия на обеспечение условий для развития физической культуры и массового </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3 116,2</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3 116,2</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6B657D" w:rsidRDefault="002D74BB" w:rsidP="00C75B78">
            <w:pPr>
              <w:rPr>
                <w:color w:val="000000"/>
                <w:sz w:val="26"/>
                <w:szCs w:val="26"/>
              </w:rPr>
            </w:pPr>
            <w:r w:rsidRPr="00441592">
              <w:rPr>
                <w:color w:val="000000"/>
                <w:sz w:val="26"/>
                <w:szCs w:val="26"/>
              </w:rPr>
              <w:t>Субсидия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58" w:type="dxa"/>
            <w:tcBorders>
              <w:top w:val="nil"/>
              <w:left w:val="nil"/>
              <w:bottom w:val="single" w:sz="4" w:space="0" w:color="auto"/>
              <w:right w:val="single" w:sz="4" w:space="0" w:color="auto"/>
            </w:tcBorders>
            <w:noWrap/>
            <w:vAlign w:val="center"/>
          </w:tcPr>
          <w:p w:rsidR="002D74BB" w:rsidRDefault="002D74BB" w:rsidP="00C75B78">
            <w:pPr>
              <w:jc w:val="center"/>
              <w:rPr>
                <w:color w:val="000000"/>
                <w:sz w:val="26"/>
                <w:szCs w:val="26"/>
              </w:rPr>
            </w:pPr>
            <w:r>
              <w:rPr>
                <w:color w:val="000000"/>
                <w:sz w:val="26"/>
                <w:szCs w:val="26"/>
              </w:rPr>
              <w:t>5 749,4</w:t>
            </w:r>
          </w:p>
        </w:tc>
        <w:tc>
          <w:tcPr>
            <w:tcW w:w="1264" w:type="dxa"/>
            <w:tcBorders>
              <w:top w:val="nil"/>
              <w:left w:val="nil"/>
              <w:bottom w:val="single" w:sz="4" w:space="0" w:color="auto"/>
              <w:right w:val="single" w:sz="4" w:space="0" w:color="auto"/>
            </w:tcBorders>
            <w:vAlign w:val="center"/>
          </w:tcPr>
          <w:p w:rsidR="002D74BB" w:rsidRDefault="002D74BB" w:rsidP="00C75B78">
            <w:pPr>
              <w:jc w:val="center"/>
              <w:rPr>
                <w:color w:val="000000"/>
                <w:sz w:val="26"/>
                <w:szCs w:val="26"/>
              </w:rPr>
            </w:pPr>
            <w:r>
              <w:rPr>
                <w:color w:val="000000"/>
                <w:sz w:val="26"/>
                <w:szCs w:val="26"/>
              </w:rPr>
              <w:t>5 771,1</w:t>
            </w:r>
          </w:p>
        </w:tc>
      </w:tr>
      <w:tr w:rsidR="002D74BB" w:rsidRPr="00500538" w:rsidTr="00356769">
        <w:trPr>
          <w:cantSplit/>
          <w:jc w:val="center"/>
        </w:trPr>
        <w:tc>
          <w:tcPr>
            <w:tcW w:w="2977" w:type="dxa"/>
            <w:vMerge/>
            <w:tcBorders>
              <w:left w:val="single" w:sz="4" w:space="0" w:color="auto"/>
              <w:bottom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1 368,9</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1 368,9</w:t>
            </w:r>
          </w:p>
        </w:tc>
      </w:tr>
      <w:tr w:rsidR="002D74BB" w:rsidRPr="00500538" w:rsidTr="00356769">
        <w:trPr>
          <w:cantSplit/>
          <w:jc w:val="center"/>
        </w:trPr>
        <w:tc>
          <w:tcPr>
            <w:tcW w:w="2977" w:type="dxa"/>
            <w:vMerge w:val="restart"/>
            <w:tcBorders>
              <w:top w:val="single" w:sz="4" w:space="0" w:color="auto"/>
              <w:left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114,9</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114,9</w:t>
            </w:r>
          </w:p>
        </w:tc>
      </w:tr>
      <w:tr w:rsidR="002D74BB" w:rsidRPr="00500538" w:rsidTr="00356769">
        <w:trPr>
          <w:cantSplit/>
          <w:jc w:val="center"/>
        </w:trPr>
        <w:tc>
          <w:tcPr>
            <w:tcW w:w="2977" w:type="dxa"/>
            <w:vMerge/>
            <w:tcBorders>
              <w:top w:val="single" w:sz="4" w:space="0" w:color="auto"/>
              <w:left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441592">
              <w:rPr>
                <w:color w:val="000000"/>
                <w:sz w:val="26"/>
                <w:szCs w:val="26"/>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558" w:type="dxa"/>
            <w:tcBorders>
              <w:top w:val="nil"/>
              <w:left w:val="nil"/>
              <w:bottom w:val="single" w:sz="4" w:space="0" w:color="auto"/>
              <w:right w:val="single" w:sz="4" w:space="0" w:color="auto"/>
            </w:tcBorders>
            <w:noWrap/>
            <w:vAlign w:val="center"/>
          </w:tcPr>
          <w:p w:rsidR="002D74BB" w:rsidRDefault="002D74BB" w:rsidP="00C75B78">
            <w:pPr>
              <w:jc w:val="center"/>
              <w:rPr>
                <w:color w:val="000000"/>
                <w:sz w:val="26"/>
                <w:szCs w:val="26"/>
              </w:rPr>
            </w:pPr>
            <w:r>
              <w:rPr>
                <w:color w:val="000000"/>
                <w:sz w:val="26"/>
                <w:szCs w:val="26"/>
              </w:rPr>
              <w:t>1 738,9</w:t>
            </w:r>
          </w:p>
        </w:tc>
        <w:tc>
          <w:tcPr>
            <w:tcW w:w="1264" w:type="dxa"/>
            <w:tcBorders>
              <w:top w:val="nil"/>
              <w:left w:val="nil"/>
              <w:bottom w:val="single" w:sz="4" w:space="0" w:color="auto"/>
              <w:right w:val="single" w:sz="4" w:space="0" w:color="auto"/>
            </w:tcBorders>
            <w:vAlign w:val="center"/>
          </w:tcPr>
          <w:p w:rsidR="002D74BB" w:rsidRDefault="002D74BB" w:rsidP="00C75B78">
            <w:pPr>
              <w:jc w:val="center"/>
              <w:rPr>
                <w:color w:val="000000"/>
                <w:sz w:val="26"/>
                <w:szCs w:val="26"/>
              </w:rPr>
            </w:pPr>
            <w:r>
              <w:rPr>
                <w:color w:val="000000"/>
                <w:sz w:val="26"/>
                <w:szCs w:val="26"/>
              </w:rPr>
              <w:t>1 738,9</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Субсидия на организацию транспортного обслуживания населения внутренним водным транспортом в границах муниципальных районов</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3 750,0</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3 750,0</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441592">
              <w:rPr>
                <w:color w:val="000000"/>
                <w:sz w:val="26"/>
                <w:szCs w:val="26"/>
              </w:rPr>
              <w:t>Субсидия на стимулирующие выплаты в муниципальных организациях дополнительного образования Томской области</w:t>
            </w:r>
          </w:p>
        </w:tc>
        <w:tc>
          <w:tcPr>
            <w:tcW w:w="1558" w:type="dxa"/>
            <w:tcBorders>
              <w:top w:val="nil"/>
              <w:left w:val="nil"/>
              <w:bottom w:val="single" w:sz="4" w:space="0" w:color="auto"/>
              <w:right w:val="single" w:sz="4" w:space="0" w:color="auto"/>
            </w:tcBorders>
            <w:noWrap/>
            <w:vAlign w:val="center"/>
          </w:tcPr>
          <w:p w:rsidR="002D74BB" w:rsidRDefault="002D74BB" w:rsidP="00C75B78">
            <w:pPr>
              <w:jc w:val="center"/>
              <w:rPr>
                <w:color w:val="000000"/>
                <w:sz w:val="26"/>
                <w:szCs w:val="26"/>
              </w:rPr>
            </w:pPr>
            <w:r>
              <w:rPr>
                <w:color w:val="000000"/>
                <w:sz w:val="26"/>
                <w:szCs w:val="26"/>
              </w:rPr>
              <w:t>387,7</w:t>
            </w:r>
          </w:p>
        </w:tc>
        <w:tc>
          <w:tcPr>
            <w:tcW w:w="1264" w:type="dxa"/>
            <w:tcBorders>
              <w:top w:val="nil"/>
              <w:left w:val="nil"/>
              <w:bottom w:val="single" w:sz="4" w:space="0" w:color="auto"/>
              <w:right w:val="single" w:sz="4" w:space="0" w:color="auto"/>
            </w:tcBorders>
            <w:vAlign w:val="center"/>
          </w:tcPr>
          <w:p w:rsidR="002D74BB" w:rsidRDefault="002D74BB" w:rsidP="00C75B78">
            <w:pPr>
              <w:jc w:val="center"/>
              <w:rPr>
                <w:color w:val="000000"/>
                <w:sz w:val="26"/>
                <w:szCs w:val="26"/>
              </w:rPr>
            </w:pPr>
            <w:r>
              <w:rPr>
                <w:color w:val="000000"/>
                <w:sz w:val="26"/>
                <w:szCs w:val="26"/>
              </w:rPr>
              <w:t>387,7</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441592" w:rsidRDefault="002D74BB" w:rsidP="00C75B78">
            <w:pPr>
              <w:rPr>
                <w:color w:val="000000"/>
                <w:sz w:val="26"/>
                <w:szCs w:val="26"/>
              </w:rPr>
            </w:pPr>
            <w:r w:rsidRPr="00441592">
              <w:rPr>
                <w:color w:val="000000"/>
                <w:sz w:val="26"/>
                <w:szCs w:val="26"/>
              </w:rPr>
              <w:t>Субсидия на реализацию мероприятий по обеспечению доступа к воде питьевого качества населения сельских территорий</w:t>
            </w:r>
          </w:p>
        </w:tc>
        <w:tc>
          <w:tcPr>
            <w:tcW w:w="1558" w:type="dxa"/>
            <w:tcBorders>
              <w:top w:val="nil"/>
              <w:left w:val="nil"/>
              <w:bottom w:val="single" w:sz="4" w:space="0" w:color="auto"/>
              <w:right w:val="single" w:sz="4" w:space="0" w:color="auto"/>
            </w:tcBorders>
            <w:noWrap/>
            <w:vAlign w:val="center"/>
          </w:tcPr>
          <w:p w:rsidR="002D74BB" w:rsidRDefault="002D74BB" w:rsidP="00C75B78">
            <w:pPr>
              <w:jc w:val="center"/>
              <w:rPr>
                <w:color w:val="000000"/>
                <w:sz w:val="26"/>
                <w:szCs w:val="26"/>
              </w:rPr>
            </w:pPr>
            <w:r>
              <w:rPr>
                <w:color w:val="000000"/>
                <w:sz w:val="26"/>
                <w:szCs w:val="26"/>
              </w:rPr>
              <w:t>727,1</w:t>
            </w:r>
          </w:p>
        </w:tc>
        <w:tc>
          <w:tcPr>
            <w:tcW w:w="1264" w:type="dxa"/>
            <w:tcBorders>
              <w:top w:val="nil"/>
              <w:left w:val="nil"/>
              <w:bottom w:val="single" w:sz="4" w:space="0" w:color="auto"/>
              <w:right w:val="single" w:sz="4" w:space="0" w:color="auto"/>
            </w:tcBorders>
            <w:vAlign w:val="center"/>
          </w:tcPr>
          <w:p w:rsidR="002D74BB" w:rsidRDefault="002D74BB" w:rsidP="00C75B78">
            <w:pPr>
              <w:jc w:val="center"/>
              <w:rPr>
                <w:color w:val="000000"/>
                <w:sz w:val="26"/>
                <w:szCs w:val="26"/>
              </w:rPr>
            </w:pPr>
            <w:r>
              <w:rPr>
                <w:color w:val="000000"/>
                <w:sz w:val="26"/>
                <w:szCs w:val="26"/>
              </w:rPr>
              <w:t>727,1</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441592" w:rsidRDefault="002D74BB" w:rsidP="00C75B78">
            <w:pPr>
              <w:rPr>
                <w:color w:val="000000"/>
                <w:sz w:val="26"/>
                <w:szCs w:val="26"/>
              </w:rPr>
            </w:pPr>
            <w:r w:rsidRPr="00441592">
              <w:rPr>
                <w:color w:val="000000"/>
                <w:sz w:val="26"/>
                <w:szCs w:val="26"/>
              </w:rPr>
              <w:t>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w:t>
            </w:r>
          </w:p>
        </w:tc>
        <w:tc>
          <w:tcPr>
            <w:tcW w:w="1558" w:type="dxa"/>
            <w:tcBorders>
              <w:top w:val="nil"/>
              <w:left w:val="nil"/>
              <w:bottom w:val="single" w:sz="4" w:space="0" w:color="auto"/>
              <w:right w:val="single" w:sz="4" w:space="0" w:color="auto"/>
            </w:tcBorders>
            <w:noWrap/>
            <w:vAlign w:val="center"/>
          </w:tcPr>
          <w:p w:rsidR="002D74BB" w:rsidRDefault="002D74BB" w:rsidP="00C75B78">
            <w:pPr>
              <w:jc w:val="center"/>
              <w:rPr>
                <w:color w:val="000000"/>
                <w:sz w:val="26"/>
                <w:szCs w:val="26"/>
              </w:rPr>
            </w:pPr>
            <w:r>
              <w:rPr>
                <w:color w:val="000000"/>
                <w:sz w:val="26"/>
                <w:szCs w:val="26"/>
              </w:rPr>
              <w:t>90 000,0</w:t>
            </w:r>
          </w:p>
        </w:tc>
        <w:tc>
          <w:tcPr>
            <w:tcW w:w="1264" w:type="dxa"/>
            <w:tcBorders>
              <w:top w:val="nil"/>
              <w:left w:val="nil"/>
              <w:bottom w:val="single" w:sz="4" w:space="0" w:color="auto"/>
              <w:right w:val="single" w:sz="4" w:space="0" w:color="auto"/>
            </w:tcBorders>
            <w:vAlign w:val="center"/>
          </w:tcPr>
          <w:p w:rsidR="002D74BB" w:rsidRDefault="002D74BB" w:rsidP="00C75B78">
            <w:pPr>
              <w:jc w:val="center"/>
              <w:rPr>
                <w:color w:val="000000"/>
                <w:sz w:val="26"/>
                <w:szCs w:val="26"/>
              </w:rPr>
            </w:pPr>
            <w:r>
              <w:rPr>
                <w:color w:val="000000"/>
                <w:sz w:val="26"/>
                <w:szCs w:val="26"/>
              </w:rPr>
              <w:t>0,0</w:t>
            </w:r>
          </w:p>
        </w:tc>
      </w:tr>
      <w:tr w:rsidR="002D74BB" w:rsidRPr="00500538" w:rsidTr="00356769">
        <w:trPr>
          <w:cantSplit/>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A90895" w:rsidRDefault="002D74BB" w:rsidP="00C75B78">
            <w:pPr>
              <w:rPr>
                <w:color w:val="000000"/>
                <w:sz w:val="26"/>
                <w:szCs w:val="26"/>
              </w:rPr>
            </w:pPr>
            <w:r w:rsidRPr="00B164F7">
              <w:rPr>
                <w:color w:val="000000"/>
                <w:sz w:val="26"/>
                <w:szCs w:val="26"/>
              </w:rPr>
              <w:t>Субсидия на обеспечение организации отдыха детей в каникулярное время</w:t>
            </w:r>
          </w:p>
        </w:tc>
        <w:tc>
          <w:tcPr>
            <w:tcW w:w="1558" w:type="dxa"/>
            <w:tcBorders>
              <w:top w:val="nil"/>
              <w:left w:val="nil"/>
              <w:bottom w:val="single" w:sz="4" w:space="0" w:color="auto"/>
              <w:right w:val="single" w:sz="4" w:space="0" w:color="auto"/>
            </w:tcBorders>
            <w:noWrap/>
            <w:vAlign w:val="center"/>
          </w:tcPr>
          <w:p w:rsidR="002D74BB" w:rsidRPr="00A90895" w:rsidRDefault="002D74BB" w:rsidP="00C75B78">
            <w:pPr>
              <w:jc w:val="center"/>
              <w:rPr>
                <w:color w:val="000000"/>
                <w:sz w:val="26"/>
                <w:szCs w:val="26"/>
              </w:rPr>
            </w:pPr>
            <w:r>
              <w:rPr>
                <w:color w:val="000000"/>
                <w:sz w:val="26"/>
                <w:szCs w:val="26"/>
              </w:rPr>
              <w:t>1 776,7</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1 776,7</w:t>
            </w:r>
          </w:p>
        </w:tc>
      </w:tr>
      <w:tr w:rsidR="002D74BB" w:rsidRPr="00500538" w:rsidTr="00356769">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в рамках регионального проекта «Спорт – норма жизни»</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682,5</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682,5</w:t>
            </w:r>
          </w:p>
        </w:tc>
      </w:tr>
      <w:tr w:rsidR="002D74BB" w:rsidRPr="00500538" w:rsidTr="00356769">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sidRPr="00500538">
              <w:rPr>
                <w:b/>
                <w:bCs/>
                <w:color w:val="000000"/>
                <w:sz w:val="26"/>
                <w:szCs w:val="26"/>
              </w:rPr>
              <w:t>2 02 30000 00 0000 150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b/>
                <w:bCs/>
                <w:color w:val="000000"/>
                <w:sz w:val="26"/>
                <w:szCs w:val="26"/>
              </w:rPr>
            </w:pPr>
            <w:r w:rsidRPr="00500538">
              <w:rPr>
                <w:b/>
                <w:bCs/>
                <w:color w:val="000000"/>
                <w:sz w:val="26"/>
                <w:szCs w:val="26"/>
              </w:rPr>
              <w:t xml:space="preserve">Субвенции бюджетам бюджетной системы Российской Федерации </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b/>
                <w:bCs/>
                <w:color w:val="000000"/>
                <w:sz w:val="26"/>
                <w:szCs w:val="26"/>
              </w:rPr>
            </w:pPr>
            <w:r>
              <w:rPr>
                <w:b/>
                <w:bCs/>
                <w:color w:val="000000"/>
                <w:sz w:val="26"/>
                <w:szCs w:val="26"/>
              </w:rPr>
              <w:t>369 109,6</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Pr>
                <w:b/>
                <w:bCs/>
                <w:color w:val="000000"/>
                <w:sz w:val="26"/>
                <w:szCs w:val="26"/>
              </w:rPr>
              <w:t>369 385,7</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sidRPr="00500538">
              <w:rPr>
                <w:b/>
                <w:bCs/>
                <w:color w:val="000000"/>
                <w:sz w:val="26"/>
                <w:szCs w:val="26"/>
              </w:rPr>
              <w:t>2 02 30024 05 0000 150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b/>
                <w:bCs/>
                <w:color w:val="000000"/>
                <w:sz w:val="26"/>
                <w:szCs w:val="26"/>
              </w:rPr>
            </w:pPr>
            <w:r w:rsidRPr="00500538">
              <w:rPr>
                <w:b/>
                <w:bCs/>
                <w:color w:val="000000"/>
                <w:sz w:val="26"/>
                <w:szCs w:val="26"/>
              </w:rPr>
              <w:t>Субвенции бюджетам муниципальных районов на выполнение передаваемых полномочий субъектов Российской Федерации</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b/>
                <w:bCs/>
                <w:color w:val="000000"/>
                <w:sz w:val="26"/>
                <w:szCs w:val="26"/>
              </w:rPr>
            </w:pPr>
            <w:r>
              <w:rPr>
                <w:b/>
                <w:bCs/>
                <w:color w:val="000000"/>
                <w:sz w:val="26"/>
                <w:szCs w:val="26"/>
              </w:rPr>
              <w:t>307 786,8</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Pr>
                <w:b/>
                <w:bCs/>
                <w:color w:val="000000"/>
                <w:sz w:val="26"/>
                <w:szCs w:val="26"/>
              </w:rPr>
              <w:t>307 835,6</w:t>
            </w:r>
          </w:p>
        </w:tc>
      </w:tr>
      <w:tr w:rsidR="002D74BB" w:rsidRPr="00500538" w:rsidTr="00356769">
        <w:trPr>
          <w:cantSplit/>
          <w:jc w:val="center"/>
        </w:trPr>
        <w:tc>
          <w:tcPr>
            <w:tcW w:w="2977" w:type="dxa"/>
            <w:vMerge w:val="restart"/>
            <w:tcBorders>
              <w:top w:val="nil"/>
              <w:left w:val="single" w:sz="4" w:space="0" w:color="auto"/>
              <w:right w:val="single" w:sz="4" w:space="0" w:color="auto"/>
            </w:tcBorders>
            <w:vAlign w:val="center"/>
          </w:tcPr>
          <w:p w:rsidR="002D74BB" w:rsidRPr="00500538" w:rsidRDefault="002D74BB" w:rsidP="00C75B78">
            <w:pPr>
              <w:rPr>
                <w:color w:val="000000"/>
              </w:rPr>
            </w:pPr>
            <w:r w:rsidRPr="00500538">
              <w:rPr>
                <w:color w:val="000000"/>
              </w:rPr>
              <w:t> </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в том числе:</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842,3</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842,3</w:t>
            </w:r>
          </w:p>
        </w:tc>
      </w:tr>
      <w:tr w:rsidR="002D74BB" w:rsidRPr="00500538" w:rsidTr="00356769">
        <w:trPr>
          <w:cantSplit/>
          <w:jc w:val="center"/>
        </w:trPr>
        <w:tc>
          <w:tcPr>
            <w:tcW w:w="2977" w:type="dxa"/>
            <w:vMerge/>
            <w:tcBorders>
              <w:left w:val="single" w:sz="4" w:space="0" w:color="auto"/>
              <w:bottom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переданных отдельных государственных полномочий по регистрации коллективных договоров</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209,2</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209,2</w:t>
            </w:r>
          </w:p>
        </w:tc>
      </w:tr>
      <w:tr w:rsidR="002D74BB" w:rsidRPr="00500538" w:rsidTr="00356769">
        <w:trPr>
          <w:cantSplit/>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63,2</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63,2</w:t>
            </w:r>
          </w:p>
        </w:tc>
      </w:tr>
      <w:tr w:rsidR="002D74BB" w:rsidRPr="00500538" w:rsidTr="00356769">
        <w:trPr>
          <w:cantSplit/>
          <w:jc w:val="center"/>
        </w:trPr>
        <w:tc>
          <w:tcPr>
            <w:tcW w:w="2977" w:type="dxa"/>
            <w:vMerge w:val="restart"/>
            <w:tcBorders>
              <w:top w:val="single" w:sz="4" w:space="0" w:color="auto"/>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28,6</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28,6</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 xml:space="preserve">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212,1</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212,1</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отдельных государственных полномочий по опеке и попечительству в отношении несовершеннолетних граждан</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6 743,5</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6 743,5</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975,9</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975,9</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 xml:space="preserve">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241 392,0</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241 392,0</w:t>
            </w:r>
          </w:p>
        </w:tc>
      </w:tr>
      <w:tr w:rsidR="002D74BB" w:rsidRPr="00500538" w:rsidTr="00356769">
        <w:trPr>
          <w:cantSplit/>
          <w:jc w:val="center"/>
        </w:trPr>
        <w:tc>
          <w:tcPr>
            <w:tcW w:w="2977" w:type="dxa"/>
            <w:vMerge/>
            <w:tcBorders>
              <w:left w:val="single" w:sz="4" w:space="0" w:color="auto"/>
              <w:bottom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32 578,3</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32 578,3</w:t>
            </w:r>
          </w:p>
        </w:tc>
      </w:tr>
      <w:tr w:rsidR="002D74BB" w:rsidRPr="00500538" w:rsidTr="00356769">
        <w:trPr>
          <w:cantSplit/>
          <w:trHeight w:val="1728"/>
          <w:jc w:val="center"/>
        </w:trPr>
        <w:tc>
          <w:tcPr>
            <w:tcW w:w="2977" w:type="dxa"/>
            <w:vMerge w:val="restart"/>
            <w:tcBorders>
              <w:top w:val="single" w:sz="4" w:space="0" w:color="auto"/>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916,6</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916,6</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16 439,5</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16 488,3</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отдельных государственных полномочий по опеке и попечительству в отношении совершеннолетних граждан</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142,8</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142,8</w:t>
            </w:r>
          </w:p>
        </w:tc>
      </w:tr>
      <w:tr w:rsidR="002D74BB" w:rsidRPr="00500538" w:rsidTr="00356769">
        <w:trPr>
          <w:cantSplit/>
          <w:jc w:val="center"/>
        </w:trPr>
        <w:tc>
          <w:tcPr>
            <w:tcW w:w="2977" w:type="dxa"/>
            <w:vMerge/>
            <w:tcBorders>
              <w:left w:val="single" w:sz="4" w:space="0" w:color="auto"/>
              <w:bottom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843,2</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843,2</w:t>
            </w:r>
          </w:p>
        </w:tc>
      </w:tr>
      <w:tr w:rsidR="002D74BB" w:rsidRPr="00500538" w:rsidTr="00356769">
        <w:trPr>
          <w:cantSplit/>
          <w:jc w:val="center"/>
        </w:trPr>
        <w:tc>
          <w:tcPr>
            <w:tcW w:w="2977" w:type="dxa"/>
            <w:vMerge w:val="restart"/>
            <w:tcBorders>
              <w:top w:val="single" w:sz="4" w:space="0" w:color="auto"/>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441,7</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441,7</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526,8</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526,8</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1 188,0</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1 188,0</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осуществление отдельных государственных полномочий по государственной поддержке сельскохозяйственного производства</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4 243,1</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4 243,1</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из них:</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осуществление управленческих функций органами местного самоуправления</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2 004,5</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2 004,5</w:t>
            </w:r>
          </w:p>
        </w:tc>
      </w:tr>
      <w:tr w:rsidR="002D74BB" w:rsidRPr="00500538" w:rsidTr="00356769">
        <w:trPr>
          <w:cantSplit/>
          <w:jc w:val="center"/>
        </w:trPr>
        <w:tc>
          <w:tcPr>
            <w:tcW w:w="2977" w:type="dxa"/>
            <w:vMerge/>
            <w:tcBorders>
              <w:left w:val="single" w:sz="4" w:space="0" w:color="auto"/>
              <w:bottom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поддержка малых форм хозяйствования</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2 238,6</w:t>
            </w:r>
          </w:p>
        </w:tc>
        <w:tc>
          <w:tcPr>
            <w:tcW w:w="1264" w:type="dxa"/>
            <w:tcBorders>
              <w:top w:val="nil"/>
              <w:left w:val="nil"/>
              <w:bottom w:val="single" w:sz="4" w:space="0" w:color="auto"/>
              <w:right w:val="single" w:sz="4" w:space="0" w:color="auto"/>
            </w:tcBorders>
            <w:vAlign w:val="center"/>
          </w:tcPr>
          <w:p w:rsidR="002D74BB" w:rsidRPr="00500538" w:rsidRDefault="002D74BB" w:rsidP="000A0D4E">
            <w:pPr>
              <w:jc w:val="center"/>
              <w:rPr>
                <w:color w:val="000000"/>
                <w:sz w:val="26"/>
                <w:szCs w:val="26"/>
              </w:rPr>
            </w:pPr>
            <w:r>
              <w:rPr>
                <w:color w:val="000000"/>
                <w:sz w:val="26"/>
                <w:szCs w:val="26"/>
              </w:rPr>
              <w:t>2 238,6</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color w:val="000000"/>
                <w:sz w:val="26"/>
                <w:szCs w:val="26"/>
              </w:rPr>
            </w:pPr>
            <w:r w:rsidRPr="00500538">
              <w:rPr>
                <w:color w:val="000000"/>
                <w:sz w:val="26"/>
                <w:szCs w:val="26"/>
              </w:rPr>
              <w:t>2 02 30027 05 0000 150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52 473,0</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52 473,0</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color w:val="000000"/>
                <w:sz w:val="26"/>
                <w:szCs w:val="26"/>
              </w:rPr>
            </w:pPr>
            <w:r w:rsidRPr="00500538">
              <w:rPr>
                <w:color w:val="000000"/>
                <w:sz w:val="26"/>
                <w:szCs w:val="26"/>
              </w:rPr>
              <w:t> </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из них:</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p>
        </w:tc>
      </w:tr>
      <w:tr w:rsidR="002D74BB" w:rsidRPr="00500538" w:rsidTr="00356769">
        <w:trPr>
          <w:cantSplit/>
          <w:jc w:val="center"/>
        </w:trPr>
        <w:tc>
          <w:tcPr>
            <w:tcW w:w="2977" w:type="dxa"/>
            <w:vMerge w:val="restart"/>
            <w:tcBorders>
              <w:top w:val="nil"/>
              <w:left w:val="single" w:sz="4" w:space="0" w:color="auto"/>
              <w:right w:val="single" w:sz="4" w:space="0" w:color="auto"/>
            </w:tcBorders>
            <w:vAlign w:val="center"/>
          </w:tcPr>
          <w:p w:rsidR="002D74BB" w:rsidRPr="00500538" w:rsidRDefault="002D74BB" w:rsidP="00C75B78">
            <w:pPr>
              <w:jc w:val="center"/>
              <w:rPr>
                <w:color w:val="000000"/>
                <w:sz w:val="26"/>
                <w:szCs w:val="26"/>
              </w:rPr>
            </w:pPr>
            <w:r w:rsidRPr="00500538">
              <w:rPr>
                <w:color w:val="000000"/>
                <w:sz w:val="26"/>
                <w:szCs w:val="26"/>
              </w:rPr>
              <w:t>2 02 35082 05 0000 150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51 807,0</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51 807,0</w:t>
            </w:r>
          </w:p>
        </w:tc>
      </w:tr>
      <w:tr w:rsidR="002D74BB" w:rsidRPr="00500538" w:rsidTr="00356769">
        <w:trPr>
          <w:cantSplit/>
          <w:jc w:val="center"/>
        </w:trPr>
        <w:tc>
          <w:tcPr>
            <w:tcW w:w="2977" w:type="dxa"/>
            <w:vMerge/>
            <w:tcBorders>
              <w:left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Субвенция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666,0</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666,0</w:t>
            </w:r>
          </w:p>
        </w:tc>
      </w:tr>
      <w:tr w:rsidR="002D74BB" w:rsidRPr="00500538" w:rsidTr="00356769">
        <w:trPr>
          <w:cantSplit/>
          <w:jc w:val="center"/>
        </w:trPr>
        <w:tc>
          <w:tcPr>
            <w:tcW w:w="2977" w:type="dxa"/>
            <w:vMerge/>
            <w:tcBorders>
              <w:left w:val="single" w:sz="4" w:space="0" w:color="auto"/>
              <w:bottom w:val="single" w:sz="4" w:space="0" w:color="auto"/>
              <w:right w:val="single" w:sz="4" w:space="0" w:color="auto"/>
            </w:tcBorders>
            <w:vAlign w:val="center"/>
          </w:tcPr>
          <w:p w:rsidR="002D74BB" w:rsidRPr="00500538" w:rsidRDefault="002D74BB" w:rsidP="00C75B78">
            <w:pPr>
              <w:jc w:val="center"/>
              <w:rPr>
                <w:color w:val="000000"/>
                <w:sz w:val="26"/>
                <w:szCs w:val="26"/>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7 390,9</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7 419,3</w:t>
            </w:r>
          </w:p>
        </w:tc>
      </w:tr>
      <w:tr w:rsidR="002D74BB" w:rsidRPr="00500538" w:rsidTr="00356769">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jc w:val="center"/>
              <w:rPr>
                <w:color w:val="000000"/>
                <w:sz w:val="26"/>
                <w:szCs w:val="26"/>
              </w:rPr>
            </w:pPr>
            <w:r w:rsidRPr="00F574C4">
              <w:rPr>
                <w:color w:val="000000"/>
                <w:sz w:val="26"/>
                <w:szCs w:val="26"/>
              </w:rPr>
              <w:t>2.02.35118.05.0000.150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F574C4">
              <w:rPr>
                <w:color w:val="000000"/>
                <w:sz w:val="26"/>
                <w:szCs w:val="26"/>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558" w:type="dxa"/>
            <w:tcBorders>
              <w:top w:val="nil"/>
              <w:left w:val="nil"/>
              <w:bottom w:val="single" w:sz="4" w:space="0" w:color="auto"/>
              <w:right w:val="single" w:sz="4" w:space="0" w:color="auto"/>
            </w:tcBorders>
            <w:noWrap/>
            <w:vAlign w:val="center"/>
          </w:tcPr>
          <w:p w:rsidR="002D74BB" w:rsidRDefault="002D74BB" w:rsidP="00C75B78">
            <w:pPr>
              <w:jc w:val="center"/>
              <w:rPr>
                <w:color w:val="000000"/>
                <w:sz w:val="26"/>
                <w:szCs w:val="26"/>
              </w:rPr>
            </w:pPr>
            <w:r>
              <w:rPr>
                <w:color w:val="000000"/>
                <w:sz w:val="26"/>
                <w:szCs w:val="26"/>
              </w:rPr>
              <w:t>1 450,9</w:t>
            </w:r>
          </w:p>
        </w:tc>
        <w:tc>
          <w:tcPr>
            <w:tcW w:w="1264" w:type="dxa"/>
            <w:tcBorders>
              <w:top w:val="nil"/>
              <w:left w:val="nil"/>
              <w:bottom w:val="single" w:sz="4" w:space="0" w:color="auto"/>
              <w:right w:val="single" w:sz="4" w:space="0" w:color="auto"/>
            </w:tcBorders>
            <w:vAlign w:val="center"/>
          </w:tcPr>
          <w:p w:rsidR="002D74BB" w:rsidRDefault="002D74BB" w:rsidP="00C75B78">
            <w:pPr>
              <w:jc w:val="center"/>
              <w:rPr>
                <w:color w:val="000000"/>
                <w:sz w:val="26"/>
                <w:szCs w:val="26"/>
              </w:rPr>
            </w:pPr>
            <w:r>
              <w:rPr>
                <w:color w:val="000000"/>
                <w:sz w:val="26"/>
                <w:szCs w:val="26"/>
              </w:rPr>
              <w:t>1 589,8</w:t>
            </w:r>
          </w:p>
        </w:tc>
      </w:tr>
      <w:tr w:rsidR="002D74BB" w:rsidRPr="00500538" w:rsidTr="00356769">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jc w:val="center"/>
              <w:rPr>
                <w:color w:val="000000"/>
                <w:sz w:val="26"/>
                <w:szCs w:val="26"/>
              </w:rPr>
            </w:pPr>
            <w:r w:rsidRPr="008D2993">
              <w:rPr>
                <w:color w:val="000000"/>
                <w:sz w:val="26"/>
                <w:szCs w:val="26"/>
              </w:rPr>
              <w:t>2.02.35120.05.0000.150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8D2993">
              <w:rPr>
                <w:color w:val="000000"/>
                <w:sz w:val="26"/>
                <w:szCs w:val="26"/>
              </w:rPr>
              <w:t>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8" w:type="dxa"/>
            <w:tcBorders>
              <w:top w:val="nil"/>
              <w:left w:val="nil"/>
              <w:bottom w:val="single" w:sz="4" w:space="0" w:color="auto"/>
              <w:right w:val="single" w:sz="4" w:space="0" w:color="auto"/>
            </w:tcBorders>
            <w:noWrap/>
            <w:vAlign w:val="center"/>
          </w:tcPr>
          <w:p w:rsidR="002D74BB" w:rsidRDefault="002D74BB" w:rsidP="00C75B78">
            <w:pPr>
              <w:jc w:val="center"/>
              <w:rPr>
                <w:color w:val="000000"/>
                <w:sz w:val="26"/>
                <w:szCs w:val="26"/>
              </w:rPr>
            </w:pPr>
            <w:r>
              <w:rPr>
                <w:color w:val="000000"/>
                <w:sz w:val="26"/>
                <w:szCs w:val="26"/>
              </w:rPr>
              <w:t>8,0</w:t>
            </w:r>
          </w:p>
        </w:tc>
        <w:tc>
          <w:tcPr>
            <w:tcW w:w="1264" w:type="dxa"/>
            <w:tcBorders>
              <w:top w:val="nil"/>
              <w:left w:val="nil"/>
              <w:bottom w:val="single" w:sz="4" w:space="0" w:color="auto"/>
              <w:right w:val="single" w:sz="4" w:space="0" w:color="auto"/>
            </w:tcBorders>
            <w:vAlign w:val="center"/>
          </w:tcPr>
          <w:p w:rsidR="002D74BB" w:rsidRDefault="002D74BB" w:rsidP="00C75B78">
            <w:pPr>
              <w:jc w:val="center"/>
              <w:rPr>
                <w:color w:val="000000"/>
                <w:sz w:val="26"/>
                <w:szCs w:val="26"/>
              </w:rPr>
            </w:pPr>
            <w:r>
              <w:rPr>
                <w:color w:val="000000"/>
                <w:sz w:val="26"/>
                <w:szCs w:val="26"/>
              </w:rPr>
              <w:t>68,0</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sidRPr="00500538">
              <w:rPr>
                <w:b/>
                <w:bCs/>
                <w:color w:val="000000"/>
                <w:sz w:val="26"/>
                <w:szCs w:val="26"/>
              </w:rPr>
              <w:t>2 02 40000 00 0000 150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b/>
                <w:bCs/>
                <w:color w:val="000000"/>
                <w:sz w:val="26"/>
                <w:szCs w:val="26"/>
              </w:rPr>
            </w:pPr>
            <w:r w:rsidRPr="00500538">
              <w:rPr>
                <w:b/>
                <w:bCs/>
                <w:color w:val="000000"/>
                <w:sz w:val="26"/>
                <w:szCs w:val="26"/>
              </w:rPr>
              <w:t>Иные межбюджетные трансферты</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b/>
                <w:bCs/>
                <w:color w:val="000000"/>
                <w:sz w:val="26"/>
                <w:szCs w:val="26"/>
              </w:rPr>
            </w:pPr>
            <w:r>
              <w:rPr>
                <w:b/>
                <w:bCs/>
                <w:color w:val="000000"/>
                <w:sz w:val="26"/>
                <w:szCs w:val="26"/>
              </w:rPr>
              <w:t>19 167,8</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Pr>
                <w:b/>
                <w:bCs/>
                <w:color w:val="000000"/>
                <w:sz w:val="26"/>
                <w:szCs w:val="26"/>
              </w:rPr>
              <w:t>19 163,7</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8D2993" w:rsidRDefault="002D74BB" w:rsidP="00C75B78">
            <w:pPr>
              <w:jc w:val="center"/>
              <w:rPr>
                <w:bCs/>
                <w:color w:val="000000"/>
                <w:sz w:val="26"/>
                <w:szCs w:val="26"/>
              </w:rPr>
            </w:pPr>
            <w:r w:rsidRPr="008D2993">
              <w:rPr>
                <w:bCs/>
                <w:color w:val="000000"/>
                <w:sz w:val="26"/>
                <w:szCs w:val="26"/>
              </w:rPr>
              <w:t>2.02.45303.05.0000.150</w:t>
            </w:r>
          </w:p>
        </w:tc>
        <w:tc>
          <w:tcPr>
            <w:tcW w:w="4815" w:type="dxa"/>
            <w:tcBorders>
              <w:top w:val="nil"/>
              <w:left w:val="nil"/>
              <w:bottom w:val="single" w:sz="4" w:space="0" w:color="auto"/>
              <w:right w:val="single" w:sz="4" w:space="0" w:color="auto"/>
            </w:tcBorders>
            <w:vAlign w:val="center"/>
          </w:tcPr>
          <w:p w:rsidR="002D74BB" w:rsidRPr="008D2993" w:rsidRDefault="002D74BB" w:rsidP="00C75B78">
            <w:pPr>
              <w:rPr>
                <w:bCs/>
                <w:color w:val="000000"/>
                <w:sz w:val="26"/>
                <w:szCs w:val="26"/>
              </w:rPr>
            </w:pPr>
            <w:r w:rsidRPr="008D2993">
              <w:rPr>
                <w:bCs/>
                <w:color w:val="000000"/>
                <w:sz w:val="26"/>
                <w:szCs w:val="26"/>
              </w:rP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8" w:type="dxa"/>
            <w:tcBorders>
              <w:top w:val="nil"/>
              <w:left w:val="nil"/>
              <w:bottom w:val="single" w:sz="4" w:space="0" w:color="auto"/>
              <w:right w:val="single" w:sz="4" w:space="0" w:color="auto"/>
            </w:tcBorders>
            <w:noWrap/>
            <w:vAlign w:val="center"/>
          </w:tcPr>
          <w:p w:rsidR="002D74BB" w:rsidRPr="008D2993" w:rsidRDefault="002D74BB" w:rsidP="00C75B78">
            <w:pPr>
              <w:jc w:val="center"/>
              <w:rPr>
                <w:bCs/>
                <w:color w:val="000000"/>
                <w:sz w:val="26"/>
                <w:szCs w:val="26"/>
              </w:rPr>
            </w:pPr>
            <w:r>
              <w:rPr>
                <w:bCs/>
                <w:color w:val="000000"/>
                <w:sz w:val="26"/>
                <w:szCs w:val="26"/>
              </w:rPr>
              <w:t>16 991,1</w:t>
            </w:r>
          </w:p>
        </w:tc>
        <w:tc>
          <w:tcPr>
            <w:tcW w:w="1264" w:type="dxa"/>
            <w:tcBorders>
              <w:top w:val="nil"/>
              <w:left w:val="nil"/>
              <w:bottom w:val="single" w:sz="4" w:space="0" w:color="auto"/>
              <w:right w:val="single" w:sz="4" w:space="0" w:color="auto"/>
            </w:tcBorders>
            <w:vAlign w:val="center"/>
          </w:tcPr>
          <w:p w:rsidR="002D74BB" w:rsidRPr="008D2993" w:rsidRDefault="002D74BB" w:rsidP="00C75B78">
            <w:pPr>
              <w:jc w:val="center"/>
              <w:rPr>
                <w:bCs/>
                <w:color w:val="000000"/>
                <w:sz w:val="26"/>
                <w:szCs w:val="26"/>
              </w:rPr>
            </w:pPr>
            <w:r>
              <w:rPr>
                <w:bCs/>
                <w:color w:val="000000"/>
                <w:sz w:val="26"/>
                <w:szCs w:val="26"/>
              </w:rPr>
              <w:t>16 987,0</w:t>
            </w:r>
          </w:p>
        </w:tc>
      </w:tr>
      <w:tr w:rsidR="002D74BB" w:rsidRPr="00500538" w:rsidTr="00356769">
        <w:trPr>
          <w:cantSplit/>
          <w:jc w:val="center"/>
        </w:trPr>
        <w:tc>
          <w:tcPr>
            <w:tcW w:w="2977" w:type="dxa"/>
            <w:tcBorders>
              <w:top w:val="nil"/>
              <w:left w:val="single" w:sz="4" w:space="0" w:color="auto"/>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sidRPr="00500538">
              <w:rPr>
                <w:b/>
                <w:bCs/>
                <w:color w:val="000000"/>
                <w:sz w:val="26"/>
                <w:szCs w:val="26"/>
              </w:rPr>
              <w:t>2 02 49999 05 0000 150</w:t>
            </w: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b/>
                <w:bCs/>
                <w:color w:val="000000"/>
                <w:sz w:val="26"/>
                <w:szCs w:val="26"/>
              </w:rPr>
            </w:pPr>
            <w:r w:rsidRPr="00500538">
              <w:rPr>
                <w:b/>
                <w:bCs/>
                <w:color w:val="000000"/>
                <w:sz w:val="26"/>
                <w:szCs w:val="26"/>
              </w:rPr>
              <w:t>Прочие межбюджетные трансферты, передаваемые бюджетам муниципальных районов</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b/>
                <w:bCs/>
                <w:color w:val="000000"/>
                <w:sz w:val="26"/>
                <w:szCs w:val="26"/>
              </w:rPr>
            </w:pPr>
            <w:r>
              <w:rPr>
                <w:b/>
                <w:bCs/>
                <w:color w:val="000000"/>
                <w:sz w:val="26"/>
                <w:szCs w:val="26"/>
              </w:rPr>
              <w:t>2 176,7</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b/>
                <w:bCs/>
                <w:color w:val="000000"/>
                <w:sz w:val="26"/>
                <w:szCs w:val="26"/>
              </w:rPr>
            </w:pPr>
            <w:r>
              <w:rPr>
                <w:b/>
                <w:bCs/>
                <w:color w:val="000000"/>
                <w:sz w:val="26"/>
                <w:szCs w:val="26"/>
              </w:rPr>
              <w:t>2 176,7</w:t>
            </w:r>
          </w:p>
        </w:tc>
      </w:tr>
      <w:tr w:rsidR="002D74BB" w:rsidRPr="00500538" w:rsidTr="00356769">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jc w:val="center"/>
              <w:rPr>
                <w:color w:val="000000"/>
                <w:sz w:val="26"/>
                <w:szCs w:val="26"/>
              </w:rPr>
            </w:pPr>
            <w:r w:rsidRPr="00500538">
              <w:rPr>
                <w:color w:val="000000"/>
                <w:sz w:val="26"/>
                <w:szCs w:val="26"/>
              </w:rPr>
              <w:t> </w:t>
            </w:r>
          </w:p>
        </w:tc>
        <w:tc>
          <w:tcPr>
            <w:tcW w:w="4815" w:type="dxa"/>
            <w:tcBorders>
              <w:top w:val="single" w:sz="4" w:space="0" w:color="auto"/>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в том числе:</w:t>
            </w:r>
          </w:p>
        </w:tc>
        <w:tc>
          <w:tcPr>
            <w:tcW w:w="1558" w:type="dxa"/>
            <w:tcBorders>
              <w:top w:val="single" w:sz="4" w:space="0" w:color="auto"/>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p>
        </w:tc>
        <w:tc>
          <w:tcPr>
            <w:tcW w:w="1264" w:type="dxa"/>
            <w:tcBorders>
              <w:top w:val="single" w:sz="4" w:space="0" w:color="auto"/>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p>
        </w:tc>
      </w:tr>
      <w:tr w:rsidR="002D74BB" w:rsidRPr="00500538" w:rsidTr="00356769">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500538">
              <w:rPr>
                <w:color w:val="000000"/>
                <w:sz w:val="26"/>
                <w:szCs w:val="26"/>
              </w:rPr>
              <w:t xml:space="preserve">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1 512,6</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1 512,6</w:t>
            </w:r>
          </w:p>
        </w:tc>
      </w:tr>
      <w:tr w:rsidR="002D74BB" w:rsidRPr="00500538" w:rsidTr="00356769">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2D74BB" w:rsidRPr="00500538" w:rsidRDefault="002D74BB" w:rsidP="00C75B78">
            <w:pPr>
              <w:rPr>
                <w:color w:val="000000"/>
              </w:rPr>
            </w:pPr>
          </w:p>
        </w:tc>
        <w:tc>
          <w:tcPr>
            <w:tcW w:w="4815" w:type="dxa"/>
            <w:tcBorders>
              <w:top w:val="nil"/>
              <w:left w:val="nil"/>
              <w:bottom w:val="single" w:sz="4" w:space="0" w:color="auto"/>
              <w:right w:val="single" w:sz="4" w:space="0" w:color="auto"/>
            </w:tcBorders>
            <w:vAlign w:val="center"/>
          </w:tcPr>
          <w:p w:rsidR="002D74BB" w:rsidRPr="00500538" w:rsidRDefault="002D74BB" w:rsidP="00C75B78">
            <w:pPr>
              <w:rPr>
                <w:color w:val="000000"/>
                <w:sz w:val="26"/>
                <w:szCs w:val="26"/>
              </w:rPr>
            </w:pPr>
            <w:r w:rsidRPr="00C75B78">
              <w:rPr>
                <w:color w:val="000000"/>
                <w:sz w:val="26"/>
                <w:szCs w:val="26"/>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58" w:type="dxa"/>
            <w:tcBorders>
              <w:top w:val="nil"/>
              <w:left w:val="nil"/>
              <w:bottom w:val="single" w:sz="4" w:space="0" w:color="auto"/>
              <w:right w:val="single" w:sz="4" w:space="0" w:color="auto"/>
            </w:tcBorders>
            <w:noWrap/>
            <w:vAlign w:val="center"/>
          </w:tcPr>
          <w:p w:rsidR="002D74BB" w:rsidRPr="00500538" w:rsidRDefault="002D74BB" w:rsidP="00C75B78">
            <w:pPr>
              <w:jc w:val="center"/>
              <w:rPr>
                <w:color w:val="000000"/>
                <w:sz w:val="26"/>
                <w:szCs w:val="26"/>
              </w:rPr>
            </w:pPr>
            <w:r>
              <w:rPr>
                <w:color w:val="000000"/>
                <w:sz w:val="26"/>
                <w:szCs w:val="26"/>
              </w:rPr>
              <w:t>50,0</w:t>
            </w:r>
          </w:p>
        </w:tc>
        <w:tc>
          <w:tcPr>
            <w:tcW w:w="1264" w:type="dxa"/>
            <w:tcBorders>
              <w:top w:val="nil"/>
              <w:left w:val="nil"/>
              <w:bottom w:val="single" w:sz="4" w:space="0" w:color="auto"/>
              <w:right w:val="single" w:sz="4" w:space="0" w:color="auto"/>
            </w:tcBorders>
            <w:vAlign w:val="center"/>
          </w:tcPr>
          <w:p w:rsidR="002D74BB" w:rsidRPr="00500538" w:rsidRDefault="002D74BB" w:rsidP="00C75B78">
            <w:pPr>
              <w:jc w:val="center"/>
              <w:rPr>
                <w:color w:val="000000"/>
                <w:sz w:val="26"/>
                <w:szCs w:val="26"/>
              </w:rPr>
            </w:pPr>
            <w:r>
              <w:rPr>
                <w:color w:val="000000"/>
                <w:sz w:val="26"/>
                <w:szCs w:val="26"/>
              </w:rPr>
              <w:t>50,0</w:t>
            </w:r>
          </w:p>
        </w:tc>
      </w:tr>
      <w:tr w:rsidR="002D74BB" w:rsidRPr="00500538" w:rsidTr="00356769">
        <w:trPr>
          <w:cantSplit/>
          <w:jc w:val="center"/>
        </w:trPr>
        <w:tc>
          <w:tcPr>
            <w:tcW w:w="2977" w:type="dxa"/>
            <w:tcBorders>
              <w:top w:val="single" w:sz="4" w:space="0" w:color="auto"/>
              <w:left w:val="single" w:sz="4" w:space="0" w:color="auto"/>
              <w:bottom w:val="single" w:sz="4" w:space="0" w:color="auto"/>
              <w:right w:val="single" w:sz="4" w:space="0" w:color="auto"/>
            </w:tcBorders>
            <w:vAlign w:val="center"/>
          </w:tcPr>
          <w:p w:rsidR="002D74BB" w:rsidRPr="00356769" w:rsidRDefault="002D74BB" w:rsidP="008E3521">
            <w:pPr>
              <w:rPr>
                <w:color w:val="000000"/>
                <w:lang w:val="en-US"/>
              </w:rPr>
            </w:pPr>
          </w:p>
        </w:tc>
        <w:tc>
          <w:tcPr>
            <w:tcW w:w="4815" w:type="dxa"/>
            <w:tcBorders>
              <w:top w:val="single" w:sz="4" w:space="0" w:color="auto"/>
              <w:left w:val="nil"/>
              <w:bottom w:val="single" w:sz="4" w:space="0" w:color="auto"/>
              <w:right w:val="single" w:sz="4" w:space="0" w:color="auto"/>
            </w:tcBorders>
            <w:vAlign w:val="center"/>
          </w:tcPr>
          <w:p w:rsidR="002D74BB" w:rsidRPr="00500538" w:rsidRDefault="002D74BB" w:rsidP="008E3521">
            <w:pPr>
              <w:rPr>
                <w:color w:val="000000"/>
                <w:sz w:val="26"/>
                <w:szCs w:val="26"/>
              </w:rPr>
            </w:pPr>
            <w:r w:rsidRPr="00500538">
              <w:rPr>
                <w:color w:val="000000"/>
                <w:sz w:val="26"/>
                <w:szCs w:val="26"/>
              </w:rPr>
              <w:t xml:space="preserve">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w:t>
            </w:r>
          </w:p>
        </w:tc>
        <w:tc>
          <w:tcPr>
            <w:tcW w:w="1558" w:type="dxa"/>
            <w:tcBorders>
              <w:top w:val="single" w:sz="4" w:space="0" w:color="auto"/>
              <w:left w:val="nil"/>
              <w:bottom w:val="single" w:sz="4" w:space="0" w:color="auto"/>
              <w:right w:val="single" w:sz="4" w:space="0" w:color="auto"/>
            </w:tcBorders>
            <w:noWrap/>
            <w:vAlign w:val="center"/>
          </w:tcPr>
          <w:p w:rsidR="002D74BB" w:rsidRPr="00500538" w:rsidRDefault="002D74BB" w:rsidP="008E3521">
            <w:pPr>
              <w:jc w:val="center"/>
              <w:rPr>
                <w:color w:val="000000"/>
                <w:sz w:val="26"/>
                <w:szCs w:val="26"/>
              </w:rPr>
            </w:pPr>
            <w:r>
              <w:rPr>
                <w:color w:val="000000"/>
                <w:sz w:val="26"/>
                <w:szCs w:val="26"/>
              </w:rPr>
              <w:t>614,1</w:t>
            </w:r>
          </w:p>
        </w:tc>
        <w:tc>
          <w:tcPr>
            <w:tcW w:w="1264" w:type="dxa"/>
            <w:tcBorders>
              <w:top w:val="single" w:sz="4" w:space="0" w:color="auto"/>
              <w:left w:val="nil"/>
              <w:bottom w:val="single" w:sz="4" w:space="0" w:color="auto"/>
              <w:right w:val="single" w:sz="4" w:space="0" w:color="auto"/>
            </w:tcBorders>
            <w:vAlign w:val="center"/>
          </w:tcPr>
          <w:p w:rsidR="002D74BB" w:rsidRPr="00500538" w:rsidRDefault="002D74BB" w:rsidP="008E3521">
            <w:pPr>
              <w:jc w:val="center"/>
              <w:rPr>
                <w:color w:val="000000"/>
                <w:sz w:val="26"/>
                <w:szCs w:val="26"/>
              </w:rPr>
            </w:pPr>
            <w:r>
              <w:rPr>
                <w:color w:val="000000"/>
                <w:sz w:val="26"/>
                <w:szCs w:val="26"/>
              </w:rPr>
              <w:t>614,1</w:t>
            </w:r>
          </w:p>
        </w:tc>
      </w:tr>
    </w:tbl>
    <w:p w:rsidR="002D74BB" w:rsidRPr="008E3521" w:rsidRDefault="002D74BB">
      <w:pPr>
        <w:rPr>
          <w:sz w:val="28"/>
          <w:szCs w:val="28"/>
        </w:rPr>
      </w:pPr>
    </w:p>
    <w:p w:rsidR="002D74BB" w:rsidRPr="008E3521" w:rsidRDefault="002D74BB">
      <w:pPr>
        <w:rPr>
          <w:sz w:val="28"/>
          <w:szCs w:val="28"/>
        </w:rPr>
      </w:pPr>
    </w:p>
    <w:p w:rsidR="002D74BB" w:rsidRPr="008E3521" w:rsidRDefault="002D74BB">
      <w:pPr>
        <w:rPr>
          <w:sz w:val="28"/>
          <w:szCs w:val="28"/>
        </w:rPr>
      </w:pPr>
    </w:p>
    <w:p w:rsidR="002D74BB" w:rsidRPr="00A90895" w:rsidRDefault="002D74BB" w:rsidP="008E3521">
      <w:pPr>
        <w:ind w:left="-142"/>
        <w:rPr>
          <w:sz w:val="26"/>
          <w:szCs w:val="26"/>
        </w:rPr>
      </w:pPr>
      <w:bookmarkStart w:id="17" w:name="_Hlk24045545"/>
      <w:r w:rsidRPr="00A90895">
        <w:rPr>
          <w:rStyle w:val="fontstyle01"/>
          <w:sz w:val="26"/>
          <w:szCs w:val="26"/>
        </w:rPr>
        <w:t>Председатель Думы Молчановского района</w:t>
      </w:r>
      <w:r>
        <w:rPr>
          <w:rStyle w:val="fontstyle01"/>
          <w:sz w:val="26"/>
          <w:szCs w:val="26"/>
        </w:rPr>
        <w:t xml:space="preserve">                                                         </w:t>
      </w:r>
      <w:r w:rsidRPr="00A90895">
        <w:rPr>
          <w:rStyle w:val="fontstyle01"/>
          <w:sz w:val="26"/>
          <w:szCs w:val="26"/>
        </w:rPr>
        <w:t>С.В. Меньшова</w:t>
      </w:r>
    </w:p>
    <w:p w:rsidR="002D74BB" w:rsidRPr="008E3521" w:rsidRDefault="002D74BB" w:rsidP="00A90895">
      <w:pPr>
        <w:ind w:left="142"/>
        <w:rPr>
          <w:sz w:val="28"/>
          <w:szCs w:val="28"/>
        </w:rPr>
      </w:pPr>
    </w:p>
    <w:p w:rsidR="002D74BB" w:rsidRPr="008E3521" w:rsidRDefault="002D74BB" w:rsidP="00A90895">
      <w:pPr>
        <w:ind w:left="142"/>
        <w:rPr>
          <w:sz w:val="28"/>
          <w:szCs w:val="28"/>
        </w:rPr>
      </w:pPr>
    </w:p>
    <w:p w:rsidR="002D74BB" w:rsidRPr="008E3521" w:rsidRDefault="002D74BB" w:rsidP="00A90895">
      <w:pPr>
        <w:ind w:left="142"/>
        <w:rPr>
          <w:sz w:val="28"/>
          <w:szCs w:val="28"/>
        </w:rPr>
      </w:pPr>
    </w:p>
    <w:p w:rsidR="002D74BB" w:rsidRPr="00A90895" w:rsidRDefault="002D74BB" w:rsidP="008E3521">
      <w:pPr>
        <w:ind w:left="-142"/>
        <w:rPr>
          <w:bCs/>
          <w:sz w:val="26"/>
          <w:szCs w:val="26"/>
        </w:rPr>
      </w:pPr>
      <w:r w:rsidRPr="00A90895">
        <w:rPr>
          <w:rStyle w:val="fontstyle01"/>
          <w:sz w:val="26"/>
          <w:szCs w:val="26"/>
        </w:rPr>
        <w:t>Глава Молчановского района</w:t>
      </w:r>
      <w:r>
        <w:rPr>
          <w:rStyle w:val="fontstyle01"/>
          <w:sz w:val="26"/>
          <w:szCs w:val="26"/>
        </w:rPr>
        <w:t xml:space="preserve">                                                                                  </w:t>
      </w:r>
      <w:r w:rsidRPr="00A90895">
        <w:rPr>
          <w:rStyle w:val="fontstyle01"/>
          <w:sz w:val="26"/>
          <w:szCs w:val="26"/>
        </w:rPr>
        <w:t>Ю.Ю. Сальков</w:t>
      </w:r>
      <w:bookmarkEnd w:id="17"/>
    </w:p>
    <w:p w:rsidR="002D74BB" w:rsidRDefault="002D74BB" w:rsidP="00A90895">
      <w:pPr>
        <w:pStyle w:val="Heading1"/>
        <w:ind w:firstLine="5103"/>
      </w:pPr>
      <w:r>
        <w:br w:type="page"/>
      </w:r>
    </w:p>
    <w:p w:rsidR="002D74BB" w:rsidRPr="00A90895" w:rsidRDefault="002D74BB" w:rsidP="00A90895">
      <w:pPr>
        <w:pStyle w:val="Heading1"/>
        <w:ind w:firstLine="5103"/>
      </w:pPr>
      <w:r w:rsidRPr="00A90895">
        <w:t xml:space="preserve">Приложение </w:t>
      </w:r>
      <w:r>
        <w:t>2</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A90895">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A90895">
      <w:pPr>
        <w:ind w:left="5103"/>
        <w:rPr>
          <w:sz w:val="26"/>
          <w:szCs w:val="26"/>
        </w:rPr>
      </w:pPr>
      <w:r w:rsidRPr="00A90895">
        <w:rPr>
          <w:sz w:val="26"/>
          <w:szCs w:val="26"/>
        </w:rPr>
        <w:t>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A90895"/>
    <w:p w:rsidR="002D74BB" w:rsidRPr="00A90895" w:rsidRDefault="002D74BB" w:rsidP="00A90895">
      <w:pPr>
        <w:rPr>
          <w:bCs/>
          <w:sz w:val="26"/>
          <w:szCs w:val="26"/>
        </w:rPr>
      </w:pP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Источники внутреннего финансирования дефицита бюджета</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 муниципального образования «Молчановский район»</w:t>
      </w:r>
    </w:p>
    <w:p w:rsidR="002D74BB" w:rsidRPr="00A90895" w:rsidRDefault="002D74BB" w:rsidP="00A90895">
      <w:pPr>
        <w:jc w:val="center"/>
        <w:rPr>
          <w:bCs/>
          <w:sz w:val="26"/>
          <w:szCs w:val="26"/>
        </w:rPr>
      </w:pPr>
      <w:r w:rsidRPr="00A90895">
        <w:rPr>
          <w:rFonts w:ascii="TimesNewRoman" w:hAnsi="TimesNewRoman"/>
          <w:color w:val="000000"/>
          <w:sz w:val="26"/>
          <w:szCs w:val="26"/>
        </w:rPr>
        <w:t xml:space="preserve"> на 202</w:t>
      </w:r>
      <w:r>
        <w:rPr>
          <w:rFonts w:ascii="TimesNewRoman" w:hAnsi="TimesNewRoman"/>
          <w:color w:val="000000"/>
          <w:sz w:val="26"/>
          <w:szCs w:val="26"/>
        </w:rPr>
        <w:t>4</w:t>
      </w:r>
      <w:r w:rsidRPr="00A90895">
        <w:rPr>
          <w:rFonts w:ascii="TimesNewRoman" w:hAnsi="TimesNewRoman"/>
          <w:color w:val="000000"/>
          <w:sz w:val="26"/>
          <w:szCs w:val="26"/>
        </w:rPr>
        <w:t xml:space="preserve"> год и</w:t>
      </w:r>
      <w:r>
        <w:rPr>
          <w:rFonts w:ascii="TimesNewRoman" w:hAnsi="TimesNewRoman"/>
          <w:color w:val="000000"/>
          <w:sz w:val="26"/>
          <w:szCs w:val="26"/>
        </w:rPr>
        <w:t xml:space="preserve"> </w:t>
      </w:r>
      <w:r w:rsidRPr="00A90895">
        <w:rPr>
          <w:rFonts w:ascii="TimesNewRoman" w:hAnsi="TimesNewRoman"/>
          <w:color w:val="000000"/>
          <w:sz w:val="26"/>
          <w:szCs w:val="26"/>
        </w:rPr>
        <w:t>плановый период 202</w:t>
      </w:r>
      <w:r>
        <w:rPr>
          <w:rFonts w:ascii="TimesNewRoman" w:hAnsi="TimesNewRoman"/>
          <w:color w:val="000000"/>
          <w:sz w:val="26"/>
          <w:szCs w:val="26"/>
        </w:rPr>
        <w:t>5</w:t>
      </w:r>
      <w:r w:rsidRPr="00A90895">
        <w:rPr>
          <w:rFonts w:ascii="TimesNewRoman" w:hAnsi="TimesNewRoman"/>
          <w:color w:val="000000"/>
          <w:sz w:val="26"/>
          <w:szCs w:val="26"/>
        </w:rPr>
        <w:t xml:space="preserve"> и 202</w:t>
      </w:r>
      <w:r>
        <w:rPr>
          <w:rFonts w:ascii="TimesNewRoman" w:hAnsi="TimesNewRoman"/>
          <w:color w:val="000000"/>
          <w:sz w:val="26"/>
          <w:szCs w:val="26"/>
        </w:rPr>
        <w:t>6</w:t>
      </w:r>
      <w:r w:rsidRPr="00A90895">
        <w:rPr>
          <w:rFonts w:ascii="TimesNewRoman" w:hAnsi="TimesNewRoman"/>
          <w:color w:val="000000"/>
          <w:sz w:val="26"/>
          <w:szCs w:val="26"/>
        </w:rPr>
        <w:t xml:space="preserve"> годов</w:t>
      </w:r>
    </w:p>
    <w:p w:rsidR="002D74BB" w:rsidRPr="00A90895" w:rsidRDefault="002D74BB" w:rsidP="00A90895">
      <w:pPr>
        <w:jc w:val="center"/>
        <w:rPr>
          <w:bCs/>
          <w:sz w:val="26"/>
          <w:szCs w:val="26"/>
        </w:rPr>
      </w:pPr>
    </w:p>
    <w:p w:rsidR="002D74BB" w:rsidRPr="00A90895" w:rsidRDefault="002D74BB" w:rsidP="008E3521">
      <w:pPr>
        <w:ind w:left="5664" w:firstLine="708"/>
        <w:jc w:val="right"/>
        <w:rPr>
          <w:sz w:val="26"/>
          <w:szCs w:val="26"/>
        </w:rPr>
      </w:pPr>
      <w:r w:rsidRPr="00A90895">
        <w:rPr>
          <w:rFonts w:ascii="TimesNewRoman" w:hAnsi="TimesNewRoman"/>
          <w:color w:val="000000"/>
          <w:sz w:val="26"/>
          <w:szCs w:val="26"/>
        </w:rPr>
        <w:t>тыс. рублей</w:t>
      </w:r>
    </w:p>
    <w:tbl>
      <w:tblPr>
        <w:tblW w:w="103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374"/>
        <w:gridCol w:w="1410"/>
        <w:gridCol w:w="1260"/>
        <w:gridCol w:w="1303"/>
      </w:tblGrid>
      <w:tr w:rsidR="002D74BB" w:rsidRPr="00A90895" w:rsidTr="008E3521">
        <w:tc>
          <w:tcPr>
            <w:tcW w:w="637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sz w:val="26"/>
                <w:szCs w:val="26"/>
              </w:rPr>
            </w:pPr>
            <w:r w:rsidRPr="00A90895">
              <w:rPr>
                <w:rFonts w:ascii="TimesNewRoman" w:hAnsi="TimesNewRoman"/>
                <w:b/>
                <w:color w:val="000000"/>
                <w:sz w:val="26"/>
                <w:szCs w:val="26"/>
              </w:rPr>
              <w:t>Наименование</w:t>
            </w:r>
          </w:p>
        </w:tc>
        <w:tc>
          <w:tcPr>
            <w:tcW w:w="141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192490">
            <w:pPr>
              <w:jc w:val="center"/>
              <w:rPr>
                <w:b/>
                <w:sz w:val="26"/>
                <w:szCs w:val="26"/>
              </w:rPr>
            </w:pPr>
            <w:r w:rsidRPr="00A90895">
              <w:rPr>
                <w:rFonts w:ascii="TimesNewRoman" w:hAnsi="TimesNewRoman"/>
                <w:b/>
                <w:color w:val="000000"/>
                <w:sz w:val="26"/>
                <w:szCs w:val="26"/>
              </w:rPr>
              <w:t>202</w:t>
            </w:r>
            <w:r>
              <w:rPr>
                <w:rFonts w:ascii="TimesNewRoman" w:hAnsi="TimesNewRoman"/>
                <w:b/>
                <w:color w:val="000000"/>
                <w:sz w:val="26"/>
                <w:szCs w:val="26"/>
              </w:rPr>
              <w:t>4</w:t>
            </w:r>
            <w:r w:rsidRPr="00A90895">
              <w:rPr>
                <w:rFonts w:ascii="TimesNewRoman" w:hAnsi="TimesNewRoman"/>
                <w:b/>
                <w:color w:val="000000"/>
                <w:sz w:val="26"/>
                <w:szCs w:val="26"/>
              </w:rPr>
              <w:t xml:space="preserve"> год</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192490">
            <w:pPr>
              <w:jc w:val="center"/>
              <w:rPr>
                <w:b/>
                <w:sz w:val="26"/>
                <w:szCs w:val="26"/>
              </w:rPr>
            </w:pPr>
            <w:r w:rsidRPr="00A90895">
              <w:rPr>
                <w:rFonts w:ascii="TimesNewRoman" w:hAnsi="TimesNewRoman"/>
                <w:b/>
                <w:color w:val="000000"/>
                <w:sz w:val="26"/>
                <w:szCs w:val="26"/>
              </w:rPr>
              <w:t>202</w:t>
            </w:r>
            <w:r>
              <w:rPr>
                <w:rFonts w:ascii="TimesNewRoman" w:hAnsi="TimesNewRoman"/>
                <w:b/>
                <w:color w:val="000000"/>
                <w:sz w:val="26"/>
                <w:szCs w:val="26"/>
              </w:rPr>
              <w:t>5</w:t>
            </w:r>
            <w:r w:rsidRPr="00A90895">
              <w:rPr>
                <w:rFonts w:ascii="TimesNewRoman" w:hAnsi="TimesNewRoman"/>
                <w:b/>
                <w:color w:val="000000"/>
                <w:sz w:val="26"/>
                <w:szCs w:val="26"/>
              </w:rPr>
              <w:t xml:space="preserve"> год</w:t>
            </w:r>
          </w:p>
        </w:tc>
        <w:tc>
          <w:tcPr>
            <w:tcW w:w="130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192490">
            <w:pPr>
              <w:jc w:val="center"/>
              <w:rPr>
                <w:b/>
                <w:sz w:val="26"/>
                <w:szCs w:val="26"/>
              </w:rPr>
            </w:pPr>
            <w:r w:rsidRPr="00A90895">
              <w:rPr>
                <w:rFonts w:ascii="TimesNewRoman" w:hAnsi="TimesNewRoman"/>
                <w:b/>
                <w:color w:val="000000"/>
                <w:sz w:val="26"/>
                <w:szCs w:val="26"/>
              </w:rPr>
              <w:t>202</w:t>
            </w:r>
            <w:r>
              <w:rPr>
                <w:rFonts w:ascii="TimesNewRoman" w:hAnsi="TimesNewRoman"/>
                <w:b/>
                <w:color w:val="000000"/>
                <w:sz w:val="26"/>
                <w:szCs w:val="26"/>
              </w:rPr>
              <w:t>6</w:t>
            </w:r>
            <w:r w:rsidRPr="00A90895">
              <w:rPr>
                <w:rFonts w:ascii="TimesNewRoman" w:hAnsi="TimesNewRoman"/>
                <w:b/>
                <w:color w:val="000000"/>
                <w:sz w:val="26"/>
                <w:szCs w:val="26"/>
              </w:rPr>
              <w:t xml:space="preserve"> год</w:t>
            </w:r>
          </w:p>
        </w:tc>
      </w:tr>
      <w:tr w:rsidR="002D74BB" w:rsidRPr="00A90895" w:rsidTr="008E3521">
        <w:tc>
          <w:tcPr>
            <w:tcW w:w="637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color w:val="000000"/>
                <w:sz w:val="26"/>
                <w:szCs w:val="26"/>
              </w:rPr>
              <w:t xml:space="preserve">Разница между полученными и погашенными муниципальным образованием «Молчановский район» в валюте Российской Федерации бюджетными кредитами, предоставленными бюджету муниципального образования «Молчановский район» другими бюджетами бюджетной системы Российской Федерации </w:t>
            </w:r>
          </w:p>
        </w:tc>
        <w:tc>
          <w:tcPr>
            <w:tcW w:w="141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33E4">
            <w:pPr>
              <w:jc w:val="center"/>
              <w:rPr>
                <w:sz w:val="26"/>
                <w:szCs w:val="26"/>
              </w:rPr>
            </w:pPr>
            <w:r>
              <w:rPr>
                <w:sz w:val="26"/>
                <w:szCs w:val="26"/>
              </w:rPr>
              <w:t>- 2 971,3</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33E4">
            <w:pPr>
              <w:jc w:val="center"/>
              <w:rPr>
                <w:sz w:val="26"/>
                <w:szCs w:val="26"/>
              </w:rPr>
            </w:pPr>
            <w:r>
              <w:rPr>
                <w:sz w:val="26"/>
                <w:szCs w:val="26"/>
              </w:rPr>
              <w:t>- 2 686,6</w:t>
            </w:r>
          </w:p>
        </w:tc>
        <w:tc>
          <w:tcPr>
            <w:tcW w:w="130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sz w:val="26"/>
                <w:szCs w:val="26"/>
              </w:rPr>
            </w:pPr>
            <w:r>
              <w:rPr>
                <w:sz w:val="26"/>
                <w:szCs w:val="26"/>
              </w:rPr>
              <w:t>- 1 020,1</w:t>
            </w:r>
          </w:p>
        </w:tc>
      </w:tr>
      <w:tr w:rsidR="002D74BB" w:rsidRPr="00A90895" w:rsidTr="008E3521">
        <w:tc>
          <w:tcPr>
            <w:tcW w:w="637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rFonts w:ascii="TimesNewRoman" w:hAnsi="TimesNewRoman"/>
                <w:color w:val="000000"/>
                <w:sz w:val="26"/>
                <w:szCs w:val="26"/>
              </w:rPr>
            </w:pPr>
            <w:r w:rsidRPr="00A90895">
              <w:rPr>
                <w:rFonts w:ascii="TimesNewRoman" w:hAnsi="TimesNewRoman"/>
                <w:color w:val="000000"/>
                <w:sz w:val="26"/>
                <w:szCs w:val="26"/>
              </w:rPr>
              <w:t>Изменение остатков средств на счетах по учету средств бюджета муниципального образования «Молчановский район»</w:t>
            </w:r>
          </w:p>
        </w:tc>
        <w:tc>
          <w:tcPr>
            <w:tcW w:w="141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color w:val="000000"/>
                <w:sz w:val="26"/>
                <w:szCs w:val="26"/>
              </w:rPr>
            </w:pPr>
            <w:r>
              <w:rPr>
                <w:rFonts w:ascii="TimesNewRoman" w:hAnsi="TimesNewRoman"/>
                <w:color w:val="000000"/>
                <w:sz w:val="26"/>
                <w:szCs w:val="26"/>
              </w:rPr>
              <w:t>0,0</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color w:val="000000"/>
                <w:sz w:val="26"/>
                <w:szCs w:val="26"/>
              </w:rPr>
            </w:pPr>
            <w:r>
              <w:rPr>
                <w:rFonts w:ascii="TimesNewRoman" w:hAnsi="TimesNewRoman"/>
                <w:color w:val="000000"/>
                <w:sz w:val="26"/>
                <w:szCs w:val="26"/>
              </w:rPr>
              <w:t>0,0</w:t>
            </w:r>
          </w:p>
        </w:tc>
        <w:tc>
          <w:tcPr>
            <w:tcW w:w="130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color w:val="000000"/>
                <w:sz w:val="26"/>
                <w:szCs w:val="26"/>
              </w:rPr>
            </w:pPr>
            <w:r>
              <w:rPr>
                <w:rFonts w:ascii="TimesNewRoman" w:hAnsi="TimesNewRoman"/>
                <w:color w:val="000000"/>
                <w:sz w:val="26"/>
                <w:szCs w:val="26"/>
              </w:rPr>
              <w:t>0,0</w:t>
            </w:r>
          </w:p>
        </w:tc>
      </w:tr>
      <w:tr w:rsidR="002D74BB" w:rsidRPr="00A90895" w:rsidTr="008E3521">
        <w:tc>
          <w:tcPr>
            <w:tcW w:w="637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b/>
                <w:bCs/>
                <w:color w:val="000000"/>
                <w:sz w:val="26"/>
                <w:szCs w:val="26"/>
              </w:rPr>
              <w:t xml:space="preserve">Итого </w:t>
            </w:r>
          </w:p>
        </w:tc>
        <w:tc>
          <w:tcPr>
            <w:tcW w:w="1410" w:type="dxa"/>
            <w:tcBorders>
              <w:top w:val="single" w:sz="4" w:space="0" w:color="auto"/>
              <w:left w:val="single" w:sz="4" w:space="0" w:color="auto"/>
              <w:bottom w:val="single" w:sz="4" w:space="0" w:color="auto"/>
              <w:right w:val="single" w:sz="4" w:space="0" w:color="auto"/>
            </w:tcBorders>
            <w:vAlign w:val="center"/>
          </w:tcPr>
          <w:p w:rsidR="002D74BB" w:rsidRPr="001978DF" w:rsidRDefault="002D74BB" w:rsidP="00675A70">
            <w:pPr>
              <w:jc w:val="center"/>
              <w:rPr>
                <w:b/>
                <w:sz w:val="26"/>
                <w:szCs w:val="26"/>
              </w:rPr>
            </w:pPr>
            <w:r>
              <w:rPr>
                <w:b/>
                <w:sz w:val="26"/>
                <w:szCs w:val="26"/>
              </w:rPr>
              <w:t>- 2 971,3</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1978DF" w:rsidRDefault="002D74BB" w:rsidP="00675A70">
            <w:pPr>
              <w:jc w:val="center"/>
              <w:rPr>
                <w:b/>
                <w:sz w:val="26"/>
                <w:szCs w:val="26"/>
              </w:rPr>
            </w:pPr>
            <w:r>
              <w:rPr>
                <w:b/>
                <w:sz w:val="26"/>
                <w:szCs w:val="26"/>
              </w:rPr>
              <w:t>- 2 686,6</w:t>
            </w:r>
          </w:p>
        </w:tc>
        <w:tc>
          <w:tcPr>
            <w:tcW w:w="1303" w:type="dxa"/>
            <w:tcBorders>
              <w:top w:val="single" w:sz="4" w:space="0" w:color="auto"/>
              <w:left w:val="single" w:sz="4" w:space="0" w:color="auto"/>
              <w:bottom w:val="single" w:sz="4" w:space="0" w:color="auto"/>
              <w:right w:val="single" w:sz="4" w:space="0" w:color="auto"/>
            </w:tcBorders>
            <w:vAlign w:val="center"/>
          </w:tcPr>
          <w:p w:rsidR="002D74BB" w:rsidRPr="001978DF" w:rsidRDefault="002D74BB" w:rsidP="00A90895">
            <w:pPr>
              <w:jc w:val="center"/>
              <w:rPr>
                <w:b/>
                <w:sz w:val="26"/>
                <w:szCs w:val="26"/>
              </w:rPr>
            </w:pPr>
            <w:r>
              <w:rPr>
                <w:b/>
                <w:sz w:val="26"/>
                <w:szCs w:val="26"/>
              </w:rPr>
              <w:t>- 1 020,1</w:t>
            </w:r>
          </w:p>
        </w:tc>
      </w:tr>
    </w:tbl>
    <w:p w:rsidR="002D74BB" w:rsidRPr="00A90895" w:rsidRDefault="002D74BB" w:rsidP="00A90895">
      <w:pPr>
        <w:rPr>
          <w:bCs/>
          <w:sz w:val="26"/>
          <w:szCs w:val="26"/>
        </w:rPr>
      </w:pPr>
    </w:p>
    <w:p w:rsidR="002D74BB" w:rsidRPr="00A90895" w:rsidRDefault="002D74BB" w:rsidP="00A90895">
      <w:pPr>
        <w:rPr>
          <w:bCs/>
          <w:sz w:val="26"/>
          <w:szCs w:val="26"/>
        </w:rPr>
      </w:pPr>
    </w:p>
    <w:p w:rsidR="002D74BB" w:rsidRPr="00A90895" w:rsidRDefault="002D74BB" w:rsidP="00A90895">
      <w:pPr>
        <w:rPr>
          <w:bCs/>
          <w:sz w:val="26"/>
          <w:szCs w:val="26"/>
        </w:rPr>
      </w:pPr>
    </w:p>
    <w:p w:rsidR="002D74BB" w:rsidRPr="00A90895" w:rsidRDefault="002D74BB" w:rsidP="008E3521">
      <w:pPr>
        <w:rPr>
          <w:sz w:val="26"/>
          <w:szCs w:val="26"/>
        </w:rPr>
      </w:pPr>
      <w:r w:rsidRPr="00A90895">
        <w:rPr>
          <w:rStyle w:val="fontstyle01"/>
          <w:sz w:val="26"/>
          <w:szCs w:val="26"/>
        </w:rPr>
        <w:t>Председатель Думы Молчановского района</w:t>
      </w:r>
      <w:r>
        <w:rPr>
          <w:rStyle w:val="fontstyle01"/>
          <w:sz w:val="26"/>
          <w:szCs w:val="26"/>
        </w:rPr>
        <w:t xml:space="preserve">                                                         </w:t>
      </w:r>
      <w:r w:rsidRPr="00A90895">
        <w:rPr>
          <w:rStyle w:val="fontstyle01"/>
          <w:sz w:val="26"/>
          <w:szCs w:val="26"/>
        </w:rPr>
        <w:t>С.В. Меньшова</w:t>
      </w:r>
    </w:p>
    <w:p w:rsidR="002D74BB" w:rsidRPr="00A90895" w:rsidRDefault="002D74BB" w:rsidP="00A90895">
      <w:pPr>
        <w:rPr>
          <w:sz w:val="26"/>
          <w:szCs w:val="26"/>
        </w:rPr>
      </w:pPr>
    </w:p>
    <w:p w:rsidR="002D74BB" w:rsidRPr="00A90895" w:rsidRDefault="002D74BB" w:rsidP="00A90895">
      <w:pPr>
        <w:rPr>
          <w:sz w:val="26"/>
          <w:szCs w:val="26"/>
        </w:rPr>
      </w:pPr>
    </w:p>
    <w:p w:rsidR="002D74BB" w:rsidRPr="00A90895" w:rsidRDefault="002D74BB" w:rsidP="00A90895">
      <w:pPr>
        <w:rPr>
          <w:sz w:val="26"/>
          <w:szCs w:val="26"/>
        </w:rPr>
      </w:pPr>
    </w:p>
    <w:p w:rsidR="002D74BB" w:rsidRPr="00A90895" w:rsidRDefault="002D74BB" w:rsidP="008E3521">
      <w:pPr>
        <w:rPr>
          <w:bCs/>
          <w:sz w:val="26"/>
          <w:szCs w:val="26"/>
        </w:rPr>
        <w:sectPr w:rsidR="002D74BB" w:rsidRPr="00A90895" w:rsidSect="0063212D">
          <w:headerReference w:type="first" r:id="rId10"/>
          <w:pgSz w:w="11906" w:h="16838"/>
          <w:pgMar w:top="567" w:right="566" w:bottom="1134" w:left="993" w:header="709" w:footer="709" w:gutter="0"/>
          <w:pgNumType w:start="15"/>
          <w:cols w:space="708"/>
          <w:docGrid w:linePitch="360"/>
        </w:sectPr>
      </w:pPr>
      <w:r w:rsidRPr="00A90895">
        <w:rPr>
          <w:rStyle w:val="fontstyle01"/>
          <w:sz w:val="26"/>
          <w:szCs w:val="26"/>
        </w:rPr>
        <w:t>Глава Молчановского района</w:t>
      </w:r>
      <w:r>
        <w:rPr>
          <w:rStyle w:val="fontstyle01"/>
          <w:sz w:val="26"/>
          <w:szCs w:val="26"/>
        </w:rPr>
        <w:t xml:space="preserve">                                                                                  </w:t>
      </w:r>
      <w:r w:rsidRPr="00A90895">
        <w:rPr>
          <w:rStyle w:val="fontstyle01"/>
          <w:sz w:val="26"/>
          <w:szCs w:val="26"/>
        </w:rPr>
        <w:t>Ю.Ю. Сальков</w:t>
      </w:r>
    </w:p>
    <w:p w:rsidR="002D74BB" w:rsidRPr="00A90895" w:rsidRDefault="002D74BB" w:rsidP="00A90895">
      <w:pPr>
        <w:pStyle w:val="Heading1"/>
        <w:ind w:firstLine="5103"/>
      </w:pPr>
      <w:bookmarkStart w:id="18" w:name="_Hlk24047288"/>
      <w:r w:rsidRPr="00A90895">
        <w:t xml:space="preserve">Приложение </w:t>
      </w:r>
      <w:r>
        <w:t>3</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675A70">
      <w:pPr>
        <w:ind w:left="5103"/>
        <w:rPr>
          <w:sz w:val="26"/>
          <w:szCs w:val="26"/>
        </w:rPr>
      </w:pPr>
      <w:r w:rsidRPr="00A90895">
        <w:rPr>
          <w:sz w:val="26"/>
          <w:szCs w:val="26"/>
        </w:rPr>
        <w:t>год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675A70">
      <w:pPr>
        <w:ind w:left="5103"/>
        <w:rPr>
          <w:sz w:val="26"/>
          <w:szCs w:val="26"/>
        </w:rPr>
      </w:pPr>
    </w:p>
    <w:bookmarkEnd w:id="18"/>
    <w:p w:rsidR="002D74BB" w:rsidRPr="00A90895" w:rsidRDefault="002D74BB" w:rsidP="00A90895">
      <w:pPr>
        <w:jc w:val="center"/>
        <w:rPr>
          <w:bCs/>
          <w:sz w:val="26"/>
          <w:szCs w:val="26"/>
        </w:rPr>
      </w:pPr>
    </w:p>
    <w:p w:rsidR="002D74BB" w:rsidRPr="00A90895" w:rsidRDefault="002D74BB" w:rsidP="00A90895">
      <w:pPr>
        <w:jc w:val="center"/>
        <w:rPr>
          <w:rFonts w:ascii="TimesNewRoman" w:hAnsi="TimesNewRoman"/>
          <w:color w:val="000000"/>
          <w:sz w:val="26"/>
          <w:szCs w:val="26"/>
        </w:rPr>
      </w:pPr>
      <w:bookmarkStart w:id="19" w:name="_Hlk24896762"/>
      <w:r w:rsidRPr="00A90895">
        <w:rPr>
          <w:rFonts w:ascii="TimesNewRoman" w:hAnsi="TimesNewRoman"/>
          <w:color w:val="000000"/>
          <w:sz w:val="26"/>
          <w:szCs w:val="26"/>
        </w:rPr>
        <w:t>Распределение бюджетных ассигнований по объектам капитального</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 строительства муниципальной собственности Молчановского района и</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 объектам недвижимого имущества, приобретаемым в муниципальную</w:t>
      </w:r>
    </w:p>
    <w:p w:rsidR="002D74BB"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 собственность Молчановского района, финансируемых за счет средств бюджета муниципального образования «Молчановский район», на 202</w:t>
      </w:r>
      <w:r>
        <w:rPr>
          <w:rFonts w:ascii="TimesNewRoman" w:hAnsi="TimesNewRoman"/>
          <w:color w:val="000000"/>
          <w:sz w:val="26"/>
          <w:szCs w:val="26"/>
        </w:rPr>
        <w:t>4</w:t>
      </w:r>
      <w:r w:rsidRPr="00A90895">
        <w:rPr>
          <w:rFonts w:ascii="TimesNewRoman" w:hAnsi="TimesNewRoman"/>
          <w:color w:val="000000"/>
          <w:sz w:val="26"/>
          <w:szCs w:val="26"/>
        </w:rPr>
        <w:t xml:space="preserve"> год и </w:t>
      </w:r>
      <w:r>
        <w:rPr>
          <w:rFonts w:ascii="TimesNewRoman" w:hAnsi="TimesNewRoman"/>
          <w:color w:val="000000"/>
          <w:sz w:val="26"/>
          <w:szCs w:val="26"/>
        </w:rPr>
        <w:t>п</w:t>
      </w:r>
      <w:r w:rsidRPr="00A90895">
        <w:rPr>
          <w:rFonts w:ascii="TimesNewRoman" w:hAnsi="TimesNewRoman"/>
          <w:color w:val="000000"/>
          <w:sz w:val="26"/>
          <w:szCs w:val="26"/>
        </w:rPr>
        <w:t xml:space="preserve">лановый период </w:t>
      </w:r>
    </w:p>
    <w:p w:rsidR="002D74BB" w:rsidRPr="00A90895" w:rsidRDefault="002D74BB" w:rsidP="00A90895">
      <w:pPr>
        <w:jc w:val="center"/>
        <w:rPr>
          <w:bCs/>
          <w:sz w:val="26"/>
          <w:szCs w:val="26"/>
        </w:rPr>
      </w:pPr>
      <w:r w:rsidRPr="00A90895">
        <w:rPr>
          <w:rFonts w:ascii="TimesNewRoman" w:hAnsi="TimesNewRoman"/>
          <w:color w:val="000000"/>
          <w:sz w:val="26"/>
          <w:szCs w:val="26"/>
        </w:rPr>
        <w:t>202</w:t>
      </w:r>
      <w:r>
        <w:rPr>
          <w:rFonts w:ascii="TimesNewRoman" w:hAnsi="TimesNewRoman"/>
          <w:color w:val="000000"/>
          <w:sz w:val="26"/>
          <w:szCs w:val="26"/>
        </w:rPr>
        <w:t>5</w:t>
      </w:r>
      <w:r w:rsidRPr="00A90895">
        <w:rPr>
          <w:rFonts w:ascii="TimesNewRoman" w:hAnsi="TimesNewRoman"/>
          <w:color w:val="000000"/>
          <w:sz w:val="26"/>
          <w:szCs w:val="26"/>
        </w:rPr>
        <w:t xml:space="preserve"> и 202</w:t>
      </w:r>
      <w:r>
        <w:rPr>
          <w:rFonts w:ascii="TimesNewRoman" w:hAnsi="TimesNewRoman"/>
          <w:color w:val="000000"/>
          <w:sz w:val="26"/>
          <w:szCs w:val="26"/>
        </w:rPr>
        <w:t>6</w:t>
      </w:r>
      <w:r w:rsidRPr="00A90895">
        <w:rPr>
          <w:rFonts w:ascii="TimesNewRoman" w:hAnsi="TimesNewRoman"/>
          <w:color w:val="000000"/>
          <w:sz w:val="26"/>
          <w:szCs w:val="26"/>
        </w:rPr>
        <w:t xml:space="preserve"> годов</w:t>
      </w:r>
      <w:bookmarkEnd w:id="19"/>
    </w:p>
    <w:p w:rsidR="002D74BB" w:rsidRPr="00A90895" w:rsidRDefault="002D74BB" w:rsidP="00A90895">
      <w:pPr>
        <w:ind w:left="6372" w:firstLine="708"/>
        <w:jc w:val="center"/>
        <w:rPr>
          <w:sz w:val="26"/>
          <w:szCs w:val="26"/>
        </w:rPr>
      </w:pPr>
      <w:bookmarkStart w:id="20" w:name="_Hlk24047344"/>
      <w:r w:rsidRPr="00A90895">
        <w:rPr>
          <w:rFonts w:ascii="TimesNewRoman" w:hAnsi="TimesNewRoman"/>
          <w:color w:val="000000"/>
          <w:sz w:val="26"/>
          <w:szCs w:val="26"/>
        </w:rPr>
        <w:t xml:space="preserve">                         тыс. рублей</w:t>
      </w:r>
    </w:p>
    <w:tbl>
      <w:tblPr>
        <w:tblW w:w="104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46"/>
        <w:gridCol w:w="2978"/>
        <w:gridCol w:w="567"/>
        <w:gridCol w:w="567"/>
        <w:gridCol w:w="1843"/>
        <w:gridCol w:w="708"/>
        <w:gridCol w:w="993"/>
        <w:gridCol w:w="993"/>
        <w:gridCol w:w="992"/>
      </w:tblGrid>
      <w:tr w:rsidR="002D74BB" w:rsidRPr="00A90895" w:rsidTr="00E97F00">
        <w:trPr>
          <w:trHeight w:val="792"/>
        </w:trPr>
        <w:tc>
          <w:tcPr>
            <w:tcW w:w="846" w:type="dxa"/>
            <w:vMerge w:val="restart"/>
            <w:tcBorders>
              <w:top w:val="single" w:sz="4" w:space="0" w:color="auto"/>
              <w:left w:val="single" w:sz="4" w:space="0" w:color="auto"/>
              <w:right w:val="single" w:sz="4" w:space="0" w:color="auto"/>
            </w:tcBorders>
            <w:vAlign w:val="center"/>
          </w:tcPr>
          <w:p w:rsidR="002D74BB" w:rsidRPr="00A90895" w:rsidRDefault="002D74BB" w:rsidP="00A90895">
            <w:pPr>
              <w:jc w:val="center"/>
              <w:rPr>
                <w:b/>
              </w:rPr>
            </w:pPr>
            <w:bookmarkStart w:id="21" w:name="_Hlk24046999"/>
            <w:bookmarkStart w:id="22" w:name="_Hlk24734438"/>
            <w:bookmarkStart w:id="23" w:name="_Hlk24047326"/>
            <w:bookmarkEnd w:id="20"/>
            <w:r w:rsidRPr="00A90895">
              <w:rPr>
                <w:b/>
                <w:color w:val="000000"/>
                <w:sz w:val="22"/>
                <w:szCs w:val="22"/>
              </w:rPr>
              <w:t>№ п/п</w:t>
            </w:r>
            <w:bookmarkEnd w:id="21"/>
          </w:p>
        </w:tc>
        <w:tc>
          <w:tcPr>
            <w:tcW w:w="2978" w:type="dxa"/>
            <w:vMerge w:val="restart"/>
            <w:tcBorders>
              <w:top w:val="single" w:sz="4" w:space="0" w:color="auto"/>
              <w:left w:val="single" w:sz="4" w:space="0" w:color="auto"/>
              <w:right w:val="single" w:sz="4" w:space="0" w:color="auto"/>
            </w:tcBorders>
            <w:vAlign w:val="center"/>
          </w:tcPr>
          <w:p w:rsidR="002D74BB" w:rsidRPr="00A90895" w:rsidRDefault="002D74BB" w:rsidP="00A90895">
            <w:pPr>
              <w:jc w:val="center"/>
              <w:rPr>
                <w:b/>
              </w:rPr>
            </w:pPr>
            <w:bookmarkStart w:id="24" w:name="_Hlk24047013"/>
            <w:r w:rsidRPr="00A90895">
              <w:rPr>
                <w:b/>
                <w:color w:val="000000"/>
                <w:sz w:val="22"/>
                <w:szCs w:val="22"/>
              </w:rPr>
              <w:t>Наименование</w:t>
            </w:r>
            <w:bookmarkEnd w:id="24"/>
          </w:p>
        </w:tc>
        <w:tc>
          <w:tcPr>
            <w:tcW w:w="3685" w:type="dxa"/>
            <w:gridSpan w:val="4"/>
            <w:tcBorders>
              <w:top w:val="single" w:sz="4" w:space="0" w:color="auto"/>
              <w:left w:val="single" w:sz="4" w:space="0" w:color="auto"/>
              <w:right w:val="single" w:sz="4" w:space="0" w:color="auto"/>
            </w:tcBorders>
            <w:vAlign w:val="center"/>
          </w:tcPr>
          <w:p w:rsidR="002D74BB" w:rsidRPr="00A90895" w:rsidRDefault="002D74BB" w:rsidP="00A90895">
            <w:pPr>
              <w:jc w:val="center"/>
              <w:rPr>
                <w:b/>
              </w:rPr>
            </w:pPr>
            <w:bookmarkStart w:id="25" w:name="_Hlk24047053"/>
            <w:r w:rsidRPr="00A90895">
              <w:rPr>
                <w:b/>
                <w:color w:val="000000"/>
                <w:sz w:val="22"/>
                <w:szCs w:val="22"/>
              </w:rPr>
              <w:t>Коды бюджетной классификации</w:t>
            </w:r>
            <w:bookmarkEnd w:id="25"/>
          </w:p>
        </w:tc>
        <w:tc>
          <w:tcPr>
            <w:tcW w:w="2978" w:type="dxa"/>
            <w:gridSpan w:val="3"/>
            <w:tcBorders>
              <w:top w:val="single" w:sz="4" w:space="0" w:color="auto"/>
              <w:left w:val="single" w:sz="4" w:space="0" w:color="auto"/>
              <w:right w:val="single" w:sz="4" w:space="0" w:color="auto"/>
            </w:tcBorders>
            <w:vAlign w:val="center"/>
          </w:tcPr>
          <w:p w:rsidR="002D74BB" w:rsidRPr="00A90895" w:rsidRDefault="002D74BB" w:rsidP="00A90895">
            <w:pPr>
              <w:jc w:val="center"/>
              <w:rPr>
                <w:b/>
                <w:color w:val="000000"/>
              </w:rPr>
            </w:pPr>
            <w:bookmarkStart w:id="26" w:name="_Hlk24047070"/>
            <w:r w:rsidRPr="00A90895">
              <w:rPr>
                <w:b/>
                <w:color w:val="000000"/>
                <w:sz w:val="22"/>
                <w:szCs w:val="22"/>
              </w:rPr>
              <w:t>Сумма</w:t>
            </w:r>
            <w:bookmarkEnd w:id="26"/>
          </w:p>
        </w:tc>
      </w:tr>
      <w:tr w:rsidR="002D74BB" w:rsidRPr="00A90895" w:rsidTr="00E97F00">
        <w:trPr>
          <w:trHeight w:val="125"/>
        </w:trPr>
        <w:tc>
          <w:tcPr>
            <w:tcW w:w="846" w:type="dxa"/>
            <w:vMerge/>
            <w:tcBorders>
              <w:left w:val="single" w:sz="4" w:space="0" w:color="auto"/>
              <w:bottom w:val="single" w:sz="4" w:space="0" w:color="auto"/>
              <w:right w:val="single" w:sz="4" w:space="0" w:color="auto"/>
            </w:tcBorders>
            <w:vAlign w:val="center"/>
          </w:tcPr>
          <w:p w:rsidR="002D74BB" w:rsidRPr="00A90895" w:rsidRDefault="002D74BB" w:rsidP="00A90895">
            <w:pPr>
              <w:jc w:val="center"/>
              <w:rPr>
                <w:b/>
              </w:rPr>
            </w:pPr>
            <w:bookmarkStart w:id="27" w:name="_Hlk24047033"/>
          </w:p>
        </w:tc>
        <w:tc>
          <w:tcPr>
            <w:tcW w:w="2978" w:type="dxa"/>
            <w:vMerge/>
            <w:tcBorders>
              <w:left w:val="single" w:sz="4" w:space="0" w:color="auto"/>
              <w:bottom w:val="single" w:sz="4" w:space="0" w:color="auto"/>
              <w:right w:val="single" w:sz="4" w:space="0" w:color="auto"/>
            </w:tcBorders>
            <w:vAlign w:val="center"/>
          </w:tcPr>
          <w:p w:rsidR="002D74BB" w:rsidRPr="00A90895" w:rsidRDefault="002D74BB" w:rsidP="00A90895">
            <w:pPr>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color w:val="000000"/>
              </w:rPr>
            </w:pPr>
            <w:r w:rsidRPr="00A90895">
              <w:rPr>
                <w:b/>
                <w:color w:val="000000"/>
                <w:sz w:val="22"/>
                <w:szCs w:val="22"/>
              </w:rPr>
              <w:t>Рз</w:t>
            </w:r>
          </w:p>
        </w:tc>
        <w:tc>
          <w:tcPr>
            <w:tcW w:w="56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rPr>
            </w:pPr>
            <w:r w:rsidRPr="00A90895">
              <w:rPr>
                <w:b/>
                <w:color w:val="000000"/>
                <w:sz w:val="22"/>
                <w:szCs w:val="22"/>
              </w:rPr>
              <w:t>Пр</w:t>
            </w:r>
          </w:p>
        </w:tc>
        <w:tc>
          <w:tcPr>
            <w:tcW w:w="184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rPr>
            </w:pPr>
            <w:r w:rsidRPr="00A90895">
              <w:rPr>
                <w:b/>
                <w:color w:val="000000"/>
                <w:sz w:val="22"/>
                <w:szCs w:val="22"/>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rPr>
            </w:pPr>
            <w:r w:rsidRPr="00A90895">
              <w:rPr>
                <w:b/>
                <w:color w:val="000000"/>
                <w:sz w:val="22"/>
                <w:szCs w:val="22"/>
              </w:rPr>
              <w:t>Вр</w:t>
            </w:r>
          </w:p>
        </w:tc>
        <w:tc>
          <w:tcPr>
            <w:tcW w:w="99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3C6F83">
            <w:pPr>
              <w:jc w:val="center"/>
              <w:rPr>
                <w:b/>
              </w:rPr>
            </w:pPr>
            <w:r w:rsidRPr="00A90895">
              <w:rPr>
                <w:b/>
                <w:color w:val="000000"/>
                <w:sz w:val="22"/>
                <w:szCs w:val="22"/>
              </w:rPr>
              <w:t>202</w:t>
            </w:r>
            <w:r>
              <w:rPr>
                <w:b/>
                <w:color w:val="000000"/>
                <w:sz w:val="22"/>
                <w:szCs w:val="22"/>
              </w:rPr>
              <w:t>4</w:t>
            </w:r>
            <w:r w:rsidRPr="00A90895">
              <w:rPr>
                <w:b/>
                <w:color w:val="000000"/>
                <w:sz w:val="22"/>
                <w:szCs w:val="22"/>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3C6F83">
            <w:pPr>
              <w:jc w:val="center"/>
              <w:rPr>
                <w:b/>
              </w:rPr>
            </w:pPr>
            <w:r w:rsidRPr="00A90895">
              <w:rPr>
                <w:b/>
                <w:color w:val="000000"/>
                <w:sz w:val="22"/>
                <w:szCs w:val="22"/>
              </w:rPr>
              <w:t>202</w:t>
            </w:r>
            <w:r>
              <w:rPr>
                <w:b/>
                <w:color w:val="000000"/>
                <w:sz w:val="22"/>
                <w:szCs w:val="22"/>
              </w:rPr>
              <w:t>5</w:t>
            </w:r>
            <w:r w:rsidRPr="00A90895">
              <w:rPr>
                <w:b/>
                <w:color w:val="000000"/>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3C6F83">
            <w:pPr>
              <w:jc w:val="center"/>
              <w:rPr>
                <w:b/>
              </w:rPr>
            </w:pPr>
            <w:r w:rsidRPr="00A90895">
              <w:rPr>
                <w:b/>
                <w:color w:val="000000"/>
                <w:sz w:val="22"/>
                <w:szCs w:val="22"/>
              </w:rPr>
              <w:t>202</w:t>
            </w:r>
            <w:r>
              <w:rPr>
                <w:b/>
                <w:color w:val="000000"/>
                <w:sz w:val="22"/>
                <w:szCs w:val="22"/>
              </w:rPr>
              <w:t>6</w:t>
            </w:r>
            <w:r w:rsidRPr="00A90895">
              <w:rPr>
                <w:b/>
                <w:color w:val="000000"/>
                <w:sz w:val="22"/>
                <w:szCs w:val="22"/>
              </w:rPr>
              <w:t xml:space="preserve"> год</w:t>
            </w:r>
          </w:p>
        </w:tc>
      </w:tr>
      <w:tr w:rsidR="002D74BB" w:rsidRPr="00A90895" w:rsidTr="00E97F00">
        <w:tc>
          <w:tcPr>
            <w:tcW w:w="8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bookmarkStart w:id="28" w:name="_Hlk24734540"/>
            <w:bookmarkEnd w:id="27"/>
          </w:p>
        </w:tc>
        <w:tc>
          <w:tcPr>
            <w:tcW w:w="6663" w:type="dxa"/>
            <w:gridSpan w:val="5"/>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r w:rsidRPr="00A90895">
              <w:rPr>
                <w:b/>
                <w:bCs/>
                <w:color w:val="000000"/>
                <w:sz w:val="22"/>
                <w:szCs w:val="22"/>
              </w:rPr>
              <w:t>ИТОГО:</w:t>
            </w:r>
          </w:p>
        </w:tc>
        <w:tc>
          <w:tcPr>
            <w:tcW w:w="993" w:type="dxa"/>
            <w:tcBorders>
              <w:left w:val="single" w:sz="4" w:space="0" w:color="auto"/>
              <w:bottom w:val="single" w:sz="4" w:space="0" w:color="auto"/>
            </w:tcBorders>
            <w:vAlign w:val="center"/>
          </w:tcPr>
          <w:p w:rsidR="002D74BB" w:rsidRPr="00A90895" w:rsidRDefault="002D74BB" w:rsidP="00A90895">
            <w:pPr>
              <w:jc w:val="center"/>
              <w:rPr>
                <w:b/>
              </w:rPr>
            </w:pPr>
            <w:r>
              <w:rPr>
                <w:b/>
                <w:sz w:val="22"/>
                <w:szCs w:val="22"/>
              </w:rPr>
              <w:t>0,0</w:t>
            </w:r>
          </w:p>
        </w:tc>
        <w:tc>
          <w:tcPr>
            <w:tcW w:w="993" w:type="dxa"/>
            <w:tcBorders>
              <w:right w:val="single" w:sz="4" w:space="0" w:color="auto"/>
            </w:tcBorders>
            <w:vAlign w:val="center"/>
          </w:tcPr>
          <w:p w:rsidR="002D74BB" w:rsidRPr="00A90895" w:rsidRDefault="002D74BB" w:rsidP="00A90895">
            <w:pPr>
              <w:jc w:val="center"/>
              <w:rPr>
                <w:b/>
              </w:rPr>
            </w:pPr>
            <w:r>
              <w:rPr>
                <w:b/>
                <w:sz w:val="22"/>
                <w:szCs w:val="22"/>
              </w:rPr>
              <w:t>0,0</w:t>
            </w:r>
          </w:p>
        </w:tc>
        <w:tc>
          <w:tcPr>
            <w:tcW w:w="992" w:type="dxa"/>
            <w:tcBorders>
              <w:left w:val="single" w:sz="4" w:space="0" w:color="auto"/>
            </w:tcBorders>
            <w:vAlign w:val="center"/>
          </w:tcPr>
          <w:p w:rsidR="002D74BB" w:rsidRPr="00A90895" w:rsidRDefault="002D74BB" w:rsidP="00A90895">
            <w:pPr>
              <w:jc w:val="center"/>
              <w:rPr>
                <w:b/>
              </w:rPr>
            </w:pPr>
            <w:r w:rsidRPr="00A90895">
              <w:rPr>
                <w:b/>
                <w:sz w:val="22"/>
                <w:szCs w:val="22"/>
              </w:rPr>
              <w:t>0,0</w:t>
            </w:r>
          </w:p>
        </w:tc>
      </w:tr>
      <w:bookmarkEnd w:id="28"/>
      <w:tr w:rsidR="002D74BB" w:rsidRPr="00A90895" w:rsidTr="00E97F00">
        <w:trPr>
          <w:trHeight w:val="759"/>
        </w:trPr>
        <w:tc>
          <w:tcPr>
            <w:tcW w:w="10487" w:type="dxa"/>
            <w:gridSpan w:val="9"/>
            <w:tcBorders>
              <w:top w:val="single" w:sz="4" w:space="0" w:color="auto"/>
              <w:left w:val="single" w:sz="4" w:space="0" w:color="auto"/>
              <w:bottom w:val="single" w:sz="4" w:space="0" w:color="auto"/>
            </w:tcBorders>
            <w:vAlign w:val="center"/>
          </w:tcPr>
          <w:p w:rsidR="002D74BB" w:rsidRPr="00A90895" w:rsidRDefault="002D74BB" w:rsidP="00A90895">
            <w:pPr>
              <w:jc w:val="center"/>
              <w:rPr>
                <w:b/>
                <w:bCs/>
                <w:i/>
                <w:iCs/>
                <w:color w:val="000000"/>
              </w:rPr>
            </w:pPr>
            <w:r w:rsidRPr="00A90895">
              <w:rPr>
                <w:b/>
                <w:bCs/>
                <w:i/>
                <w:iCs/>
                <w:color w:val="000000"/>
                <w:sz w:val="22"/>
                <w:szCs w:val="22"/>
              </w:rPr>
              <w:t>Раздел 1. Объекты капитального строительства муниципальной собственности Молчановского района</w:t>
            </w:r>
          </w:p>
        </w:tc>
      </w:tr>
      <w:tr w:rsidR="002D74BB" w:rsidRPr="00A90895" w:rsidTr="00E97F00">
        <w:tc>
          <w:tcPr>
            <w:tcW w:w="8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bookmarkStart w:id="29" w:name="_Hlk24734590"/>
          </w:p>
        </w:tc>
        <w:tc>
          <w:tcPr>
            <w:tcW w:w="6663" w:type="dxa"/>
            <w:gridSpan w:val="5"/>
            <w:tcBorders>
              <w:left w:val="single" w:sz="4" w:space="0" w:color="auto"/>
              <w:right w:val="single" w:sz="4" w:space="0" w:color="auto"/>
            </w:tcBorders>
            <w:vAlign w:val="center"/>
          </w:tcPr>
          <w:p w:rsidR="002D74BB" w:rsidRPr="00A90895" w:rsidRDefault="002D74BB" w:rsidP="00A90895">
            <w:bookmarkStart w:id="30" w:name="_Hlk24046907"/>
            <w:r w:rsidRPr="00A90895">
              <w:rPr>
                <w:b/>
                <w:bCs/>
                <w:i/>
                <w:iCs/>
                <w:color w:val="000000"/>
                <w:sz w:val="22"/>
                <w:szCs w:val="22"/>
              </w:rPr>
              <w:t>ВСЕГО по разделу 1:</w:t>
            </w:r>
            <w:bookmarkEnd w:id="30"/>
          </w:p>
        </w:tc>
        <w:tc>
          <w:tcPr>
            <w:tcW w:w="993" w:type="dxa"/>
            <w:tcBorders>
              <w:left w:val="single" w:sz="4" w:space="0" w:color="auto"/>
              <w:bottom w:val="single" w:sz="4" w:space="0" w:color="auto"/>
            </w:tcBorders>
            <w:vAlign w:val="center"/>
          </w:tcPr>
          <w:p w:rsidR="002D74BB" w:rsidRPr="00A90895" w:rsidRDefault="002D74BB" w:rsidP="00A90895">
            <w:pPr>
              <w:jc w:val="center"/>
              <w:rPr>
                <w:b/>
              </w:rPr>
            </w:pPr>
            <w:r>
              <w:rPr>
                <w:b/>
                <w:sz w:val="22"/>
                <w:szCs w:val="22"/>
              </w:rPr>
              <w:t>0,0</w:t>
            </w:r>
          </w:p>
        </w:tc>
        <w:tc>
          <w:tcPr>
            <w:tcW w:w="993" w:type="dxa"/>
            <w:tcBorders>
              <w:right w:val="single" w:sz="4" w:space="0" w:color="auto"/>
            </w:tcBorders>
            <w:vAlign w:val="center"/>
          </w:tcPr>
          <w:p w:rsidR="002D74BB" w:rsidRPr="00A90895" w:rsidRDefault="002D74BB" w:rsidP="00A90895">
            <w:pPr>
              <w:jc w:val="center"/>
              <w:rPr>
                <w:b/>
              </w:rPr>
            </w:pPr>
            <w:r>
              <w:rPr>
                <w:b/>
                <w:sz w:val="22"/>
                <w:szCs w:val="22"/>
              </w:rPr>
              <w:t>0,0</w:t>
            </w:r>
          </w:p>
        </w:tc>
        <w:tc>
          <w:tcPr>
            <w:tcW w:w="992" w:type="dxa"/>
            <w:tcBorders>
              <w:left w:val="single" w:sz="4" w:space="0" w:color="auto"/>
            </w:tcBorders>
            <w:vAlign w:val="center"/>
          </w:tcPr>
          <w:p w:rsidR="002D74BB" w:rsidRPr="00A90895" w:rsidRDefault="002D74BB" w:rsidP="00A90895">
            <w:pPr>
              <w:jc w:val="center"/>
              <w:rPr>
                <w:b/>
              </w:rPr>
            </w:pPr>
            <w:r w:rsidRPr="00A90895">
              <w:rPr>
                <w:b/>
                <w:sz w:val="22"/>
                <w:szCs w:val="22"/>
              </w:rPr>
              <w:t>0,0</w:t>
            </w:r>
          </w:p>
        </w:tc>
      </w:tr>
      <w:tr w:rsidR="002D74BB" w:rsidRPr="00A90895" w:rsidTr="00E97F00">
        <w:tc>
          <w:tcPr>
            <w:tcW w:w="8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672F8D">
            <w:bookmarkStart w:id="31" w:name="_Hlk24734609"/>
            <w:bookmarkEnd w:id="29"/>
            <w:r w:rsidRPr="00A90895">
              <w:rPr>
                <w:b/>
                <w:bCs/>
                <w:color w:val="000000"/>
                <w:sz w:val="22"/>
                <w:szCs w:val="22"/>
              </w:rPr>
              <w:t xml:space="preserve">1.1. </w:t>
            </w:r>
          </w:p>
        </w:tc>
        <w:tc>
          <w:tcPr>
            <w:tcW w:w="2978"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672F8D">
            <w:r w:rsidRPr="00A90895">
              <w:rPr>
                <w:b/>
                <w:bCs/>
                <w:color w:val="000000"/>
                <w:sz w:val="22"/>
                <w:szCs w:val="22"/>
              </w:rPr>
              <w:t xml:space="preserve">Объекты капитального строительства муниципальной собственности Молчановского района </w:t>
            </w:r>
          </w:p>
        </w:tc>
        <w:tc>
          <w:tcPr>
            <w:tcW w:w="567" w:type="dxa"/>
            <w:tcBorders>
              <w:left w:val="single" w:sz="4" w:space="0" w:color="auto"/>
              <w:bottom w:val="single" w:sz="4" w:space="0" w:color="auto"/>
            </w:tcBorders>
            <w:vAlign w:val="center"/>
          </w:tcPr>
          <w:p w:rsidR="002D74BB" w:rsidRPr="00A90895" w:rsidRDefault="002D74BB" w:rsidP="00672F8D">
            <w:pPr>
              <w:jc w:val="center"/>
              <w:rPr>
                <w:b/>
              </w:rPr>
            </w:pPr>
          </w:p>
        </w:tc>
        <w:tc>
          <w:tcPr>
            <w:tcW w:w="567" w:type="dxa"/>
            <w:tcBorders>
              <w:right w:val="single" w:sz="4" w:space="0" w:color="auto"/>
            </w:tcBorders>
            <w:vAlign w:val="center"/>
          </w:tcPr>
          <w:p w:rsidR="002D74BB" w:rsidRPr="00A90895" w:rsidRDefault="002D74BB" w:rsidP="00672F8D">
            <w:pPr>
              <w:jc w:val="center"/>
              <w:rPr>
                <w:b/>
              </w:rPr>
            </w:pPr>
          </w:p>
        </w:tc>
        <w:tc>
          <w:tcPr>
            <w:tcW w:w="1843" w:type="dxa"/>
            <w:tcBorders>
              <w:left w:val="single" w:sz="4" w:space="0" w:color="auto"/>
            </w:tcBorders>
            <w:vAlign w:val="center"/>
          </w:tcPr>
          <w:p w:rsidR="002D74BB" w:rsidRPr="00A90895" w:rsidRDefault="002D74BB" w:rsidP="00672F8D">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672F8D">
            <w:pPr>
              <w:jc w:val="center"/>
            </w:pPr>
          </w:p>
        </w:tc>
        <w:tc>
          <w:tcPr>
            <w:tcW w:w="993" w:type="dxa"/>
            <w:tcBorders>
              <w:left w:val="single" w:sz="4" w:space="0" w:color="auto"/>
              <w:bottom w:val="single" w:sz="4" w:space="0" w:color="auto"/>
            </w:tcBorders>
            <w:vAlign w:val="center"/>
          </w:tcPr>
          <w:p w:rsidR="002D74BB" w:rsidRPr="00A90895" w:rsidRDefault="002D74BB" w:rsidP="00672F8D">
            <w:pPr>
              <w:jc w:val="center"/>
              <w:rPr>
                <w:b/>
              </w:rPr>
            </w:pPr>
            <w:r>
              <w:rPr>
                <w:b/>
                <w:sz w:val="22"/>
                <w:szCs w:val="22"/>
              </w:rPr>
              <w:t>0,0</w:t>
            </w:r>
          </w:p>
        </w:tc>
        <w:tc>
          <w:tcPr>
            <w:tcW w:w="993" w:type="dxa"/>
            <w:tcBorders>
              <w:right w:val="single" w:sz="4" w:space="0" w:color="auto"/>
            </w:tcBorders>
            <w:vAlign w:val="center"/>
          </w:tcPr>
          <w:p w:rsidR="002D74BB" w:rsidRPr="00A90895" w:rsidRDefault="002D74BB" w:rsidP="00672F8D">
            <w:pPr>
              <w:jc w:val="center"/>
              <w:rPr>
                <w:b/>
              </w:rPr>
            </w:pPr>
            <w:r>
              <w:rPr>
                <w:b/>
                <w:sz w:val="22"/>
                <w:szCs w:val="22"/>
              </w:rPr>
              <w:t>0,0</w:t>
            </w:r>
          </w:p>
        </w:tc>
        <w:tc>
          <w:tcPr>
            <w:tcW w:w="992" w:type="dxa"/>
            <w:tcBorders>
              <w:left w:val="single" w:sz="4" w:space="0" w:color="auto"/>
            </w:tcBorders>
            <w:vAlign w:val="center"/>
          </w:tcPr>
          <w:p w:rsidR="002D74BB" w:rsidRPr="00A90895" w:rsidRDefault="002D74BB" w:rsidP="00672F8D">
            <w:pPr>
              <w:jc w:val="center"/>
              <w:rPr>
                <w:b/>
              </w:rPr>
            </w:pPr>
            <w:r w:rsidRPr="00A90895">
              <w:rPr>
                <w:b/>
                <w:sz w:val="22"/>
                <w:szCs w:val="22"/>
              </w:rPr>
              <w:t>0,0</w:t>
            </w:r>
          </w:p>
        </w:tc>
      </w:tr>
      <w:tr w:rsidR="002D74BB" w:rsidRPr="00A90895" w:rsidTr="00E97F00">
        <w:tc>
          <w:tcPr>
            <w:tcW w:w="10487" w:type="dxa"/>
            <w:gridSpan w:val="9"/>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bCs/>
                <w:i/>
                <w:iCs/>
                <w:color w:val="000000"/>
              </w:rPr>
            </w:pPr>
            <w:bookmarkStart w:id="32" w:name="_Hlk24734457"/>
            <w:bookmarkEnd w:id="22"/>
            <w:bookmarkEnd w:id="31"/>
            <w:r w:rsidRPr="00A90895">
              <w:rPr>
                <w:b/>
                <w:bCs/>
                <w:i/>
                <w:iCs/>
                <w:color w:val="000000"/>
                <w:sz w:val="22"/>
                <w:szCs w:val="22"/>
              </w:rPr>
              <w:t>Раздел 2. Объекты недвижимого имущества, приобретаемые в муниципальную собственность Молчановского района</w:t>
            </w:r>
          </w:p>
        </w:tc>
      </w:tr>
      <w:tr w:rsidR="002D74BB" w:rsidRPr="00A90895" w:rsidTr="00E97F00">
        <w:tc>
          <w:tcPr>
            <w:tcW w:w="8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tc>
        <w:tc>
          <w:tcPr>
            <w:tcW w:w="6663" w:type="dxa"/>
            <w:gridSpan w:val="5"/>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r w:rsidRPr="00A90895">
              <w:rPr>
                <w:b/>
                <w:bCs/>
                <w:i/>
                <w:iCs/>
                <w:color w:val="000000"/>
                <w:sz w:val="22"/>
                <w:szCs w:val="22"/>
              </w:rPr>
              <w:t>ВСЕГО по разделу 2:</w:t>
            </w:r>
          </w:p>
        </w:tc>
        <w:tc>
          <w:tcPr>
            <w:tcW w:w="993" w:type="dxa"/>
            <w:tcBorders>
              <w:left w:val="single" w:sz="4" w:space="0" w:color="auto"/>
              <w:bottom w:val="single" w:sz="4" w:space="0" w:color="auto"/>
            </w:tcBorders>
            <w:vAlign w:val="center"/>
          </w:tcPr>
          <w:p w:rsidR="002D74BB" w:rsidRPr="00A90895" w:rsidRDefault="002D74BB" w:rsidP="00A90895">
            <w:pPr>
              <w:jc w:val="center"/>
              <w:rPr>
                <w:b/>
              </w:rPr>
            </w:pPr>
            <w:r w:rsidRPr="00A90895">
              <w:rPr>
                <w:b/>
                <w:sz w:val="22"/>
                <w:szCs w:val="22"/>
              </w:rPr>
              <w:t>0,0</w:t>
            </w:r>
          </w:p>
        </w:tc>
        <w:tc>
          <w:tcPr>
            <w:tcW w:w="993" w:type="dxa"/>
            <w:tcBorders>
              <w:right w:val="single" w:sz="4" w:space="0" w:color="auto"/>
            </w:tcBorders>
            <w:vAlign w:val="center"/>
          </w:tcPr>
          <w:p w:rsidR="002D74BB" w:rsidRPr="00A90895" w:rsidRDefault="002D74BB" w:rsidP="00A90895">
            <w:pPr>
              <w:jc w:val="center"/>
              <w:rPr>
                <w:b/>
              </w:rPr>
            </w:pPr>
            <w:r w:rsidRPr="00A90895">
              <w:rPr>
                <w:b/>
                <w:sz w:val="22"/>
                <w:szCs w:val="22"/>
              </w:rPr>
              <w:t>0,0</w:t>
            </w:r>
          </w:p>
        </w:tc>
        <w:tc>
          <w:tcPr>
            <w:tcW w:w="992" w:type="dxa"/>
            <w:tcBorders>
              <w:left w:val="single" w:sz="4" w:space="0" w:color="auto"/>
            </w:tcBorders>
            <w:vAlign w:val="center"/>
          </w:tcPr>
          <w:p w:rsidR="002D74BB" w:rsidRPr="00A90895" w:rsidRDefault="002D74BB" w:rsidP="00A90895">
            <w:pPr>
              <w:jc w:val="center"/>
              <w:rPr>
                <w:b/>
              </w:rPr>
            </w:pPr>
            <w:r w:rsidRPr="00A90895">
              <w:rPr>
                <w:b/>
                <w:sz w:val="22"/>
                <w:szCs w:val="22"/>
              </w:rPr>
              <w:t>0,0</w:t>
            </w:r>
          </w:p>
        </w:tc>
      </w:tr>
      <w:tr w:rsidR="002D74BB" w:rsidRPr="00A90895" w:rsidTr="00E97F00">
        <w:tc>
          <w:tcPr>
            <w:tcW w:w="846" w:type="dxa"/>
            <w:tcBorders>
              <w:top w:val="single" w:sz="4" w:space="0" w:color="auto"/>
              <w:left w:val="single" w:sz="4" w:space="0" w:color="auto"/>
              <w:bottom w:val="single" w:sz="4" w:space="0" w:color="auto"/>
            </w:tcBorders>
          </w:tcPr>
          <w:p w:rsidR="002D74BB" w:rsidRPr="00A90895" w:rsidRDefault="002D74BB" w:rsidP="00A90895">
            <w:pPr>
              <w:rPr>
                <w:b/>
                <w:bCs/>
              </w:rPr>
            </w:pPr>
            <w:r w:rsidRPr="00A90895">
              <w:rPr>
                <w:b/>
                <w:bCs/>
              </w:rPr>
              <w:t>2.1.</w:t>
            </w:r>
          </w:p>
        </w:tc>
        <w:tc>
          <w:tcPr>
            <w:tcW w:w="2978" w:type="dxa"/>
            <w:tcBorders>
              <w:top w:val="single" w:sz="4" w:space="0" w:color="auto"/>
              <w:left w:val="single" w:sz="4" w:space="0" w:color="auto"/>
              <w:bottom w:val="single" w:sz="4" w:space="0" w:color="auto"/>
              <w:right w:val="single" w:sz="4" w:space="0" w:color="auto"/>
            </w:tcBorders>
            <w:vAlign w:val="bottom"/>
          </w:tcPr>
          <w:p w:rsidR="002D74BB" w:rsidRPr="00A90895" w:rsidRDefault="002D74BB" w:rsidP="00A90895">
            <w:pPr>
              <w:rPr>
                <w:b/>
                <w:bCs/>
              </w:rPr>
            </w:pPr>
            <w:r w:rsidRPr="00A90895">
              <w:rPr>
                <w:b/>
                <w:bCs/>
                <w:sz w:val="22"/>
                <w:szCs w:val="22"/>
              </w:rPr>
              <w:t xml:space="preserve">Объекты </w:t>
            </w:r>
            <w:r w:rsidRPr="00A90895">
              <w:rPr>
                <w:b/>
                <w:sz w:val="22"/>
                <w:szCs w:val="22"/>
              </w:rPr>
              <w:t>недвижимого имущества, приобретаемые в муниципальную собственность Молчановского района</w:t>
            </w:r>
          </w:p>
        </w:tc>
        <w:tc>
          <w:tcPr>
            <w:tcW w:w="567" w:type="dxa"/>
            <w:tcBorders>
              <w:left w:val="single" w:sz="4" w:space="0" w:color="auto"/>
              <w:bottom w:val="single" w:sz="4" w:space="0" w:color="auto"/>
            </w:tcBorders>
            <w:vAlign w:val="center"/>
          </w:tcPr>
          <w:p w:rsidR="002D74BB" w:rsidRPr="00A90895" w:rsidRDefault="002D74BB" w:rsidP="00A90895">
            <w:pPr>
              <w:jc w:val="center"/>
              <w:rPr>
                <w:b/>
              </w:rPr>
            </w:pPr>
          </w:p>
        </w:tc>
        <w:tc>
          <w:tcPr>
            <w:tcW w:w="567" w:type="dxa"/>
            <w:tcBorders>
              <w:right w:val="single" w:sz="4" w:space="0" w:color="auto"/>
            </w:tcBorders>
            <w:vAlign w:val="center"/>
          </w:tcPr>
          <w:p w:rsidR="002D74BB" w:rsidRPr="00A90895" w:rsidRDefault="002D74BB" w:rsidP="00A90895">
            <w:pPr>
              <w:jc w:val="center"/>
              <w:rPr>
                <w:b/>
              </w:rPr>
            </w:pPr>
          </w:p>
        </w:tc>
        <w:tc>
          <w:tcPr>
            <w:tcW w:w="1843" w:type="dxa"/>
            <w:tcBorders>
              <w:left w:val="single" w:sz="4" w:space="0" w:color="auto"/>
            </w:tcBorders>
            <w:vAlign w:val="center"/>
          </w:tcPr>
          <w:p w:rsidR="002D74BB" w:rsidRPr="00A90895" w:rsidRDefault="002D74BB" w:rsidP="00A90895">
            <w:pPr>
              <w:jc w:val="center"/>
              <w:rPr>
                <w:b/>
              </w:rPr>
            </w:pPr>
          </w:p>
        </w:tc>
        <w:tc>
          <w:tcPr>
            <w:tcW w:w="708"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b/>
                <w:bCs/>
              </w:rPr>
            </w:pPr>
          </w:p>
        </w:tc>
        <w:tc>
          <w:tcPr>
            <w:tcW w:w="993"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b/>
                <w:bCs/>
                <w:color w:val="000000"/>
              </w:rPr>
            </w:pPr>
            <w:r w:rsidRPr="00A90895">
              <w:rPr>
                <w:b/>
                <w:bCs/>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rPr>
            </w:pPr>
            <w:r w:rsidRPr="00A90895">
              <w:rPr>
                <w:b/>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rPr>
            </w:pPr>
            <w:r w:rsidRPr="00A90895">
              <w:rPr>
                <w:b/>
                <w:sz w:val="22"/>
                <w:szCs w:val="22"/>
              </w:rPr>
              <w:t>0,0</w:t>
            </w:r>
          </w:p>
        </w:tc>
      </w:tr>
      <w:bookmarkEnd w:id="23"/>
      <w:bookmarkEnd w:id="32"/>
    </w:tbl>
    <w:p w:rsidR="002D74BB" w:rsidRPr="00E13A44" w:rsidRDefault="002D74BB" w:rsidP="00A90895">
      <w:pPr>
        <w:rPr>
          <w:bCs/>
        </w:rPr>
      </w:pPr>
    </w:p>
    <w:p w:rsidR="002D74BB" w:rsidRPr="00E13A44" w:rsidRDefault="002D74BB" w:rsidP="00A90895">
      <w:pPr>
        <w:rPr>
          <w:bCs/>
        </w:rPr>
      </w:pPr>
    </w:p>
    <w:p w:rsidR="002D74BB" w:rsidRPr="00E13A44" w:rsidRDefault="002D74BB" w:rsidP="00A90895">
      <w:pPr>
        <w:rPr>
          <w:bCs/>
        </w:rPr>
      </w:pPr>
    </w:p>
    <w:p w:rsidR="002D74BB" w:rsidRPr="00A90895" w:rsidRDefault="002D74BB" w:rsidP="00A90895">
      <w:pPr>
        <w:ind w:left="142"/>
        <w:rPr>
          <w:sz w:val="26"/>
          <w:szCs w:val="26"/>
        </w:rPr>
      </w:pPr>
      <w:r w:rsidRPr="00A90895">
        <w:rPr>
          <w:rStyle w:val="fontstyle01"/>
          <w:sz w:val="26"/>
          <w:szCs w:val="26"/>
        </w:rPr>
        <w:t>Председатель Думы Молчановского района</w:t>
      </w:r>
      <w:r>
        <w:rPr>
          <w:rStyle w:val="fontstyle01"/>
          <w:sz w:val="26"/>
          <w:szCs w:val="26"/>
        </w:rPr>
        <w:t xml:space="preserve">                                                       </w:t>
      </w:r>
      <w:r w:rsidRPr="00A90895">
        <w:rPr>
          <w:rStyle w:val="fontstyle01"/>
          <w:sz w:val="26"/>
          <w:szCs w:val="26"/>
        </w:rPr>
        <w:t>С.В. Меньшова</w:t>
      </w:r>
    </w:p>
    <w:p w:rsidR="002D74BB" w:rsidRPr="00E13A44" w:rsidRDefault="002D74BB" w:rsidP="00A90895">
      <w:pPr>
        <w:rPr>
          <w:sz w:val="28"/>
          <w:szCs w:val="28"/>
        </w:rPr>
      </w:pPr>
    </w:p>
    <w:p w:rsidR="002D74BB" w:rsidRPr="00E13A44" w:rsidRDefault="002D74BB" w:rsidP="00A90895">
      <w:pPr>
        <w:rPr>
          <w:sz w:val="28"/>
          <w:szCs w:val="28"/>
        </w:rPr>
      </w:pPr>
    </w:p>
    <w:p w:rsidR="002D74BB" w:rsidRPr="00E13A44" w:rsidRDefault="002D74BB" w:rsidP="00A90895">
      <w:pPr>
        <w:rPr>
          <w:sz w:val="28"/>
          <w:szCs w:val="28"/>
        </w:rPr>
      </w:pPr>
    </w:p>
    <w:p w:rsidR="002D74BB" w:rsidRPr="00A90895" w:rsidRDefault="002D74BB" w:rsidP="00A90895">
      <w:pPr>
        <w:ind w:left="142"/>
        <w:rPr>
          <w:sz w:val="26"/>
          <w:szCs w:val="26"/>
        </w:rPr>
      </w:pPr>
      <w:r w:rsidRPr="00A90895">
        <w:rPr>
          <w:rStyle w:val="fontstyle01"/>
          <w:sz w:val="26"/>
          <w:szCs w:val="26"/>
        </w:rPr>
        <w:t>Глава Молчановского района</w:t>
      </w:r>
      <w:r>
        <w:rPr>
          <w:rStyle w:val="fontstyle01"/>
          <w:sz w:val="26"/>
          <w:szCs w:val="26"/>
        </w:rPr>
        <w:t xml:space="preserve">                                                                                 </w:t>
      </w:r>
      <w:r w:rsidRPr="00A90895">
        <w:rPr>
          <w:rStyle w:val="fontstyle01"/>
          <w:sz w:val="26"/>
          <w:szCs w:val="26"/>
        </w:rPr>
        <w:t>Ю.Ю. Сальков</w:t>
      </w:r>
    </w:p>
    <w:p w:rsidR="002D74BB" w:rsidRPr="00A90895" w:rsidRDefault="002D74BB" w:rsidP="00A90895">
      <w:pPr>
        <w:jc w:val="center"/>
        <w:rPr>
          <w:bCs/>
          <w:sz w:val="26"/>
          <w:szCs w:val="26"/>
        </w:rPr>
        <w:sectPr w:rsidR="002D74BB" w:rsidRPr="00A90895" w:rsidSect="00356769">
          <w:headerReference w:type="first" r:id="rId11"/>
          <w:pgSz w:w="11906" w:h="16838"/>
          <w:pgMar w:top="567" w:right="566" w:bottom="1134" w:left="993" w:header="709" w:footer="709" w:gutter="0"/>
          <w:pgNumType w:start="26"/>
          <w:cols w:space="708"/>
          <w:docGrid w:linePitch="360"/>
        </w:sectPr>
      </w:pPr>
    </w:p>
    <w:p w:rsidR="002D74BB" w:rsidRPr="00A90895" w:rsidRDefault="002D74BB" w:rsidP="00A90895">
      <w:pPr>
        <w:pStyle w:val="Heading1"/>
        <w:ind w:firstLine="5103"/>
      </w:pPr>
      <w:bookmarkStart w:id="33" w:name="_Hlk24047493"/>
      <w:r w:rsidRPr="00A90895">
        <w:t xml:space="preserve">Приложение </w:t>
      </w:r>
      <w:r>
        <w:t>4</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 xml:space="preserve">образования «Молчановский район» на </w:t>
      </w:r>
      <w:bookmarkEnd w:id="33"/>
      <w:r w:rsidRPr="00A90895">
        <w:rPr>
          <w:sz w:val="26"/>
          <w:szCs w:val="26"/>
        </w:rPr>
        <w:t>202</w:t>
      </w:r>
      <w:r>
        <w:rPr>
          <w:sz w:val="26"/>
          <w:szCs w:val="26"/>
        </w:rPr>
        <w:t>4</w:t>
      </w:r>
    </w:p>
    <w:p w:rsidR="002D74BB" w:rsidRPr="00A90895" w:rsidRDefault="002D74BB" w:rsidP="00675A70">
      <w:pPr>
        <w:ind w:left="5103"/>
        <w:rPr>
          <w:sz w:val="26"/>
          <w:szCs w:val="26"/>
        </w:rPr>
      </w:pPr>
      <w:r w:rsidRPr="00A90895">
        <w:rPr>
          <w:sz w:val="26"/>
          <w:szCs w:val="26"/>
        </w:rPr>
        <w:t>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675A70">
      <w:pPr>
        <w:ind w:left="5103"/>
        <w:rPr>
          <w:bCs/>
          <w:sz w:val="26"/>
          <w:szCs w:val="26"/>
        </w:rPr>
      </w:pPr>
    </w:p>
    <w:p w:rsidR="002D74BB" w:rsidRPr="00A90895" w:rsidRDefault="002D74BB" w:rsidP="00A90895">
      <w:pPr>
        <w:jc w:val="center"/>
        <w:rPr>
          <w:rFonts w:ascii="TimesNewRoman" w:hAnsi="TimesNewRoman"/>
          <w:color w:val="000000"/>
          <w:sz w:val="26"/>
          <w:szCs w:val="26"/>
        </w:rPr>
      </w:pPr>
      <w:bookmarkStart w:id="34" w:name="_Hlk24896818"/>
      <w:r w:rsidRPr="00A90895">
        <w:rPr>
          <w:rFonts w:ascii="TimesNewRoman" w:hAnsi="TimesNewRoman"/>
          <w:color w:val="000000"/>
          <w:sz w:val="26"/>
          <w:szCs w:val="26"/>
        </w:rPr>
        <w:t xml:space="preserve">Распределение бюджетных ассигнований по объектам капитального </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строительства муниципальной собственности Молчановского района и </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объектам недвижимого имущества, приобретаемым в муниципальную</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собственность Молчановского района, финансируемых за счет средств </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областного бюджета, на 202</w:t>
      </w:r>
      <w:r>
        <w:rPr>
          <w:rFonts w:ascii="TimesNewRoman" w:hAnsi="TimesNewRoman"/>
          <w:color w:val="000000"/>
          <w:sz w:val="26"/>
          <w:szCs w:val="26"/>
        </w:rPr>
        <w:t>4</w:t>
      </w:r>
      <w:r w:rsidRPr="00A90895">
        <w:rPr>
          <w:rFonts w:ascii="TimesNewRoman" w:hAnsi="TimesNewRoman"/>
          <w:color w:val="000000"/>
          <w:sz w:val="26"/>
          <w:szCs w:val="26"/>
        </w:rPr>
        <w:t xml:space="preserve"> год и</w:t>
      </w:r>
      <w:r>
        <w:rPr>
          <w:rFonts w:ascii="TimesNewRoman" w:hAnsi="TimesNewRoman"/>
          <w:color w:val="000000"/>
          <w:sz w:val="26"/>
          <w:szCs w:val="26"/>
        </w:rPr>
        <w:t xml:space="preserve"> </w:t>
      </w:r>
      <w:r w:rsidRPr="00A90895">
        <w:rPr>
          <w:rFonts w:ascii="TimesNewRoman" w:hAnsi="TimesNewRoman"/>
          <w:color w:val="000000"/>
          <w:sz w:val="26"/>
          <w:szCs w:val="26"/>
        </w:rPr>
        <w:t>плановый период 202</w:t>
      </w:r>
      <w:r>
        <w:rPr>
          <w:rFonts w:ascii="TimesNewRoman" w:hAnsi="TimesNewRoman"/>
          <w:color w:val="000000"/>
          <w:sz w:val="26"/>
          <w:szCs w:val="26"/>
        </w:rPr>
        <w:t>5</w:t>
      </w:r>
      <w:r w:rsidRPr="00A90895">
        <w:rPr>
          <w:rFonts w:ascii="TimesNewRoman" w:hAnsi="TimesNewRoman"/>
          <w:color w:val="000000"/>
          <w:sz w:val="26"/>
          <w:szCs w:val="26"/>
        </w:rPr>
        <w:t xml:space="preserve"> и 202</w:t>
      </w:r>
      <w:r>
        <w:rPr>
          <w:rFonts w:ascii="TimesNewRoman" w:hAnsi="TimesNewRoman"/>
          <w:color w:val="000000"/>
          <w:sz w:val="26"/>
          <w:szCs w:val="26"/>
        </w:rPr>
        <w:t>6</w:t>
      </w:r>
      <w:r w:rsidRPr="00A90895">
        <w:rPr>
          <w:rFonts w:ascii="TimesNewRoman" w:hAnsi="TimesNewRoman"/>
          <w:color w:val="000000"/>
          <w:sz w:val="26"/>
          <w:szCs w:val="26"/>
        </w:rPr>
        <w:t xml:space="preserve"> годов</w:t>
      </w:r>
    </w:p>
    <w:bookmarkEnd w:id="34"/>
    <w:p w:rsidR="002D74BB" w:rsidRPr="00A90895" w:rsidRDefault="002D74BB" w:rsidP="00A90895">
      <w:pPr>
        <w:jc w:val="center"/>
        <w:rPr>
          <w:bCs/>
          <w:sz w:val="26"/>
          <w:szCs w:val="26"/>
        </w:rPr>
      </w:pPr>
    </w:p>
    <w:p w:rsidR="002D74BB" w:rsidRPr="00A90895" w:rsidRDefault="002D74BB" w:rsidP="00A90895">
      <w:pPr>
        <w:ind w:left="7080" w:firstLine="708"/>
        <w:jc w:val="center"/>
        <w:rPr>
          <w:bCs/>
          <w:sz w:val="26"/>
          <w:szCs w:val="26"/>
        </w:rPr>
      </w:pPr>
      <w:r w:rsidRPr="00A90895">
        <w:rPr>
          <w:rFonts w:ascii="TimesNewRoman" w:hAnsi="TimesNewRoman"/>
          <w:color w:val="000000"/>
          <w:sz w:val="26"/>
          <w:szCs w:val="26"/>
        </w:rPr>
        <w:t>тыс. рублей</w:t>
      </w:r>
    </w:p>
    <w:tbl>
      <w:tblPr>
        <w:tblW w:w="10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2"/>
        <w:gridCol w:w="2978"/>
        <w:gridCol w:w="850"/>
        <w:gridCol w:w="77"/>
        <w:gridCol w:w="916"/>
        <w:gridCol w:w="1275"/>
        <w:gridCol w:w="142"/>
        <w:gridCol w:w="567"/>
        <w:gridCol w:w="141"/>
        <w:gridCol w:w="993"/>
        <w:gridCol w:w="993"/>
        <w:gridCol w:w="129"/>
        <w:gridCol w:w="1004"/>
      </w:tblGrid>
      <w:tr w:rsidR="002D74BB" w:rsidRPr="00A90895" w:rsidTr="008A00F0">
        <w:trPr>
          <w:trHeight w:val="792"/>
        </w:trPr>
        <w:tc>
          <w:tcPr>
            <w:tcW w:w="562" w:type="dxa"/>
            <w:vMerge w:val="restart"/>
            <w:tcBorders>
              <w:top w:val="single" w:sz="4" w:space="0" w:color="auto"/>
              <w:left w:val="single" w:sz="4" w:space="0" w:color="auto"/>
              <w:right w:val="single" w:sz="4" w:space="0" w:color="auto"/>
            </w:tcBorders>
            <w:vAlign w:val="center"/>
          </w:tcPr>
          <w:p w:rsidR="002D74BB" w:rsidRPr="00A90895" w:rsidRDefault="002D74BB" w:rsidP="00A90895">
            <w:pPr>
              <w:jc w:val="center"/>
              <w:rPr>
                <w:b/>
              </w:rPr>
            </w:pPr>
            <w:r w:rsidRPr="00A90895">
              <w:rPr>
                <w:b/>
                <w:color w:val="000000"/>
                <w:sz w:val="22"/>
                <w:szCs w:val="22"/>
              </w:rPr>
              <w:t>№ п/п</w:t>
            </w:r>
          </w:p>
        </w:tc>
        <w:tc>
          <w:tcPr>
            <w:tcW w:w="2978" w:type="dxa"/>
            <w:vMerge w:val="restart"/>
            <w:tcBorders>
              <w:top w:val="single" w:sz="4" w:space="0" w:color="auto"/>
              <w:left w:val="single" w:sz="4" w:space="0" w:color="auto"/>
              <w:right w:val="single" w:sz="4" w:space="0" w:color="auto"/>
            </w:tcBorders>
            <w:vAlign w:val="center"/>
          </w:tcPr>
          <w:p w:rsidR="002D74BB" w:rsidRPr="00A90895" w:rsidRDefault="002D74BB" w:rsidP="00A90895">
            <w:pPr>
              <w:jc w:val="center"/>
              <w:rPr>
                <w:b/>
              </w:rPr>
            </w:pPr>
            <w:r w:rsidRPr="00A90895">
              <w:rPr>
                <w:b/>
                <w:color w:val="000000"/>
                <w:sz w:val="22"/>
                <w:szCs w:val="22"/>
              </w:rPr>
              <w:t>Наименование</w:t>
            </w:r>
          </w:p>
        </w:tc>
        <w:tc>
          <w:tcPr>
            <w:tcW w:w="3968" w:type="dxa"/>
            <w:gridSpan w:val="7"/>
            <w:tcBorders>
              <w:top w:val="single" w:sz="4" w:space="0" w:color="auto"/>
              <w:left w:val="single" w:sz="4" w:space="0" w:color="auto"/>
              <w:right w:val="single" w:sz="4" w:space="0" w:color="auto"/>
            </w:tcBorders>
            <w:vAlign w:val="center"/>
          </w:tcPr>
          <w:p w:rsidR="002D74BB" w:rsidRPr="00A90895" w:rsidRDefault="002D74BB" w:rsidP="00A90895">
            <w:pPr>
              <w:jc w:val="center"/>
              <w:rPr>
                <w:b/>
              </w:rPr>
            </w:pPr>
            <w:r w:rsidRPr="00A90895">
              <w:rPr>
                <w:b/>
                <w:color w:val="000000"/>
                <w:sz w:val="22"/>
                <w:szCs w:val="22"/>
              </w:rPr>
              <w:t>Коды бюджетной классификации</w:t>
            </w:r>
          </w:p>
        </w:tc>
        <w:tc>
          <w:tcPr>
            <w:tcW w:w="3119" w:type="dxa"/>
            <w:gridSpan w:val="4"/>
            <w:tcBorders>
              <w:top w:val="single" w:sz="4" w:space="0" w:color="auto"/>
              <w:left w:val="single" w:sz="4" w:space="0" w:color="auto"/>
              <w:right w:val="single" w:sz="4" w:space="0" w:color="auto"/>
            </w:tcBorders>
            <w:vAlign w:val="center"/>
          </w:tcPr>
          <w:p w:rsidR="002D74BB" w:rsidRPr="00A90895" w:rsidRDefault="002D74BB" w:rsidP="00A90895">
            <w:pPr>
              <w:jc w:val="center"/>
              <w:rPr>
                <w:b/>
                <w:color w:val="000000"/>
              </w:rPr>
            </w:pPr>
            <w:r w:rsidRPr="00A90895">
              <w:rPr>
                <w:b/>
                <w:color w:val="000000"/>
                <w:sz w:val="22"/>
                <w:szCs w:val="22"/>
              </w:rPr>
              <w:t>Сумма</w:t>
            </w:r>
          </w:p>
        </w:tc>
      </w:tr>
      <w:tr w:rsidR="002D74BB" w:rsidRPr="00A90895" w:rsidTr="008A00F0">
        <w:trPr>
          <w:trHeight w:val="125"/>
        </w:trPr>
        <w:tc>
          <w:tcPr>
            <w:tcW w:w="562" w:type="dxa"/>
            <w:vMerge/>
            <w:tcBorders>
              <w:left w:val="single" w:sz="4" w:space="0" w:color="auto"/>
              <w:bottom w:val="single" w:sz="4" w:space="0" w:color="auto"/>
              <w:right w:val="single" w:sz="4" w:space="0" w:color="auto"/>
            </w:tcBorders>
            <w:vAlign w:val="center"/>
          </w:tcPr>
          <w:p w:rsidR="002D74BB" w:rsidRPr="00A90895" w:rsidRDefault="002D74BB" w:rsidP="00A90895">
            <w:pPr>
              <w:jc w:val="center"/>
              <w:rPr>
                <w:b/>
              </w:rPr>
            </w:pPr>
          </w:p>
        </w:tc>
        <w:tc>
          <w:tcPr>
            <w:tcW w:w="2978" w:type="dxa"/>
            <w:vMerge/>
            <w:tcBorders>
              <w:left w:val="single" w:sz="4" w:space="0" w:color="auto"/>
              <w:bottom w:val="single" w:sz="4" w:space="0" w:color="auto"/>
              <w:right w:val="single" w:sz="4" w:space="0" w:color="auto"/>
            </w:tcBorders>
            <w:vAlign w:val="center"/>
          </w:tcPr>
          <w:p w:rsidR="002D74BB" w:rsidRPr="00A90895" w:rsidRDefault="002D74BB" w:rsidP="00A90895">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color w:val="000000"/>
              </w:rPr>
            </w:pPr>
            <w:r w:rsidRPr="00A90895">
              <w:rPr>
                <w:b/>
                <w:color w:val="000000"/>
                <w:sz w:val="22"/>
                <w:szCs w:val="22"/>
              </w:rPr>
              <w:t>Рз</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rPr>
            </w:pPr>
            <w:r w:rsidRPr="00A90895">
              <w:rPr>
                <w:b/>
                <w:color w:val="000000"/>
                <w:sz w:val="22"/>
                <w:szCs w:val="22"/>
              </w:rPr>
              <w:t>Пр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rPr>
            </w:pPr>
            <w:r w:rsidRPr="00A90895">
              <w:rPr>
                <w:b/>
                <w:color w:val="000000"/>
                <w:sz w:val="22"/>
                <w:szCs w:val="22"/>
              </w:rPr>
              <w:t>Цср</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rPr>
            </w:pPr>
            <w:r w:rsidRPr="00A90895">
              <w:rPr>
                <w:b/>
                <w:color w:val="000000"/>
                <w:sz w:val="22"/>
                <w:szCs w:val="22"/>
              </w:rPr>
              <w:t>Вр</w:t>
            </w:r>
          </w:p>
        </w:tc>
        <w:tc>
          <w:tcPr>
            <w:tcW w:w="99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3C6F83">
            <w:pPr>
              <w:jc w:val="center"/>
              <w:rPr>
                <w:b/>
              </w:rPr>
            </w:pPr>
            <w:r w:rsidRPr="00A90895">
              <w:rPr>
                <w:b/>
                <w:color w:val="000000"/>
                <w:sz w:val="22"/>
                <w:szCs w:val="22"/>
              </w:rPr>
              <w:t>202</w:t>
            </w:r>
            <w:r>
              <w:rPr>
                <w:b/>
                <w:color w:val="000000"/>
                <w:sz w:val="22"/>
                <w:szCs w:val="22"/>
              </w:rPr>
              <w:t>4</w:t>
            </w:r>
            <w:r w:rsidRPr="00A90895">
              <w:rPr>
                <w:b/>
                <w:color w:val="000000"/>
                <w:sz w:val="22"/>
                <w:szCs w:val="22"/>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3C6F83">
            <w:pPr>
              <w:jc w:val="center"/>
              <w:rPr>
                <w:b/>
              </w:rPr>
            </w:pPr>
            <w:r w:rsidRPr="00A90895">
              <w:rPr>
                <w:b/>
                <w:color w:val="000000"/>
                <w:sz w:val="22"/>
                <w:szCs w:val="22"/>
              </w:rPr>
              <w:t>202</w:t>
            </w:r>
            <w:r>
              <w:rPr>
                <w:b/>
                <w:color w:val="000000"/>
                <w:sz w:val="22"/>
                <w:szCs w:val="22"/>
              </w:rPr>
              <w:t>5</w:t>
            </w:r>
            <w:r w:rsidRPr="00A90895">
              <w:rPr>
                <w:b/>
                <w:color w:val="000000"/>
                <w:sz w:val="22"/>
                <w:szCs w:val="22"/>
              </w:rPr>
              <w:t xml:space="preserve"> год</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2D74BB" w:rsidRDefault="002D74BB" w:rsidP="003C6F83">
            <w:pPr>
              <w:jc w:val="center"/>
              <w:rPr>
                <w:b/>
                <w:color w:val="000000"/>
              </w:rPr>
            </w:pPr>
            <w:r w:rsidRPr="00A90895">
              <w:rPr>
                <w:b/>
                <w:color w:val="000000"/>
                <w:sz w:val="22"/>
                <w:szCs w:val="22"/>
              </w:rPr>
              <w:t>202</w:t>
            </w:r>
            <w:r>
              <w:rPr>
                <w:b/>
                <w:color w:val="000000"/>
                <w:sz w:val="22"/>
                <w:szCs w:val="22"/>
              </w:rPr>
              <w:t>6</w:t>
            </w:r>
          </w:p>
          <w:p w:rsidR="002D74BB" w:rsidRPr="00A90895" w:rsidRDefault="002D74BB" w:rsidP="003C6F83">
            <w:pPr>
              <w:jc w:val="center"/>
              <w:rPr>
                <w:b/>
              </w:rPr>
            </w:pPr>
            <w:r w:rsidRPr="00A90895">
              <w:rPr>
                <w:b/>
                <w:color w:val="000000"/>
                <w:sz w:val="22"/>
                <w:szCs w:val="22"/>
              </w:rPr>
              <w:t xml:space="preserve"> год</w:t>
            </w:r>
          </w:p>
        </w:tc>
      </w:tr>
      <w:tr w:rsidR="002D74BB" w:rsidRPr="00A90895" w:rsidTr="008A00F0">
        <w:tc>
          <w:tcPr>
            <w:tcW w:w="56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tc>
        <w:tc>
          <w:tcPr>
            <w:tcW w:w="6946" w:type="dxa"/>
            <w:gridSpan w:val="8"/>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r w:rsidRPr="00A90895">
              <w:rPr>
                <w:b/>
                <w:bCs/>
                <w:color w:val="000000"/>
                <w:sz w:val="22"/>
                <w:szCs w:val="22"/>
              </w:rPr>
              <w:t>ИТОГО:</w:t>
            </w:r>
          </w:p>
        </w:tc>
        <w:tc>
          <w:tcPr>
            <w:tcW w:w="993"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color w:val="000000"/>
              </w:rPr>
            </w:pPr>
            <w:r>
              <w:rPr>
                <w:b/>
                <w:bCs/>
                <w:color w:val="000000"/>
                <w:sz w:val="22"/>
                <w:szCs w:val="22"/>
              </w:rPr>
              <w:t>4 733,9</w:t>
            </w:r>
          </w:p>
        </w:tc>
        <w:tc>
          <w:tcPr>
            <w:tcW w:w="99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r>
      <w:tr w:rsidR="002D74BB" w:rsidRPr="00A90895" w:rsidTr="008A00F0">
        <w:trPr>
          <w:trHeight w:val="759"/>
        </w:trPr>
        <w:tc>
          <w:tcPr>
            <w:tcW w:w="10627" w:type="dxa"/>
            <w:gridSpan w:val="13"/>
            <w:tcBorders>
              <w:top w:val="single" w:sz="4" w:space="0" w:color="auto"/>
              <w:left w:val="single" w:sz="4" w:space="0" w:color="auto"/>
              <w:bottom w:val="single" w:sz="4" w:space="0" w:color="auto"/>
            </w:tcBorders>
            <w:vAlign w:val="center"/>
          </w:tcPr>
          <w:p w:rsidR="002D74BB" w:rsidRPr="00A90895" w:rsidRDefault="002D74BB" w:rsidP="00A90895">
            <w:pPr>
              <w:jc w:val="center"/>
              <w:rPr>
                <w:b/>
                <w:bCs/>
                <w:i/>
                <w:iCs/>
                <w:color w:val="000000"/>
              </w:rPr>
            </w:pPr>
            <w:r w:rsidRPr="00A90895">
              <w:rPr>
                <w:b/>
                <w:bCs/>
                <w:i/>
                <w:iCs/>
                <w:color w:val="000000"/>
                <w:sz w:val="22"/>
                <w:szCs w:val="22"/>
              </w:rPr>
              <w:t>Раздел 1. Объекты капитального строительства муниципальной собственности Молчановского района</w:t>
            </w:r>
          </w:p>
        </w:tc>
      </w:tr>
      <w:tr w:rsidR="002D74BB" w:rsidRPr="00A90895" w:rsidTr="008A00F0">
        <w:tc>
          <w:tcPr>
            <w:tcW w:w="56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tc>
        <w:tc>
          <w:tcPr>
            <w:tcW w:w="6946" w:type="dxa"/>
            <w:gridSpan w:val="8"/>
            <w:tcBorders>
              <w:left w:val="single" w:sz="4" w:space="0" w:color="auto"/>
              <w:right w:val="single" w:sz="4" w:space="0" w:color="auto"/>
            </w:tcBorders>
            <w:vAlign w:val="center"/>
          </w:tcPr>
          <w:p w:rsidR="002D74BB" w:rsidRPr="00A90895" w:rsidRDefault="002D74BB" w:rsidP="00A90895">
            <w:r w:rsidRPr="00A90895">
              <w:rPr>
                <w:b/>
                <w:bCs/>
                <w:i/>
                <w:iCs/>
                <w:color w:val="000000"/>
                <w:sz w:val="22"/>
                <w:szCs w:val="22"/>
              </w:rPr>
              <w:t>ВСЕГО по разделу 1:</w:t>
            </w:r>
          </w:p>
        </w:tc>
        <w:tc>
          <w:tcPr>
            <w:tcW w:w="993" w:type="dxa"/>
            <w:tcBorders>
              <w:left w:val="single" w:sz="4" w:space="0" w:color="auto"/>
            </w:tcBorders>
            <w:vAlign w:val="center"/>
          </w:tcPr>
          <w:p w:rsidR="002D74BB" w:rsidRPr="00A90895" w:rsidRDefault="002D74BB" w:rsidP="00A90895">
            <w:pPr>
              <w:jc w:val="center"/>
              <w:rPr>
                <w:b/>
              </w:rPr>
            </w:pPr>
            <w:r>
              <w:rPr>
                <w:b/>
                <w:sz w:val="22"/>
                <w:szCs w:val="22"/>
              </w:rPr>
              <w:t>0,0</w:t>
            </w:r>
          </w:p>
        </w:tc>
        <w:tc>
          <w:tcPr>
            <w:tcW w:w="993" w:type="dxa"/>
            <w:vAlign w:val="center"/>
          </w:tcPr>
          <w:p w:rsidR="002D74BB" w:rsidRPr="00A90895" w:rsidRDefault="002D74BB" w:rsidP="00A90895">
            <w:pPr>
              <w:jc w:val="center"/>
              <w:rPr>
                <w:b/>
              </w:rPr>
            </w:pPr>
            <w:r>
              <w:rPr>
                <w:b/>
                <w:sz w:val="22"/>
                <w:szCs w:val="22"/>
              </w:rPr>
              <w:t>0,0</w:t>
            </w:r>
          </w:p>
        </w:tc>
        <w:tc>
          <w:tcPr>
            <w:tcW w:w="1133" w:type="dxa"/>
            <w:gridSpan w:val="2"/>
          </w:tcPr>
          <w:p w:rsidR="002D74BB" w:rsidRPr="00A90895" w:rsidRDefault="002D74BB" w:rsidP="00A90895">
            <w:pPr>
              <w:jc w:val="center"/>
              <w:rPr>
                <w:b/>
              </w:rPr>
            </w:pPr>
            <w:r>
              <w:rPr>
                <w:b/>
                <w:sz w:val="22"/>
                <w:szCs w:val="22"/>
              </w:rPr>
              <w:t>0,0</w:t>
            </w:r>
          </w:p>
        </w:tc>
      </w:tr>
      <w:tr w:rsidR="002D74BB" w:rsidRPr="00A90895" w:rsidTr="008A00F0">
        <w:tc>
          <w:tcPr>
            <w:tcW w:w="56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r w:rsidRPr="00A90895">
              <w:rPr>
                <w:b/>
                <w:bCs/>
                <w:color w:val="000000"/>
                <w:sz w:val="22"/>
                <w:szCs w:val="22"/>
              </w:rPr>
              <w:t xml:space="preserve">1.1. </w:t>
            </w:r>
          </w:p>
        </w:tc>
        <w:tc>
          <w:tcPr>
            <w:tcW w:w="2978"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r w:rsidRPr="00A90895">
              <w:rPr>
                <w:b/>
                <w:bCs/>
                <w:color w:val="000000"/>
                <w:sz w:val="22"/>
                <w:szCs w:val="22"/>
              </w:rPr>
              <w:t xml:space="preserve">Объекты капитального строительства муниципальной собственности Молчановского района </w:t>
            </w:r>
          </w:p>
        </w:tc>
        <w:tc>
          <w:tcPr>
            <w:tcW w:w="85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bCs/>
                <w:color w:val="00000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pPr>
          </w:p>
        </w:tc>
        <w:tc>
          <w:tcPr>
            <w:tcW w:w="993" w:type="dxa"/>
            <w:tcBorders>
              <w:left w:val="single" w:sz="4" w:space="0" w:color="auto"/>
              <w:bottom w:val="single" w:sz="4" w:space="0" w:color="auto"/>
            </w:tcBorders>
            <w:vAlign w:val="center"/>
          </w:tcPr>
          <w:p w:rsidR="002D74BB" w:rsidRPr="00A90895" w:rsidRDefault="002D74BB" w:rsidP="00A90895">
            <w:pPr>
              <w:jc w:val="center"/>
              <w:rPr>
                <w:b/>
              </w:rPr>
            </w:pPr>
            <w:r>
              <w:rPr>
                <w:b/>
                <w:sz w:val="22"/>
                <w:szCs w:val="22"/>
              </w:rPr>
              <w:t>0,0</w:t>
            </w:r>
          </w:p>
        </w:tc>
        <w:tc>
          <w:tcPr>
            <w:tcW w:w="993" w:type="dxa"/>
            <w:tcBorders>
              <w:right w:val="single" w:sz="4" w:space="0" w:color="auto"/>
            </w:tcBorders>
            <w:vAlign w:val="center"/>
          </w:tcPr>
          <w:p w:rsidR="002D74BB" w:rsidRPr="00A90895" w:rsidRDefault="002D74BB" w:rsidP="00A90895">
            <w:pPr>
              <w:jc w:val="center"/>
              <w:rPr>
                <w:b/>
              </w:rPr>
            </w:pPr>
            <w:r>
              <w:rPr>
                <w:b/>
                <w:sz w:val="22"/>
                <w:szCs w:val="22"/>
              </w:rPr>
              <w:t>0,0</w:t>
            </w:r>
          </w:p>
        </w:tc>
        <w:tc>
          <w:tcPr>
            <w:tcW w:w="1133" w:type="dxa"/>
            <w:gridSpan w:val="2"/>
            <w:tcBorders>
              <w:left w:val="single" w:sz="4" w:space="0" w:color="auto"/>
            </w:tcBorders>
            <w:vAlign w:val="center"/>
          </w:tcPr>
          <w:p w:rsidR="002D74BB" w:rsidRPr="00A90895" w:rsidRDefault="002D74BB" w:rsidP="00A90895">
            <w:pPr>
              <w:jc w:val="center"/>
              <w:rPr>
                <w:b/>
              </w:rPr>
            </w:pPr>
            <w:r>
              <w:rPr>
                <w:b/>
                <w:sz w:val="22"/>
                <w:szCs w:val="22"/>
              </w:rPr>
              <w:t>0,0</w:t>
            </w:r>
          </w:p>
        </w:tc>
      </w:tr>
      <w:tr w:rsidR="002D74BB" w:rsidRPr="00A90895" w:rsidTr="008A00F0">
        <w:tblPrEx>
          <w:jc w:val="center"/>
        </w:tblPrEx>
        <w:trPr>
          <w:jc w:val="center"/>
        </w:trPr>
        <w:tc>
          <w:tcPr>
            <w:tcW w:w="10627" w:type="dxa"/>
            <w:gridSpan w:val="13"/>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bCs/>
                <w:i/>
                <w:iCs/>
                <w:color w:val="000000"/>
              </w:rPr>
            </w:pPr>
            <w:r w:rsidRPr="00A90895">
              <w:rPr>
                <w:b/>
                <w:bCs/>
                <w:i/>
                <w:iCs/>
                <w:color w:val="000000"/>
              </w:rPr>
              <w:t>Раздел 2. Объекты недвижимого имущества, приобретаемые в муниципальную собственность Молчановского района</w:t>
            </w:r>
          </w:p>
        </w:tc>
      </w:tr>
      <w:tr w:rsidR="002D74BB" w:rsidRPr="00A90895" w:rsidTr="008A00F0">
        <w:tblPrEx>
          <w:jc w:val="center"/>
        </w:tblPrEx>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tc>
        <w:tc>
          <w:tcPr>
            <w:tcW w:w="6805" w:type="dxa"/>
            <w:gridSpan w:val="7"/>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r w:rsidRPr="00A90895">
              <w:rPr>
                <w:b/>
                <w:bCs/>
                <w:i/>
                <w:iCs/>
                <w:color w:val="000000"/>
              </w:rPr>
              <w:t>ВСЕГО по разделу 2:</w:t>
            </w:r>
          </w:p>
        </w:tc>
        <w:tc>
          <w:tcPr>
            <w:tcW w:w="1134" w:type="dxa"/>
            <w:gridSpan w:val="2"/>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color w:val="000000"/>
              </w:rPr>
            </w:pPr>
            <w:r>
              <w:rPr>
                <w:b/>
                <w:bCs/>
                <w:color w:val="000000"/>
                <w:sz w:val="22"/>
                <w:szCs w:val="22"/>
              </w:rPr>
              <w:t>4 733,9</w:t>
            </w: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c>
          <w:tcPr>
            <w:tcW w:w="100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r>
      <w:tr w:rsidR="002D74BB" w:rsidRPr="00A90895" w:rsidTr="008A00F0">
        <w:tblPrEx>
          <w:jc w:val="center"/>
        </w:tblPrEx>
        <w:trPr>
          <w:jc w:val="center"/>
        </w:trPr>
        <w:tc>
          <w:tcPr>
            <w:tcW w:w="562" w:type="dxa"/>
            <w:tcBorders>
              <w:top w:val="single" w:sz="4" w:space="0" w:color="auto"/>
              <w:left w:val="single" w:sz="4" w:space="0" w:color="auto"/>
              <w:bottom w:val="single" w:sz="4" w:space="0" w:color="auto"/>
            </w:tcBorders>
          </w:tcPr>
          <w:p w:rsidR="002D74BB" w:rsidRPr="00A90895" w:rsidRDefault="002D74BB" w:rsidP="0093533C">
            <w:pPr>
              <w:rPr>
                <w:b/>
                <w:bCs/>
              </w:rPr>
            </w:pPr>
            <w:r w:rsidRPr="00A90895">
              <w:rPr>
                <w:b/>
                <w:bCs/>
                <w:sz w:val="22"/>
                <w:szCs w:val="22"/>
              </w:rPr>
              <w:t>2.1.</w:t>
            </w:r>
          </w:p>
        </w:tc>
        <w:tc>
          <w:tcPr>
            <w:tcW w:w="2978" w:type="dxa"/>
            <w:tcBorders>
              <w:top w:val="single" w:sz="4" w:space="0" w:color="auto"/>
              <w:left w:val="single" w:sz="4" w:space="0" w:color="auto"/>
              <w:bottom w:val="single" w:sz="4" w:space="0" w:color="auto"/>
              <w:right w:val="single" w:sz="4" w:space="0" w:color="auto"/>
            </w:tcBorders>
            <w:vAlign w:val="bottom"/>
          </w:tcPr>
          <w:p w:rsidR="002D74BB" w:rsidRPr="00A90895" w:rsidRDefault="002D74BB" w:rsidP="0093533C">
            <w:pPr>
              <w:rPr>
                <w:b/>
                <w:bCs/>
              </w:rPr>
            </w:pPr>
            <w:r w:rsidRPr="00A90895">
              <w:rPr>
                <w:b/>
                <w:bCs/>
                <w:sz w:val="22"/>
                <w:szCs w:val="22"/>
              </w:rPr>
              <w:t xml:space="preserve">Объекты </w:t>
            </w:r>
            <w:r w:rsidRPr="00A90895">
              <w:rPr>
                <w:b/>
                <w:sz w:val="22"/>
                <w:szCs w:val="22"/>
              </w:rPr>
              <w:t>недвижимого имущества, приобретаемые в муниципальную собственность Молчановского района</w:t>
            </w:r>
          </w:p>
        </w:tc>
        <w:tc>
          <w:tcPr>
            <w:tcW w:w="927" w:type="dxa"/>
            <w:gridSpan w:val="2"/>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color w:val="000000"/>
              </w:rPr>
            </w:pPr>
          </w:p>
        </w:tc>
        <w:tc>
          <w:tcPr>
            <w:tcW w:w="91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p>
        </w:tc>
        <w:tc>
          <w:tcPr>
            <w:tcW w:w="709" w:type="dxa"/>
            <w:gridSpan w:val="2"/>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rPr>
            </w:pPr>
          </w:p>
        </w:tc>
        <w:tc>
          <w:tcPr>
            <w:tcW w:w="1134" w:type="dxa"/>
            <w:gridSpan w:val="2"/>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color w:val="000000"/>
              </w:rPr>
            </w:pPr>
            <w:r>
              <w:rPr>
                <w:b/>
                <w:bCs/>
                <w:color w:val="000000"/>
                <w:sz w:val="22"/>
                <w:szCs w:val="22"/>
              </w:rPr>
              <w:t>4 733,9</w:t>
            </w: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c>
          <w:tcPr>
            <w:tcW w:w="100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r>
    </w:tbl>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p w:rsidR="002D74BB" w:rsidRDefault="002D74BB"/>
    <w:tbl>
      <w:tblPr>
        <w:tblW w:w="10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3"/>
        <w:gridCol w:w="2978"/>
        <w:gridCol w:w="567"/>
        <w:gridCol w:w="709"/>
        <w:gridCol w:w="1559"/>
        <w:gridCol w:w="709"/>
        <w:gridCol w:w="1134"/>
        <w:gridCol w:w="1122"/>
        <w:gridCol w:w="1146"/>
      </w:tblGrid>
      <w:tr w:rsidR="002D74BB" w:rsidRPr="00A90895" w:rsidTr="00E13A44">
        <w:trPr>
          <w:jc w:val="center"/>
        </w:trPr>
        <w:tc>
          <w:tcPr>
            <w:tcW w:w="703" w:type="dxa"/>
            <w:tcBorders>
              <w:top w:val="single" w:sz="4" w:space="0" w:color="auto"/>
              <w:left w:val="single" w:sz="4" w:space="0" w:color="auto"/>
              <w:right w:val="single" w:sz="4" w:space="0" w:color="auto"/>
            </w:tcBorders>
            <w:vAlign w:val="center"/>
          </w:tcPr>
          <w:p w:rsidR="002D74BB" w:rsidRPr="00A90895" w:rsidRDefault="002D74BB" w:rsidP="00E13A44">
            <w:pPr>
              <w:jc w:val="center"/>
              <w:rPr>
                <w:b/>
              </w:rPr>
            </w:pPr>
            <w:r w:rsidRPr="00A90895">
              <w:rPr>
                <w:b/>
                <w:color w:val="000000"/>
                <w:sz w:val="22"/>
                <w:szCs w:val="22"/>
              </w:rPr>
              <w:t>№ п/п</w:t>
            </w:r>
          </w:p>
        </w:tc>
        <w:tc>
          <w:tcPr>
            <w:tcW w:w="2978" w:type="dxa"/>
            <w:tcBorders>
              <w:top w:val="single" w:sz="4" w:space="0" w:color="auto"/>
              <w:left w:val="single" w:sz="4" w:space="0" w:color="auto"/>
              <w:right w:val="single" w:sz="4" w:space="0" w:color="auto"/>
            </w:tcBorders>
            <w:vAlign w:val="center"/>
          </w:tcPr>
          <w:p w:rsidR="002D74BB" w:rsidRPr="00A90895" w:rsidRDefault="002D74BB" w:rsidP="00E13A44">
            <w:pPr>
              <w:jc w:val="center"/>
              <w:rPr>
                <w:b/>
              </w:rPr>
            </w:pPr>
            <w:r w:rsidRPr="00A90895">
              <w:rPr>
                <w:b/>
                <w:color w:val="000000"/>
                <w:sz w:val="22"/>
                <w:szCs w:val="22"/>
              </w:rPr>
              <w:t>Наименование</w:t>
            </w:r>
          </w:p>
        </w:tc>
        <w:tc>
          <w:tcPr>
            <w:tcW w:w="2835" w:type="dxa"/>
            <w:gridSpan w:val="3"/>
            <w:tcBorders>
              <w:top w:val="single" w:sz="4" w:space="0" w:color="auto"/>
              <w:left w:val="single" w:sz="4" w:space="0" w:color="auto"/>
              <w:right w:val="single" w:sz="4" w:space="0" w:color="auto"/>
            </w:tcBorders>
            <w:vAlign w:val="center"/>
          </w:tcPr>
          <w:p w:rsidR="002D74BB" w:rsidRPr="00A90895" w:rsidRDefault="002D74BB" w:rsidP="00E13A44">
            <w:pPr>
              <w:jc w:val="center"/>
              <w:rPr>
                <w:b/>
                <w:bCs/>
              </w:rPr>
            </w:pPr>
            <w:r w:rsidRPr="00A90895">
              <w:rPr>
                <w:b/>
                <w:color w:val="000000"/>
                <w:sz w:val="22"/>
                <w:szCs w:val="22"/>
              </w:rPr>
              <w:t>Коды бюджетной классификации</w:t>
            </w: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
                <w:bCs/>
              </w:rPr>
            </w:pPr>
          </w:p>
        </w:tc>
        <w:tc>
          <w:tcPr>
            <w:tcW w:w="3402" w:type="dxa"/>
            <w:gridSpan w:val="3"/>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
              </w:rPr>
            </w:pPr>
            <w:r>
              <w:rPr>
                <w:b/>
                <w:sz w:val="22"/>
                <w:szCs w:val="22"/>
              </w:rPr>
              <w:t>Сумма</w:t>
            </w:r>
          </w:p>
        </w:tc>
      </w:tr>
      <w:tr w:rsidR="002D74BB" w:rsidRPr="00A90895" w:rsidTr="00E13A44">
        <w:trPr>
          <w:jc w:val="center"/>
        </w:trPr>
        <w:tc>
          <w:tcPr>
            <w:tcW w:w="703" w:type="dxa"/>
            <w:tcBorders>
              <w:left w:val="single" w:sz="4" w:space="0" w:color="auto"/>
              <w:bottom w:val="single" w:sz="4" w:space="0" w:color="auto"/>
              <w:right w:val="single" w:sz="4" w:space="0" w:color="auto"/>
            </w:tcBorders>
            <w:vAlign w:val="center"/>
          </w:tcPr>
          <w:p w:rsidR="002D74BB" w:rsidRPr="00A90895" w:rsidRDefault="002D74BB" w:rsidP="00E13A44">
            <w:pPr>
              <w:jc w:val="center"/>
              <w:rPr>
                <w:b/>
              </w:rPr>
            </w:pPr>
          </w:p>
        </w:tc>
        <w:tc>
          <w:tcPr>
            <w:tcW w:w="2978" w:type="dxa"/>
            <w:tcBorders>
              <w:left w:val="single" w:sz="4" w:space="0" w:color="auto"/>
              <w:bottom w:val="single" w:sz="4" w:space="0" w:color="auto"/>
              <w:right w:val="single" w:sz="4" w:space="0" w:color="auto"/>
            </w:tcBorders>
            <w:vAlign w:val="center"/>
          </w:tcPr>
          <w:p w:rsidR="002D74BB" w:rsidRPr="00A90895" w:rsidRDefault="002D74BB" w:rsidP="00E13A44">
            <w:pPr>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rPr>
                <w:b/>
                <w:color w:val="000000"/>
              </w:rPr>
            </w:pPr>
            <w:r w:rsidRPr="00A90895">
              <w:rPr>
                <w:b/>
                <w:color w:val="000000"/>
                <w:sz w:val="22"/>
                <w:szCs w:val="22"/>
              </w:rPr>
              <w:t>Рз</w:t>
            </w:r>
          </w:p>
        </w:tc>
        <w:tc>
          <w:tcPr>
            <w:tcW w:w="709"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rPr>
                <w:b/>
              </w:rPr>
            </w:pPr>
            <w:r w:rsidRPr="00A90895">
              <w:rPr>
                <w:b/>
                <w:color w:val="000000"/>
                <w:sz w:val="22"/>
                <w:szCs w:val="22"/>
              </w:rPr>
              <w:t>Пр</w:t>
            </w:r>
          </w:p>
        </w:tc>
        <w:tc>
          <w:tcPr>
            <w:tcW w:w="1559"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rPr>
                <w:b/>
              </w:rPr>
            </w:pPr>
            <w:r w:rsidRPr="00A90895">
              <w:rPr>
                <w:b/>
                <w:color w:val="000000"/>
                <w:sz w:val="22"/>
                <w:szCs w:val="22"/>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rPr>
                <w:b/>
              </w:rPr>
            </w:pPr>
            <w:r w:rsidRPr="00A90895">
              <w:rPr>
                <w:b/>
                <w:color w:val="000000"/>
                <w:sz w:val="22"/>
                <w:szCs w:val="22"/>
              </w:rPr>
              <w:t>Вр</w:t>
            </w:r>
          </w:p>
        </w:tc>
        <w:tc>
          <w:tcPr>
            <w:tcW w:w="113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3C6F83">
            <w:pPr>
              <w:jc w:val="center"/>
              <w:rPr>
                <w:b/>
              </w:rPr>
            </w:pPr>
            <w:r w:rsidRPr="00A90895">
              <w:rPr>
                <w:b/>
                <w:color w:val="000000"/>
                <w:sz w:val="22"/>
                <w:szCs w:val="22"/>
              </w:rPr>
              <w:t>202</w:t>
            </w:r>
            <w:r>
              <w:rPr>
                <w:b/>
                <w:color w:val="000000"/>
                <w:sz w:val="22"/>
                <w:szCs w:val="22"/>
              </w:rPr>
              <w:t>4</w:t>
            </w:r>
            <w:r w:rsidRPr="00A90895">
              <w:rPr>
                <w:b/>
                <w:color w:val="000000"/>
                <w:sz w:val="22"/>
                <w:szCs w:val="22"/>
              </w:rPr>
              <w:t xml:space="preserve"> год</w:t>
            </w:r>
          </w:p>
        </w:tc>
        <w:tc>
          <w:tcPr>
            <w:tcW w:w="112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3C6F83">
            <w:pPr>
              <w:jc w:val="center"/>
              <w:rPr>
                <w:b/>
              </w:rPr>
            </w:pPr>
            <w:r w:rsidRPr="00A90895">
              <w:rPr>
                <w:b/>
                <w:color w:val="000000"/>
                <w:sz w:val="22"/>
                <w:szCs w:val="22"/>
              </w:rPr>
              <w:t>202</w:t>
            </w:r>
            <w:r>
              <w:rPr>
                <w:b/>
                <w:color w:val="000000"/>
                <w:sz w:val="22"/>
                <w:szCs w:val="22"/>
              </w:rPr>
              <w:t>5</w:t>
            </w:r>
            <w:r w:rsidRPr="00A90895">
              <w:rPr>
                <w:b/>
                <w:color w:val="000000"/>
                <w:sz w:val="22"/>
                <w:szCs w:val="22"/>
              </w:rPr>
              <w:t xml:space="preserve"> год</w:t>
            </w:r>
          </w:p>
        </w:tc>
        <w:tc>
          <w:tcPr>
            <w:tcW w:w="11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3C6F83">
            <w:pPr>
              <w:jc w:val="center"/>
              <w:rPr>
                <w:b/>
              </w:rPr>
            </w:pPr>
            <w:r w:rsidRPr="00A90895">
              <w:rPr>
                <w:b/>
                <w:color w:val="000000"/>
                <w:sz w:val="22"/>
                <w:szCs w:val="22"/>
              </w:rPr>
              <w:t>202</w:t>
            </w:r>
            <w:r>
              <w:rPr>
                <w:b/>
                <w:color w:val="000000"/>
                <w:sz w:val="22"/>
                <w:szCs w:val="22"/>
              </w:rPr>
              <w:t>6</w:t>
            </w:r>
            <w:r w:rsidRPr="00A90895">
              <w:rPr>
                <w:b/>
                <w:color w:val="000000"/>
                <w:sz w:val="22"/>
                <w:szCs w:val="22"/>
              </w:rPr>
              <w:t xml:space="preserve"> год</w:t>
            </w:r>
          </w:p>
        </w:tc>
      </w:tr>
      <w:tr w:rsidR="002D74BB" w:rsidRPr="00A90895" w:rsidTr="00E13A44">
        <w:trPr>
          <w:jc w:val="center"/>
        </w:trPr>
        <w:tc>
          <w:tcPr>
            <w:tcW w:w="703" w:type="dxa"/>
            <w:tcBorders>
              <w:top w:val="single" w:sz="4" w:space="0" w:color="auto"/>
              <w:left w:val="single" w:sz="4" w:space="0" w:color="auto"/>
              <w:bottom w:val="single" w:sz="4" w:space="0" w:color="auto"/>
            </w:tcBorders>
          </w:tcPr>
          <w:p w:rsidR="002D74BB" w:rsidRPr="00A90895" w:rsidRDefault="002D74BB" w:rsidP="0093533C">
            <w:pPr>
              <w:rPr>
                <w:b/>
                <w:bCs/>
              </w:rPr>
            </w:pPr>
          </w:p>
        </w:tc>
        <w:tc>
          <w:tcPr>
            <w:tcW w:w="2978" w:type="dxa"/>
            <w:tcBorders>
              <w:top w:val="single" w:sz="4" w:space="0" w:color="auto"/>
              <w:left w:val="single" w:sz="4" w:space="0" w:color="auto"/>
              <w:bottom w:val="single" w:sz="4" w:space="0" w:color="auto"/>
              <w:right w:val="single" w:sz="4" w:space="0" w:color="auto"/>
            </w:tcBorders>
            <w:vAlign w:val="bottom"/>
          </w:tcPr>
          <w:p w:rsidR="002D74BB" w:rsidRPr="00A90895" w:rsidRDefault="002D74BB" w:rsidP="0093533C">
            <w:pPr>
              <w:rPr>
                <w:b/>
                <w:bCs/>
              </w:rPr>
            </w:pPr>
            <w:r w:rsidRPr="00A90895">
              <w:rPr>
                <w:b/>
                <w:bCs/>
                <w:sz w:val="22"/>
                <w:szCs w:val="22"/>
              </w:rPr>
              <w:t>Социальная политика</w:t>
            </w:r>
          </w:p>
        </w:tc>
        <w:tc>
          <w:tcPr>
            <w:tcW w:w="567"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rPr>
            </w:pPr>
            <w:r w:rsidRPr="00A90895">
              <w:rPr>
                <w:b/>
                <w:bCs/>
                <w:sz w:val="22"/>
                <w:szCs w:val="22"/>
              </w:rPr>
              <w:t>10</w:t>
            </w: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rPr>
            </w:pPr>
            <w:r w:rsidRPr="00A90895">
              <w:rPr>
                <w:b/>
                <w:bCs/>
                <w:sz w:val="22"/>
                <w:szCs w:val="22"/>
              </w:rPr>
              <w:t>00</w:t>
            </w:r>
          </w:p>
        </w:tc>
        <w:tc>
          <w:tcPr>
            <w:tcW w:w="1559"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rPr>
            </w:pP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color w:val="000000"/>
              </w:rPr>
            </w:pPr>
            <w:r>
              <w:rPr>
                <w:b/>
                <w:bCs/>
                <w:color w:val="000000"/>
                <w:sz w:val="22"/>
                <w:szCs w:val="22"/>
              </w:rPr>
              <w:t>4 733,9</w:t>
            </w:r>
          </w:p>
        </w:tc>
        <w:tc>
          <w:tcPr>
            <w:tcW w:w="112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c>
          <w:tcPr>
            <w:tcW w:w="11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r>
      <w:tr w:rsidR="002D74BB" w:rsidRPr="00A90895" w:rsidTr="00E13A44">
        <w:trPr>
          <w:jc w:val="center"/>
        </w:trPr>
        <w:tc>
          <w:tcPr>
            <w:tcW w:w="703" w:type="dxa"/>
            <w:tcBorders>
              <w:top w:val="single" w:sz="4" w:space="0" w:color="auto"/>
              <w:left w:val="single" w:sz="4" w:space="0" w:color="auto"/>
              <w:bottom w:val="single" w:sz="4" w:space="0" w:color="auto"/>
            </w:tcBorders>
          </w:tcPr>
          <w:p w:rsidR="002D74BB" w:rsidRPr="00A90895" w:rsidRDefault="002D74BB" w:rsidP="0093533C">
            <w:pPr>
              <w:rPr>
                <w:b/>
                <w:bCs/>
              </w:rPr>
            </w:pPr>
          </w:p>
        </w:tc>
        <w:tc>
          <w:tcPr>
            <w:tcW w:w="2978" w:type="dxa"/>
            <w:tcBorders>
              <w:top w:val="single" w:sz="4" w:space="0" w:color="auto"/>
              <w:left w:val="single" w:sz="4" w:space="0" w:color="auto"/>
              <w:bottom w:val="single" w:sz="4" w:space="0" w:color="auto"/>
              <w:right w:val="single" w:sz="4" w:space="0" w:color="auto"/>
            </w:tcBorders>
            <w:vAlign w:val="bottom"/>
          </w:tcPr>
          <w:p w:rsidR="002D74BB" w:rsidRPr="00A90895" w:rsidRDefault="002D74BB" w:rsidP="0093533C">
            <w:pPr>
              <w:rPr>
                <w:b/>
                <w:bCs/>
              </w:rPr>
            </w:pPr>
            <w:r w:rsidRPr="00A90895">
              <w:rPr>
                <w:b/>
                <w:bCs/>
                <w:sz w:val="22"/>
                <w:szCs w:val="22"/>
              </w:rPr>
              <w:t>Охрана семьи и детства</w:t>
            </w:r>
          </w:p>
        </w:tc>
        <w:tc>
          <w:tcPr>
            <w:tcW w:w="567"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rPr>
            </w:pPr>
            <w:r w:rsidRPr="00A90895">
              <w:rPr>
                <w:b/>
                <w:bCs/>
                <w:sz w:val="22"/>
                <w:szCs w:val="22"/>
              </w:rPr>
              <w:t>10</w:t>
            </w: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rPr>
            </w:pPr>
            <w:r w:rsidRPr="00A90895">
              <w:rPr>
                <w:b/>
                <w:bCs/>
                <w:sz w:val="22"/>
                <w:szCs w:val="22"/>
              </w:rPr>
              <w:t>04</w:t>
            </w:r>
          </w:p>
        </w:tc>
        <w:tc>
          <w:tcPr>
            <w:tcW w:w="1559"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rPr>
            </w:pP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D74BB" w:rsidRPr="00A90895" w:rsidRDefault="002D74BB" w:rsidP="0093533C">
            <w:pPr>
              <w:jc w:val="center"/>
              <w:rPr>
                <w:b/>
                <w:bCs/>
                <w:color w:val="000000"/>
              </w:rPr>
            </w:pPr>
            <w:r>
              <w:rPr>
                <w:b/>
                <w:bCs/>
                <w:color w:val="000000"/>
                <w:sz w:val="22"/>
                <w:szCs w:val="22"/>
              </w:rPr>
              <w:t>4 733,9</w:t>
            </w:r>
          </w:p>
        </w:tc>
        <w:tc>
          <w:tcPr>
            <w:tcW w:w="112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c>
          <w:tcPr>
            <w:tcW w:w="11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93533C">
            <w:pPr>
              <w:jc w:val="center"/>
              <w:rPr>
                <w:b/>
              </w:rPr>
            </w:pPr>
            <w:r>
              <w:rPr>
                <w:b/>
                <w:sz w:val="22"/>
                <w:szCs w:val="22"/>
              </w:rPr>
              <w:t>4 790,4</w:t>
            </w:r>
          </w:p>
        </w:tc>
      </w:tr>
      <w:tr w:rsidR="002D74BB" w:rsidRPr="00A90895" w:rsidTr="00E13A44">
        <w:trPr>
          <w:jc w:val="center"/>
        </w:trPr>
        <w:tc>
          <w:tcPr>
            <w:tcW w:w="703" w:type="dxa"/>
            <w:tcBorders>
              <w:top w:val="single" w:sz="4" w:space="0" w:color="auto"/>
              <w:left w:val="single" w:sz="4" w:space="0" w:color="auto"/>
              <w:bottom w:val="single" w:sz="4" w:space="0" w:color="auto"/>
            </w:tcBorders>
          </w:tcPr>
          <w:p w:rsidR="002D74BB" w:rsidRPr="00A90895" w:rsidRDefault="002D74BB" w:rsidP="00E13A44">
            <w:pPr>
              <w:rPr>
                <w:b/>
                <w:bCs/>
              </w:rPr>
            </w:pPr>
          </w:p>
        </w:tc>
        <w:tc>
          <w:tcPr>
            <w:tcW w:w="2978" w:type="dxa"/>
            <w:tcBorders>
              <w:top w:val="single" w:sz="4" w:space="0" w:color="auto"/>
              <w:left w:val="single" w:sz="4" w:space="0" w:color="auto"/>
              <w:bottom w:val="single" w:sz="4" w:space="0" w:color="auto"/>
              <w:right w:val="single" w:sz="4" w:space="0" w:color="auto"/>
            </w:tcBorders>
            <w:vAlign w:val="bottom"/>
          </w:tcPr>
          <w:p w:rsidR="002D74BB" w:rsidRPr="00A90895" w:rsidRDefault="002D74BB" w:rsidP="00E13A44">
            <w:pPr>
              <w:rPr>
                <w:b/>
                <w:bCs/>
              </w:rPr>
            </w:pPr>
            <w:r w:rsidRPr="00A90895">
              <w:rPr>
                <w:b/>
                <w:bCs/>
                <w:sz w:val="22"/>
                <w:szCs w:val="22"/>
              </w:rPr>
              <w:t>Муниципальная программа «Социальная поддержка населения Молчановского района на 20</w:t>
            </w:r>
            <w:r>
              <w:rPr>
                <w:b/>
                <w:bCs/>
                <w:sz w:val="22"/>
                <w:szCs w:val="22"/>
              </w:rPr>
              <w:t>22</w:t>
            </w:r>
            <w:r w:rsidRPr="00A90895">
              <w:rPr>
                <w:b/>
                <w:bCs/>
                <w:sz w:val="22"/>
                <w:szCs w:val="22"/>
              </w:rPr>
              <w:t>-202</w:t>
            </w:r>
            <w:r>
              <w:rPr>
                <w:b/>
                <w:bCs/>
                <w:sz w:val="22"/>
                <w:szCs w:val="22"/>
              </w:rPr>
              <w:t>9</w:t>
            </w:r>
            <w:r w:rsidRPr="00A90895">
              <w:rPr>
                <w:b/>
                <w:bCs/>
                <w:sz w:val="22"/>
                <w:szCs w:val="22"/>
              </w:rPr>
              <w:t xml:space="preserve"> годы»</w:t>
            </w:r>
          </w:p>
        </w:tc>
        <w:tc>
          <w:tcPr>
            <w:tcW w:w="567"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
                <w:bCs/>
              </w:rPr>
            </w:pPr>
            <w:r w:rsidRPr="00A90895">
              <w:rPr>
                <w:b/>
                <w:bCs/>
                <w:sz w:val="22"/>
                <w:szCs w:val="22"/>
              </w:rPr>
              <w:t>10</w:t>
            </w: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
                <w:bCs/>
              </w:rPr>
            </w:pPr>
            <w:r w:rsidRPr="00A90895">
              <w:rPr>
                <w:b/>
                <w:bCs/>
                <w:sz w:val="22"/>
                <w:szCs w:val="22"/>
              </w:rPr>
              <w:t>04</w:t>
            </w:r>
          </w:p>
        </w:tc>
        <w:tc>
          <w:tcPr>
            <w:tcW w:w="1559"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
                <w:bCs/>
              </w:rPr>
            </w:pPr>
            <w:r w:rsidRPr="00A90895">
              <w:rPr>
                <w:b/>
                <w:bCs/>
                <w:sz w:val="22"/>
                <w:szCs w:val="22"/>
              </w:rPr>
              <w:t>05 0 00 00000</w:t>
            </w: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
                <w:bCs/>
                <w:color w:val="000000"/>
              </w:rPr>
            </w:pPr>
            <w:r>
              <w:rPr>
                <w:b/>
                <w:bCs/>
                <w:color w:val="000000"/>
                <w:sz w:val="22"/>
                <w:szCs w:val="22"/>
              </w:rPr>
              <w:t>4 733,9</w:t>
            </w:r>
          </w:p>
        </w:tc>
        <w:tc>
          <w:tcPr>
            <w:tcW w:w="112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rPr>
                <w:b/>
              </w:rPr>
            </w:pPr>
            <w:r>
              <w:rPr>
                <w:b/>
                <w:sz w:val="22"/>
                <w:szCs w:val="22"/>
              </w:rPr>
              <w:t>4 790,4</w:t>
            </w:r>
          </w:p>
        </w:tc>
        <w:tc>
          <w:tcPr>
            <w:tcW w:w="11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rPr>
                <w:b/>
              </w:rPr>
            </w:pPr>
            <w:r>
              <w:rPr>
                <w:b/>
                <w:sz w:val="22"/>
                <w:szCs w:val="22"/>
              </w:rPr>
              <w:t>4 790,4</w:t>
            </w:r>
          </w:p>
        </w:tc>
      </w:tr>
      <w:tr w:rsidR="002D74BB" w:rsidRPr="00A90895" w:rsidTr="00E13A44">
        <w:trPr>
          <w:jc w:val="center"/>
        </w:trPr>
        <w:tc>
          <w:tcPr>
            <w:tcW w:w="703" w:type="dxa"/>
            <w:tcBorders>
              <w:top w:val="single" w:sz="4" w:space="0" w:color="auto"/>
              <w:left w:val="single" w:sz="4" w:space="0" w:color="auto"/>
              <w:bottom w:val="single" w:sz="4" w:space="0" w:color="auto"/>
            </w:tcBorders>
          </w:tcPr>
          <w:p w:rsidR="002D74BB" w:rsidRPr="00A90895" w:rsidRDefault="002D74BB" w:rsidP="00E13A44">
            <w:pPr>
              <w:rPr>
                <w:bCs/>
              </w:rPr>
            </w:pPr>
          </w:p>
        </w:tc>
        <w:tc>
          <w:tcPr>
            <w:tcW w:w="2978" w:type="dxa"/>
            <w:tcBorders>
              <w:top w:val="single" w:sz="4" w:space="0" w:color="auto"/>
              <w:left w:val="single" w:sz="4" w:space="0" w:color="auto"/>
              <w:bottom w:val="single" w:sz="4" w:space="0" w:color="auto"/>
              <w:right w:val="single" w:sz="4" w:space="0" w:color="auto"/>
            </w:tcBorders>
            <w:vAlign w:val="bottom"/>
          </w:tcPr>
          <w:p w:rsidR="002D74BB" w:rsidRPr="00A90895" w:rsidRDefault="002D74BB" w:rsidP="00E13A44">
            <w:pPr>
              <w:rPr>
                <w:bCs/>
              </w:rPr>
            </w:pPr>
            <w:r w:rsidRPr="00A90895">
              <w:rPr>
                <w:bCs/>
                <w:sz w:val="22"/>
                <w:szCs w:val="22"/>
              </w:rPr>
              <w:t>Приобретение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Cs/>
              </w:rPr>
            </w:pPr>
            <w:r w:rsidRPr="00A90895">
              <w:rPr>
                <w:bCs/>
                <w:sz w:val="22"/>
                <w:szCs w:val="22"/>
              </w:rPr>
              <w:t>10</w:t>
            </w: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Cs/>
              </w:rPr>
            </w:pPr>
            <w:r w:rsidRPr="00A90895">
              <w:rPr>
                <w:bCs/>
                <w:sz w:val="22"/>
                <w:szCs w:val="22"/>
              </w:rPr>
              <w:t>04</w:t>
            </w:r>
          </w:p>
        </w:tc>
        <w:tc>
          <w:tcPr>
            <w:tcW w:w="1559" w:type="dxa"/>
            <w:tcBorders>
              <w:top w:val="single" w:sz="4" w:space="0" w:color="auto"/>
              <w:left w:val="nil"/>
              <w:bottom w:val="single" w:sz="4" w:space="0" w:color="auto"/>
              <w:right w:val="single" w:sz="4" w:space="0" w:color="auto"/>
            </w:tcBorders>
            <w:vAlign w:val="center"/>
          </w:tcPr>
          <w:p w:rsidR="002D74BB" w:rsidRPr="00A90895" w:rsidRDefault="002D74BB" w:rsidP="003C6F83">
            <w:pPr>
              <w:jc w:val="center"/>
              <w:rPr>
                <w:bCs/>
              </w:rPr>
            </w:pPr>
            <w:r w:rsidRPr="00A90895">
              <w:rPr>
                <w:bCs/>
                <w:sz w:val="22"/>
                <w:szCs w:val="22"/>
              </w:rPr>
              <w:t>05 1 5</w:t>
            </w:r>
            <w:r>
              <w:rPr>
                <w:bCs/>
                <w:sz w:val="22"/>
                <w:szCs w:val="22"/>
              </w:rPr>
              <w:t>1</w:t>
            </w:r>
            <w:r w:rsidRPr="00A90895">
              <w:rPr>
                <w:bCs/>
                <w:sz w:val="22"/>
                <w:szCs w:val="22"/>
              </w:rPr>
              <w:t xml:space="preserve"> 40820</w:t>
            </w: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Cs/>
              </w:rPr>
            </w:pPr>
            <w:r w:rsidRPr="00A90895">
              <w:rPr>
                <w:bCs/>
                <w:sz w:val="22"/>
                <w:szCs w:val="22"/>
              </w:rPr>
              <w:t>530</w:t>
            </w:r>
          </w:p>
        </w:tc>
        <w:tc>
          <w:tcPr>
            <w:tcW w:w="1134"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Cs/>
                <w:color w:val="000000"/>
              </w:rPr>
            </w:pPr>
            <w:r>
              <w:rPr>
                <w:bCs/>
                <w:color w:val="000000"/>
                <w:sz w:val="22"/>
                <w:szCs w:val="22"/>
              </w:rPr>
              <w:t>4 733,9</w:t>
            </w:r>
          </w:p>
        </w:tc>
        <w:tc>
          <w:tcPr>
            <w:tcW w:w="112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pPr>
            <w:r>
              <w:rPr>
                <w:sz w:val="22"/>
                <w:szCs w:val="22"/>
              </w:rPr>
              <w:t>4 790,4</w:t>
            </w:r>
          </w:p>
        </w:tc>
        <w:tc>
          <w:tcPr>
            <w:tcW w:w="11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pPr>
            <w:r>
              <w:rPr>
                <w:sz w:val="22"/>
                <w:szCs w:val="22"/>
              </w:rPr>
              <w:t>4 790,4</w:t>
            </w:r>
          </w:p>
        </w:tc>
      </w:tr>
      <w:tr w:rsidR="002D74BB" w:rsidRPr="00A90895" w:rsidTr="00E13A44">
        <w:trPr>
          <w:jc w:val="center"/>
        </w:trPr>
        <w:tc>
          <w:tcPr>
            <w:tcW w:w="703" w:type="dxa"/>
            <w:tcBorders>
              <w:top w:val="single" w:sz="4" w:space="0" w:color="auto"/>
              <w:left w:val="single" w:sz="4" w:space="0" w:color="auto"/>
              <w:bottom w:val="single" w:sz="4" w:space="0" w:color="auto"/>
            </w:tcBorders>
          </w:tcPr>
          <w:p w:rsidR="002D74BB" w:rsidRPr="00A90895" w:rsidRDefault="002D74BB" w:rsidP="00E13A44">
            <w:pPr>
              <w:rPr>
                <w:bCs/>
              </w:rPr>
            </w:pPr>
          </w:p>
        </w:tc>
        <w:tc>
          <w:tcPr>
            <w:tcW w:w="2978" w:type="dxa"/>
            <w:tcBorders>
              <w:top w:val="single" w:sz="4" w:space="0" w:color="auto"/>
              <w:left w:val="single" w:sz="4" w:space="0" w:color="auto"/>
              <w:bottom w:val="single" w:sz="4" w:space="0" w:color="auto"/>
              <w:right w:val="single" w:sz="4" w:space="0" w:color="auto"/>
            </w:tcBorders>
            <w:vAlign w:val="bottom"/>
          </w:tcPr>
          <w:p w:rsidR="002D74BB" w:rsidRPr="00A90895" w:rsidRDefault="002D74BB" w:rsidP="00E13A44">
            <w:pPr>
              <w:rPr>
                <w:bCs/>
              </w:rPr>
            </w:pPr>
          </w:p>
        </w:tc>
        <w:tc>
          <w:tcPr>
            <w:tcW w:w="567"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Cs/>
              </w:rPr>
            </w:pPr>
            <w:r>
              <w:rPr>
                <w:bCs/>
                <w:sz w:val="22"/>
                <w:szCs w:val="22"/>
              </w:rPr>
              <w:t xml:space="preserve">10 </w:t>
            </w:r>
          </w:p>
        </w:tc>
        <w:tc>
          <w:tcPr>
            <w:tcW w:w="709" w:type="dxa"/>
            <w:tcBorders>
              <w:top w:val="single" w:sz="4" w:space="0" w:color="auto"/>
              <w:left w:val="nil"/>
              <w:bottom w:val="single" w:sz="4" w:space="0" w:color="auto"/>
              <w:right w:val="single" w:sz="4" w:space="0" w:color="auto"/>
            </w:tcBorders>
            <w:vAlign w:val="center"/>
          </w:tcPr>
          <w:p w:rsidR="002D74BB" w:rsidRPr="00A90895" w:rsidRDefault="002D74BB" w:rsidP="00E13A44">
            <w:pPr>
              <w:jc w:val="center"/>
              <w:rPr>
                <w:bCs/>
              </w:rPr>
            </w:pPr>
            <w:r>
              <w:rPr>
                <w:bCs/>
                <w:sz w:val="22"/>
                <w:szCs w:val="22"/>
              </w:rPr>
              <w:t>04</w:t>
            </w:r>
          </w:p>
        </w:tc>
        <w:tc>
          <w:tcPr>
            <w:tcW w:w="1559" w:type="dxa"/>
            <w:tcBorders>
              <w:top w:val="single" w:sz="4" w:space="0" w:color="auto"/>
              <w:left w:val="nil"/>
              <w:bottom w:val="single" w:sz="4" w:space="0" w:color="auto"/>
              <w:right w:val="single" w:sz="4" w:space="0" w:color="auto"/>
            </w:tcBorders>
            <w:vAlign w:val="center"/>
          </w:tcPr>
          <w:p w:rsidR="002D74BB" w:rsidRPr="00F73590" w:rsidRDefault="002D74BB" w:rsidP="003C6F83">
            <w:pPr>
              <w:jc w:val="center"/>
              <w:rPr>
                <w:bCs/>
                <w:lang w:val="en-US"/>
              </w:rPr>
            </w:pPr>
            <w:r>
              <w:rPr>
                <w:bCs/>
                <w:sz w:val="22"/>
                <w:szCs w:val="22"/>
              </w:rPr>
              <w:t xml:space="preserve">05 1 51 </w:t>
            </w:r>
            <w:r>
              <w:rPr>
                <w:bCs/>
                <w:sz w:val="22"/>
                <w:szCs w:val="22"/>
                <w:lang w:val="en-US"/>
              </w:rPr>
              <w:t>R0820</w:t>
            </w:r>
          </w:p>
        </w:tc>
        <w:tc>
          <w:tcPr>
            <w:tcW w:w="709" w:type="dxa"/>
            <w:tcBorders>
              <w:top w:val="single" w:sz="4" w:space="0" w:color="auto"/>
              <w:left w:val="nil"/>
              <w:bottom w:val="single" w:sz="4" w:space="0" w:color="auto"/>
              <w:right w:val="single" w:sz="4" w:space="0" w:color="auto"/>
            </w:tcBorders>
            <w:vAlign w:val="center"/>
          </w:tcPr>
          <w:p w:rsidR="002D74BB" w:rsidRPr="00F73590" w:rsidRDefault="002D74BB" w:rsidP="00E13A44">
            <w:pPr>
              <w:jc w:val="center"/>
              <w:rPr>
                <w:bCs/>
                <w:lang w:val="en-US"/>
              </w:rPr>
            </w:pPr>
            <w:r>
              <w:rPr>
                <w:bCs/>
                <w:sz w:val="22"/>
                <w:szCs w:val="22"/>
                <w:lang w:val="en-US"/>
              </w:rPr>
              <w:t>530</w:t>
            </w:r>
          </w:p>
        </w:tc>
        <w:tc>
          <w:tcPr>
            <w:tcW w:w="1134" w:type="dxa"/>
            <w:tcBorders>
              <w:top w:val="single" w:sz="4" w:space="0" w:color="auto"/>
              <w:left w:val="nil"/>
              <w:bottom w:val="single" w:sz="4" w:space="0" w:color="auto"/>
              <w:right w:val="single" w:sz="4" w:space="0" w:color="auto"/>
            </w:tcBorders>
            <w:vAlign w:val="center"/>
          </w:tcPr>
          <w:p w:rsidR="002D74BB" w:rsidRPr="00F73590" w:rsidRDefault="002D74BB" w:rsidP="00E13A44">
            <w:pPr>
              <w:jc w:val="center"/>
              <w:rPr>
                <w:bCs/>
                <w:color w:val="000000"/>
              </w:rPr>
            </w:pPr>
            <w:r>
              <w:rPr>
                <w:bCs/>
                <w:color w:val="000000"/>
                <w:sz w:val="22"/>
                <w:szCs w:val="22"/>
                <w:lang w:val="en-US"/>
              </w:rPr>
              <w:t>2 731,</w:t>
            </w:r>
            <w:r>
              <w:rPr>
                <w:bCs/>
                <w:color w:val="000000"/>
                <w:sz w:val="22"/>
                <w:szCs w:val="22"/>
              </w:rPr>
              <w:t>0</w:t>
            </w:r>
          </w:p>
        </w:tc>
        <w:tc>
          <w:tcPr>
            <w:tcW w:w="1122"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pPr>
            <w:r>
              <w:rPr>
                <w:sz w:val="22"/>
                <w:szCs w:val="22"/>
              </w:rPr>
              <w:t>2 582,6</w:t>
            </w:r>
          </w:p>
        </w:tc>
        <w:tc>
          <w:tcPr>
            <w:tcW w:w="114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E13A44">
            <w:pPr>
              <w:jc w:val="center"/>
            </w:pPr>
            <w:r>
              <w:rPr>
                <w:sz w:val="22"/>
                <w:szCs w:val="22"/>
              </w:rPr>
              <w:t>2 611,0</w:t>
            </w:r>
          </w:p>
        </w:tc>
      </w:tr>
    </w:tbl>
    <w:p w:rsidR="002D74BB" w:rsidRPr="00E13A44" w:rsidRDefault="002D74BB" w:rsidP="00A90895">
      <w:pPr>
        <w:rPr>
          <w:bCs/>
          <w:sz w:val="28"/>
          <w:szCs w:val="28"/>
        </w:rPr>
      </w:pPr>
    </w:p>
    <w:p w:rsidR="002D74BB" w:rsidRPr="00E13A44" w:rsidRDefault="002D74BB" w:rsidP="00A90895">
      <w:pPr>
        <w:rPr>
          <w:bCs/>
          <w:sz w:val="28"/>
          <w:szCs w:val="28"/>
        </w:rPr>
      </w:pPr>
    </w:p>
    <w:p w:rsidR="002D74BB" w:rsidRPr="00E13A44" w:rsidRDefault="002D74BB" w:rsidP="00A90895">
      <w:pPr>
        <w:rPr>
          <w:bCs/>
          <w:sz w:val="28"/>
          <w:szCs w:val="28"/>
        </w:rPr>
      </w:pPr>
    </w:p>
    <w:p w:rsidR="002D74BB" w:rsidRPr="00A90895" w:rsidRDefault="002D74BB" w:rsidP="00E13A44">
      <w:pPr>
        <w:rPr>
          <w:sz w:val="26"/>
          <w:szCs w:val="26"/>
        </w:rPr>
      </w:pPr>
      <w:bookmarkStart w:id="35" w:name="_Hlk24190993"/>
      <w:r w:rsidRPr="00A90895">
        <w:rPr>
          <w:rStyle w:val="fontstyle01"/>
          <w:sz w:val="26"/>
          <w:szCs w:val="26"/>
        </w:rPr>
        <w:t>Председатель Думы Молчановского</w:t>
      </w:r>
      <w:r>
        <w:rPr>
          <w:rStyle w:val="fontstyle01"/>
          <w:sz w:val="26"/>
          <w:szCs w:val="26"/>
        </w:rPr>
        <w:t xml:space="preserve"> района                                                         </w:t>
      </w:r>
      <w:r w:rsidRPr="00A90895">
        <w:rPr>
          <w:rStyle w:val="fontstyle01"/>
          <w:sz w:val="26"/>
          <w:szCs w:val="26"/>
        </w:rPr>
        <w:t>С.В. Меньшова</w:t>
      </w:r>
    </w:p>
    <w:p w:rsidR="002D74BB" w:rsidRPr="00E13A44" w:rsidRDefault="002D74BB" w:rsidP="00A90895">
      <w:pPr>
        <w:rPr>
          <w:sz w:val="28"/>
          <w:szCs w:val="28"/>
        </w:rPr>
      </w:pPr>
    </w:p>
    <w:p w:rsidR="002D74BB" w:rsidRPr="00E13A44" w:rsidRDefault="002D74BB" w:rsidP="00A90895">
      <w:pPr>
        <w:rPr>
          <w:sz w:val="28"/>
          <w:szCs w:val="28"/>
        </w:rPr>
      </w:pPr>
    </w:p>
    <w:p w:rsidR="002D74BB" w:rsidRPr="00E13A44" w:rsidRDefault="002D74BB" w:rsidP="00A90895">
      <w:pPr>
        <w:rPr>
          <w:sz w:val="28"/>
          <w:szCs w:val="28"/>
        </w:rPr>
      </w:pPr>
    </w:p>
    <w:p w:rsidR="002D74BB" w:rsidRPr="00A90895" w:rsidRDefault="002D74BB" w:rsidP="00E13A44">
      <w:pPr>
        <w:rPr>
          <w:sz w:val="26"/>
          <w:szCs w:val="26"/>
        </w:rPr>
      </w:pPr>
      <w:r>
        <w:rPr>
          <w:rStyle w:val="fontstyle01"/>
          <w:sz w:val="26"/>
          <w:szCs w:val="26"/>
        </w:rPr>
        <w:t xml:space="preserve">Глава Молчановского района                                                                                   </w:t>
      </w:r>
      <w:r w:rsidRPr="00A90895">
        <w:rPr>
          <w:rStyle w:val="fontstyle01"/>
          <w:sz w:val="26"/>
          <w:szCs w:val="26"/>
        </w:rPr>
        <w:t>Ю.Ю. Сальков</w:t>
      </w:r>
    </w:p>
    <w:p w:rsidR="002D74BB" w:rsidRPr="00A90895" w:rsidRDefault="002D74BB" w:rsidP="00A90895">
      <w:pPr>
        <w:jc w:val="center"/>
        <w:rPr>
          <w:bCs/>
          <w:sz w:val="26"/>
          <w:szCs w:val="26"/>
        </w:rPr>
        <w:sectPr w:rsidR="002D74BB" w:rsidRPr="00A90895" w:rsidSect="00356769">
          <w:pgSz w:w="11906" w:h="16838"/>
          <w:pgMar w:top="567" w:right="566" w:bottom="1134" w:left="993" w:header="709" w:footer="709" w:gutter="0"/>
          <w:pgNumType w:start="27"/>
          <w:cols w:space="708"/>
          <w:docGrid w:linePitch="360"/>
        </w:sectPr>
      </w:pPr>
    </w:p>
    <w:bookmarkEnd w:id="35"/>
    <w:p w:rsidR="002D74BB" w:rsidRPr="00A90895" w:rsidRDefault="002D74BB" w:rsidP="00A90895">
      <w:pPr>
        <w:pStyle w:val="Heading1"/>
        <w:ind w:firstLine="5103"/>
      </w:pPr>
      <w:r w:rsidRPr="00A90895">
        <w:t xml:space="preserve">Приложение </w:t>
      </w:r>
      <w:r>
        <w:t>5</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675A70">
      <w:pPr>
        <w:ind w:left="5103"/>
        <w:rPr>
          <w:sz w:val="26"/>
          <w:szCs w:val="26"/>
        </w:rPr>
      </w:pPr>
      <w:r w:rsidRPr="00A90895">
        <w:rPr>
          <w:sz w:val="26"/>
          <w:szCs w:val="26"/>
        </w:rPr>
        <w:t>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675A70">
      <w:pPr>
        <w:ind w:left="5103"/>
        <w:rPr>
          <w:bCs/>
          <w:sz w:val="26"/>
          <w:szCs w:val="26"/>
        </w:rPr>
      </w:pPr>
    </w:p>
    <w:p w:rsidR="002D74BB" w:rsidRPr="00A90895" w:rsidRDefault="002D74BB" w:rsidP="00A90895">
      <w:pPr>
        <w:jc w:val="center"/>
        <w:rPr>
          <w:rFonts w:ascii="TimesNewRoman" w:hAnsi="TimesNewRoman"/>
          <w:color w:val="000000"/>
          <w:sz w:val="26"/>
          <w:szCs w:val="26"/>
        </w:rPr>
      </w:pPr>
      <w:bookmarkStart w:id="36" w:name="_Hlk24896892"/>
      <w:r w:rsidRPr="00A90895">
        <w:rPr>
          <w:rFonts w:ascii="TimesNewRoman" w:hAnsi="TimesNewRoman"/>
          <w:color w:val="000000"/>
          <w:sz w:val="26"/>
          <w:szCs w:val="26"/>
        </w:rPr>
        <w:t xml:space="preserve">Программа </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муниципальных внутренних заимствований Молчановского района </w:t>
      </w:r>
    </w:p>
    <w:p w:rsidR="002D74BB" w:rsidRPr="00A90895" w:rsidRDefault="002D74BB" w:rsidP="00A90895">
      <w:pPr>
        <w:jc w:val="center"/>
        <w:rPr>
          <w:bCs/>
          <w:sz w:val="26"/>
          <w:szCs w:val="26"/>
        </w:rPr>
      </w:pPr>
      <w:r w:rsidRPr="00A90895">
        <w:rPr>
          <w:rFonts w:ascii="TimesNewRoman" w:hAnsi="TimesNewRoman"/>
          <w:color w:val="000000"/>
          <w:sz w:val="26"/>
          <w:szCs w:val="26"/>
        </w:rPr>
        <w:t>на 202</w:t>
      </w:r>
      <w:r>
        <w:rPr>
          <w:rFonts w:ascii="TimesNewRoman" w:hAnsi="TimesNewRoman"/>
          <w:color w:val="000000"/>
          <w:sz w:val="26"/>
          <w:szCs w:val="26"/>
        </w:rPr>
        <w:t>4</w:t>
      </w:r>
      <w:r w:rsidRPr="00A90895">
        <w:rPr>
          <w:rFonts w:ascii="TimesNewRoman" w:hAnsi="TimesNewRoman"/>
          <w:color w:val="000000"/>
          <w:sz w:val="26"/>
          <w:szCs w:val="26"/>
        </w:rPr>
        <w:t xml:space="preserve"> год на плановый период 202</w:t>
      </w:r>
      <w:r>
        <w:rPr>
          <w:rFonts w:ascii="TimesNewRoman" w:hAnsi="TimesNewRoman"/>
          <w:color w:val="000000"/>
          <w:sz w:val="26"/>
          <w:szCs w:val="26"/>
        </w:rPr>
        <w:t>5</w:t>
      </w:r>
      <w:r w:rsidRPr="00A90895">
        <w:rPr>
          <w:rFonts w:ascii="TimesNewRoman" w:hAnsi="TimesNewRoman"/>
          <w:color w:val="000000"/>
          <w:sz w:val="26"/>
          <w:szCs w:val="26"/>
        </w:rPr>
        <w:t xml:space="preserve"> и 202</w:t>
      </w:r>
      <w:r>
        <w:rPr>
          <w:rFonts w:ascii="TimesNewRoman" w:hAnsi="TimesNewRoman"/>
          <w:color w:val="000000"/>
          <w:sz w:val="26"/>
          <w:szCs w:val="26"/>
        </w:rPr>
        <w:t>6</w:t>
      </w:r>
      <w:r w:rsidRPr="00A90895">
        <w:rPr>
          <w:rFonts w:ascii="TimesNewRoman" w:hAnsi="TimesNewRoman"/>
          <w:color w:val="000000"/>
          <w:sz w:val="26"/>
          <w:szCs w:val="26"/>
        </w:rPr>
        <w:t xml:space="preserve"> годов</w:t>
      </w:r>
    </w:p>
    <w:bookmarkEnd w:id="36"/>
    <w:p w:rsidR="002D74BB" w:rsidRPr="00A90895" w:rsidRDefault="002D74BB" w:rsidP="00A90895">
      <w:pPr>
        <w:jc w:val="center"/>
        <w:rPr>
          <w:bCs/>
          <w:sz w:val="26"/>
          <w:szCs w:val="26"/>
        </w:rPr>
      </w:pPr>
    </w:p>
    <w:p w:rsidR="002D74BB" w:rsidRPr="00A90895" w:rsidRDefault="002D74BB" w:rsidP="00A90895">
      <w:pPr>
        <w:ind w:firstLine="709"/>
        <w:jc w:val="both"/>
        <w:rPr>
          <w:bCs/>
          <w:sz w:val="26"/>
          <w:szCs w:val="26"/>
        </w:rPr>
      </w:pPr>
      <w:r w:rsidRPr="00A90895">
        <w:rPr>
          <w:rFonts w:ascii="TimesNewRoman" w:hAnsi="TimesNewRoman"/>
          <w:color w:val="000000"/>
          <w:sz w:val="26"/>
          <w:szCs w:val="26"/>
        </w:rPr>
        <w:t>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 направляемых в 202</w:t>
      </w:r>
      <w:r>
        <w:rPr>
          <w:rFonts w:ascii="TimesNewRoman" w:hAnsi="TimesNewRoman"/>
          <w:color w:val="000000"/>
          <w:sz w:val="26"/>
          <w:szCs w:val="26"/>
        </w:rPr>
        <w:t>4</w:t>
      </w:r>
      <w:r w:rsidRPr="00A90895">
        <w:rPr>
          <w:rFonts w:ascii="TimesNewRoman" w:hAnsi="TimesNewRoman"/>
          <w:color w:val="000000"/>
          <w:sz w:val="26"/>
          <w:szCs w:val="26"/>
        </w:rPr>
        <w:t>-202</w:t>
      </w:r>
      <w:r>
        <w:rPr>
          <w:rFonts w:ascii="TimesNewRoman" w:hAnsi="TimesNewRoman"/>
          <w:color w:val="000000"/>
          <w:sz w:val="26"/>
          <w:szCs w:val="26"/>
        </w:rPr>
        <w:t xml:space="preserve">6 </w:t>
      </w:r>
      <w:r w:rsidRPr="00A90895">
        <w:rPr>
          <w:rFonts w:ascii="TimesNewRoman" w:hAnsi="TimesNewRoman"/>
          <w:color w:val="000000"/>
          <w:sz w:val="26"/>
          <w:szCs w:val="26"/>
        </w:rPr>
        <w:t>годах на финансирование дефицита бюджета и на погашение муниципальных долговых обязательств муниципального образования «Молчановский район».</w:t>
      </w:r>
    </w:p>
    <w:p w:rsidR="002D74BB" w:rsidRPr="00A90895" w:rsidRDefault="002D74BB" w:rsidP="00A90895">
      <w:pPr>
        <w:jc w:val="center"/>
        <w:rPr>
          <w:bCs/>
          <w:sz w:val="26"/>
          <w:szCs w:val="26"/>
        </w:rPr>
      </w:pPr>
    </w:p>
    <w:p w:rsidR="002D74BB" w:rsidRPr="00A90895" w:rsidRDefault="002D74BB" w:rsidP="00E344F9">
      <w:pPr>
        <w:ind w:left="7080" w:right="-852" w:firstLine="708"/>
        <w:jc w:val="center"/>
        <w:rPr>
          <w:sz w:val="26"/>
          <w:szCs w:val="26"/>
        </w:rPr>
      </w:pPr>
      <w:r w:rsidRPr="00A90895">
        <w:rPr>
          <w:rFonts w:ascii="TimesNewRoman" w:hAnsi="TimesNewRoman"/>
          <w:color w:val="000000"/>
          <w:sz w:val="26"/>
          <w:szCs w:val="26"/>
        </w:rPr>
        <w:t>тыс. рублей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807"/>
        <w:gridCol w:w="1410"/>
        <w:gridCol w:w="1350"/>
        <w:gridCol w:w="1634"/>
      </w:tblGrid>
      <w:tr w:rsidR="002D74BB" w:rsidRPr="00A90895" w:rsidTr="00E344F9">
        <w:trPr>
          <w:jc w:val="center"/>
        </w:trPr>
        <w:tc>
          <w:tcPr>
            <w:tcW w:w="58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b/>
                <w:sz w:val="26"/>
                <w:szCs w:val="26"/>
              </w:rPr>
            </w:pPr>
            <w:r w:rsidRPr="00A90895">
              <w:rPr>
                <w:rFonts w:ascii="TimesNewRoman" w:hAnsi="TimesNewRoman"/>
                <w:b/>
                <w:color w:val="000000"/>
                <w:sz w:val="26"/>
                <w:szCs w:val="26"/>
              </w:rPr>
              <w:t xml:space="preserve">Перечень внутренних заимствований </w:t>
            </w:r>
          </w:p>
        </w:tc>
        <w:tc>
          <w:tcPr>
            <w:tcW w:w="141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607625">
            <w:pPr>
              <w:jc w:val="center"/>
              <w:rPr>
                <w:b/>
                <w:sz w:val="26"/>
                <w:szCs w:val="26"/>
              </w:rPr>
            </w:pPr>
            <w:r w:rsidRPr="00A90895">
              <w:rPr>
                <w:rFonts w:ascii="TimesNewRoman" w:hAnsi="TimesNewRoman"/>
                <w:b/>
                <w:color w:val="000000"/>
                <w:sz w:val="26"/>
                <w:szCs w:val="26"/>
              </w:rPr>
              <w:t>202</w:t>
            </w:r>
            <w:r>
              <w:rPr>
                <w:rFonts w:ascii="TimesNewRoman" w:hAnsi="TimesNewRoman"/>
                <w:b/>
                <w:color w:val="000000"/>
                <w:sz w:val="26"/>
                <w:szCs w:val="26"/>
              </w:rPr>
              <w:t>4</w:t>
            </w:r>
            <w:r w:rsidRPr="00A90895">
              <w:rPr>
                <w:rFonts w:ascii="TimesNewRoman" w:hAnsi="TimesNewRoman"/>
                <w:b/>
                <w:color w:val="000000"/>
                <w:sz w:val="26"/>
                <w:szCs w:val="26"/>
              </w:rPr>
              <w:t xml:space="preserve"> год</w:t>
            </w:r>
          </w:p>
        </w:tc>
        <w:tc>
          <w:tcPr>
            <w:tcW w:w="135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607625">
            <w:pPr>
              <w:jc w:val="center"/>
              <w:rPr>
                <w:b/>
                <w:sz w:val="26"/>
                <w:szCs w:val="26"/>
              </w:rPr>
            </w:pPr>
            <w:r w:rsidRPr="00A90895">
              <w:rPr>
                <w:rFonts w:ascii="TimesNewRoman" w:hAnsi="TimesNewRoman"/>
                <w:b/>
                <w:color w:val="000000"/>
                <w:sz w:val="26"/>
                <w:szCs w:val="26"/>
              </w:rPr>
              <w:t>202</w:t>
            </w:r>
            <w:r>
              <w:rPr>
                <w:rFonts w:ascii="TimesNewRoman" w:hAnsi="TimesNewRoman"/>
                <w:b/>
                <w:color w:val="000000"/>
                <w:sz w:val="26"/>
                <w:szCs w:val="26"/>
              </w:rPr>
              <w:t>5</w:t>
            </w:r>
            <w:r w:rsidRPr="00A90895">
              <w:rPr>
                <w:rFonts w:ascii="TimesNewRoman" w:hAnsi="TimesNewRoman"/>
                <w:b/>
                <w:color w:val="000000"/>
                <w:sz w:val="26"/>
                <w:szCs w:val="26"/>
              </w:rPr>
              <w:t xml:space="preserve"> год</w:t>
            </w:r>
          </w:p>
        </w:tc>
        <w:tc>
          <w:tcPr>
            <w:tcW w:w="163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607625">
            <w:pPr>
              <w:jc w:val="center"/>
              <w:rPr>
                <w:b/>
                <w:sz w:val="26"/>
                <w:szCs w:val="26"/>
              </w:rPr>
            </w:pPr>
            <w:r w:rsidRPr="00A90895">
              <w:rPr>
                <w:rFonts w:ascii="TimesNewRoman" w:hAnsi="TimesNewRoman"/>
                <w:b/>
                <w:color w:val="000000"/>
                <w:sz w:val="26"/>
                <w:szCs w:val="26"/>
              </w:rPr>
              <w:t>202</w:t>
            </w:r>
            <w:r>
              <w:rPr>
                <w:rFonts w:ascii="TimesNewRoman" w:hAnsi="TimesNewRoman"/>
                <w:b/>
                <w:color w:val="000000"/>
                <w:sz w:val="26"/>
                <w:szCs w:val="26"/>
              </w:rPr>
              <w:t>6</w:t>
            </w:r>
            <w:r w:rsidRPr="00A90895">
              <w:rPr>
                <w:rFonts w:ascii="TimesNewRoman" w:hAnsi="TimesNewRoman"/>
                <w:b/>
                <w:color w:val="000000"/>
                <w:sz w:val="26"/>
                <w:szCs w:val="26"/>
              </w:rPr>
              <w:t xml:space="preserve"> год</w:t>
            </w:r>
          </w:p>
        </w:tc>
      </w:tr>
      <w:tr w:rsidR="002D74BB" w:rsidRPr="00A90895" w:rsidTr="00E344F9">
        <w:trPr>
          <w:jc w:val="center"/>
        </w:trPr>
        <w:tc>
          <w:tcPr>
            <w:tcW w:w="58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b/>
                <w:bCs/>
                <w:color w:val="000000"/>
                <w:sz w:val="26"/>
                <w:szCs w:val="26"/>
              </w:rPr>
              <w:t xml:space="preserve">Кредиты, </w:t>
            </w:r>
          </w:p>
        </w:tc>
        <w:tc>
          <w:tcPr>
            <w:tcW w:w="1410" w:type="dxa"/>
            <w:tcBorders>
              <w:top w:val="single" w:sz="4" w:space="0" w:color="auto"/>
              <w:left w:val="single" w:sz="4" w:space="0" w:color="auto"/>
              <w:bottom w:val="single" w:sz="4" w:space="0" w:color="auto"/>
              <w:right w:val="single" w:sz="4" w:space="0" w:color="auto"/>
            </w:tcBorders>
            <w:vAlign w:val="center"/>
          </w:tcPr>
          <w:p w:rsidR="002D74BB" w:rsidRPr="00E9700D" w:rsidRDefault="002D74BB" w:rsidP="00A90895">
            <w:pPr>
              <w:jc w:val="center"/>
              <w:rPr>
                <w:b/>
                <w:sz w:val="26"/>
                <w:szCs w:val="26"/>
              </w:rPr>
            </w:pPr>
            <w:r w:rsidRPr="00E9700D">
              <w:rPr>
                <w:b/>
                <w:sz w:val="26"/>
                <w:szCs w:val="26"/>
              </w:rPr>
              <w:t>- 2</w:t>
            </w:r>
            <w:r>
              <w:rPr>
                <w:b/>
                <w:sz w:val="26"/>
                <w:szCs w:val="26"/>
              </w:rPr>
              <w:t xml:space="preserve"> </w:t>
            </w:r>
            <w:r w:rsidRPr="00E9700D">
              <w:rPr>
                <w:b/>
                <w:sz w:val="26"/>
                <w:szCs w:val="26"/>
              </w:rPr>
              <w:t>971,3</w:t>
            </w:r>
          </w:p>
        </w:tc>
        <w:tc>
          <w:tcPr>
            <w:tcW w:w="1350" w:type="dxa"/>
            <w:tcBorders>
              <w:top w:val="single" w:sz="4" w:space="0" w:color="auto"/>
              <w:left w:val="single" w:sz="4" w:space="0" w:color="auto"/>
              <w:bottom w:val="single" w:sz="4" w:space="0" w:color="auto"/>
              <w:right w:val="single" w:sz="4" w:space="0" w:color="auto"/>
            </w:tcBorders>
            <w:vAlign w:val="center"/>
          </w:tcPr>
          <w:p w:rsidR="002D74BB" w:rsidRPr="00E9700D" w:rsidRDefault="002D74BB" w:rsidP="00A90895">
            <w:pPr>
              <w:jc w:val="center"/>
              <w:rPr>
                <w:b/>
                <w:sz w:val="26"/>
                <w:szCs w:val="26"/>
              </w:rPr>
            </w:pPr>
            <w:r>
              <w:rPr>
                <w:b/>
                <w:sz w:val="26"/>
                <w:szCs w:val="26"/>
              </w:rPr>
              <w:t>- 2 971,3</w:t>
            </w:r>
          </w:p>
        </w:tc>
        <w:tc>
          <w:tcPr>
            <w:tcW w:w="1634" w:type="dxa"/>
            <w:tcBorders>
              <w:top w:val="single" w:sz="4" w:space="0" w:color="auto"/>
              <w:left w:val="single" w:sz="4" w:space="0" w:color="auto"/>
              <w:bottom w:val="single" w:sz="4" w:space="0" w:color="auto"/>
              <w:right w:val="single" w:sz="4" w:space="0" w:color="auto"/>
            </w:tcBorders>
            <w:vAlign w:val="center"/>
          </w:tcPr>
          <w:p w:rsidR="002D74BB" w:rsidRPr="00E9700D" w:rsidRDefault="002D74BB" w:rsidP="00A90895">
            <w:pPr>
              <w:jc w:val="center"/>
              <w:rPr>
                <w:b/>
                <w:sz w:val="26"/>
                <w:szCs w:val="26"/>
              </w:rPr>
            </w:pPr>
            <w:r>
              <w:rPr>
                <w:b/>
                <w:sz w:val="26"/>
                <w:szCs w:val="26"/>
              </w:rPr>
              <w:t>- 2 686,6</w:t>
            </w:r>
          </w:p>
        </w:tc>
      </w:tr>
      <w:tr w:rsidR="002D74BB" w:rsidRPr="00A90895" w:rsidTr="00E344F9">
        <w:trPr>
          <w:jc w:val="center"/>
        </w:trPr>
        <w:tc>
          <w:tcPr>
            <w:tcW w:w="58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color w:val="000000"/>
                <w:sz w:val="26"/>
                <w:szCs w:val="26"/>
              </w:rPr>
              <w:t>в том числе:</w:t>
            </w:r>
          </w:p>
        </w:tc>
        <w:tc>
          <w:tcPr>
            <w:tcW w:w="0" w:type="auto"/>
            <w:vAlign w:val="center"/>
          </w:tcPr>
          <w:p w:rsidR="002D74BB" w:rsidRPr="00A90895" w:rsidRDefault="002D74BB" w:rsidP="00A90895">
            <w:pPr>
              <w:jc w:val="center"/>
              <w:rPr>
                <w:sz w:val="26"/>
                <w:szCs w:val="26"/>
              </w:rPr>
            </w:pPr>
          </w:p>
        </w:tc>
        <w:tc>
          <w:tcPr>
            <w:tcW w:w="0" w:type="auto"/>
            <w:vAlign w:val="center"/>
          </w:tcPr>
          <w:p w:rsidR="002D74BB" w:rsidRPr="00A90895" w:rsidRDefault="002D74BB" w:rsidP="00A90895">
            <w:pPr>
              <w:jc w:val="center"/>
              <w:rPr>
                <w:sz w:val="26"/>
                <w:szCs w:val="26"/>
              </w:rPr>
            </w:pPr>
          </w:p>
        </w:tc>
        <w:tc>
          <w:tcPr>
            <w:tcW w:w="1634" w:type="dxa"/>
            <w:vAlign w:val="center"/>
          </w:tcPr>
          <w:p w:rsidR="002D74BB" w:rsidRPr="00A90895" w:rsidRDefault="002D74BB" w:rsidP="00A90895">
            <w:pPr>
              <w:jc w:val="center"/>
              <w:rPr>
                <w:sz w:val="26"/>
                <w:szCs w:val="26"/>
              </w:rPr>
            </w:pPr>
          </w:p>
        </w:tc>
      </w:tr>
      <w:tr w:rsidR="002D74BB" w:rsidRPr="00A90895" w:rsidTr="00E344F9">
        <w:trPr>
          <w:trHeight w:val="900"/>
          <w:jc w:val="center"/>
        </w:trPr>
        <w:tc>
          <w:tcPr>
            <w:tcW w:w="58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b/>
                <w:bCs/>
                <w:color w:val="000000"/>
                <w:sz w:val="26"/>
                <w:szCs w:val="26"/>
              </w:rPr>
              <w:t>кредиты, привлекаемые от других бюджетов бюджетной системы Российской Федерации:</w:t>
            </w:r>
          </w:p>
        </w:tc>
        <w:tc>
          <w:tcPr>
            <w:tcW w:w="141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33E4">
            <w:pPr>
              <w:jc w:val="center"/>
              <w:rPr>
                <w:b/>
                <w:sz w:val="26"/>
                <w:szCs w:val="26"/>
              </w:rPr>
            </w:pPr>
            <w:r>
              <w:rPr>
                <w:b/>
                <w:sz w:val="26"/>
                <w:szCs w:val="26"/>
              </w:rPr>
              <w:t>- 2 971,3</w:t>
            </w:r>
          </w:p>
        </w:tc>
        <w:tc>
          <w:tcPr>
            <w:tcW w:w="135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33E4">
            <w:pPr>
              <w:jc w:val="center"/>
              <w:rPr>
                <w:b/>
                <w:sz w:val="26"/>
                <w:szCs w:val="26"/>
              </w:rPr>
            </w:pPr>
            <w:r>
              <w:rPr>
                <w:b/>
                <w:sz w:val="26"/>
                <w:szCs w:val="26"/>
              </w:rPr>
              <w:t>- 2 686,6</w:t>
            </w:r>
          </w:p>
        </w:tc>
        <w:tc>
          <w:tcPr>
            <w:tcW w:w="163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sz w:val="26"/>
                <w:szCs w:val="26"/>
              </w:rPr>
            </w:pPr>
            <w:r>
              <w:rPr>
                <w:b/>
                <w:sz w:val="26"/>
                <w:szCs w:val="26"/>
              </w:rPr>
              <w:t>- 1 020,1</w:t>
            </w:r>
          </w:p>
        </w:tc>
      </w:tr>
      <w:tr w:rsidR="002D74BB" w:rsidRPr="00A90895" w:rsidTr="00E344F9">
        <w:trPr>
          <w:trHeight w:val="285"/>
          <w:jc w:val="center"/>
        </w:trPr>
        <w:tc>
          <w:tcPr>
            <w:tcW w:w="58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rFonts w:ascii="TimesNewRoman" w:hAnsi="TimesNewRoman"/>
                <w:b/>
                <w:bCs/>
                <w:color w:val="000000"/>
                <w:sz w:val="26"/>
                <w:szCs w:val="26"/>
              </w:rPr>
            </w:pPr>
            <w:r w:rsidRPr="00A90895">
              <w:rPr>
                <w:rFonts w:ascii="TimesNewRoman" w:hAnsi="TimesNewRoman"/>
                <w:color w:val="000000"/>
                <w:sz w:val="26"/>
                <w:szCs w:val="26"/>
              </w:rPr>
              <w:t>объем привлечения</w:t>
            </w:r>
          </w:p>
        </w:tc>
        <w:tc>
          <w:tcPr>
            <w:tcW w:w="141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bCs/>
                <w:color w:val="000000"/>
                <w:sz w:val="26"/>
                <w:szCs w:val="26"/>
              </w:rPr>
            </w:pPr>
            <w:r>
              <w:rPr>
                <w:rFonts w:ascii="TimesNewRoman" w:hAnsi="TimesNewRoman"/>
                <w:bCs/>
                <w:color w:val="000000"/>
                <w:sz w:val="26"/>
                <w:szCs w:val="26"/>
              </w:rPr>
              <w:t>0,0</w:t>
            </w:r>
          </w:p>
        </w:tc>
        <w:tc>
          <w:tcPr>
            <w:tcW w:w="135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bCs/>
                <w:color w:val="000000"/>
                <w:sz w:val="26"/>
                <w:szCs w:val="26"/>
              </w:rPr>
            </w:pPr>
            <w:r>
              <w:rPr>
                <w:rFonts w:ascii="TimesNewRoman" w:hAnsi="TimesNewRoman"/>
                <w:bCs/>
                <w:color w:val="000000"/>
                <w:sz w:val="26"/>
                <w:szCs w:val="26"/>
              </w:rPr>
              <w:t>0,0</w:t>
            </w:r>
          </w:p>
        </w:tc>
        <w:tc>
          <w:tcPr>
            <w:tcW w:w="163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bCs/>
                <w:color w:val="000000"/>
                <w:sz w:val="26"/>
                <w:szCs w:val="26"/>
              </w:rPr>
            </w:pPr>
            <w:r>
              <w:rPr>
                <w:rFonts w:ascii="TimesNewRoman" w:hAnsi="TimesNewRoman"/>
                <w:bCs/>
                <w:color w:val="000000"/>
                <w:sz w:val="26"/>
                <w:szCs w:val="26"/>
              </w:rPr>
              <w:t>0,0</w:t>
            </w:r>
          </w:p>
        </w:tc>
      </w:tr>
      <w:tr w:rsidR="002D74BB" w:rsidRPr="00A90895" w:rsidTr="00E344F9">
        <w:trPr>
          <w:trHeight w:val="840"/>
          <w:jc w:val="center"/>
        </w:trPr>
        <w:tc>
          <w:tcPr>
            <w:tcW w:w="58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rFonts w:ascii="TimesNewRoman" w:hAnsi="TimesNewRoman"/>
                <w:b/>
                <w:bCs/>
                <w:color w:val="000000"/>
                <w:sz w:val="26"/>
                <w:szCs w:val="26"/>
              </w:rPr>
            </w:pPr>
            <w:r w:rsidRPr="00A90895">
              <w:rPr>
                <w:rFonts w:ascii="TimesNewRoman" w:hAnsi="TimesNewRoman"/>
                <w:color w:val="000000"/>
                <w:sz w:val="26"/>
                <w:szCs w:val="26"/>
              </w:rPr>
              <w:t xml:space="preserve"> объем средств, направляемых на погашение основной суммы долга</w:t>
            </w:r>
          </w:p>
        </w:tc>
        <w:tc>
          <w:tcPr>
            <w:tcW w:w="141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bCs/>
                <w:color w:val="000000"/>
                <w:sz w:val="26"/>
                <w:szCs w:val="26"/>
              </w:rPr>
            </w:pPr>
            <w:r>
              <w:rPr>
                <w:rFonts w:ascii="TimesNewRoman" w:hAnsi="TimesNewRoman"/>
                <w:bCs/>
                <w:color w:val="000000"/>
                <w:sz w:val="26"/>
                <w:szCs w:val="26"/>
              </w:rPr>
              <w:t>2 971,3</w:t>
            </w:r>
          </w:p>
        </w:tc>
        <w:tc>
          <w:tcPr>
            <w:tcW w:w="135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bCs/>
                <w:color w:val="000000"/>
                <w:sz w:val="26"/>
                <w:szCs w:val="26"/>
              </w:rPr>
            </w:pPr>
            <w:r>
              <w:rPr>
                <w:rFonts w:ascii="TimesNewRoman" w:hAnsi="TimesNewRoman"/>
                <w:bCs/>
                <w:color w:val="000000"/>
                <w:sz w:val="26"/>
                <w:szCs w:val="26"/>
              </w:rPr>
              <w:t>2 686,6</w:t>
            </w:r>
          </w:p>
        </w:tc>
        <w:tc>
          <w:tcPr>
            <w:tcW w:w="1634"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bCs/>
                <w:color w:val="000000"/>
                <w:sz w:val="26"/>
                <w:szCs w:val="26"/>
              </w:rPr>
            </w:pPr>
            <w:r>
              <w:rPr>
                <w:rFonts w:ascii="TimesNewRoman" w:hAnsi="TimesNewRoman"/>
                <w:bCs/>
                <w:color w:val="000000"/>
                <w:sz w:val="26"/>
                <w:szCs w:val="26"/>
              </w:rPr>
              <w:t>1 020,1</w:t>
            </w:r>
          </w:p>
        </w:tc>
      </w:tr>
    </w:tbl>
    <w:p w:rsidR="002D74BB" w:rsidRPr="00A90895" w:rsidRDefault="002D74BB" w:rsidP="00A90895">
      <w:pPr>
        <w:rPr>
          <w:bCs/>
          <w:sz w:val="26"/>
          <w:szCs w:val="26"/>
        </w:rPr>
      </w:pPr>
    </w:p>
    <w:p w:rsidR="002D74BB" w:rsidRPr="00A90895" w:rsidRDefault="002D74BB" w:rsidP="00A90895">
      <w:pPr>
        <w:rPr>
          <w:bCs/>
          <w:sz w:val="26"/>
          <w:szCs w:val="26"/>
        </w:rPr>
      </w:pPr>
    </w:p>
    <w:p w:rsidR="002D74BB" w:rsidRPr="00A90895" w:rsidRDefault="002D74BB" w:rsidP="00A90895">
      <w:pPr>
        <w:rPr>
          <w:bCs/>
          <w:sz w:val="26"/>
          <w:szCs w:val="26"/>
        </w:rPr>
      </w:pPr>
    </w:p>
    <w:p w:rsidR="002D74BB" w:rsidRPr="00A90895" w:rsidRDefault="002D74BB" w:rsidP="00A90895">
      <w:pPr>
        <w:ind w:left="142"/>
        <w:rPr>
          <w:sz w:val="26"/>
          <w:szCs w:val="26"/>
        </w:rPr>
      </w:pPr>
      <w:r w:rsidRPr="00A90895">
        <w:rPr>
          <w:rStyle w:val="fontstyle01"/>
          <w:sz w:val="26"/>
          <w:szCs w:val="26"/>
        </w:rPr>
        <w:t>Председатель Думы Молчановского района</w:t>
      </w:r>
      <w:r>
        <w:rPr>
          <w:rStyle w:val="fontstyle01"/>
          <w:sz w:val="26"/>
          <w:szCs w:val="26"/>
        </w:rPr>
        <w:t xml:space="preserve">                                                       </w:t>
      </w:r>
      <w:r w:rsidRPr="00A90895">
        <w:rPr>
          <w:rStyle w:val="fontstyle01"/>
          <w:sz w:val="26"/>
          <w:szCs w:val="26"/>
        </w:rPr>
        <w:t>С.В. Меньшова</w:t>
      </w:r>
    </w:p>
    <w:p w:rsidR="002D74BB" w:rsidRPr="00A90895" w:rsidRDefault="002D74BB" w:rsidP="00A90895">
      <w:pPr>
        <w:rPr>
          <w:sz w:val="26"/>
          <w:szCs w:val="26"/>
        </w:rPr>
      </w:pPr>
    </w:p>
    <w:p w:rsidR="002D74BB" w:rsidRPr="00A90895" w:rsidRDefault="002D74BB" w:rsidP="00A90895">
      <w:pPr>
        <w:rPr>
          <w:sz w:val="26"/>
          <w:szCs w:val="26"/>
        </w:rPr>
      </w:pPr>
    </w:p>
    <w:p w:rsidR="002D74BB" w:rsidRPr="00A90895" w:rsidRDefault="002D74BB" w:rsidP="00A90895">
      <w:pPr>
        <w:rPr>
          <w:sz w:val="26"/>
          <w:szCs w:val="26"/>
        </w:rPr>
      </w:pPr>
    </w:p>
    <w:p w:rsidR="002D74BB" w:rsidRPr="00A90895" w:rsidRDefault="002D74BB" w:rsidP="00A90895">
      <w:pPr>
        <w:ind w:left="142"/>
        <w:rPr>
          <w:sz w:val="26"/>
          <w:szCs w:val="26"/>
        </w:rPr>
      </w:pPr>
      <w:r w:rsidRPr="00A90895">
        <w:rPr>
          <w:rStyle w:val="fontstyle01"/>
          <w:sz w:val="26"/>
          <w:szCs w:val="26"/>
        </w:rPr>
        <w:t>Глава Молчановского района</w:t>
      </w:r>
      <w:r w:rsidRPr="00A90895">
        <w:rPr>
          <w:rStyle w:val="fontstyle01"/>
          <w:sz w:val="26"/>
          <w:szCs w:val="26"/>
        </w:rPr>
        <w:tab/>
      </w:r>
      <w:r>
        <w:rPr>
          <w:rStyle w:val="fontstyle01"/>
          <w:sz w:val="26"/>
          <w:szCs w:val="26"/>
        </w:rPr>
        <w:t xml:space="preserve">                                                                               </w:t>
      </w:r>
      <w:r w:rsidRPr="00A90895">
        <w:rPr>
          <w:rStyle w:val="fontstyle01"/>
          <w:sz w:val="26"/>
          <w:szCs w:val="26"/>
        </w:rPr>
        <w:t>Ю.Ю. Сальков</w:t>
      </w:r>
    </w:p>
    <w:p w:rsidR="002D74BB" w:rsidRPr="00A90895" w:rsidRDefault="002D74BB" w:rsidP="00A90895">
      <w:pPr>
        <w:jc w:val="center"/>
        <w:rPr>
          <w:bCs/>
          <w:sz w:val="26"/>
          <w:szCs w:val="26"/>
        </w:rPr>
        <w:sectPr w:rsidR="002D74BB" w:rsidRPr="00A90895" w:rsidSect="00356769">
          <w:pgSz w:w="11906" w:h="16838"/>
          <w:pgMar w:top="567" w:right="566" w:bottom="1134" w:left="993" w:header="709" w:footer="709" w:gutter="0"/>
          <w:pgNumType w:start="29"/>
          <w:cols w:space="708"/>
          <w:docGrid w:linePitch="360"/>
        </w:sectPr>
      </w:pPr>
    </w:p>
    <w:p w:rsidR="002D74BB" w:rsidRPr="00A90895" w:rsidRDefault="002D74BB" w:rsidP="00A90895">
      <w:pPr>
        <w:pStyle w:val="Heading1"/>
        <w:ind w:firstLine="5103"/>
      </w:pPr>
      <w:r w:rsidRPr="00A90895">
        <w:t xml:space="preserve">Приложение </w:t>
      </w:r>
      <w:r>
        <w:t>6</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675A70">
      <w:pPr>
        <w:ind w:left="5103"/>
        <w:rPr>
          <w:sz w:val="26"/>
          <w:szCs w:val="26"/>
        </w:rPr>
      </w:pPr>
      <w:r w:rsidRPr="00A90895">
        <w:rPr>
          <w:sz w:val="26"/>
          <w:szCs w:val="26"/>
        </w:rPr>
        <w:t>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675A70">
      <w:pPr>
        <w:ind w:left="5103"/>
        <w:rPr>
          <w:sz w:val="26"/>
          <w:szCs w:val="26"/>
        </w:rPr>
      </w:pPr>
    </w:p>
    <w:p w:rsidR="002D74BB" w:rsidRPr="00A90895" w:rsidRDefault="002D74BB" w:rsidP="00A90895">
      <w:pPr>
        <w:jc w:val="center"/>
        <w:rPr>
          <w:bCs/>
          <w:sz w:val="26"/>
          <w:szCs w:val="26"/>
        </w:rPr>
      </w:pPr>
    </w:p>
    <w:p w:rsidR="002D74BB" w:rsidRPr="00A90895" w:rsidRDefault="002D74BB" w:rsidP="00A90895">
      <w:pPr>
        <w:jc w:val="center"/>
        <w:rPr>
          <w:rFonts w:ascii="TimesNewRoman" w:hAnsi="TimesNewRoman"/>
          <w:color w:val="000000"/>
          <w:sz w:val="26"/>
          <w:szCs w:val="26"/>
        </w:rPr>
      </w:pPr>
      <w:bookmarkStart w:id="37" w:name="_Hlk24896950"/>
      <w:r w:rsidRPr="00A90895">
        <w:rPr>
          <w:rFonts w:ascii="TimesNewRoman" w:hAnsi="TimesNewRoman"/>
          <w:color w:val="000000"/>
          <w:sz w:val="26"/>
          <w:szCs w:val="26"/>
        </w:rPr>
        <w:t xml:space="preserve">Программа муниципальных гарантий </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муниципального образования «Молчановский район»</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на 202</w:t>
      </w:r>
      <w:r>
        <w:rPr>
          <w:rFonts w:ascii="TimesNewRoman" w:hAnsi="TimesNewRoman"/>
          <w:color w:val="000000"/>
          <w:sz w:val="26"/>
          <w:szCs w:val="26"/>
        </w:rPr>
        <w:t>4</w:t>
      </w:r>
      <w:r w:rsidRPr="00A90895">
        <w:rPr>
          <w:rFonts w:ascii="TimesNewRoman" w:hAnsi="TimesNewRoman"/>
          <w:color w:val="000000"/>
          <w:sz w:val="26"/>
          <w:szCs w:val="26"/>
        </w:rPr>
        <w:t xml:space="preserve"> год и</w:t>
      </w:r>
      <w:r>
        <w:rPr>
          <w:rFonts w:ascii="TimesNewRoman" w:hAnsi="TimesNewRoman"/>
          <w:color w:val="000000"/>
          <w:sz w:val="26"/>
          <w:szCs w:val="26"/>
        </w:rPr>
        <w:t xml:space="preserve"> </w:t>
      </w:r>
      <w:r w:rsidRPr="00A90895">
        <w:rPr>
          <w:rFonts w:ascii="TimesNewRoman" w:hAnsi="TimesNewRoman"/>
          <w:color w:val="000000"/>
          <w:sz w:val="26"/>
          <w:szCs w:val="26"/>
        </w:rPr>
        <w:t>плановый период 202</w:t>
      </w:r>
      <w:r>
        <w:rPr>
          <w:rFonts w:ascii="TimesNewRoman" w:hAnsi="TimesNewRoman"/>
          <w:color w:val="000000"/>
          <w:sz w:val="26"/>
          <w:szCs w:val="26"/>
        </w:rPr>
        <w:t>5</w:t>
      </w:r>
      <w:r w:rsidRPr="00A90895">
        <w:rPr>
          <w:rFonts w:ascii="TimesNewRoman" w:hAnsi="TimesNewRoman"/>
          <w:color w:val="000000"/>
          <w:sz w:val="26"/>
          <w:szCs w:val="26"/>
        </w:rPr>
        <w:t xml:space="preserve"> и 202</w:t>
      </w:r>
      <w:r>
        <w:rPr>
          <w:rFonts w:ascii="TimesNewRoman" w:hAnsi="TimesNewRoman"/>
          <w:color w:val="000000"/>
          <w:sz w:val="26"/>
          <w:szCs w:val="26"/>
        </w:rPr>
        <w:t>6</w:t>
      </w:r>
      <w:r w:rsidRPr="00A90895">
        <w:rPr>
          <w:rFonts w:ascii="TimesNewRoman" w:hAnsi="TimesNewRoman"/>
          <w:color w:val="000000"/>
          <w:sz w:val="26"/>
          <w:szCs w:val="26"/>
        </w:rPr>
        <w:t xml:space="preserve"> годов </w:t>
      </w:r>
      <w:bookmarkEnd w:id="37"/>
    </w:p>
    <w:p w:rsidR="002D74BB" w:rsidRPr="00A90895" w:rsidRDefault="002D74BB" w:rsidP="00A90895">
      <w:pPr>
        <w:jc w:val="center"/>
        <w:rPr>
          <w:rFonts w:ascii="TimesNewRoman" w:hAnsi="TimesNewRoman"/>
          <w:color w:val="000000"/>
          <w:sz w:val="26"/>
          <w:szCs w:val="26"/>
        </w:rPr>
      </w:pPr>
    </w:p>
    <w:p w:rsidR="002D74BB" w:rsidRPr="00A90895" w:rsidRDefault="002D74BB" w:rsidP="00A90895">
      <w:pPr>
        <w:ind w:firstLine="709"/>
        <w:jc w:val="both"/>
        <w:rPr>
          <w:bCs/>
          <w:sz w:val="26"/>
          <w:szCs w:val="26"/>
        </w:rPr>
      </w:pPr>
      <w:r w:rsidRPr="00A90895">
        <w:rPr>
          <w:rFonts w:ascii="TimesNewRoman" w:hAnsi="TimesNewRoman"/>
          <w:color w:val="000000"/>
          <w:sz w:val="26"/>
          <w:szCs w:val="26"/>
        </w:rPr>
        <w:t>1. Перечень подлежащих предоставлению муниципальных гарантий муниципального образования «Молчановский район» в 202</w:t>
      </w:r>
      <w:r>
        <w:rPr>
          <w:rFonts w:ascii="TimesNewRoman" w:hAnsi="TimesNewRoman"/>
          <w:color w:val="000000"/>
          <w:sz w:val="26"/>
          <w:szCs w:val="26"/>
        </w:rPr>
        <w:t>4</w:t>
      </w:r>
      <w:r w:rsidRPr="00A90895">
        <w:rPr>
          <w:rFonts w:ascii="TimesNewRoman" w:hAnsi="TimesNewRoman"/>
          <w:color w:val="000000"/>
          <w:sz w:val="26"/>
          <w:szCs w:val="26"/>
        </w:rPr>
        <w:t xml:space="preserve"> году и плановом периоде 202</w:t>
      </w:r>
      <w:r>
        <w:rPr>
          <w:rFonts w:ascii="TimesNewRoman" w:hAnsi="TimesNewRoman"/>
          <w:color w:val="000000"/>
          <w:sz w:val="26"/>
          <w:szCs w:val="26"/>
        </w:rPr>
        <w:t>5</w:t>
      </w:r>
      <w:r w:rsidRPr="00A90895">
        <w:rPr>
          <w:rFonts w:ascii="TimesNewRoman" w:hAnsi="TimesNewRoman"/>
          <w:color w:val="000000"/>
          <w:sz w:val="26"/>
          <w:szCs w:val="26"/>
        </w:rPr>
        <w:t xml:space="preserve"> и 202</w:t>
      </w:r>
      <w:r>
        <w:rPr>
          <w:rFonts w:ascii="TimesNewRoman" w:hAnsi="TimesNewRoman"/>
          <w:color w:val="000000"/>
          <w:sz w:val="26"/>
          <w:szCs w:val="26"/>
        </w:rPr>
        <w:t>6</w:t>
      </w:r>
      <w:r w:rsidRPr="00A90895">
        <w:rPr>
          <w:rFonts w:ascii="TimesNewRoman" w:hAnsi="TimesNewRoman"/>
          <w:color w:val="000000"/>
          <w:sz w:val="26"/>
          <w:szCs w:val="26"/>
        </w:rPr>
        <w:t xml:space="preserve"> годов</w:t>
      </w:r>
    </w:p>
    <w:p w:rsidR="002D74BB" w:rsidRPr="00A90895" w:rsidRDefault="002D74BB" w:rsidP="00A90895">
      <w:pPr>
        <w:jc w:val="both"/>
        <w:rPr>
          <w:bCs/>
          <w:sz w:val="26"/>
          <w:szCs w:val="26"/>
        </w:rPr>
      </w:pPr>
    </w:p>
    <w:tbl>
      <w:tblPr>
        <w:tblW w:w="10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7"/>
        <w:gridCol w:w="1555"/>
        <w:gridCol w:w="1276"/>
        <w:gridCol w:w="736"/>
        <w:gridCol w:w="736"/>
        <w:gridCol w:w="736"/>
        <w:gridCol w:w="1608"/>
        <w:gridCol w:w="1653"/>
        <w:gridCol w:w="1760"/>
      </w:tblGrid>
      <w:tr w:rsidR="002D74BB" w:rsidRPr="00A90895" w:rsidTr="00E344F9">
        <w:trPr>
          <w:trHeight w:val="1230"/>
          <w:jc w:val="center"/>
        </w:trPr>
        <w:tc>
          <w:tcPr>
            <w:tcW w:w="567" w:type="dxa"/>
            <w:vMerge w:val="restart"/>
            <w:tcBorders>
              <w:top w:val="single" w:sz="4" w:space="0" w:color="auto"/>
              <w:left w:val="single" w:sz="4" w:space="0" w:color="auto"/>
              <w:right w:val="single" w:sz="4" w:space="0" w:color="auto"/>
            </w:tcBorders>
            <w:vAlign w:val="center"/>
          </w:tcPr>
          <w:p w:rsidR="002D74BB" w:rsidRPr="00A90895" w:rsidRDefault="002D74BB" w:rsidP="00A90895">
            <w:pPr>
              <w:jc w:val="center"/>
              <w:rPr>
                <w:color w:val="000000"/>
                <w:sz w:val="26"/>
                <w:szCs w:val="26"/>
              </w:rPr>
            </w:pPr>
            <w:r w:rsidRPr="00A90895">
              <w:rPr>
                <w:color w:val="000000"/>
                <w:sz w:val="26"/>
                <w:szCs w:val="26"/>
              </w:rPr>
              <w:t>№ п/п</w:t>
            </w:r>
          </w:p>
        </w:tc>
        <w:tc>
          <w:tcPr>
            <w:tcW w:w="1555" w:type="dxa"/>
            <w:vMerge w:val="restart"/>
            <w:tcBorders>
              <w:top w:val="single" w:sz="4" w:space="0" w:color="auto"/>
              <w:left w:val="single" w:sz="4" w:space="0" w:color="auto"/>
              <w:right w:val="single" w:sz="4" w:space="0" w:color="auto"/>
            </w:tcBorders>
            <w:vAlign w:val="center"/>
          </w:tcPr>
          <w:p w:rsidR="002D74BB" w:rsidRPr="00A90895" w:rsidRDefault="002D74BB" w:rsidP="00A90895">
            <w:pPr>
              <w:jc w:val="center"/>
              <w:rPr>
                <w:color w:val="000000"/>
                <w:sz w:val="26"/>
                <w:szCs w:val="26"/>
              </w:rPr>
            </w:pPr>
            <w:r w:rsidRPr="00A90895">
              <w:rPr>
                <w:color w:val="000000"/>
                <w:sz w:val="26"/>
                <w:szCs w:val="26"/>
              </w:rPr>
              <w:t>Цель гарантирования</w:t>
            </w:r>
          </w:p>
        </w:tc>
        <w:tc>
          <w:tcPr>
            <w:tcW w:w="1276" w:type="dxa"/>
            <w:vMerge w:val="restart"/>
            <w:tcBorders>
              <w:top w:val="single" w:sz="4" w:space="0" w:color="auto"/>
              <w:left w:val="single" w:sz="4" w:space="0" w:color="auto"/>
              <w:right w:val="single" w:sz="4" w:space="0" w:color="auto"/>
            </w:tcBorders>
            <w:vAlign w:val="center"/>
          </w:tcPr>
          <w:p w:rsidR="002D74BB" w:rsidRPr="00A90895" w:rsidRDefault="002D74BB" w:rsidP="00A90895">
            <w:pPr>
              <w:jc w:val="center"/>
              <w:rPr>
                <w:color w:val="000000"/>
                <w:sz w:val="26"/>
                <w:szCs w:val="26"/>
              </w:rPr>
            </w:pPr>
            <w:r w:rsidRPr="00A90895">
              <w:rPr>
                <w:color w:val="000000"/>
                <w:sz w:val="26"/>
                <w:szCs w:val="26"/>
              </w:rPr>
              <w:t>Наименование принципала</w:t>
            </w:r>
          </w:p>
        </w:tc>
        <w:tc>
          <w:tcPr>
            <w:tcW w:w="2208" w:type="dxa"/>
            <w:gridSpan w:val="3"/>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color w:val="000000"/>
                <w:sz w:val="26"/>
                <w:szCs w:val="26"/>
              </w:rPr>
            </w:pPr>
            <w:r w:rsidRPr="00A90895">
              <w:rPr>
                <w:color w:val="000000"/>
                <w:sz w:val="26"/>
                <w:szCs w:val="26"/>
              </w:rPr>
              <w:t>Сумма гарантирования, тыс. рублей</w:t>
            </w:r>
          </w:p>
        </w:tc>
        <w:tc>
          <w:tcPr>
            <w:tcW w:w="1608"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8C40FE">
            <w:pPr>
              <w:jc w:val="center"/>
              <w:rPr>
                <w:color w:val="000000"/>
                <w:sz w:val="26"/>
                <w:szCs w:val="26"/>
              </w:rPr>
            </w:pPr>
            <w:r w:rsidRPr="00A90895">
              <w:rPr>
                <w:color w:val="000000"/>
                <w:sz w:val="26"/>
                <w:szCs w:val="26"/>
              </w:rPr>
              <w:t>Размер обеспечения регрессного требования на 202</w:t>
            </w:r>
            <w:r>
              <w:rPr>
                <w:color w:val="000000"/>
                <w:sz w:val="26"/>
                <w:szCs w:val="26"/>
              </w:rPr>
              <w:t>3</w:t>
            </w:r>
            <w:r w:rsidRPr="00A90895">
              <w:rPr>
                <w:color w:val="000000"/>
                <w:sz w:val="26"/>
                <w:szCs w:val="26"/>
              </w:rPr>
              <w:t xml:space="preserve"> год, тыс. рублей</w:t>
            </w:r>
          </w:p>
        </w:tc>
        <w:tc>
          <w:tcPr>
            <w:tcW w:w="1653"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color w:val="000000"/>
                <w:sz w:val="26"/>
                <w:szCs w:val="26"/>
              </w:rPr>
            </w:pPr>
            <w:r w:rsidRPr="00A90895">
              <w:rPr>
                <w:color w:val="000000"/>
                <w:sz w:val="26"/>
                <w:szCs w:val="26"/>
              </w:rPr>
              <w:t>Проверка финансового состояния принципала</w:t>
            </w:r>
          </w:p>
        </w:tc>
        <w:tc>
          <w:tcPr>
            <w:tcW w:w="17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color w:val="000000"/>
                <w:sz w:val="26"/>
                <w:szCs w:val="26"/>
              </w:rPr>
            </w:pPr>
            <w:r w:rsidRPr="00A90895">
              <w:rPr>
                <w:color w:val="000000"/>
                <w:sz w:val="26"/>
                <w:szCs w:val="26"/>
              </w:rPr>
              <w:t>Иные условия предоставления муниципальных гарантий</w:t>
            </w:r>
          </w:p>
        </w:tc>
      </w:tr>
      <w:tr w:rsidR="002D74BB" w:rsidRPr="00A90895" w:rsidTr="00E344F9">
        <w:trPr>
          <w:jc w:val="center"/>
        </w:trPr>
        <w:tc>
          <w:tcPr>
            <w:tcW w:w="567" w:type="dxa"/>
            <w:vMerge/>
            <w:tcBorders>
              <w:left w:val="single" w:sz="4" w:space="0" w:color="auto"/>
              <w:bottom w:val="single" w:sz="4" w:space="0" w:color="auto"/>
              <w:right w:val="single" w:sz="4" w:space="0" w:color="auto"/>
            </w:tcBorders>
            <w:vAlign w:val="center"/>
          </w:tcPr>
          <w:p w:rsidR="002D74BB" w:rsidRPr="00A90895" w:rsidRDefault="002D74BB" w:rsidP="00A90895">
            <w:pPr>
              <w:jc w:val="center"/>
              <w:rPr>
                <w:color w:val="000000"/>
                <w:sz w:val="26"/>
                <w:szCs w:val="26"/>
              </w:rPr>
            </w:pPr>
          </w:p>
        </w:tc>
        <w:tc>
          <w:tcPr>
            <w:tcW w:w="1555" w:type="dxa"/>
            <w:vMerge/>
            <w:tcBorders>
              <w:left w:val="single" w:sz="4" w:space="0" w:color="auto"/>
              <w:bottom w:val="single" w:sz="4" w:space="0" w:color="auto"/>
              <w:right w:val="single" w:sz="4" w:space="0" w:color="auto"/>
            </w:tcBorders>
            <w:vAlign w:val="center"/>
          </w:tcPr>
          <w:p w:rsidR="002D74BB" w:rsidRPr="00A90895" w:rsidRDefault="002D74BB" w:rsidP="00A90895">
            <w:pPr>
              <w:jc w:val="center"/>
              <w:rPr>
                <w:color w:val="000000"/>
                <w:sz w:val="26"/>
                <w:szCs w:val="26"/>
              </w:rPr>
            </w:pPr>
          </w:p>
        </w:tc>
        <w:tc>
          <w:tcPr>
            <w:tcW w:w="1276" w:type="dxa"/>
            <w:vMerge/>
            <w:tcBorders>
              <w:left w:val="single" w:sz="4" w:space="0" w:color="auto"/>
              <w:bottom w:val="single" w:sz="4" w:space="0" w:color="auto"/>
              <w:right w:val="single" w:sz="4" w:space="0" w:color="auto"/>
            </w:tcBorders>
            <w:vAlign w:val="center"/>
          </w:tcPr>
          <w:p w:rsidR="002D74BB" w:rsidRPr="00A90895" w:rsidRDefault="002D74BB" w:rsidP="00A90895">
            <w:pPr>
              <w:jc w:val="center"/>
              <w:rPr>
                <w:color w:val="000000"/>
                <w:sz w:val="26"/>
                <w:szCs w:val="26"/>
              </w:rPr>
            </w:pPr>
          </w:p>
        </w:tc>
        <w:tc>
          <w:tcPr>
            <w:tcW w:w="73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8A2F4E">
            <w:pPr>
              <w:jc w:val="center"/>
              <w:rPr>
                <w:color w:val="000000"/>
                <w:sz w:val="26"/>
                <w:szCs w:val="26"/>
              </w:rPr>
            </w:pPr>
            <w:r w:rsidRPr="00A90895">
              <w:rPr>
                <w:color w:val="000000"/>
                <w:sz w:val="26"/>
                <w:szCs w:val="26"/>
              </w:rPr>
              <w:t>202</w:t>
            </w:r>
            <w:r>
              <w:rPr>
                <w:color w:val="000000"/>
                <w:sz w:val="26"/>
                <w:szCs w:val="26"/>
              </w:rPr>
              <w:t>4</w:t>
            </w:r>
            <w:r w:rsidRPr="00A90895">
              <w:rPr>
                <w:color w:val="000000"/>
                <w:sz w:val="26"/>
                <w:szCs w:val="26"/>
              </w:rPr>
              <w:t xml:space="preserve"> год</w:t>
            </w:r>
          </w:p>
        </w:tc>
        <w:tc>
          <w:tcPr>
            <w:tcW w:w="73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8A2F4E">
            <w:pPr>
              <w:jc w:val="center"/>
              <w:rPr>
                <w:color w:val="000000"/>
                <w:sz w:val="26"/>
                <w:szCs w:val="26"/>
              </w:rPr>
            </w:pPr>
            <w:r w:rsidRPr="00A90895">
              <w:rPr>
                <w:color w:val="000000"/>
                <w:sz w:val="26"/>
                <w:szCs w:val="26"/>
              </w:rPr>
              <w:t>202</w:t>
            </w:r>
            <w:r>
              <w:rPr>
                <w:color w:val="000000"/>
                <w:sz w:val="26"/>
                <w:szCs w:val="26"/>
              </w:rPr>
              <w:t>5</w:t>
            </w:r>
            <w:r w:rsidRPr="00A90895">
              <w:rPr>
                <w:color w:val="000000"/>
                <w:sz w:val="26"/>
                <w:szCs w:val="26"/>
              </w:rPr>
              <w:t xml:space="preserve"> год</w:t>
            </w:r>
          </w:p>
        </w:tc>
        <w:tc>
          <w:tcPr>
            <w:tcW w:w="73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8A2F4E">
            <w:pPr>
              <w:jc w:val="center"/>
              <w:rPr>
                <w:color w:val="000000"/>
                <w:sz w:val="26"/>
                <w:szCs w:val="26"/>
              </w:rPr>
            </w:pPr>
            <w:r w:rsidRPr="00A90895">
              <w:rPr>
                <w:color w:val="000000"/>
                <w:sz w:val="26"/>
                <w:szCs w:val="26"/>
              </w:rPr>
              <w:t>202</w:t>
            </w:r>
            <w:r>
              <w:rPr>
                <w:color w:val="000000"/>
                <w:sz w:val="26"/>
                <w:szCs w:val="26"/>
              </w:rPr>
              <w:t>6</w:t>
            </w:r>
            <w:r w:rsidRPr="00A90895">
              <w:rPr>
                <w:color w:val="000000"/>
                <w:sz w:val="26"/>
                <w:szCs w:val="26"/>
              </w:rPr>
              <w:t xml:space="preserve"> год</w:t>
            </w:r>
          </w:p>
        </w:tc>
        <w:tc>
          <w:tcPr>
            <w:tcW w:w="1608" w:type="dxa"/>
            <w:vAlign w:val="center"/>
          </w:tcPr>
          <w:p w:rsidR="002D74BB" w:rsidRPr="00A90895" w:rsidRDefault="002D74BB" w:rsidP="00A90895">
            <w:pPr>
              <w:jc w:val="center"/>
              <w:rPr>
                <w:color w:val="000000"/>
                <w:sz w:val="26"/>
                <w:szCs w:val="26"/>
              </w:rPr>
            </w:pPr>
          </w:p>
        </w:tc>
        <w:tc>
          <w:tcPr>
            <w:tcW w:w="1653" w:type="dxa"/>
            <w:vAlign w:val="center"/>
          </w:tcPr>
          <w:p w:rsidR="002D74BB" w:rsidRPr="00A90895" w:rsidRDefault="002D74BB" w:rsidP="00A90895">
            <w:pPr>
              <w:jc w:val="center"/>
              <w:rPr>
                <w:color w:val="000000"/>
                <w:sz w:val="26"/>
                <w:szCs w:val="26"/>
              </w:rPr>
            </w:pPr>
          </w:p>
        </w:tc>
        <w:tc>
          <w:tcPr>
            <w:tcW w:w="1760" w:type="dxa"/>
            <w:vAlign w:val="center"/>
          </w:tcPr>
          <w:p w:rsidR="002D74BB" w:rsidRPr="00A90895" w:rsidRDefault="002D74BB" w:rsidP="00A90895">
            <w:pPr>
              <w:jc w:val="center"/>
              <w:rPr>
                <w:color w:val="000000"/>
                <w:sz w:val="26"/>
                <w:szCs w:val="26"/>
              </w:rPr>
            </w:pPr>
          </w:p>
        </w:tc>
      </w:tr>
      <w:tr w:rsidR="002D74BB" w:rsidRPr="00A90895" w:rsidTr="00E344F9">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color w:val="000000"/>
                <w:sz w:val="26"/>
                <w:szCs w:val="26"/>
              </w:rPr>
            </w:pPr>
          </w:p>
        </w:tc>
        <w:tc>
          <w:tcPr>
            <w:tcW w:w="1555" w:type="dxa"/>
            <w:vAlign w:val="center"/>
          </w:tcPr>
          <w:p w:rsidR="002D74BB" w:rsidRPr="00A90895" w:rsidRDefault="002D74BB" w:rsidP="00A90895">
            <w:pPr>
              <w:rPr>
                <w:color w:val="000000"/>
                <w:sz w:val="26"/>
                <w:szCs w:val="26"/>
              </w:rPr>
            </w:pPr>
          </w:p>
        </w:tc>
        <w:tc>
          <w:tcPr>
            <w:tcW w:w="1276" w:type="dxa"/>
            <w:vAlign w:val="center"/>
          </w:tcPr>
          <w:p w:rsidR="002D74BB" w:rsidRPr="00A90895" w:rsidRDefault="002D74BB" w:rsidP="00A90895">
            <w:pPr>
              <w:jc w:val="center"/>
              <w:rPr>
                <w:color w:val="000000"/>
                <w:sz w:val="26"/>
                <w:szCs w:val="26"/>
              </w:rPr>
            </w:pPr>
          </w:p>
        </w:tc>
        <w:tc>
          <w:tcPr>
            <w:tcW w:w="736" w:type="dxa"/>
            <w:tcBorders>
              <w:right w:val="single" w:sz="4" w:space="0" w:color="auto"/>
            </w:tcBorders>
            <w:vAlign w:val="center"/>
          </w:tcPr>
          <w:p w:rsidR="002D74BB" w:rsidRPr="00A90895" w:rsidRDefault="002D74BB" w:rsidP="00A90895">
            <w:pPr>
              <w:jc w:val="center"/>
              <w:rPr>
                <w:color w:val="000000"/>
                <w:sz w:val="26"/>
                <w:szCs w:val="26"/>
              </w:rPr>
            </w:pPr>
          </w:p>
        </w:tc>
        <w:tc>
          <w:tcPr>
            <w:tcW w:w="736" w:type="dxa"/>
            <w:tcBorders>
              <w:left w:val="single" w:sz="4" w:space="0" w:color="auto"/>
              <w:right w:val="single" w:sz="4" w:space="0" w:color="auto"/>
            </w:tcBorders>
            <w:vAlign w:val="center"/>
          </w:tcPr>
          <w:p w:rsidR="002D74BB" w:rsidRPr="00A90895" w:rsidRDefault="002D74BB" w:rsidP="00A90895">
            <w:pPr>
              <w:jc w:val="center"/>
              <w:rPr>
                <w:color w:val="000000"/>
                <w:sz w:val="26"/>
                <w:szCs w:val="26"/>
              </w:rPr>
            </w:pPr>
          </w:p>
        </w:tc>
        <w:tc>
          <w:tcPr>
            <w:tcW w:w="736" w:type="dxa"/>
            <w:tcBorders>
              <w:left w:val="single" w:sz="4" w:space="0" w:color="auto"/>
            </w:tcBorders>
            <w:vAlign w:val="center"/>
          </w:tcPr>
          <w:p w:rsidR="002D74BB" w:rsidRPr="00A90895" w:rsidRDefault="002D74BB" w:rsidP="00A90895">
            <w:pPr>
              <w:jc w:val="center"/>
              <w:rPr>
                <w:color w:val="000000"/>
                <w:sz w:val="26"/>
                <w:szCs w:val="26"/>
              </w:rPr>
            </w:pPr>
          </w:p>
        </w:tc>
        <w:tc>
          <w:tcPr>
            <w:tcW w:w="1608" w:type="dxa"/>
            <w:vAlign w:val="center"/>
          </w:tcPr>
          <w:p w:rsidR="002D74BB" w:rsidRPr="00A90895" w:rsidRDefault="002D74BB" w:rsidP="00A90895">
            <w:pPr>
              <w:jc w:val="center"/>
              <w:rPr>
                <w:color w:val="000000"/>
                <w:sz w:val="26"/>
                <w:szCs w:val="26"/>
              </w:rPr>
            </w:pPr>
          </w:p>
        </w:tc>
        <w:tc>
          <w:tcPr>
            <w:tcW w:w="1653" w:type="dxa"/>
            <w:vAlign w:val="center"/>
          </w:tcPr>
          <w:p w:rsidR="002D74BB" w:rsidRPr="00A90895" w:rsidRDefault="002D74BB" w:rsidP="00A90895">
            <w:pPr>
              <w:jc w:val="center"/>
              <w:rPr>
                <w:color w:val="000000"/>
                <w:sz w:val="26"/>
                <w:szCs w:val="26"/>
              </w:rPr>
            </w:pPr>
          </w:p>
        </w:tc>
        <w:tc>
          <w:tcPr>
            <w:tcW w:w="1760" w:type="dxa"/>
            <w:vAlign w:val="center"/>
          </w:tcPr>
          <w:p w:rsidR="002D74BB" w:rsidRPr="00A90895" w:rsidRDefault="002D74BB" w:rsidP="00A90895">
            <w:pPr>
              <w:jc w:val="center"/>
              <w:rPr>
                <w:color w:val="000000"/>
                <w:sz w:val="26"/>
                <w:szCs w:val="26"/>
              </w:rPr>
            </w:pPr>
          </w:p>
        </w:tc>
      </w:tr>
      <w:tr w:rsidR="002D74BB" w:rsidRPr="00A90895" w:rsidTr="00E344F9">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b/>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b/>
                <w:color w:val="000000"/>
                <w:sz w:val="26"/>
                <w:szCs w:val="26"/>
              </w:rPr>
            </w:pPr>
            <w:r w:rsidRPr="00A90895">
              <w:rPr>
                <w:b/>
                <w:color w:val="000000"/>
                <w:sz w:val="26"/>
                <w:szCs w:val="26"/>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sz w:val="26"/>
                <w:szCs w:val="26"/>
              </w:rPr>
            </w:pPr>
          </w:p>
        </w:tc>
        <w:tc>
          <w:tcPr>
            <w:tcW w:w="73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sz w:val="26"/>
                <w:szCs w:val="26"/>
              </w:rPr>
            </w:pPr>
            <w:r w:rsidRPr="00A90895">
              <w:rPr>
                <w:b/>
                <w:color w:val="000000"/>
                <w:sz w:val="26"/>
                <w:szCs w:val="26"/>
              </w:rPr>
              <w:t>0,0</w:t>
            </w:r>
          </w:p>
        </w:tc>
        <w:tc>
          <w:tcPr>
            <w:tcW w:w="73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sz w:val="26"/>
                <w:szCs w:val="26"/>
              </w:rPr>
            </w:pPr>
            <w:r w:rsidRPr="00A90895">
              <w:rPr>
                <w:b/>
                <w:color w:val="000000"/>
                <w:sz w:val="26"/>
                <w:szCs w:val="26"/>
              </w:rPr>
              <w:t>0,0</w:t>
            </w:r>
          </w:p>
        </w:tc>
        <w:tc>
          <w:tcPr>
            <w:tcW w:w="73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sz w:val="26"/>
                <w:szCs w:val="26"/>
              </w:rPr>
            </w:pPr>
            <w:r w:rsidRPr="00A90895">
              <w:rPr>
                <w:b/>
                <w:color w:val="000000"/>
                <w:sz w:val="26"/>
                <w:szCs w:val="26"/>
              </w:rPr>
              <w:t>0,0</w:t>
            </w:r>
          </w:p>
        </w:tc>
        <w:tc>
          <w:tcPr>
            <w:tcW w:w="1608" w:type="dxa"/>
            <w:vAlign w:val="center"/>
          </w:tcPr>
          <w:p w:rsidR="002D74BB" w:rsidRPr="00A90895" w:rsidRDefault="002D74BB" w:rsidP="00A90895">
            <w:pPr>
              <w:jc w:val="center"/>
              <w:rPr>
                <w:b/>
                <w:color w:val="000000"/>
                <w:sz w:val="26"/>
                <w:szCs w:val="26"/>
              </w:rPr>
            </w:pPr>
          </w:p>
        </w:tc>
        <w:tc>
          <w:tcPr>
            <w:tcW w:w="1653" w:type="dxa"/>
            <w:vAlign w:val="center"/>
          </w:tcPr>
          <w:p w:rsidR="002D74BB" w:rsidRPr="00A90895" w:rsidRDefault="002D74BB" w:rsidP="00A90895">
            <w:pPr>
              <w:jc w:val="center"/>
              <w:rPr>
                <w:b/>
                <w:color w:val="000000"/>
                <w:sz w:val="26"/>
                <w:szCs w:val="26"/>
              </w:rPr>
            </w:pPr>
          </w:p>
        </w:tc>
        <w:tc>
          <w:tcPr>
            <w:tcW w:w="1760" w:type="dxa"/>
            <w:vAlign w:val="center"/>
          </w:tcPr>
          <w:p w:rsidR="002D74BB" w:rsidRPr="00A90895" w:rsidRDefault="002D74BB" w:rsidP="00A90895">
            <w:pPr>
              <w:jc w:val="center"/>
              <w:rPr>
                <w:b/>
                <w:color w:val="000000"/>
                <w:sz w:val="26"/>
                <w:szCs w:val="26"/>
              </w:rPr>
            </w:pPr>
          </w:p>
        </w:tc>
      </w:tr>
    </w:tbl>
    <w:p w:rsidR="002D74BB" w:rsidRPr="00A90895" w:rsidRDefault="002D74BB" w:rsidP="00A90895">
      <w:pPr>
        <w:jc w:val="center"/>
        <w:rPr>
          <w:bCs/>
          <w:sz w:val="26"/>
          <w:szCs w:val="26"/>
        </w:rPr>
      </w:pPr>
    </w:p>
    <w:p w:rsidR="002D74BB" w:rsidRPr="00A90895" w:rsidRDefault="002D74BB" w:rsidP="00A90895">
      <w:pPr>
        <w:ind w:firstLine="709"/>
        <w:jc w:val="both"/>
        <w:rPr>
          <w:rFonts w:ascii="TimesNewRoman" w:hAnsi="TimesNewRoman"/>
          <w:color w:val="000000"/>
          <w:sz w:val="26"/>
          <w:szCs w:val="26"/>
        </w:rPr>
      </w:pPr>
      <w:r w:rsidRPr="00A90895">
        <w:rPr>
          <w:rFonts w:ascii="TimesNewRoman" w:hAnsi="TimesNewRoman"/>
          <w:color w:val="000000"/>
          <w:sz w:val="26"/>
          <w:szCs w:val="26"/>
        </w:rPr>
        <w:t>2. Исполнение муниципальных гарантий муниципального образования «Молчановский район» в 202</w:t>
      </w:r>
      <w:r>
        <w:rPr>
          <w:rFonts w:ascii="TimesNewRoman" w:hAnsi="TimesNewRoman"/>
          <w:color w:val="000000"/>
          <w:sz w:val="26"/>
          <w:szCs w:val="26"/>
        </w:rPr>
        <w:t>4</w:t>
      </w:r>
      <w:r w:rsidRPr="00A90895">
        <w:rPr>
          <w:rFonts w:ascii="TimesNewRoman" w:hAnsi="TimesNewRoman"/>
          <w:color w:val="000000"/>
          <w:sz w:val="26"/>
          <w:szCs w:val="26"/>
        </w:rPr>
        <w:t xml:space="preserve"> году и плановом периоде 202</w:t>
      </w:r>
      <w:r>
        <w:rPr>
          <w:rFonts w:ascii="TimesNewRoman" w:hAnsi="TimesNewRoman"/>
          <w:color w:val="000000"/>
          <w:sz w:val="26"/>
          <w:szCs w:val="26"/>
        </w:rPr>
        <w:t>5</w:t>
      </w:r>
      <w:r w:rsidRPr="00A90895">
        <w:rPr>
          <w:rFonts w:ascii="TimesNewRoman" w:hAnsi="TimesNewRoman"/>
          <w:color w:val="000000"/>
          <w:sz w:val="26"/>
          <w:szCs w:val="26"/>
        </w:rPr>
        <w:t xml:space="preserve"> и 202</w:t>
      </w:r>
      <w:r>
        <w:rPr>
          <w:rFonts w:ascii="TimesNewRoman" w:hAnsi="TimesNewRoman"/>
          <w:color w:val="000000"/>
          <w:sz w:val="26"/>
          <w:szCs w:val="26"/>
        </w:rPr>
        <w:t>6</w:t>
      </w:r>
      <w:r w:rsidRPr="00A90895">
        <w:rPr>
          <w:rFonts w:ascii="TimesNewRoman" w:hAnsi="TimesNewRoman"/>
          <w:color w:val="000000"/>
          <w:sz w:val="26"/>
          <w:szCs w:val="26"/>
        </w:rPr>
        <w:t xml:space="preserve"> годов</w:t>
      </w:r>
    </w:p>
    <w:p w:rsidR="002D74BB" w:rsidRPr="00A90895" w:rsidRDefault="002D74BB" w:rsidP="00A90895">
      <w:pPr>
        <w:jc w:val="center"/>
        <w:rPr>
          <w:bCs/>
          <w:sz w:val="26"/>
          <w:szCs w:val="26"/>
        </w:rPr>
      </w:pPr>
    </w:p>
    <w:p w:rsidR="002D74BB" w:rsidRPr="00A90895" w:rsidRDefault="002D74BB" w:rsidP="00E344F9">
      <w:pPr>
        <w:ind w:left="5664" w:right="-566" w:firstLine="708"/>
        <w:jc w:val="center"/>
        <w:rPr>
          <w:rFonts w:ascii="TimesNewRoman" w:hAnsi="TimesNewRoman"/>
          <w:color w:val="000000"/>
          <w:sz w:val="26"/>
          <w:szCs w:val="26"/>
        </w:rPr>
      </w:pPr>
      <w:r w:rsidRPr="00A90895">
        <w:rPr>
          <w:rFonts w:ascii="TimesNewRoman" w:hAnsi="TimesNewRoman"/>
          <w:color w:val="000000"/>
          <w:sz w:val="26"/>
          <w:szCs w:val="26"/>
        </w:rPr>
        <w:tab/>
      </w:r>
      <w:r w:rsidRPr="00A90895">
        <w:rPr>
          <w:rFonts w:ascii="TimesNewRoman" w:hAnsi="TimesNewRoman"/>
          <w:color w:val="000000"/>
          <w:sz w:val="26"/>
          <w:szCs w:val="26"/>
        </w:rPr>
        <w:tab/>
      </w:r>
      <w:r>
        <w:rPr>
          <w:rFonts w:ascii="TimesNewRoman" w:hAnsi="TimesNewRoman"/>
          <w:color w:val="000000"/>
          <w:sz w:val="26"/>
          <w:szCs w:val="26"/>
        </w:rPr>
        <w:tab/>
      </w:r>
      <w:r w:rsidRPr="00A90895">
        <w:rPr>
          <w:rFonts w:ascii="TimesNewRoman" w:hAnsi="TimesNewRoman"/>
          <w:color w:val="000000"/>
          <w:sz w:val="26"/>
          <w:szCs w:val="26"/>
        </w:rPr>
        <w:t>тыс. рублей</w:t>
      </w:r>
    </w:p>
    <w:tbl>
      <w:tblPr>
        <w:tblW w:w="10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389"/>
        <w:gridCol w:w="1260"/>
        <w:gridCol w:w="1260"/>
        <w:gridCol w:w="1718"/>
      </w:tblGrid>
      <w:tr w:rsidR="002D74BB" w:rsidRPr="00A90895" w:rsidTr="00E344F9">
        <w:trPr>
          <w:jc w:val="center"/>
        </w:trPr>
        <w:tc>
          <w:tcPr>
            <w:tcW w:w="6389"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Исполнение муниципальных гарантий муниципального</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образования «Молчановский район»</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8A2F4E">
            <w:pPr>
              <w:jc w:val="center"/>
              <w:rPr>
                <w:rFonts w:ascii="TimesNewRoman" w:hAnsi="TimesNewRoman"/>
                <w:color w:val="000000"/>
                <w:sz w:val="26"/>
                <w:szCs w:val="26"/>
              </w:rPr>
            </w:pPr>
            <w:r w:rsidRPr="00A90895">
              <w:rPr>
                <w:rFonts w:ascii="TimesNewRoman" w:hAnsi="TimesNewRoman"/>
                <w:color w:val="000000"/>
                <w:sz w:val="26"/>
                <w:szCs w:val="26"/>
              </w:rPr>
              <w:t>202</w:t>
            </w:r>
            <w:r>
              <w:rPr>
                <w:rFonts w:ascii="TimesNewRoman" w:hAnsi="TimesNewRoman"/>
                <w:color w:val="000000"/>
                <w:sz w:val="26"/>
                <w:szCs w:val="26"/>
              </w:rPr>
              <w:t>4</w:t>
            </w:r>
            <w:r w:rsidRPr="00A90895">
              <w:rPr>
                <w:rFonts w:ascii="TimesNewRoman" w:hAnsi="TimesNewRoman"/>
                <w:color w:val="000000"/>
                <w:sz w:val="26"/>
                <w:szCs w:val="26"/>
              </w:rPr>
              <w:t xml:space="preserve"> год</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8A2F4E">
            <w:pPr>
              <w:jc w:val="center"/>
              <w:rPr>
                <w:rFonts w:ascii="TimesNewRoman" w:hAnsi="TimesNewRoman"/>
                <w:color w:val="000000"/>
                <w:sz w:val="26"/>
                <w:szCs w:val="26"/>
              </w:rPr>
            </w:pPr>
            <w:r w:rsidRPr="00A90895">
              <w:rPr>
                <w:rFonts w:ascii="TimesNewRoman" w:hAnsi="TimesNewRoman"/>
                <w:color w:val="000000"/>
                <w:sz w:val="26"/>
                <w:szCs w:val="26"/>
              </w:rPr>
              <w:t>202</w:t>
            </w:r>
            <w:r>
              <w:rPr>
                <w:rFonts w:ascii="TimesNewRoman" w:hAnsi="TimesNewRoman"/>
                <w:color w:val="000000"/>
                <w:sz w:val="26"/>
                <w:szCs w:val="26"/>
              </w:rPr>
              <w:t>5</w:t>
            </w:r>
            <w:r w:rsidRPr="00A90895">
              <w:rPr>
                <w:rFonts w:ascii="TimesNewRoman" w:hAnsi="TimesNewRoman"/>
                <w:color w:val="000000"/>
                <w:sz w:val="26"/>
                <w:szCs w:val="26"/>
              </w:rPr>
              <w:t xml:space="preserve"> год</w:t>
            </w:r>
          </w:p>
        </w:tc>
        <w:tc>
          <w:tcPr>
            <w:tcW w:w="1718"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8A2F4E">
            <w:pPr>
              <w:jc w:val="center"/>
              <w:rPr>
                <w:rFonts w:ascii="TimesNewRoman" w:hAnsi="TimesNewRoman"/>
                <w:color w:val="000000"/>
                <w:sz w:val="26"/>
                <w:szCs w:val="26"/>
              </w:rPr>
            </w:pPr>
            <w:r w:rsidRPr="00A90895">
              <w:rPr>
                <w:rFonts w:ascii="TimesNewRoman" w:hAnsi="TimesNewRoman"/>
                <w:color w:val="000000"/>
                <w:sz w:val="26"/>
                <w:szCs w:val="26"/>
              </w:rPr>
              <w:t>202</w:t>
            </w:r>
            <w:r>
              <w:rPr>
                <w:rFonts w:ascii="TimesNewRoman" w:hAnsi="TimesNewRoman"/>
                <w:color w:val="000000"/>
                <w:sz w:val="26"/>
                <w:szCs w:val="26"/>
              </w:rPr>
              <w:t>6</w:t>
            </w:r>
            <w:r w:rsidRPr="00A90895">
              <w:rPr>
                <w:rFonts w:ascii="TimesNewRoman" w:hAnsi="TimesNewRoman"/>
                <w:color w:val="000000"/>
                <w:sz w:val="26"/>
                <w:szCs w:val="26"/>
              </w:rPr>
              <w:t xml:space="preserve"> год</w:t>
            </w:r>
          </w:p>
        </w:tc>
      </w:tr>
      <w:tr w:rsidR="002D74BB" w:rsidRPr="00A90895" w:rsidTr="00E344F9">
        <w:trPr>
          <w:jc w:val="center"/>
        </w:trPr>
        <w:tc>
          <w:tcPr>
            <w:tcW w:w="6389"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rFonts w:ascii="TimesNewRoman" w:hAnsi="TimesNewRoman"/>
                <w:color w:val="000000"/>
                <w:sz w:val="26"/>
                <w:szCs w:val="26"/>
              </w:rPr>
            </w:pPr>
            <w:r w:rsidRPr="00A90895">
              <w:rPr>
                <w:rFonts w:ascii="TimesNewRoman" w:hAnsi="TimesNewRoman"/>
                <w:color w:val="000000"/>
                <w:sz w:val="26"/>
                <w:szCs w:val="26"/>
              </w:rPr>
              <w:t>за счет источников финансирования дефицита</w:t>
            </w:r>
          </w:p>
          <w:p w:rsidR="002D74BB" w:rsidRPr="00A90895" w:rsidRDefault="002D74BB" w:rsidP="00A90895">
            <w:pPr>
              <w:rPr>
                <w:rFonts w:ascii="TimesNewRoman" w:hAnsi="TimesNewRoman"/>
                <w:color w:val="000000"/>
                <w:sz w:val="26"/>
                <w:szCs w:val="26"/>
              </w:rPr>
            </w:pPr>
            <w:r w:rsidRPr="00A90895">
              <w:rPr>
                <w:rFonts w:ascii="TimesNewRoman" w:hAnsi="TimesNewRoman"/>
                <w:color w:val="000000"/>
                <w:sz w:val="26"/>
                <w:szCs w:val="26"/>
              </w:rPr>
              <w:t xml:space="preserve">бюджета </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 xml:space="preserve">0,0 </w:t>
            </w:r>
          </w:p>
        </w:tc>
        <w:tc>
          <w:tcPr>
            <w:tcW w:w="1718"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0,0</w:t>
            </w:r>
          </w:p>
        </w:tc>
      </w:tr>
      <w:tr w:rsidR="002D74BB" w:rsidRPr="00A90895" w:rsidTr="00E344F9">
        <w:trPr>
          <w:jc w:val="center"/>
        </w:trPr>
        <w:tc>
          <w:tcPr>
            <w:tcW w:w="6389"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rFonts w:ascii="TimesNewRoman" w:hAnsi="TimesNewRoman"/>
                <w:b/>
                <w:color w:val="000000"/>
                <w:sz w:val="26"/>
                <w:szCs w:val="26"/>
              </w:rPr>
            </w:pPr>
            <w:r w:rsidRPr="00A90895">
              <w:rPr>
                <w:rFonts w:ascii="TimesNewRoman" w:hAnsi="TimesNewRoman"/>
                <w:b/>
                <w:color w:val="000000"/>
                <w:sz w:val="26"/>
                <w:szCs w:val="26"/>
              </w:rPr>
              <w:t xml:space="preserve">Итого: </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b/>
                <w:color w:val="000000"/>
                <w:sz w:val="26"/>
                <w:szCs w:val="26"/>
              </w:rPr>
            </w:pPr>
            <w:r w:rsidRPr="00A90895">
              <w:rPr>
                <w:rFonts w:ascii="TimesNewRoman" w:hAnsi="TimesNewRoman"/>
                <w:b/>
                <w:color w:val="000000"/>
                <w:sz w:val="26"/>
                <w:szCs w:val="26"/>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b/>
                <w:color w:val="000000"/>
                <w:sz w:val="26"/>
                <w:szCs w:val="26"/>
              </w:rPr>
            </w:pPr>
            <w:r w:rsidRPr="00A90895">
              <w:rPr>
                <w:rFonts w:ascii="TimesNewRoman" w:hAnsi="TimesNewRoman"/>
                <w:b/>
                <w:color w:val="000000"/>
                <w:sz w:val="26"/>
                <w:szCs w:val="26"/>
              </w:rPr>
              <w:t xml:space="preserve">0,0 </w:t>
            </w:r>
          </w:p>
        </w:tc>
        <w:tc>
          <w:tcPr>
            <w:tcW w:w="1718"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rFonts w:ascii="TimesNewRoman" w:hAnsi="TimesNewRoman"/>
                <w:b/>
                <w:color w:val="000000"/>
                <w:sz w:val="26"/>
                <w:szCs w:val="26"/>
              </w:rPr>
            </w:pPr>
            <w:r w:rsidRPr="00A90895">
              <w:rPr>
                <w:rFonts w:ascii="TimesNewRoman" w:hAnsi="TimesNewRoman"/>
                <w:b/>
                <w:color w:val="000000"/>
                <w:sz w:val="26"/>
                <w:szCs w:val="26"/>
              </w:rPr>
              <w:t>0,0</w:t>
            </w:r>
          </w:p>
        </w:tc>
      </w:tr>
    </w:tbl>
    <w:p w:rsidR="002D74BB" w:rsidRPr="00A90895" w:rsidRDefault="002D74BB" w:rsidP="00A90895">
      <w:pPr>
        <w:rPr>
          <w:bCs/>
          <w:sz w:val="26"/>
          <w:szCs w:val="26"/>
        </w:rPr>
      </w:pPr>
    </w:p>
    <w:p w:rsidR="002D74BB" w:rsidRPr="00A90895" w:rsidRDefault="002D74BB" w:rsidP="00A90895">
      <w:pPr>
        <w:rPr>
          <w:bCs/>
          <w:sz w:val="26"/>
          <w:szCs w:val="26"/>
        </w:rPr>
      </w:pPr>
    </w:p>
    <w:p w:rsidR="002D74BB" w:rsidRPr="00A90895" w:rsidRDefault="002D74BB" w:rsidP="00A90895">
      <w:pPr>
        <w:rPr>
          <w:bCs/>
          <w:sz w:val="26"/>
          <w:szCs w:val="26"/>
        </w:rPr>
      </w:pPr>
    </w:p>
    <w:p w:rsidR="002D74BB" w:rsidRPr="00A90895" w:rsidRDefault="002D74BB" w:rsidP="00E344F9">
      <w:pPr>
        <w:rPr>
          <w:sz w:val="26"/>
          <w:szCs w:val="26"/>
        </w:rPr>
      </w:pPr>
      <w:bookmarkStart w:id="38" w:name="_Hlk24386816"/>
      <w:r w:rsidRPr="00A90895">
        <w:rPr>
          <w:rStyle w:val="fontstyle01"/>
          <w:sz w:val="26"/>
          <w:szCs w:val="26"/>
        </w:rPr>
        <w:t xml:space="preserve">Председатель Думы </w:t>
      </w:r>
      <w:r>
        <w:rPr>
          <w:rStyle w:val="fontstyle01"/>
          <w:sz w:val="26"/>
          <w:szCs w:val="26"/>
        </w:rPr>
        <w:t xml:space="preserve">Молчановского района                                                         </w:t>
      </w:r>
      <w:r w:rsidRPr="00A90895">
        <w:rPr>
          <w:rStyle w:val="fontstyle01"/>
          <w:sz w:val="26"/>
          <w:szCs w:val="26"/>
        </w:rPr>
        <w:t>С.В. Меньшова</w:t>
      </w:r>
    </w:p>
    <w:p w:rsidR="002D74BB" w:rsidRPr="00A90895" w:rsidRDefault="002D74BB" w:rsidP="00A90895">
      <w:pPr>
        <w:rPr>
          <w:sz w:val="26"/>
          <w:szCs w:val="26"/>
        </w:rPr>
      </w:pPr>
    </w:p>
    <w:p w:rsidR="002D74BB" w:rsidRPr="00A90895" w:rsidRDefault="002D74BB" w:rsidP="00A90895">
      <w:pPr>
        <w:rPr>
          <w:sz w:val="26"/>
          <w:szCs w:val="26"/>
        </w:rPr>
      </w:pPr>
    </w:p>
    <w:p w:rsidR="002D74BB" w:rsidRPr="00A90895" w:rsidRDefault="002D74BB" w:rsidP="00A90895">
      <w:pPr>
        <w:rPr>
          <w:sz w:val="26"/>
          <w:szCs w:val="26"/>
        </w:rPr>
      </w:pPr>
    </w:p>
    <w:p w:rsidR="002D74BB" w:rsidRPr="00A90895" w:rsidRDefault="002D74BB" w:rsidP="00E344F9">
      <w:pPr>
        <w:rPr>
          <w:sz w:val="26"/>
          <w:szCs w:val="26"/>
        </w:rPr>
      </w:pPr>
      <w:r>
        <w:rPr>
          <w:rStyle w:val="fontstyle01"/>
          <w:sz w:val="26"/>
          <w:szCs w:val="26"/>
        </w:rPr>
        <w:t xml:space="preserve">Глава Молчановского района                                                                                   </w:t>
      </w:r>
      <w:r w:rsidRPr="00A90895">
        <w:rPr>
          <w:rStyle w:val="fontstyle01"/>
          <w:sz w:val="26"/>
          <w:szCs w:val="26"/>
        </w:rPr>
        <w:t>Ю.Ю. Сальков</w:t>
      </w:r>
    </w:p>
    <w:bookmarkEnd w:id="38"/>
    <w:p w:rsidR="002D74BB" w:rsidRPr="00A90895" w:rsidRDefault="002D74BB" w:rsidP="00A90895">
      <w:pPr>
        <w:jc w:val="center"/>
        <w:rPr>
          <w:bCs/>
          <w:sz w:val="26"/>
          <w:szCs w:val="26"/>
        </w:rPr>
        <w:sectPr w:rsidR="002D74BB" w:rsidRPr="00A90895" w:rsidSect="00356769">
          <w:headerReference w:type="first" r:id="rId12"/>
          <w:pgSz w:w="11906" w:h="16838"/>
          <w:pgMar w:top="567" w:right="566" w:bottom="1134" w:left="993" w:header="709" w:footer="709" w:gutter="0"/>
          <w:pgNumType w:start="30"/>
          <w:cols w:space="708"/>
          <w:docGrid w:linePitch="360"/>
        </w:sectPr>
      </w:pPr>
    </w:p>
    <w:p w:rsidR="002D74BB" w:rsidRPr="00A90895" w:rsidRDefault="002D74BB" w:rsidP="00A90895">
      <w:pPr>
        <w:pStyle w:val="Heading1"/>
        <w:ind w:firstLine="5103"/>
      </w:pPr>
      <w:r w:rsidRPr="00A90895">
        <w:t xml:space="preserve">Приложение </w:t>
      </w:r>
      <w:r>
        <w:t>7</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675A70">
      <w:pPr>
        <w:ind w:left="5103"/>
        <w:rPr>
          <w:sz w:val="26"/>
          <w:szCs w:val="26"/>
        </w:rPr>
      </w:pPr>
      <w:r w:rsidRPr="00A90895">
        <w:rPr>
          <w:sz w:val="26"/>
          <w:szCs w:val="26"/>
        </w:rPr>
        <w:t>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675A70">
      <w:pPr>
        <w:ind w:left="5103"/>
        <w:rPr>
          <w:bCs/>
          <w:sz w:val="26"/>
          <w:szCs w:val="26"/>
        </w:rPr>
      </w:pPr>
    </w:p>
    <w:p w:rsidR="002D74BB" w:rsidRPr="00A90895" w:rsidRDefault="002D74BB" w:rsidP="00A90895">
      <w:pPr>
        <w:jc w:val="center"/>
        <w:rPr>
          <w:rFonts w:ascii="TimesNewRoman" w:hAnsi="TimesNewRoman"/>
          <w:color w:val="000000"/>
          <w:sz w:val="26"/>
          <w:szCs w:val="26"/>
        </w:rPr>
      </w:pPr>
      <w:bookmarkStart w:id="39" w:name="_Hlk24897020"/>
      <w:r w:rsidRPr="00A90895">
        <w:rPr>
          <w:rFonts w:ascii="TimesNewRoman" w:hAnsi="TimesNewRoman"/>
          <w:color w:val="000000"/>
          <w:sz w:val="26"/>
          <w:szCs w:val="26"/>
        </w:rPr>
        <w:t>Распределение бюджетных ассигнований бюджета муниципального</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образования «Молчановский район» по целевым статьям (муниципальным</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программам муниципального образования «Молчановский район» и</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непрограммным направлениям деятельности), группам видов расходов</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классификации расходов бюджетов на 202</w:t>
      </w:r>
      <w:r>
        <w:rPr>
          <w:rFonts w:ascii="TimesNewRoman" w:hAnsi="TimesNewRoman"/>
          <w:color w:val="000000"/>
          <w:sz w:val="26"/>
          <w:szCs w:val="26"/>
        </w:rPr>
        <w:t>4</w:t>
      </w:r>
      <w:r w:rsidRPr="00A90895">
        <w:rPr>
          <w:rFonts w:ascii="TimesNewRoman" w:hAnsi="TimesNewRoman"/>
          <w:color w:val="000000"/>
          <w:sz w:val="26"/>
          <w:szCs w:val="26"/>
        </w:rPr>
        <w:t xml:space="preserve"> год</w:t>
      </w:r>
    </w:p>
    <w:bookmarkEnd w:id="39"/>
    <w:p w:rsidR="002D74BB" w:rsidRPr="00A90895" w:rsidRDefault="002D74BB" w:rsidP="00A90895">
      <w:pPr>
        <w:jc w:val="center"/>
        <w:rPr>
          <w:bCs/>
          <w:sz w:val="26"/>
          <w:szCs w:val="26"/>
        </w:rPr>
      </w:pPr>
    </w:p>
    <w:p w:rsidR="002D74BB" w:rsidRPr="00A90895" w:rsidRDefault="002D74BB" w:rsidP="00FD0D0E">
      <w:pPr>
        <w:ind w:left="8080"/>
        <w:rPr>
          <w:sz w:val="28"/>
          <w:szCs w:val="28"/>
        </w:rPr>
      </w:pPr>
      <w:r w:rsidRPr="00A90895">
        <w:rPr>
          <w:rFonts w:ascii="Times New Roman CYR" w:hAnsi="Times New Roman CYR" w:cs="Times New Roman CYR"/>
          <w:sz w:val="26"/>
          <w:szCs w:val="26"/>
        </w:rPr>
        <w:t xml:space="preserve">        тыс. рублей</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1701"/>
        <w:gridCol w:w="1080"/>
        <w:gridCol w:w="1620"/>
      </w:tblGrid>
      <w:tr w:rsidR="002D74BB" w:rsidRPr="005D15E3" w:rsidTr="005D15E3">
        <w:trPr>
          <w:cantSplit/>
          <w:tblHeader/>
          <w:jc w:val="center"/>
        </w:trPr>
        <w:tc>
          <w:tcPr>
            <w:tcW w:w="5387" w:type="dxa"/>
            <w:vAlign w:val="center"/>
          </w:tcPr>
          <w:p w:rsidR="002D74BB" w:rsidRPr="005D15E3" w:rsidRDefault="002D74BB" w:rsidP="005D15E3">
            <w:pPr>
              <w:spacing w:line="259" w:lineRule="auto"/>
              <w:jc w:val="center"/>
              <w:rPr>
                <w:b/>
                <w:color w:val="000000"/>
                <w:lang w:eastAsia="en-US"/>
              </w:rPr>
            </w:pPr>
            <w:bookmarkStart w:id="40" w:name="RANGE!A1"/>
            <w:bookmarkEnd w:id="40"/>
            <w:r w:rsidRPr="005D15E3">
              <w:rPr>
                <w:b/>
                <w:color w:val="000000"/>
                <w:lang w:eastAsia="en-US"/>
              </w:rPr>
              <w:t>Наименование</w:t>
            </w:r>
          </w:p>
        </w:tc>
        <w:tc>
          <w:tcPr>
            <w:tcW w:w="1701" w:type="dxa"/>
            <w:vAlign w:val="center"/>
          </w:tcPr>
          <w:p w:rsidR="002D74BB" w:rsidRPr="005D15E3" w:rsidRDefault="002D74BB" w:rsidP="005D15E3">
            <w:pPr>
              <w:spacing w:line="259" w:lineRule="auto"/>
              <w:jc w:val="center"/>
              <w:rPr>
                <w:b/>
                <w:color w:val="000000"/>
                <w:lang w:eastAsia="en-US"/>
              </w:rPr>
            </w:pPr>
            <w:r w:rsidRPr="005D15E3">
              <w:rPr>
                <w:b/>
                <w:color w:val="000000"/>
                <w:lang w:eastAsia="en-US"/>
              </w:rPr>
              <w:t>ЦСР</w:t>
            </w:r>
          </w:p>
        </w:tc>
        <w:tc>
          <w:tcPr>
            <w:tcW w:w="1080" w:type="dxa"/>
            <w:vAlign w:val="center"/>
          </w:tcPr>
          <w:p w:rsidR="002D74BB" w:rsidRPr="005D15E3" w:rsidRDefault="002D74BB" w:rsidP="005D15E3">
            <w:pPr>
              <w:spacing w:line="259" w:lineRule="auto"/>
              <w:jc w:val="center"/>
              <w:rPr>
                <w:b/>
                <w:color w:val="000000"/>
                <w:lang w:eastAsia="en-US"/>
              </w:rPr>
            </w:pPr>
            <w:r w:rsidRPr="005D15E3">
              <w:rPr>
                <w:b/>
                <w:color w:val="000000"/>
                <w:lang w:eastAsia="en-US"/>
              </w:rPr>
              <w:t>ВР</w:t>
            </w:r>
          </w:p>
        </w:tc>
        <w:tc>
          <w:tcPr>
            <w:tcW w:w="1620" w:type="dxa"/>
            <w:vAlign w:val="center"/>
          </w:tcPr>
          <w:p w:rsidR="002D74BB" w:rsidRPr="005D15E3" w:rsidRDefault="002D74BB" w:rsidP="005D15E3">
            <w:pPr>
              <w:spacing w:line="259" w:lineRule="auto"/>
              <w:jc w:val="center"/>
              <w:rPr>
                <w:b/>
                <w:color w:val="000000"/>
                <w:lang w:eastAsia="en-US"/>
              </w:rPr>
            </w:pPr>
            <w:r w:rsidRPr="005D15E3">
              <w:rPr>
                <w:b/>
                <w:color w:val="000000"/>
                <w:lang w:eastAsia="en-US"/>
              </w:rPr>
              <w:t>Сумма</w:t>
            </w:r>
          </w:p>
        </w:tc>
      </w:tr>
      <w:tr w:rsidR="002D74BB" w:rsidRPr="005D15E3" w:rsidTr="005D15E3">
        <w:trPr>
          <w:cantSplit/>
          <w:jc w:val="center"/>
        </w:trPr>
        <w:tc>
          <w:tcPr>
            <w:tcW w:w="5387" w:type="dxa"/>
            <w:noWrap/>
            <w:vAlign w:val="bottom"/>
          </w:tcPr>
          <w:p w:rsidR="002D74BB" w:rsidRPr="005D15E3" w:rsidRDefault="002D74BB" w:rsidP="005D15E3">
            <w:pPr>
              <w:rPr>
                <w:b/>
                <w:bCs/>
              </w:rPr>
            </w:pPr>
            <w:r w:rsidRPr="005D15E3">
              <w:rPr>
                <w:b/>
                <w:bCs/>
              </w:rPr>
              <w:t>Всего расходов</w:t>
            </w:r>
          </w:p>
        </w:tc>
        <w:tc>
          <w:tcPr>
            <w:tcW w:w="1701" w:type="dxa"/>
            <w:noWrap/>
            <w:vAlign w:val="bottom"/>
          </w:tcPr>
          <w:p w:rsidR="002D74BB" w:rsidRPr="005D15E3" w:rsidRDefault="002D74BB" w:rsidP="005D15E3">
            <w:pPr>
              <w:jc w:val="center"/>
              <w:rPr>
                <w:b/>
                <w:bCs/>
              </w:rPr>
            </w:pPr>
            <w:r w:rsidRPr="005D15E3">
              <w:rPr>
                <w:b/>
                <w:bCs/>
              </w:rPr>
              <w:t> </w:t>
            </w:r>
          </w:p>
        </w:tc>
        <w:tc>
          <w:tcPr>
            <w:tcW w:w="1080" w:type="dxa"/>
            <w:noWrap/>
            <w:vAlign w:val="bottom"/>
          </w:tcPr>
          <w:p w:rsidR="002D74BB" w:rsidRPr="005D15E3" w:rsidRDefault="002D74BB" w:rsidP="005D15E3">
            <w:pPr>
              <w:jc w:val="center"/>
              <w:rPr>
                <w:b/>
                <w:bCs/>
              </w:rPr>
            </w:pPr>
            <w:r w:rsidRPr="005D15E3">
              <w:rPr>
                <w:b/>
                <w:bCs/>
              </w:rPr>
              <w:t> </w:t>
            </w:r>
          </w:p>
        </w:tc>
        <w:tc>
          <w:tcPr>
            <w:tcW w:w="1620" w:type="dxa"/>
            <w:noWrap/>
            <w:vAlign w:val="bottom"/>
          </w:tcPr>
          <w:p w:rsidR="002D74BB" w:rsidRPr="005D15E3" w:rsidRDefault="002D74BB" w:rsidP="005D15E3">
            <w:pPr>
              <w:jc w:val="right"/>
              <w:rPr>
                <w:b/>
                <w:bCs/>
              </w:rPr>
            </w:pPr>
            <w:r w:rsidRPr="005D15E3">
              <w:rPr>
                <w:b/>
                <w:bCs/>
              </w:rPr>
              <w:t>763 737,8</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Муниципальная программа «Создание условий для устойчивого экономического развития Молчановского района на 2022-2029 годы»</w:t>
            </w:r>
          </w:p>
        </w:tc>
        <w:tc>
          <w:tcPr>
            <w:tcW w:w="1701" w:type="dxa"/>
            <w:vAlign w:val="center"/>
          </w:tcPr>
          <w:p w:rsidR="002D74BB" w:rsidRPr="005D15E3" w:rsidRDefault="002D74BB" w:rsidP="005D15E3">
            <w:pPr>
              <w:jc w:val="center"/>
              <w:rPr>
                <w:b/>
                <w:bCs/>
              </w:rPr>
            </w:pPr>
            <w:r w:rsidRPr="005D15E3">
              <w:rPr>
                <w:b/>
                <w:bCs/>
              </w:rPr>
              <w:t>0100000000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17 861,9</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«Развитие сельскохозяйственного производства на территории Молчановского района»</w:t>
            </w:r>
          </w:p>
        </w:tc>
        <w:tc>
          <w:tcPr>
            <w:tcW w:w="1701" w:type="dxa"/>
            <w:vAlign w:val="center"/>
          </w:tcPr>
          <w:p w:rsidR="002D74BB" w:rsidRPr="005D15E3" w:rsidRDefault="002D74BB" w:rsidP="005D15E3">
            <w:pPr>
              <w:jc w:val="center"/>
              <w:outlineLvl w:val="0"/>
            </w:pPr>
            <w:r w:rsidRPr="005D15E3">
              <w:t>0110000000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4 946,4</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Ведомственный проект «Поддержка малых форм хозяйствования»</w:t>
            </w:r>
          </w:p>
        </w:tc>
        <w:tc>
          <w:tcPr>
            <w:tcW w:w="1701" w:type="dxa"/>
            <w:vAlign w:val="center"/>
          </w:tcPr>
          <w:p w:rsidR="002D74BB" w:rsidRPr="005D15E3" w:rsidRDefault="002D74BB" w:rsidP="005D15E3">
            <w:pPr>
              <w:jc w:val="center"/>
              <w:outlineLvl w:val="1"/>
            </w:pPr>
            <w:r w:rsidRPr="005D15E3">
              <w:t>0115100000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4 946,4</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Субсидии на возмещение части затрат гражданам, ведущим личное подсобное хозяйство, на содержание 2-х коров молочного направления</w:t>
            </w:r>
          </w:p>
        </w:tc>
        <w:tc>
          <w:tcPr>
            <w:tcW w:w="1701" w:type="dxa"/>
            <w:vAlign w:val="center"/>
          </w:tcPr>
          <w:p w:rsidR="002D74BB" w:rsidRPr="005D15E3" w:rsidRDefault="002D74BB" w:rsidP="005D15E3">
            <w:pPr>
              <w:jc w:val="center"/>
              <w:outlineLvl w:val="2"/>
            </w:pPr>
            <w:r w:rsidRPr="005D15E3">
              <w:t>0115100001</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Иные бюджетные ассигнования</w:t>
            </w:r>
          </w:p>
        </w:tc>
        <w:tc>
          <w:tcPr>
            <w:tcW w:w="1701" w:type="dxa"/>
            <w:vAlign w:val="center"/>
          </w:tcPr>
          <w:p w:rsidR="002D74BB" w:rsidRPr="005D15E3" w:rsidRDefault="002D74BB" w:rsidP="005D15E3">
            <w:pPr>
              <w:jc w:val="center"/>
              <w:outlineLvl w:val="6"/>
            </w:pPr>
            <w:r w:rsidRPr="005D15E3">
              <w:t>0115100001</w:t>
            </w:r>
          </w:p>
        </w:tc>
        <w:tc>
          <w:tcPr>
            <w:tcW w:w="1080" w:type="dxa"/>
            <w:vAlign w:val="center"/>
          </w:tcPr>
          <w:p w:rsidR="002D74BB" w:rsidRPr="005D15E3" w:rsidRDefault="002D74BB" w:rsidP="005D15E3">
            <w:pPr>
              <w:jc w:val="center"/>
              <w:outlineLvl w:val="6"/>
            </w:pPr>
            <w:r w:rsidRPr="005D15E3">
              <w:t>800</w:t>
            </w:r>
          </w:p>
        </w:tc>
        <w:tc>
          <w:tcPr>
            <w:tcW w:w="1620" w:type="dxa"/>
            <w:vAlign w:val="center"/>
          </w:tcPr>
          <w:p w:rsidR="002D74BB" w:rsidRPr="005D15E3" w:rsidRDefault="002D74BB" w:rsidP="005D15E3">
            <w:pPr>
              <w:jc w:val="right"/>
              <w:outlineLvl w:val="6"/>
            </w:pPr>
            <w:r w:rsidRPr="005D15E3">
              <w:t>150,0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Поддержка малых форм хозяйствования</w:t>
            </w:r>
          </w:p>
        </w:tc>
        <w:tc>
          <w:tcPr>
            <w:tcW w:w="1701" w:type="dxa"/>
            <w:vAlign w:val="center"/>
          </w:tcPr>
          <w:p w:rsidR="002D74BB" w:rsidRPr="005D15E3" w:rsidRDefault="002D74BB" w:rsidP="005D15E3">
            <w:pPr>
              <w:jc w:val="center"/>
              <w:outlineLvl w:val="2"/>
            </w:pPr>
            <w:r w:rsidRPr="005D15E3">
              <w:t>0115140200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2 791,9</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0115140200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2 791,9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701" w:type="dxa"/>
            <w:vAlign w:val="center"/>
          </w:tcPr>
          <w:p w:rsidR="002D74BB" w:rsidRPr="005D15E3" w:rsidRDefault="002D74BB" w:rsidP="005D15E3">
            <w:pPr>
              <w:jc w:val="center"/>
              <w:outlineLvl w:val="2"/>
            </w:pPr>
            <w:r w:rsidRPr="005D15E3">
              <w:t>0115140420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2 004,5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0115140420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1 822,3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0115140420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182,2</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 «Комплексное развитие сельских территорий Молчановского района»</w:t>
            </w:r>
          </w:p>
        </w:tc>
        <w:tc>
          <w:tcPr>
            <w:tcW w:w="1701" w:type="dxa"/>
            <w:vAlign w:val="center"/>
          </w:tcPr>
          <w:p w:rsidR="002D74BB" w:rsidRPr="005D15E3" w:rsidRDefault="002D74BB" w:rsidP="005D15E3">
            <w:pPr>
              <w:jc w:val="center"/>
              <w:outlineLvl w:val="0"/>
            </w:pPr>
            <w:r w:rsidRPr="005D15E3">
              <w:t>0120000000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3 363,4</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Ведомственный проект «Развитие жилищного строительства на сельских территориях и повышение уровня благоустройства домовладений»</w:t>
            </w:r>
          </w:p>
        </w:tc>
        <w:tc>
          <w:tcPr>
            <w:tcW w:w="1701" w:type="dxa"/>
            <w:vAlign w:val="center"/>
          </w:tcPr>
          <w:p w:rsidR="002D74BB" w:rsidRPr="005D15E3" w:rsidRDefault="002D74BB" w:rsidP="005D15E3">
            <w:pPr>
              <w:jc w:val="center"/>
              <w:outlineLvl w:val="1"/>
            </w:pPr>
            <w:r w:rsidRPr="005D15E3">
              <w:t>0125100000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3 078,4</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комплексного развития сельских территорий</w:t>
            </w:r>
          </w:p>
        </w:tc>
        <w:tc>
          <w:tcPr>
            <w:tcW w:w="1701" w:type="dxa"/>
            <w:vAlign w:val="center"/>
          </w:tcPr>
          <w:p w:rsidR="002D74BB" w:rsidRPr="005D15E3" w:rsidRDefault="002D74BB" w:rsidP="005D15E3">
            <w:pPr>
              <w:jc w:val="center"/>
              <w:outlineLvl w:val="2"/>
            </w:pPr>
            <w:r w:rsidRPr="005D15E3">
              <w:t>0125145760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2 207,3</w:t>
            </w:r>
          </w:p>
        </w:tc>
      </w:tr>
      <w:tr w:rsidR="002D74BB" w:rsidRPr="005D15E3" w:rsidTr="005D15E3">
        <w:trPr>
          <w:cantSplit/>
          <w:jc w:val="center"/>
        </w:trPr>
        <w:tc>
          <w:tcPr>
            <w:tcW w:w="5387" w:type="dxa"/>
            <w:vAlign w:val="center"/>
          </w:tcPr>
          <w:p w:rsidR="002D74BB" w:rsidRPr="005D15E3" w:rsidRDefault="002D74BB" w:rsidP="005D15E3">
            <w:pPr>
              <w:outlineLvl w:val="3"/>
            </w:pPr>
            <w:r w:rsidRPr="005D15E3">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701" w:type="dxa"/>
            <w:vAlign w:val="center"/>
          </w:tcPr>
          <w:p w:rsidR="002D74BB" w:rsidRPr="005D15E3" w:rsidRDefault="002D74BB" w:rsidP="005D15E3">
            <w:pPr>
              <w:jc w:val="center"/>
              <w:outlineLvl w:val="3"/>
            </w:pPr>
            <w:r w:rsidRPr="005D15E3">
              <w:t>0125145766</w:t>
            </w:r>
          </w:p>
        </w:tc>
        <w:tc>
          <w:tcPr>
            <w:tcW w:w="1080" w:type="dxa"/>
            <w:vAlign w:val="center"/>
          </w:tcPr>
          <w:p w:rsidR="002D74BB" w:rsidRPr="005D15E3" w:rsidRDefault="002D74BB" w:rsidP="005D15E3">
            <w:pPr>
              <w:jc w:val="center"/>
              <w:outlineLvl w:val="3"/>
            </w:pPr>
            <w:r w:rsidRPr="005D15E3">
              <w:t> </w:t>
            </w:r>
          </w:p>
        </w:tc>
        <w:tc>
          <w:tcPr>
            <w:tcW w:w="1620" w:type="dxa"/>
            <w:vAlign w:val="center"/>
          </w:tcPr>
          <w:p w:rsidR="002D74BB" w:rsidRPr="005D15E3" w:rsidRDefault="002D74BB" w:rsidP="005D15E3">
            <w:pPr>
              <w:jc w:val="right"/>
              <w:outlineLvl w:val="3"/>
            </w:pPr>
            <w:r w:rsidRPr="005D15E3">
              <w:t>2 207,3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Социальное обеспечение и иные выплаты населению</w:t>
            </w:r>
          </w:p>
        </w:tc>
        <w:tc>
          <w:tcPr>
            <w:tcW w:w="1701" w:type="dxa"/>
            <w:vAlign w:val="center"/>
          </w:tcPr>
          <w:p w:rsidR="002D74BB" w:rsidRPr="005D15E3" w:rsidRDefault="002D74BB" w:rsidP="005D15E3">
            <w:pPr>
              <w:jc w:val="center"/>
              <w:outlineLvl w:val="6"/>
            </w:pPr>
            <w:r w:rsidRPr="005D15E3">
              <w:t>0125145766</w:t>
            </w:r>
          </w:p>
        </w:tc>
        <w:tc>
          <w:tcPr>
            <w:tcW w:w="1080" w:type="dxa"/>
            <w:vAlign w:val="center"/>
          </w:tcPr>
          <w:p w:rsidR="002D74BB" w:rsidRPr="005D15E3" w:rsidRDefault="002D74BB" w:rsidP="005D15E3">
            <w:pPr>
              <w:jc w:val="center"/>
              <w:outlineLvl w:val="6"/>
            </w:pPr>
            <w:r w:rsidRPr="005D15E3">
              <w:t>300</w:t>
            </w:r>
          </w:p>
        </w:tc>
        <w:tc>
          <w:tcPr>
            <w:tcW w:w="1620" w:type="dxa"/>
            <w:vAlign w:val="center"/>
          </w:tcPr>
          <w:p w:rsidR="002D74BB" w:rsidRPr="005D15E3" w:rsidRDefault="002D74BB" w:rsidP="005D15E3">
            <w:pPr>
              <w:jc w:val="right"/>
              <w:outlineLvl w:val="6"/>
            </w:pPr>
            <w:r w:rsidRPr="005D15E3">
              <w:t>2 207,3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комплексного развития сельских территорий</w:t>
            </w:r>
          </w:p>
        </w:tc>
        <w:tc>
          <w:tcPr>
            <w:tcW w:w="1701" w:type="dxa"/>
            <w:vAlign w:val="center"/>
          </w:tcPr>
          <w:p w:rsidR="002D74BB" w:rsidRPr="005D15E3" w:rsidRDefault="002D74BB" w:rsidP="005D15E3">
            <w:pPr>
              <w:jc w:val="center"/>
              <w:outlineLvl w:val="2"/>
            </w:pPr>
            <w:r w:rsidRPr="005D15E3">
              <w:t>01251L5760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451,5</w:t>
            </w:r>
          </w:p>
        </w:tc>
      </w:tr>
      <w:tr w:rsidR="002D74BB" w:rsidRPr="005D15E3" w:rsidTr="005D15E3">
        <w:trPr>
          <w:cantSplit/>
          <w:jc w:val="center"/>
        </w:trPr>
        <w:tc>
          <w:tcPr>
            <w:tcW w:w="5387" w:type="dxa"/>
            <w:vAlign w:val="center"/>
          </w:tcPr>
          <w:p w:rsidR="002D74BB" w:rsidRPr="005D15E3" w:rsidRDefault="002D74BB" w:rsidP="005D15E3">
            <w:pPr>
              <w:outlineLvl w:val="3"/>
            </w:pPr>
            <w:r w:rsidRPr="005D15E3">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701" w:type="dxa"/>
            <w:vAlign w:val="center"/>
          </w:tcPr>
          <w:p w:rsidR="002D74BB" w:rsidRPr="005D15E3" w:rsidRDefault="002D74BB" w:rsidP="005D15E3">
            <w:pPr>
              <w:jc w:val="center"/>
              <w:outlineLvl w:val="3"/>
            </w:pPr>
            <w:r w:rsidRPr="005D15E3">
              <w:t>01251L5766</w:t>
            </w:r>
          </w:p>
        </w:tc>
        <w:tc>
          <w:tcPr>
            <w:tcW w:w="1080" w:type="dxa"/>
            <w:vAlign w:val="center"/>
          </w:tcPr>
          <w:p w:rsidR="002D74BB" w:rsidRPr="005D15E3" w:rsidRDefault="002D74BB" w:rsidP="005D15E3">
            <w:pPr>
              <w:jc w:val="center"/>
              <w:outlineLvl w:val="3"/>
            </w:pPr>
            <w:r w:rsidRPr="005D15E3">
              <w:t> </w:t>
            </w:r>
          </w:p>
        </w:tc>
        <w:tc>
          <w:tcPr>
            <w:tcW w:w="1620" w:type="dxa"/>
            <w:vAlign w:val="center"/>
          </w:tcPr>
          <w:p w:rsidR="002D74BB" w:rsidRPr="005D15E3" w:rsidRDefault="002D74BB" w:rsidP="005D15E3">
            <w:pPr>
              <w:jc w:val="right"/>
              <w:outlineLvl w:val="3"/>
            </w:pPr>
            <w:r w:rsidRPr="005D15E3">
              <w:t>451,5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Социальное обеспечение и иные выплаты населению</w:t>
            </w:r>
          </w:p>
        </w:tc>
        <w:tc>
          <w:tcPr>
            <w:tcW w:w="1701" w:type="dxa"/>
            <w:vAlign w:val="center"/>
          </w:tcPr>
          <w:p w:rsidR="002D74BB" w:rsidRPr="005D15E3" w:rsidRDefault="002D74BB" w:rsidP="005D15E3">
            <w:pPr>
              <w:jc w:val="center"/>
              <w:outlineLvl w:val="6"/>
            </w:pPr>
            <w:r w:rsidRPr="005D15E3">
              <w:t>01251L5766</w:t>
            </w:r>
          </w:p>
        </w:tc>
        <w:tc>
          <w:tcPr>
            <w:tcW w:w="1080" w:type="dxa"/>
            <w:vAlign w:val="center"/>
          </w:tcPr>
          <w:p w:rsidR="002D74BB" w:rsidRPr="005D15E3" w:rsidRDefault="002D74BB" w:rsidP="005D15E3">
            <w:pPr>
              <w:jc w:val="center"/>
              <w:outlineLvl w:val="6"/>
            </w:pPr>
            <w:r w:rsidRPr="005D15E3">
              <w:t>300</w:t>
            </w:r>
          </w:p>
        </w:tc>
        <w:tc>
          <w:tcPr>
            <w:tcW w:w="1620" w:type="dxa"/>
            <w:vAlign w:val="center"/>
          </w:tcPr>
          <w:p w:rsidR="002D74BB" w:rsidRPr="005D15E3" w:rsidRDefault="002D74BB" w:rsidP="005D15E3">
            <w:pPr>
              <w:jc w:val="right"/>
              <w:outlineLvl w:val="6"/>
            </w:pPr>
            <w:r w:rsidRPr="005D15E3">
              <w:t>451,5</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комплексного развития сельских территорий</w:t>
            </w:r>
          </w:p>
        </w:tc>
        <w:tc>
          <w:tcPr>
            <w:tcW w:w="1701" w:type="dxa"/>
            <w:vAlign w:val="center"/>
          </w:tcPr>
          <w:p w:rsidR="002D74BB" w:rsidRPr="005D15E3" w:rsidRDefault="002D74BB" w:rsidP="005D15E3">
            <w:pPr>
              <w:jc w:val="center"/>
              <w:outlineLvl w:val="2"/>
            </w:pPr>
            <w:r w:rsidRPr="005D15E3">
              <w:t>01251S5766</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419,6</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Социальное обеспечение и иные выплаты населению</w:t>
            </w:r>
          </w:p>
        </w:tc>
        <w:tc>
          <w:tcPr>
            <w:tcW w:w="1701" w:type="dxa"/>
            <w:vAlign w:val="center"/>
          </w:tcPr>
          <w:p w:rsidR="002D74BB" w:rsidRPr="005D15E3" w:rsidRDefault="002D74BB" w:rsidP="005D15E3">
            <w:pPr>
              <w:jc w:val="center"/>
              <w:outlineLvl w:val="6"/>
            </w:pPr>
            <w:r w:rsidRPr="005D15E3">
              <w:t>01251S5766</w:t>
            </w:r>
          </w:p>
        </w:tc>
        <w:tc>
          <w:tcPr>
            <w:tcW w:w="1080" w:type="dxa"/>
            <w:vAlign w:val="center"/>
          </w:tcPr>
          <w:p w:rsidR="002D74BB" w:rsidRPr="005D15E3" w:rsidRDefault="002D74BB" w:rsidP="005D15E3">
            <w:pPr>
              <w:jc w:val="center"/>
              <w:outlineLvl w:val="6"/>
            </w:pPr>
            <w:r w:rsidRPr="005D15E3">
              <w:t>300</w:t>
            </w:r>
          </w:p>
        </w:tc>
        <w:tc>
          <w:tcPr>
            <w:tcW w:w="1620" w:type="dxa"/>
            <w:vAlign w:val="center"/>
          </w:tcPr>
          <w:p w:rsidR="002D74BB" w:rsidRPr="005D15E3" w:rsidRDefault="002D74BB" w:rsidP="005D15E3">
            <w:pPr>
              <w:jc w:val="right"/>
              <w:outlineLvl w:val="6"/>
            </w:pPr>
            <w:r w:rsidRPr="005D15E3">
              <w:t>419,6</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«Реализация проектов по благоустройству сельских территорий»</w:t>
            </w:r>
          </w:p>
        </w:tc>
        <w:tc>
          <w:tcPr>
            <w:tcW w:w="1701" w:type="dxa"/>
            <w:vAlign w:val="center"/>
          </w:tcPr>
          <w:p w:rsidR="002D74BB" w:rsidRPr="005D15E3" w:rsidRDefault="002D74BB" w:rsidP="005D15E3">
            <w:pPr>
              <w:jc w:val="center"/>
              <w:outlineLvl w:val="1"/>
            </w:pPr>
            <w:r w:rsidRPr="005D15E3">
              <w:t>0125200000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285,0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комплексного развития сельских территорий</w:t>
            </w:r>
          </w:p>
        </w:tc>
        <w:tc>
          <w:tcPr>
            <w:tcW w:w="1701" w:type="dxa"/>
            <w:vAlign w:val="center"/>
          </w:tcPr>
          <w:p w:rsidR="002D74BB" w:rsidRPr="005D15E3" w:rsidRDefault="002D74BB" w:rsidP="005D15E3">
            <w:pPr>
              <w:jc w:val="center"/>
              <w:outlineLvl w:val="2"/>
            </w:pPr>
            <w:r w:rsidRPr="005D15E3">
              <w:t>01252S5760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285,0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01252S5760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285,0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«Обеспечение жильем молодых семей в Молчановском районе»</w:t>
            </w:r>
          </w:p>
        </w:tc>
        <w:tc>
          <w:tcPr>
            <w:tcW w:w="1701" w:type="dxa"/>
            <w:vAlign w:val="center"/>
          </w:tcPr>
          <w:p w:rsidR="002D74BB" w:rsidRPr="005D15E3" w:rsidRDefault="002D74BB" w:rsidP="005D15E3">
            <w:pPr>
              <w:jc w:val="center"/>
              <w:outlineLvl w:val="0"/>
            </w:pPr>
            <w:r w:rsidRPr="005D15E3">
              <w:t>0130000000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1 528,5</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«Улучшение жилищных условий молодых семей Томской области»</w:t>
            </w:r>
          </w:p>
        </w:tc>
        <w:tc>
          <w:tcPr>
            <w:tcW w:w="1701" w:type="dxa"/>
            <w:vAlign w:val="center"/>
          </w:tcPr>
          <w:p w:rsidR="002D74BB" w:rsidRPr="005D15E3" w:rsidRDefault="002D74BB" w:rsidP="005D15E3">
            <w:pPr>
              <w:jc w:val="center"/>
              <w:outlineLvl w:val="1"/>
            </w:pPr>
            <w:r w:rsidRPr="005D15E3">
              <w:t>0135100000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1 528,5</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Реализация мероприятий по обеспечению жильем молодых семей</w:t>
            </w:r>
          </w:p>
        </w:tc>
        <w:tc>
          <w:tcPr>
            <w:tcW w:w="1701" w:type="dxa"/>
            <w:vAlign w:val="center"/>
          </w:tcPr>
          <w:p w:rsidR="002D74BB" w:rsidRPr="005D15E3" w:rsidRDefault="002D74BB" w:rsidP="005D15E3">
            <w:pPr>
              <w:jc w:val="center"/>
              <w:outlineLvl w:val="2"/>
            </w:pPr>
            <w:r w:rsidRPr="005D15E3">
              <w:t>01351L4970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1 528,5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Социальное обеспечение и иные выплаты населению</w:t>
            </w:r>
          </w:p>
        </w:tc>
        <w:tc>
          <w:tcPr>
            <w:tcW w:w="1701" w:type="dxa"/>
            <w:vAlign w:val="center"/>
          </w:tcPr>
          <w:p w:rsidR="002D74BB" w:rsidRPr="005D15E3" w:rsidRDefault="002D74BB" w:rsidP="005D15E3">
            <w:pPr>
              <w:jc w:val="center"/>
              <w:outlineLvl w:val="6"/>
            </w:pPr>
            <w:r w:rsidRPr="005D15E3">
              <w:t>01351L4970</w:t>
            </w:r>
          </w:p>
        </w:tc>
        <w:tc>
          <w:tcPr>
            <w:tcW w:w="1080" w:type="dxa"/>
            <w:vAlign w:val="center"/>
          </w:tcPr>
          <w:p w:rsidR="002D74BB" w:rsidRPr="005D15E3" w:rsidRDefault="002D74BB" w:rsidP="005D15E3">
            <w:pPr>
              <w:jc w:val="center"/>
              <w:outlineLvl w:val="6"/>
            </w:pPr>
            <w:r w:rsidRPr="005D15E3">
              <w:t>300</w:t>
            </w:r>
          </w:p>
        </w:tc>
        <w:tc>
          <w:tcPr>
            <w:tcW w:w="1620" w:type="dxa"/>
            <w:vAlign w:val="center"/>
          </w:tcPr>
          <w:p w:rsidR="002D74BB" w:rsidRPr="005D15E3" w:rsidRDefault="002D74BB" w:rsidP="005D15E3">
            <w:pPr>
              <w:jc w:val="right"/>
              <w:outlineLvl w:val="6"/>
            </w:pPr>
            <w:r w:rsidRPr="005D15E3">
              <w:t>1 528,5</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«Развитие малого и среднего предпринимательства на территории Молчановского района»</w:t>
            </w:r>
          </w:p>
        </w:tc>
        <w:tc>
          <w:tcPr>
            <w:tcW w:w="1701" w:type="dxa"/>
            <w:vAlign w:val="center"/>
          </w:tcPr>
          <w:p w:rsidR="002D74BB" w:rsidRPr="005D15E3" w:rsidRDefault="002D74BB" w:rsidP="005D15E3">
            <w:pPr>
              <w:jc w:val="center"/>
              <w:outlineLvl w:val="0"/>
            </w:pPr>
            <w:r w:rsidRPr="005D15E3">
              <w:t>0140000000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7 503,6</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701" w:type="dxa"/>
            <w:vAlign w:val="center"/>
          </w:tcPr>
          <w:p w:rsidR="002D74BB" w:rsidRPr="005D15E3" w:rsidRDefault="002D74BB" w:rsidP="005D15E3">
            <w:pPr>
              <w:jc w:val="center"/>
              <w:outlineLvl w:val="1"/>
            </w:pPr>
            <w:r w:rsidRPr="005D15E3">
              <w:t>0145100000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1 500,0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701" w:type="dxa"/>
            <w:vAlign w:val="center"/>
          </w:tcPr>
          <w:p w:rsidR="002D74BB" w:rsidRPr="005D15E3" w:rsidRDefault="002D74BB" w:rsidP="005D15E3">
            <w:pPr>
              <w:jc w:val="center"/>
              <w:outlineLvl w:val="2"/>
            </w:pPr>
            <w:r w:rsidRPr="005D15E3">
              <w:t>0145100002</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1 500,0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0145100002</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1 500,0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«Поддержка муниципальных программ, направленных на развитие малого и среднего предпринимательства»</w:t>
            </w:r>
          </w:p>
        </w:tc>
        <w:tc>
          <w:tcPr>
            <w:tcW w:w="1701" w:type="dxa"/>
            <w:vAlign w:val="center"/>
          </w:tcPr>
          <w:p w:rsidR="002D74BB" w:rsidRPr="005D15E3" w:rsidRDefault="002D74BB" w:rsidP="005D15E3">
            <w:pPr>
              <w:jc w:val="center"/>
              <w:outlineLvl w:val="1"/>
            </w:pPr>
            <w:r w:rsidRPr="005D15E3">
              <w:t>0145200000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153,6</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и проведение мероприятий в рамках празднования профессионального праздника-Дня российского предпринимательствам в Молчановском районе</w:t>
            </w:r>
          </w:p>
        </w:tc>
        <w:tc>
          <w:tcPr>
            <w:tcW w:w="1701" w:type="dxa"/>
            <w:vAlign w:val="center"/>
          </w:tcPr>
          <w:p w:rsidR="002D74BB" w:rsidRPr="005D15E3" w:rsidRDefault="002D74BB" w:rsidP="005D15E3">
            <w:pPr>
              <w:jc w:val="center"/>
              <w:outlineLvl w:val="2"/>
            </w:pPr>
            <w:r w:rsidRPr="005D15E3">
              <w:t>0145200003</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53,6</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0145200003</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53,6</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Реализация мероприятий муниципальных программ (подпрограмм), направленных на развитие малого и среднего предпринимательства</w:t>
            </w:r>
          </w:p>
        </w:tc>
        <w:tc>
          <w:tcPr>
            <w:tcW w:w="1701" w:type="dxa"/>
            <w:vAlign w:val="center"/>
          </w:tcPr>
          <w:p w:rsidR="002D74BB" w:rsidRPr="005D15E3" w:rsidRDefault="002D74BB" w:rsidP="005D15E3">
            <w:pPr>
              <w:jc w:val="center"/>
              <w:outlineLvl w:val="2"/>
            </w:pPr>
            <w:r w:rsidRPr="005D15E3">
              <w:t>01452S0020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01452S0020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«Развитие межрегиональных и межмуниципальных перевозок, оптимизация маршрутной сети»</w:t>
            </w:r>
          </w:p>
        </w:tc>
        <w:tc>
          <w:tcPr>
            <w:tcW w:w="1701" w:type="dxa"/>
            <w:vAlign w:val="center"/>
          </w:tcPr>
          <w:p w:rsidR="002D74BB" w:rsidRPr="005D15E3" w:rsidRDefault="002D74BB" w:rsidP="005D15E3">
            <w:pPr>
              <w:jc w:val="center"/>
              <w:outlineLvl w:val="1"/>
            </w:pPr>
            <w:r w:rsidRPr="005D15E3">
              <w:t>0145300000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5 750,0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транспортного обслуживания населения внутренним водным транспортом в границах муниципальных районов</w:t>
            </w:r>
          </w:p>
        </w:tc>
        <w:tc>
          <w:tcPr>
            <w:tcW w:w="1701" w:type="dxa"/>
            <w:vAlign w:val="center"/>
          </w:tcPr>
          <w:p w:rsidR="002D74BB" w:rsidRPr="005D15E3" w:rsidRDefault="002D74BB" w:rsidP="005D15E3">
            <w:pPr>
              <w:jc w:val="center"/>
              <w:outlineLvl w:val="2"/>
            </w:pPr>
            <w:r w:rsidRPr="005D15E3">
              <w:t>0145341250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3 750,0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0145341250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3 750,0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транспортного обслуживания населения внутренним водным транспортом в границах муниципальных районов</w:t>
            </w:r>
          </w:p>
        </w:tc>
        <w:tc>
          <w:tcPr>
            <w:tcW w:w="1701" w:type="dxa"/>
            <w:vAlign w:val="center"/>
          </w:tcPr>
          <w:p w:rsidR="002D74BB" w:rsidRPr="005D15E3" w:rsidRDefault="002D74BB" w:rsidP="005D15E3">
            <w:pPr>
              <w:jc w:val="center"/>
              <w:outlineLvl w:val="2"/>
            </w:pPr>
            <w:r w:rsidRPr="005D15E3">
              <w:t>01453S1250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2 000,0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01453S1250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2 000,0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«Развитие внутреннего и въездного туризма в Томской области»</w:t>
            </w:r>
          </w:p>
        </w:tc>
        <w:tc>
          <w:tcPr>
            <w:tcW w:w="1701" w:type="dxa"/>
            <w:vAlign w:val="center"/>
          </w:tcPr>
          <w:p w:rsidR="002D74BB" w:rsidRPr="005D15E3" w:rsidRDefault="002D74BB" w:rsidP="005D15E3">
            <w:pPr>
              <w:jc w:val="center"/>
              <w:outlineLvl w:val="1"/>
            </w:pPr>
            <w:r w:rsidRPr="005D15E3">
              <w:t>0145400000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701" w:type="dxa"/>
            <w:vAlign w:val="center"/>
          </w:tcPr>
          <w:p w:rsidR="002D74BB" w:rsidRPr="005D15E3" w:rsidRDefault="002D74BB" w:rsidP="005D15E3">
            <w:pPr>
              <w:jc w:val="center"/>
              <w:outlineLvl w:val="2"/>
            </w:pPr>
            <w:r w:rsidRPr="005D15E3">
              <w:t>01454S1040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01454S1040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«Развитие информационного общества на территории Молчановского района»</w:t>
            </w:r>
          </w:p>
        </w:tc>
        <w:tc>
          <w:tcPr>
            <w:tcW w:w="1701" w:type="dxa"/>
            <w:vAlign w:val="center"/>
          </w:tcPr>
          <w:p w:rsidR="002D74BB" w:rsidRPr="005D15E3" w:rsidRDefault="002D74BB" w:rsidP="005D15E3">
            <w:pPr>
              <w:jc w:val="center"/>
              <w:outlineLvl w:val="0"/>
            </w:pPr>
            <w:r w:rsidRPr="005D15E3">
              <w:t>0150000000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520,0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1701" w:type="dxa"/>
            <w:vAlign w:val="center"/>
          </w:tcPr>
          <w:p w:rsidR="002D74BB" w:rsidRPr="005D15E3" w:rsidRDefault="002D74BB" w:rsidP="005D15E3">
            <w:pPr>
              <w:jc w:val="center"/>
              <w:outlineLvl w:val="1"/>
            </w:pPr>
            <w:r w:rsidRPr="005D15E3">
              <w:t>0155100000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520,0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1701" w:type="dxa"/>
            <w:vAlign w:val="center"/>
          </w:tcPr>
          <w:p w:rsidR="002D74BB" w:rsidRPr="005D15E3" w:rsidRDefault="002D74BB" w:rsidP="005D15E3">
            <w:pPr>
              <w:jc w:val="center"/>
              <w:outlineLvl w:val="2"/>
            </w:pPr>
            <w:r w:rsidRPr="005D15E3">
              <w:t>0155100004</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70,0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0155100004</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70,0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1701" w:type="dxa"/>
            <w:vAlign w:val="center"/>
          </w:tcPr>
          <w:p w:rsidR="002D74BB" w:rsidRPr="005D15E3" w:rsidRDefault="002D74BB" w:rsidP="005D15E3">
            <w:pPr>
              <w:jc w:val="center"/>
              <w:outlineLvl w:val="2"/>
            </w:pPr>
            <w:r w:rsidRPr="005D15E3">
              <w:t>0155100005</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450,0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0155100005</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450,0</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Муниципальная программа «Развитие образования и воспитания в Молчановском районе на 2022-2029 годы»</w:t>
            </w:r>
          </w:p>
        </w:tc>
        <w:tc>
          <w:tcPr>
            <w:tcW w:w="1701" w:type="dxa"/>
            <w:vAlign w:val="center"/>
          </w:tcPr>
          <w:p w:rsidR="002D74BB" w:rsidRPr="005D15E3" w:rsidRDefault="002D74BB" w:rsidP="005D15E3">
            <w:pPr>
              <w:jc w:val="center"/>
              <w:rPr>
                <w:b/>
                <w:bCs/>
              </w:rPr>
            </w:pPr>
            <w:r w:rsidRPr="005D15E3">
              <w:rPr>
                <w:b/>
                <w:bCs/>
              </w:rPr>
              <w:t>0200000000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428 107,1</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«Развитие дошкольного, общего и дополнительного образования в Молчановском районе»</w:t>
            </w:r>
          </w:p>
        </w:tc>
        <w:tc>
          <w:tcPr>
            <w:tcW w:w="1701" w:type="dxa"/>
            <w:vAlign w:val="center"/>
          </w:tcPr>
          <w:p w:rsidR="002D74BB" w:rsidRPr="005D15E3" w:rsidRDefault="002D74BB" w:rsidP="005D15E3">
            <w:pPr>
              <w:jc w:val="center"/>
              <w:outlineLvl w:val="0"/>
            </w:pPr>
            <w:r w:rsidRPr="005D15E3">
              <w:t>0210000000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412 950,8</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1701" w:type="dxa"/>
            <w:vAlign w:val="center"/>
          </w:tcPr>
          <w:p w:rsidR="002D74BB" w:rsidRPr="005D15E3" w:rsidRDefault="002D74BB" w:rsidP="005D15E3">
            <w:pPr>
              <w:jc w:val="center"/>
              <w:outlineLvl w:val="1"/>
            </w:pPr>
            <w:r w:rsidRPr="005D15E3">
              <w:t>0214100000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97 323,0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Дошкольные организации</w:t>
            </w:r>
          </w:p>
        </w:tc>
        <w:tc>
          <w:tcPr>
            <w:tcW w:w="1701" w:type="dxa"/>
            <w:vAlign w:val="center"/>
          </w:tcPr>
          <w:p w:rsidR="002D74BB" w:rsidRPr="005D15E3" w:rsidRDefault="002D74BB" w:rsidP="005D15E3">
            <w:pPr>
              <w:jc w:val="center"/>
              <w:outlineLvl w:val="2"/>
            </w:pPr>
            <w:r w:rsidRPr="005D15E3">
              <w:t>0214100A00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29 735,3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0214100A00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29 735,3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дополнительного образования</w:t>
            </w:r>
          </w:p>
        </w:tc>
        <w:tc>
          <w:tcPr>
            <w:tcW w:w="1701" w:type="dxa"/>
            <w:vAlign w:val="center"/>
          </w:tcPr>
          <w:p w:rsidR="002D74BB" w:rsidRPr="005D15E3" w:rsidRDefault="002D74BB" w:rsidP="005D15E3">
            <w:pPr>
              <w:jc w:val="center"/>
              <w:outlineLvl w:val="2"/>
            </w:pPr>
            <w:r w:rsidRPr="005D15E3">
              <w:t>0214100B00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27 534,4</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0214100B00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27 534,4</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1701" w:type="dxa"/>
            <w:vAlign w:val="center"/>
          </w:tcPr>
          <w:p w:rsidR="002D74BB" w:rsidRPr="005D15E3" w:rsidRDefault="002D74BB" w:rsidP="005D15E3">
            <w:pPr>
              <w:jc w:val="center"/>
              <w:outlineLvl w:val="2"/>
            </w:pPr>
            <w:r w:rsidRPr="005D15E3">
              <w:t>0214100А06</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0214100А06</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250,0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Общеобразовательные организации</w:t>
            </w:r>
          </w:p>
        </w:tc>
        <w:tc>
          <w:tcPr>
            <w:tcW w:w="1701" w:type="dxa"/>
            <w:vAlign w:val="center"/>
          </w:tcPr>
          <w:p w:rsidR="002D74BB" w:rsidRPr="005D15E3" w:rsidRDefault="002D74BB" w:rsidP="005D15E3">
            <w:pPr>
              <w:jc w:val="center"/>
              <w:outlineLvl w:val="2"/>
            </w:pPr>
            <w:r w:rsidRPr="005D15E3">
              <w:t>0214100Б00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39 803,3</w:t>
            </w:r>
          </w:p>
        </w:tc>
      </w:tr>
      <w:tr w:rsidR="002D74BB" w:rsidRPr="005D15E3" w:rsidTr="005D15E3">
        <w:trPr>
          <w:cantSplit/>
          <w:jc w:val="center"/>
        </w:trPr>
        <w:tc>
          <w:tcPr>
            <w:tcW w:w="5387" w:type="dxa"/>
            <w:vAlign w:val="center"/>
          </w:tcPr>
          <w:p w:rsidR="002D74BB" w:rsidRPr="005D15E3" w:rsidRDefault="002D74BB" w:rsidP="005D15E3">
            <w:pPr>
              <w:outlineLvl w:val="3"/>
            </w:pPr>
            <w:r w:rsidRPr="005D15E3">
              <w:t>Общеобразовательные организации</w:t>
            </w:r>
          </w:p>
        </w:tc>
        <w:tc>
          <w:tcPr>
            <w:tcW w:w="1701" w:type="dxa"/>
            <w:vAlign w:val="center"/>
          </w:tcPr>
          <w:p w:rsidR="002D74BB" w:rsidRPr="005D15E3" w:rsidRDefault="002D74BB" w:rsidP="005D15E3">
            <w:pPr>
              <w:jc w:val="center"/>
              <w:outlineLvl w:val="3"/>
            </w:pPr>
            <w:r w:rsidRPr="005D15E3">
              <w:t>0214100Б00</w:t>
            </w:r>
          </w:p>
        </w:tc>
        <w:tc>
          <w:tcPr>
            <w:tcW w:w="1080" w:type="dxa"/>
            <w:vAlign w:val="center"/>
          </w:tcPr>
          <w:p w:rsidR="002D74BB" w:rsidRPr="005D15E3" w:rsidRDefault="002D74BB" w:rsidP="005D15E3">
            <w:pPr>
              <w:jc w:val="center"/>
              <w:outlineLvl w:val="3"/>
            </w:pPr>
            <w:r w:rsidRPr="005D15E3">
              <w:t> </w:t>
            </w:r>
          </w:p>
        </w:tc>
        <w:tc>
          <w:tcPr>
            <w:tcW w:w="1620" w:type="dxa"/>
            <w:vAlign w:val="center"/>
          </w:tcPr>
          <w:p w:rsidR="002D74BB" w:rsidRPr="005D15E3" w:rsidRDefault="002D74BB" w:rsidP="005D15E3">
            <w:pPr>
              <w:jc w:val="right"/>
              <w:outlineLvl w:val="3"/>
            </w:pPr>
            <w:r w:rsidRPr="005D15E3">
              <w:t>39 553,3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0214100Б00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39 553,3</w:t>
            </w:r>
          </w:p>
        </w:tc>
      </w:tr>
      <w:tr w:rsidR="002D74BB" w:rsidRPr="005D15E3" w:rsidTr="005D15E3">
        <w:trPr>
          <w:cantSplit/>
          <w:jc w:val="center"/>
        </w:trPr>
        <w:tc>
          <w:tcPr>
            <w:tcW w:w="5387" w:type="dxa"/>
            <w:vAlign w:val="center"/>
          </w:tcPr>
          <w:p w:rsidR="002D74BB" w:rsidRPr="005D15E3" w:rsidRDefault="002D74BB" w:rsidP="005D15E3">
            <w:pPr>
              <w:outlineLvl w:val="3"/>
            </w:pPr>
            <w:r w:rsidRPr="005D15E3">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1701" w:type="dxa"/>
            <w:vAlign w:val="center"/>
          </w:tcPr>
          <w:p w:rsidR="002D74BB" w:rsidRPr="005D15E3" w:rsidRDefault="002D74BB" w:rsidP="005D15E3">
            <w:pPr>
              <w:jc w:val="center"/>
              <w:outlineLvl w:val="3"/>
            </w:pPr>
            <w:r w:rsidRPr="005D15E3">
              <w:t>0214100Б06</w:t>
            </w:r>
          </w:p>
        </w:tc>
        <w:tc>
          <w:tcPr>
            <w:tcW w:w="1080" w:type="dxa"/>
            <w:vAlign w:val="center"/>
          </w:tcPr>
          <w:p w:rsidR="002D74BB" w:rsidRPr="005D15E3" w:rsidRDefault="002D74BB" w:rsidP="005D15E3">
            <w:pPr>
              <w:jc w:val="center"/>
              <w:outlineLvl w:val="3"/>
            </w:pPr>
            <w:r w:rsidRPr="005D15E3">
              <w:t> </w:t>
            </w:r>
          </w:p>
        </w:tc>
        <w:tc>
          <w:tcPr>
            <w:tcW w:w="1620" w:type="dxa"/>
            <w:vAlign w:val="center"/>
          </w:tcPr>
          <w:p w:rsidR="002D74BB" w:rsidRPr="005D15E3" w:rsidRDefault="002D74BB" w:rsidP="005D15E3">
            <w:pPr>
              <w:jc w:val="right"/>
              <w:outlineLvl w:val="3"/>
            </w:pPr>
            <w:r w:rsidRPr="005D15E3">
              <w:t>250,0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0214100Б06</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250,0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01" w:type="dxa"/>
            <w:vAlign w:val="center"/>
          </w:tcPr>
          <w:p w:rsidR="002D74BB" w:rsidRPr="005D15E3" w:rsidRDefault="002D74BB" w:rsidP="005D15E3">
            <w:pPr>
              <w:jc w:val="center"/>
              <w:outlineLvl w:val="1"/>
            </w:pPr>
            <w:r w:rsidRPr="005D15E3">
              <w:t>0215100000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310 409,6</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w:t>
            </w:r>
          </w:p>
        </w:tc>
        <w:tc>
          <w:tcPr>
            <w:tcW w:w="1701" w:type="dxa"/>
            <w:vAlign w:val="center"/>
          </w:tcPr>
          <w:p w:rsidR="002D74BB" w:rsidRPr="005D15E3" w:rsidRDefault="002D74BB" w:rsidP="005D15E3">
            <w:pPr>
              <w:jc w:val="center"/>
              <w:outlineLvl w:val="2"/>
            </w:pPr>
            <w:r w:rsidRPr="005D15E3">
              <w:t>0215100007</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135,0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0215100007</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135,0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701" w:type="dxa"/>
            <w:vAlign w:val="center"/>
          </w:tcPr>
          <w:p w:rsidR="002D74BB" w:rsidRPr="005D15E3" w:rsidRDefault="002D74BB" w:rsidP="005D15E3">
            <w:pPr>
              <w:jc w:val="center"/>
              <w:outlineLvl w:val="2"/>
            </w:pPr>
            <w:r w:rsidRPr="005D15E3">
              <w:t>0215140370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32 578,3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0215140370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32 578,3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701" w:type="dxa"/>
            <w:vAlign w:val="center"/>
          </w:tcPr>
          <w:p w:rsidR="002D74BB" w:rsidRPr="005D15E3" w:rsidRDefault="002D74BB" w:rsidP="005D15E3">
            <w:pPr>
              <w:jc w:val="center"/>
              <w:outlineLvl w:val="2"/>
            </w:pPr>
            <w:r w:rsidRPr="005D15E3">
              <w:t>0215140380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441,7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0215140380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441,7</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Стимулирующие выплаты в муниципальных организациях дополнительного образования Томской области</w:t>
            </w:r>
          </w:p>
        </w:tc>
        <w:tc>
          <w:tcPr>
            <w:tcW w:w="1701" w:type="dxa"/>
            <w:vAlign w:val="center"/>
          </w:tcPr>
          <w:p w:rsidR="002D74BB" w:rsidRPr="005D15E3" w:rsidRDefault="002D74BB" w:rsidP="005D15E3">
            <w:pPr>
              <w:jc w:val="center"/>
              <w:outlineLvl w:val="2"/>
            </w:pPr>
            <w:r w:rsidRPr="005D15E3">
              <w:t>0215140400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237,7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0215140400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237,7</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701" w:type="dxa"/>
            <w:vAlign w:val="center"/>
          </w:tcPr>
          <w:p w:rsidR="002D74BB" w:rsidRPr="005D15E3" w:rsidRDefault="002D74BB" w:rsidP="005D15E3">
            <w:pPr>
              <w:jc w:val="center"/>
              <w:outlineLvl w:val="2"/>
            </w:pPr>
            <w:r w:rsidRPr="005D15E3">
              <w:t>0215140420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241 392,0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0215140420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241 392,0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701" w:type="dxa"/>
            <w:vAlign w:val="center"/>
          </w:tcPr>
          <w:p w:rsidR="002D74BB" w:rsidRPr="005D15E3" w:rsidRDefault="002D74BB" w:rsidP="005D15E3">
            <w:pPr>
              <w:jc w:val="center"/>
              <w:outlineLvl w:val="2"/>
            </w:pPr>
            <w:r w:rsidRPr="005D15E3">
              <w:t>0215140440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1 512,6</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0215140440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1 512,6</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Ежемесячная стипендия Губернатора Томской области молодым учителям муниципальных образовательных организаций Томской области</w:t>
            </w:r>
          </w:p>
        </w:tc>
        <w:tc>
          <w:tcPr>
            <w:tcW w:w="1701" w:type="dxa"/>
            <w:vAlign w:val="center"/>
          </w:tcPr>
          <w:p w:rsidR="002D74BB" w:rsidRPr="005D15E3" w:rsidRDefault="002D74BB" w:rsidP="005D15E3">
            <w:pPr>
              <w:jc w:val="center"/>
              <w:outlineLvl w:val="2"/>
            </w:pPr>
            <w:r w:rsidRPr="005D15E3">
              <w:t>0215140520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614,1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0215140520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614,1</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vAlign w:val="center"/>
          </w:tcPr>
          <w:p w:rsidR="002D74BB" w:rsidRPr="005D15E3" w:rsidRDefault="002D74BB" w:rsidP="005D15E3">
            <w:pPr>
              <w:jc w:val="center"/>
              <w:outlineLvl w:val="2"/>
            </w:pPr>
            <w:r w:rsidRPr="005D15E3">
              <w:t>0215140530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975,9</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0215140530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975,9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701" w:type="dxa"/>
            <w:vAlign w:val="center"/>
          </w:tcPr>
          <w:p w:rsidR="002D74BB" w:rsidRPr="005D15E3" w:rsidRDefault="002D74BB" w:rsidP="005D15E3">
            <w:pPr>
              <w:jc w:val="center"/>
              <w:outlineLvl w:val="2"/>
            </w:pPr>
            <w:r w:rsidRPr="005D15E3">
              <w:t>0215141330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5 760,1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0215141330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5 760,1</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701" w:type="dxa"/>
            <w:vAlign w:val="center"/>
          </w:tcPr>
          <w:p w:rsidR="002D74BB" w:rsidRPr="005D15E3" w:rsidRDefault="002D74BB" w:rsidP="005D15E3">
            <w:pPr>
              <w:jc w:val="center"/>
              <w:outlineLvl w:val="2"/>
            </w:pPr>
            <w:r w:rsidRPr="005D15E3">
              <w:t>0215141440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1 738,9</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0215141440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1 738,9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vAlign w:val="center"/>
          </w:tcPr>
          <w:p w:rsidR="002D74BB" w:rsidRPr="005D15E3" w:rsidRDefault="002D74BB" w:rsidP="005D15E3">
            <w:pPr>
              <w:jc w:val="center"/>
              <w:outlineLvl w:val="2"/>
            </w:pPr>
            <w:r w:rsidRPr="005D15E3">
              <w:t>02151L3030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16 997,3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02151L3030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16 997,3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vAlign w:val="center"/>
          </w:tcPr>
          <w:p w:rsidR="002D74BB" w:rsidRPr="005D15E3" w:rsidRDefault="002D74BB" w:rsidP="005D15E3">
            <w:pPr>
              <w:jc w:val="center"/>
              <w:outlineLvl w:val="2"/>
            </w:pPr>
            <w:r w:rsidRPr="005D15E3">
              <w:t>02151L3041</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8 026,0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02151L3041</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8 026,0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Ведомственный проект «Улучшение материально-технического обеспечения образовательных организаций общего и дополнительного образования»</w:t>
            </w:r>
          </w:p>
        </w:tc>
        <w:tc>
          <w:tcPr>
            <w:tcW w:w="1701" w:type="dxa"/>
            <w:vAlign w:val="center"/>
          </w:tcPr>
          <w:p w:rsidR="002D74BB" w:rsidRPr="005D15E3" w:rsidRDefault="002D74BB" w:rsidP="005D15E3">
            <w:pPr>
              <w:jc w:val="center"/>
              <w:outlineLvl w:val="1"/>
            </w:pPr>
            <w:r w:rsidRPr="005D15E3">
              <w:t>0215200000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2 128,0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пожарной безопасности в муниципальных образовательных организациях</w:t>
            </w:r>
          </w:p>
        </w:tc>
        <w:tc>
          <w:tcPr>
            <w:tcW w:w="1701" w:type="dxa"/>
            <w:vAlign w:val="center"/>
          </w:tcPr>
          <w:p w:rsidR="002D74BB" w:rsidRPr="005D15E3" w:rsidRDefault="002D74BB" w:rsidP="005D15E3">
            <w:pPr>
              <w:jc w:val="center"/>
              <w:outlineLvl w:val="2"/>
            </w:pPr>
            <w:r w:rsidRPr="005D15E3">
              <w:t>0215241390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2 128,0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0215241390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2 128,0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«Повышение качества услуг в сфе</w:t>
            </w:r>
            <w:r>
              <w:t>ре отдыха и оздоровления детей»</w:t>
            </w:r>
          </w:p>
        </w:tc>
        <w:tc>
          <w:tcPr>
            <w:tcW w:w="1701" w:type="dxa"/>
            <w:vAlign w:val="center"/>
          </w:tcPr>
          <w:p w:rsidR="002D74BB" w:rsidRPr="005D15E3" w:rsidRDefault="002D74BB" w:rsidP="005D15E3">
            <w:pPr>
              <w:jc w:val="center"/>
              <w:outlineLvl w:val="1"/>
            </w:pPr>
            <w:r w:rsidRPr="005D15E3">
              <w:t>0215300000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2 090,2</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организации отдыха детей в каникулярное время</w:t>
            </w:r>
          </w:p>
        </w:tc>
        <w:tc>
          <w:tcPr>
            <w:tcW w:w="1701" w:type="dxa"/>
            <w:vAlign w:val="center"/>
          </w:tcPr>
          <w:p w:rsidR="002D74BB" w:rsidRPr="005D15E3" w:rsidRDefault="002D74BB" w:rsidP="005D15E3">
            <w:pPr>
              <w:jc w:val="center"/>
              <w:outlineLvl w:val="2"/>
            </w:pPr>
            <w:r w:rsidRPr="005D15E3">
              <w:t>0215340790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1 776,7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0215340790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1 776,7</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организации отдыха детей в каникулярное время</w:t>
            </w:r>
          </w:p>
        </w:tc>
        <w:tc>
          <w:tcPr>
            <w:tcW w:w="1701" w:type="dxa"/>
            <w:vAlign w:val="center"/>
          </w:tcPr>
          <w:p w:rsidR="002D74BB" w:rsidRPr="005D15E3" w:rsidRDefault="002D74BB" w:rsidP="005D15E3">
            <w:pPr>
              <w:jc w:val="center"/>
              <w:outlineLvl w:val="2"/>
            </w:pPr>
            <w:r w:rsidRPr="005D15E3">
              <w:t>02153S0790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313,5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02153S0790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313,5</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1701" w:type="dxa"/>
            <w:vAlign w:val="center"/>
          </w:tcPr>
          <w:p w:rsidR="002D74BB" w:rsidRPr="005D15E3" w:rsidRDefault="002D74BB" w:rsidP="005D15E3">
            <w:pPr>
              <w:jc w:val="center"/>
              <w:outlineLvl w:val="1"/>
            </w:pPr>
            <w:r w:rsidRPr="005D15E3">
              <w:t>0215400000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1 000,0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персонифицированного финансирования дополнительного образования детей</w:t>
            </w:r>
          </w:p>
        </w:tc>
        <w:tc>
          <w:tcPr>
            <w:tcW w:w="1701" w:type="dxa"/>
            <w:vAlign w:val="center"/>
          </w:tcPr>
          <w:p w:rsidR="002D74BB" w:rsidRPr="005D15E3" w:rsidRDefault="002D74BB" w:rsidP="005D15E3">
            <w:pPr>
              <w:jc w:val="center"/>
              <w:outlineLvl w:val="2"/>
            </w:pPr>
            <w:r w:rsidRPr="005D15E3">
              <w:t>0215400008</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1 000,0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0215400008</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1 000,0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Региональные проекты, направленные на реализацию национальных проектов</w:t>
            </w:r>
          </w:p>
        </w:tc>
        <w:tc>
          <w:tcPr>
            <w:tcW w:w="1701" w:type="dxa"/>
            <w:vAlign w:val="center"/>
          </w:tcPr>
          <w:p w:rsidR="002D74BB" w:rsidRPr="005D15E3" w:rsidRDefault="002D74BB" w:rsidP="005D15E3">
            <w:pPr>
              <w:jc w:val="center"/>
              <w:outlineLvl w:val="0"/>
            </w:pPr>
            <w:r w:rsidRPr="005D15E3">
              <w:t>02W0000000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2 167,9</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Региональный проект «Успех каждого ребенка»</w:t>
            </w:r>
          </w:p>
        </w:tc>
        <w:tc>
          <w:tcPr>
            <w:tcW w:w="1701" w:type="dxa"/>
            <w:vAlign w:val="center"/>
          </w:tcPr>
          <w:p w:rsidR="002D74BB" w:rsidRPr="005D15E3" w:rsidRDefault="002D74BB" w:rsidP="005D15E3">
            <w:pPr>
              <w:jc w:val="center"/>
              <w:outlineLvl w:val="1"/>
            </w:pPr>
            <w:r w:rsidRPr="005D15E3">
              <w:t>021E200000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174,1</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vAlign w:val="center"/>
          </w:tcPr>
          <w:p w:rsidR="002D74BB" w:rsidRPr="005D15E3" w:rsidRDefault="002D74BB" w:rsidP="005D15E3">
            <w:pPr>
              <w:jc w:val="center"/>
              <w:outlineLvl w:val="2"/>
            </w:pPr>
            <w:r w:rsidRPr="005D15E3">
              <w:t>021E251710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174,1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021E251710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174,1</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Региональный проект «Патриотическое воспитание граждан Российской Федерации»</w:t>
            </w:r>
          </w:p>
        </w:tc>
        <w:tc>
          <w:tcPr>
            <w:tcW w:w="1701" w:type="dxa"/>
            <w:vAlign w:val="center"/>
          </w:tcPr>
          <w:p w:rsidR="002D74BB" w:rsidRPr="005D15E3" w:rsidRDefault="002D74BB" w:rsidP="005D15E3">
            <w:pPr>
              <w:jc w:val="center"/>
              <w:outlineLvl w:val="1"/>
            </w:pPr>
            <w:r w:rsidRPr="005D15E3">
              <w:t>02WEВ00000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1 993,8</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vAlign w:val="center"/>
          </w:tcPr>
          <w:p w:rsidR="002D74BB" w:rsidRPr="005D15E3" w:rsidRDefault="002D74BB" w:rsidP="005D15E3">
            <w:pPr>
              <w:jc w:val="center"/>
              <w:outlineLvl w:val="2"/>
            </w:pPr>
            <w:r w:rsidRPr="005D15E3">
              <w:t>02WEВ51790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1 993,8</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02WEВ51790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1 993,8</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«Организация и обеспечение эффективного функционирования сети учреждений образования»</w:t>
            </w:r>
          </w:p>
        </w:tc>
        <w:tc>
          <w:tcPr>
            <w:tcW w:w="1701" w:type="dxa"/>
            <w:vAlign w:val="center"/>
          </w:tcPr>
          <w:p w:rsidR="002D74BB" w:rsidRPr="005D15E3" w:rsidRDefault="002D74BB" w:rsidP="005D15E3">
            <w:pPr>
              <w:jc w:val="center"/>
              <w:outlineLvl w:val="0"/>
            </w:pPr>
            <w:r w:rsidRPr="005D15E3">
              <w:t>0230000000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1 228,3</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Ведомственная целевая программа «Обеспечение деятельности подведомственных муниципальных учреждений МКУ «Управление образования Администрации Молчановского района Томской области»</w:t>
            </w:r>
          </w:p>
        </w:tc>
        <w:tc>
          <w:tcPr>
            <w:tcW w:w="1701" w:type="dxa"/>
            <w:vAlign w:val="center"/>
          </w:tcPr>
          <w:p w:rsidR="002D74BB" w:rsidRPr="005D15E3" w:rsidRDefault="002D74BB" w:rsidP="005D15E3">
            <w:pPr>
              <w:jc w:val="center"/>
              <w:outlineLvl w:val="1"/>
            </w:pPr>
            <w:r w:rsidRPr="005D15E3">
              <w:t>0234100000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1 228,3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Учебно-методические кабинеты, централизованные бухгалтерии, группы хозяйственного обслуживания</w:t>
            </w:r>
          </w:p>
        </w:tc>
        <w:tc>
          <w:tcPr>
            <w:tcW w:w="1701" w:type="dxa"/>
            <w:vAlign w:val="center"/>
          </w:tcPr>
          <w:p w:rsidR="002D74BB" w:rsidRPr="005D15E3" w:rsidRDefault="002D74BB" w:rsidP="005D15E3">
            <w:pPr>
              <w:jc w:val="center"/>
              <w:outlineLvl w:val="2"/>
            </w:pPr>
            <w:r w:rsidRPr="005D15E3">
              <w:t>0234100Г00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1 228,3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0234100Г00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1 228,3</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Обеспечивающая подпрограмма</w:t>
            </w:r>
          </w:p>
        </w:tc>
        <w:tc>
          <w:tcPr>
            <w:tcW w:w="1701" w:type="dxa"/>
            <w:vAlign w:val="center"/>
          </w:tcPr>
          <w:p w:rsidR="002D74BB" w:rsidRPr="005D15E3" w:rsidRDefault="002D74BB" w:rsidP="005D15E3">
            <w:pPr>
              <w:jc w:val="center"/>
              <w:outlineLvl w:val="0"/>
            </w:pPr>
            <w:r w:rsidRPr="005D15E3">
              <w:t>0240000000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11 760,1</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Учебно-методические кабинеты, группы хозяйственного обслуживания</w:t>
            </w:r>
          </w:p>
        </w:tc>
        <w:tc>
          <w:tcPr>
            <w:tcW w:w="1701" w:type="dxa"/>
            <w:vAlign w:val="center"/>
          </w:tcPr>
          <w:p w:rsidR="002D74BB" w:rsidRPr="005D15E3" w:rsidRDefault="002D74BB" w:rsidP="005D15E3">
            <w:pPr>
              <w:jc w:val="center"/>
              <w:outlineLvl w:val="1"/>
            </w:pPr>
            <w:r w:rsidRPr="005D15E3">
              <w:t>0240000Г00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8 590,4</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0240000Г00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6 704,4</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0240000Г00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1 829,0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Социальное обеспечение и иные выплаты населению</w:t>
            </w:r>
          </w:p>
        </w:tc>
        <w:tc>
          <w:tcPr>
            <w:tcW w:w="1701" w:type="dxa"/>
            <w:vAlign w:val="center"/>
          </w:tcPr>
          <w:p w:rsidR="002D74BB" w:rsidRPr="005D15E3" w:rsidRDefault="002D74BB" w:rsidP="005D15E3">
            <w:pPr>
              <w:jc w:val="center"/>
              <w:outlineLvl w:val="6"/>
            </w:pPr>
            <w:r w:rsidRPr="005D15E3">
              <w:t>0240000Г00</w:t>
            </w:r>
          </w:p>
        </w:tc>
        <w:tc>
          <w:tcPr>
            <w:tcW w:w="1080" w:type="dxa"/>
            <w:vAlign w:val="center"/>
          </w:tcPr>
          <w:p w:rsidR="002D74BB" w:rsidRPr="005D15E3" w:rsidRDefault="002D74BB" w:rsidP="005D15E3">
            <w:pPr>
              <w:jc w:val="center"/>
              <w:outlineLvl w:val="6"/>
            </w:pPr>
            <w:r w:rsidRPr="005D15E3">
              <w:t>300</w:t>
            </w:r>
          </w:p>
        </w:tc>
        <w:tc>
          <w:tcPr>
            <w:tcW w:w="1620" w:type="dxa"/>
            <w:vAlign w:val="center"/>
          </w:tcPr>
          <w:p w:rsidR="002D74BB" w:rsidRPr="005D15E3" w:rsidRDefault="002D74BB" w:rsidP="005D15E3">
            <w:pPr>
              <w:jc w:val="right"/>
              <w:outlineLvl w:val="6"/>
            </w:pPr>
            <w:r w:rsidRPr="005D15E3">
              <w:t>30,0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Иные бюджетные ассигнования</w:t>
            </w:r>
          </w:p>
        </w:tc>
        <w:tc>
          <w:tcPr>
            <w:tcW w:w="1701" w:type="dxa"/>
            <w:vAlign w:val="center"/>
          </w:tcPr>
          <w:p w:rsidR="002D74BB" w:rsidRPr="005D15E3" w:rsidRDefault="002D74BB" w:rsidP="005D15E3">
            <w:pPr>
              <w:jc w:val="center"/>
              <w:outlineLvl w:val="6"/>
            </w:pPr>
            <w:r w:rsidRPr="005D15E3">
              <w:t>0240000Г00</w:t>
            </w:r>
          </w:p>
        </w:tc>
        <w:tc>
          <w:tcPr>
            <w:tcW w:w="1080" w:type="dxa"/>
            <w:vAlign w:val="center"/>
          </w:tcPr>
          <w:p w:rsidR="002D74BB" w:rsidRPr="005D15E3" w:rsidRDefault="002D74BB" w:rsidP="005D15E3">
            <w:pPr>
              <w:jc w:val="center"/>
              <w:outlineLvl w:val="6"/>
            </w:pPr>
            <w:r w:rsidRPr="005D15E3">
              <w:t>800</w:t>
            </w:r>
          </w:p>
        </w:tc>
        <w:tc>
          <w:tcPr>
            <w:tcW w:w="1620" w:type="dxa"/>
            <w:vAlign w:val="center"/>
          </w:tcPr>
          <w:p w:rsidR="002D74BB" w:rsidRPr="005D15E3" w:rsidRDefault="002D74BB" w:rsidP="005D15E3">
            <w:pPr>
              <w:jc w:val="right"/>
              <w:outlineLvl w:val="6"/>
            </w:pPr>
            <w:r w:rsidRPr="005D15E3">
              <w:t>27,0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Руководство и управление в сфере установленных функций органов местного самоуправления</w:t>
            </w:r>
          </w:p>
        </w:tc>
        <w:tc>
          <w:tcPr>
            <w:tcW w:w="1701" w:type="dxa"/>
            <w:vAlign w:val="center"/>
          </w:tcPr>
          <w:p w:rsidR="002D74BB" w:rsidRPr="005D15E3" w:rsidRDefault="002D74BB" w:rsidP="005D15E3">
            <w:pPr>
              <w:jc w:val="center"/>
              <w:outlineLvl w:val="1"/>
            </w:pPr>
            <w:r w:rsidRPr="005D15E3">
              <w:t>0240100000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3 169,7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0240100000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3 159,7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0240100000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10,0</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Муниципальная программа «Развитие молодежной политики, физической культуры и спорта в Молчановском районе на 2022-2029 годы»</w:t>
            </w:r>
          </w:p>
        </w:tc>
        <w:tc>
          <w:tcPr>
            <w:tcW w:w="1701" w:type="dxa"/>
            <w:vAlign w:val="center"/>
          </w:tcPr>
          <w:p w:rsidR="002D74BB" w:rsidRPr="005D15E3" w:rsidRDefault="002D74BB" w:rsidP="005D15E3">
            <w:pPr>
              <w:jc w:val="center"/>
              <w:rPr>
                <w:b/>
                <w:bCs/>
              </w:rPr>
            </w:pPr>
            <w:r w:rsidRPr="005D15E3">
              <w:rPr>
                <w:b/>
                <w:bCs/>
              </w:rPr>
              <w:t>0300000000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4 684,3</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«Развитие физической культуры и массового спорта на территории Молчановского района»</w:t>
            </w:r>
          </w:p>
        </w:tc>
        <w:tc>
          <w:tcPr>
            <w:tcW w:w="1701" w:type="dxa"/>
            <w:vAlign w:val="center"/>
          </w:tcPr>
          <w:p w:rsidR="002D74BB" w:rsidRPr="005D15E3" w:rsidRDefault="002D74BB" w:rsidP="005D15E3">
            <w:pPr>
              <w:jc w:val="center"/>
              <w:outlineLvl w:val="0"/>
            </w:pPr>
            <w:r w:rsidRPr="005D15E3">
              <w:t>0310000000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531,0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701" w:type="dxa"/>
            <w:vAlign w:val="center"/>
          </w:tcPr>
          <w:p w:rsidR="002D74BB" w:rsidRPr="005D15E3" w:rsidRDefault="002D74BB" w:rsidP="005D15E3">
            <w:pPr>
              <w:jc w:val="center"/>
              <w:outlineLvl w:val="1"/>
            </w:pPr>
            <w:r w:rsidRPr="005D15E3">
              <w:t>0315100000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531,0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участия спортивных сборных команд в официальных спортивных мероприятиях</w:t>
            </w:r>
          </w:p>
        </w:tc>
        <w:tc>
          <w:tcPr>
            <w:tcW w:w="1701" w:type="dxa"/>
            <w:vAlign w:val="center"/>
          </w:tcPr>
          <w:p w:rsidR="002D74BB" w:rsidRPr="005D15E3" w:rsidRDefault="002D74BB" w:rsidP="005D15E3">
            <w:pPr>
              <w:jc w:val="center"/>
              <w:outlineLvl w:val="2"/>
            </w:pPr>
            <w:r w:rsidRPr="005D15E3">
              <w:t>0315100009</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0315100009</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350,0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Приобретение спортивного инвентаря и оборудования для спортивных школ</w:t>
            </w:r>
          </w:p>
        </w:tc>
        <w:tc>
          <w:tcPr>
            <w:tcW w:w="1701" w:type="dxa"/>
            <w:vAlign w:val="center"/>
          </w:tcPr>
          <w:p w:rsidR="002D74BB" w:rsidRPr="005D15E3" w:rsidRDefault="002D74BB" w:rsidP="005D15E3">
            <w:pPr>
              <w:jc w:val="center"/>
              <w:outlineLvl w:val="2"/>
            </w:pPr>
            <w:r w:rsidRPr="005D15E3">
              <w:t>0315100010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60,0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0315100010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60,0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701" w:type="dxa"/>
            <w:vAlign w:val="center"/>
          </w:tcPr>
          <w:p w:rsidR="002D74BB" w:rsidRPr="005D15E3" w:rsidRDefault="002D74BB" w:rsidP="005D15E3">
            <w:pPr>
              <w:jc w:val="center"/>
              <w:outlineLvl w:val="2"/>
            </w:pPr>
            <w:r w:rsidRPr="005D15E3">
              <w:t>0315140320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114,9</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0315140320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114,9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701" w:type="dxa"/>
            <w:vAlign w:val="center"/>
          </w:tcPr>
          <w:p w:rsidR="002D74BB" w:rsidRPr="005D15E3" w:rsidRDefault="002D74BB" w:rsidP="005D15E3">
            <w:pPr>
              <w:jc w:val="center"/>
              <w:outlineLvl w:val="2"/>
            </w:pPr>
            <w:r w:rsidRPr="005D15E3">
              <w:t>03151S0320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6,1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03151S0320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6,1</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«Развитие эффективной молодежной политики в Молчановском районе»</w:t>
            </w:r>
          </w:p>
        </w:tc>
        <w:tc>
          <w:tcPr>
            <w:tcW w:w="1701" w:type="dxa"/>
            <w:vAlign w:val="center"/>
          </w:tcPr>
          <w:p w:rsidR="002D74BB" w:rsidRPr="005D15E3" w:rsidRDefault="002D74BB" w:rsidP="005D15E3">
            <w:pPr>
              <w:jc w:val="center"/>
              <w:outlineLvl w:val="0"/>
            </w:pPr>
            <w:r w:rsidRPr="005D15E3">
              <w:t>0320000000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123,1</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«Развитие системы патриотического воспитания, профилактика социально - негативных явлений в молодежной среде»</w:t>
            </w:r>
          </w:p>
        </w:tc>
        <w:tc>
          <w:tcPr>
            <w:tcW w:w="1701" w:type="dxa"/>
            <w:vAlign w:val="center"/>
          </w:tcPr>
          <w:p w:rsidR="002D74BB" w:rsidRPr="005D15E3" w:rsidRDefault="002D74BB" w:rsidP="005D15E3">
            <w:pPr>
              <w:jc w:val="center"/>
              <w:outlineLvl w:val="1"/>
            </w:pPr>
            <w:r w:rsidRPr="005D15E3">
              <w:t>0325100000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123,1</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и проведение районных мероприятий, посвященных Дню призывника</w:t>
            </w:r>
          </w:p>
        </w:tc>
        <w:tc>
          <w:tcPr>
            <w:tcW w:w="1701" w:type="dxa"/>
            <w:vAlign w:val="center"/>
          </w:tcPr>
          <w:p w:rsidR="002D74BB" w:rsidRPr="005D15E3" w:rsidRDefault="002D74BB" w:rsidP="005D15E3">
            <w:pPr>
              <w:jc w:val="center"/>
              <w:outlineLvl w:val="2"/>
            </w:pPr>
            <w:r w:rsidRPr="005D15E3">
              <w:t>0325100011</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0325100011</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Подготовка и организация выезда на спартакиаду допризывника</w:t>
            </w:r>
          </w:p>
        </w:tc>
        <w:tc>
          <w:tcPr>
            <w:tcW w:w="1701" w:type="dxa"/>
            <w:vAlign w:val="center"/>
          </w:tcPr>
          <w:p w:rsidR="002D74BB" w:rsidRPr="005D15E3" w:rsidRDefault="002D74BB" w:rsidP="005D15E3">
            <w:pPr>
              <w:jc w:val="center"/>
              <w:outlineLvl w:val="2"/>
            </w:pPr>
            <w:r w:rsidRPr="005D15E3">
              <w:t>0325100012</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0325100012</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5,0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слета детских общественных организаций</w:t>
            </w:r>
          </w:p>
        </w:tc>
        <w:tc>
          <w:tcPr>
            <w:tcW w:w="1701" w:type="dxa"/>
            <w:vAlign w:val="center"/>
          </w:tcPr>
          <w:p w:rsidR="002D74BB" w:rsidRPr="005D15E3" w:rsidRDefault="002D74BB" w:rsidP="005D15E3">
            <w:pPr>
              <w:jc w:val="center"/>
              <w:outlineLvl w:val="2"/>
            </w:pPr>
            <w:r w:rsidRPr="005D15E3">
              <w:t>0325100013</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18,1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0325100013</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18,1</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Региональные проекты, направленные на реализацию национальных проектов</w:t>
            </w:r>
          </w:p>
        </w:tc>
        <w:tc>
          <w:tcPr>
            <w:tcW w:w="1701" w:type="dxa"/>
            <w:vAlign w:val="center"/>
          </w:tcPr>
          <w:p w:rsidR="002D74BB" w:rsidRPr="005D15E3" w:rsidRDefault="002D74BB" w:rsidP="005D15E3">
            <w:pPr>
              <w:jc w:val="center"/>
              <w:outlineLvl w:val="0"/>
            </w:pPr>
            <w:r w:rsidRPr="005D15E3">
              <w:t>03W0000000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4 030,2</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Региональный проект «Спорт - норма жизни»</w:t>
            </w:r>
          </w:p>
        </w:tc>
        <w:tc>
          <w:tcPr>
            <w:tcW w:w="1701" w:type="dxa"/>
            <w:vAlign w:val="center"/>
          </w:tcPr>
          <w:p w:rsidR="002D74BB" w:rsidRPr="005D15E3" w:rsidRDefault="002D74BB" w:rsidP="005D15E3">
            <w:pPr>
              <w:jc w:val="center"/>
              <w:outlineLvl w:val="1"/>
            </w:pPr>
            <w:r w:rsidRPr="005D15E3">
              <w:t>03WP500000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4 030,2</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701" w:type="dxa"/>
            <w:vAlign w:val="center"/>
          </w:tcPr>
          <w:p w:rsidR="002D74BB" w:rsidRPr="005D15E3" w:rsidRDefault="002D74BB" w:rsidP="005D15E3">
            <w:pPr>
              <w:jc w:val="center"/>
              <w:outlineLvl w:val="2"/>
            </w:pPr>
            <w:r w:rsidRPr="005D15E3">
              <w:t>03WP540006</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682,5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03WP540006</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682,5</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условий для развития физической культуры и массового спорта</w:t>
            </w:r>
          </w:p>
        </w:tc>
        <w:tc>
          <w:tcPr>
            <w:tcW w:w="1701" w:type="dxa"/>
            <w:vAlign w:val="center"/>
          </w:tcPr>
          <w:p w:rsidR="002D74BB" w:rsidRPr="005D15E3" w:rsidRDefault="002D74BB" w:rsidP="005D15E3">
            <w:pPr>
              <w:jc w:val="center"/>
              <w:outlineLvl w:val="2"/>
            </w:pPr>
            <w:r w:rsidRPr="005D15E3">
              <w:t>03WP540008</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3 116,2</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03WP540008</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3 116,2</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701" w:type="dxa"/>
            <w:vAlign w:val="center"/>
          </w:tcPr>
          <w:p w:rsidR="002D74BB" w:rsidRPr="005D15E3" w:rsidRDefault="002D74BB" w:rsidP="005D15E3">
            <w:pPr>
              <w:jc w:val="center"/>
              <w:outlineLvl w:val="2"/>
            </w:pPr>
            <w:r w:rsidRPr="005D15E3">
              <w:t>03WP5S0006</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67,5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03WP5S0006</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67,5</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условий для развития физической культуры и массового спорта</w:t>
            </w:r>
          </w:p>
        </w:tc>
        <w:tc>
          <w:tcPr>
            <w:tcW w:w="1701" w:type="dxa"/>
            <w:vAlign w:val="center"/>
          </w:tcPr>
          <w:p w:rsidR="002D74BB" w:rsidRPr="005D15E3" w:rsidRDefault="002D74BB" w:rsidP="005D15E3">
            <w:pPr>
              <w:jc w:val="center"/>
              <w:outlineLvl w:val="2"/>
            </w:pPr>
            <w:r w:rsidRPr="005D15E3">
              <w:t>03WP5S0008</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164,0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03WP5S0008</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164,0</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Муниципальная программа «Развитие культуры и туризма в Молчановском районе на 2022-2029 годы»</w:t>
            </w:r>
          </w:p>
        </w:tc>
        <w:tc>
          <w:tcPr>
            <w:tcW w:w="1701" w:type="dxa"/>
            <w:vAlign w:val="center"/>
          </w:tcPr>
          <w:p w:rsidR="002D74BB" w:rsidRPr="005D15E3" w:rsidRDefault="002D74BB" w:rsidP="005D15E3">
            <w:pPr>
              <w:jc w:val="center"/>
              <w:rPr>
                <w:b/>
                <w:bCs/>
              </w:rPr>
            </w:pPr>
            <w:r w:rsidRPr="005D15E3">
              <w:rPr>
                <w:b/>
                <w:bCs/>
              </w:rPr>
              <w:t>0400000000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48 474,6</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«Развитие культуры и туризма на территории Молчановского района»</w:t>
            </w:r>
          </w:p>
        </w:tc>
        <w:tc>
          <w:tcPr>
            <w:tcW w:w="1701" w:type="dxa"/>
            <w:vAlign w:val="center"/>
          </w:tcPr>
          <w:p w:rsidR="002D74BB" w:rsidRPr="005D15E3" w:rsidRDefault="002D74BB" w:rsidP="005D15E3">
            <w:pPr>
              <w:jc w:val="center"/>
              <w:outlineLvl w:val="0"/>
            </w:pPr>
            <w:r w:rsidRPr="005D15E3">
              <w:t>0410000000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48 474,6</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Ведомственная целевая программа «Создание условий для организации дополнительного образования населения Молчановского района»</w:t>
            </w:r>
          </w:p>
        </w:tc>
        <w:tc>
          <w:tcPr>
            <w:tcW w:w="1701" w:type="dxa"/>
            <w:vAlign w:val="center"/>
          </w:tcPr>
          <w:p w:rsidR="002D74BB" w:rsidRPr="005D15E3" w:rsidRDefault="002D74BB" w:rsidP="005D15E3">
            <w:pPr>
              <w:jc w:val="center"/>
              <w:outlineLvl w:val="1"/>
            </w:pPr>
            <w:r w:rsidRPr="005D15E3">
              <w:t>0414100000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11 334,5</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Организации дополнительного образования</w:t>
            </w:r>
          </w:p>
        </w:tc>
        <w:tc>
          <w:tcPr>
            <w:tcW w:w="1701" w:type="dxa"/>
            <w:vAlign w:val="center"/>
          </w:tcPr>
          <w:p w:rsidR="002D74BB" w:rsidRPr="005D15E3" w:rsidRDefault="002D74BB" w:rsidP="005D15E3">
            <w:pPr>
              <w:jc w:val="center"/>
              <w:outlineLvl w:val="2"/>
            </w:pPr>
            <w:r w:rsidRPr="005D15E3">
              <w:t>0414100B00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11 334,5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0414100B00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11 334,5</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Ведомственная целевая программа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701" w:type="dxa"/>
            <w:vAlign w:val="center"/>
          </w:tcPr>
          <w:p w:rsidR="002D74BB" w:rsidRPr="005D15E3" w:rsidRDefault="002D74BB" w:rsidP="005D15E3">
            <w:pPr>
              <w:jc w:val="center"/>
              <w:outlineLvl w:val="1"/>
            </w:pPr>
            <w:r w:rsidRPr="005D15E3">
              <w:t>0414200000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27 080,6</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0414200000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27 080,6</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Ведомственная целевая программа «Библиотечное обслуживание населения межпоселенческими библиотеками на территории Молчановского района»</w:t>
            </w:r>
          </w:p>
        </w:tc>
        <w:tc>
          <w:tcPr>
            <w:tcW w:w="1701" w:type="dxa"/>
            <w:vAlign w:val="center"/>
          </w:tcPr>
          <w:p w:rsidR="002D74BB" w:rsidRPr="005D15E3" w:rsidRDefault="002D74BB" w:rsidP="005D15E3">
            <w:pPr>
              <w:jc w:val="center"/>
              <w:outlineLvl w:val="1"/>
            </w:pPr>
            <w:r w:rsidRPr="005D15E3">
              <w:t>0414300000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8 028,5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0414300000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8 028,5</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«Развитие профессионального искусства и народного творчества»</w:t>
            </w:r>
          </w:p>
        </w:tc>
        <w:tc>
          <w:tcPr>
            <w:tcW w:w="1701" w:type="dxa"/>
            <w:vAlign w:val="center"/>
          </w:tcPr>
          <w:p w:rsidR="002D74BB" w:rsidRPr="005D15E3" w:rsidRDefault="002D74BB" w:rsidP="005D15E3">
            <w:pPr>
              <w:jc w:val="center"/>
              <w:outlineLvl w:val="1"/>
            </w:pPr>
            <w:r w:rsidRPr="005D15E3">
              <w:t>0415100000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1 368,9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701" w:type="dxa"/>
            <w:vAlign w:val="center"/>
          </w:tcPr>
          <w:p w:rsidR="002D74BB" w:rsidRPr="005D15E3" w:rsidRDefault="002D74BB" w:rsidP="005D15E3">
            <w:pPr>
              <w:jc w:val="center"/>
              <w:outlineLvl w:val="2"/>
            </w:pPr>
            <w:r w:rsidRPr="005D15E3">
              <w:t>0415140660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1 368,9</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0415140660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1 368,9</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Ведомственный проект «Содействие комплексному развитию сферы культуры и архивного дела Томской области»</w:t>
            </w:r>
          </w:p>
        </w:tc>
        <w:tc>
          <w:tcPr>
            <w:tcW w:w="1701" w:type="dxa"/>
            <w:vAlign w:val="center"/>
          </w:tcPr>
          <w:p w:rsidR="002D74BB" w:rsidRPr="005D15E3" w:rsidRDefault="002D74BB" w:rsidP="005D15E3">
            <w:pPr>
              <w:jc w:val="center"/>
              <w:outlineLvl w:val="1"/>
            </w:pPr>
            <w:r w:rsidRPr="005D15E3">
              <w:t>0415200000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412,1</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1701" w:type="dxa"/>
            <w:vAlign w:val="center"/>
          </w:tcPr>
          <w:p w:rsidR="002D74BB" w:rsidRPr="005D15E3" w:rsidRDefault="002D74BB" w:rsidP="005D15E3">
            <w:pPr>
              <w:jc w:val="center"/>
              <w:outlineLvl w:val="2"/>
            </w:pPr>
            <w:r w:rsidRPr="005D15E3">
              <w:t>0415200014</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0415200014</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30,0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1701" w:type="dxa"/>
            <w:vAlign w:val="center"/>
          </w:tcPr>
          <w:p w:rsidR="002D74BB" w:rsidRPr="005D15E3" w:rsidRDefault="002D74BB" w:rsidP="005D15E3">
            <w:pPr>
              <w:jc w:val="center"/>
              <w:outlineLvl w:val="2"/>
            </w:pPr>
            <w:r w:rsidRPr="005D15E3">
              <w:t>04152L4670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260,7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04152L4670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260,7</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701" w:type="dxa"/>
            <w:vAlign w:val="center"/>
          </w:tcPr>
          <w:p w:rsidR="002D74BB" w:rsidRPr="005D15E3" w:rsidRDefault="002D74BB" w:rsidP="005D15E3">
            <w:pPr>
              <w:jc w:val="center"/>
              <w:outlineLvl w:val="2"/>
            </w:pPr>
            <w:r w:rsidRPr="005D15E3">
              <w:t>04152L5191</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121,4</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04152L5191</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121,4</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01" w:type="dxa"/>
            <w:vAlign w:val="center"/>
          </w:tcPr>
          <w:p w:rsidR="002D74BB" w:rsidRPr="005D15E3" w:rsidRDefault="002D74BB" w:rsidP="005D15E3">
            <w:pPr>
              <w:jc w:val="center"/>
              <w:outlineLvl w:val="1"/>
            </w:pPr>
            <w:r w:rsidRPr="005D15E3">
              <w:t>0415300000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Стимулирующие выплаты в муниципальных организациях дополнительного образования Томской области</w:t>
            </w:r>
          </w:p>
        </w:tc>
        <w:tc>
          <w:tcPr>
            <w:tcW w:w="1701" w:type="dxa"/>
            <w:vAlign w:val="center"/>
          </w:tcPr>
          <w:p w:rsidR="002D74BB" w:rsidRPr="005D15E3" w:rsidRDefault="002D74BB" w:rsidP="005D15E3">
            <w:pPr>
              <w:jc w:val="center"/>
              <w:outlineLvl w:val="2"/>
            </w:pPr>
            <w:r w:rsidRPr="005D15E3">
              <w:t>0415340400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0415340400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150,0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«Проведение областного фестиваля активного долголетия в с. Молчаново»</w:t>
            </w:r>
          </w:p>
        </w:tc>
        <w:tc>
          <w:tcPr>
            <w:tcW w:w="1701" w:type="dxa"/>
            <w:vAlign w:val="center"/>
          </w:tcPr>
          <w:p w:rsidR="002D74BB" w:rsidRPr="005D15E3" w:rsidRDefault="002D74BB" w:rsidP="005D15E3">
            <w:pPr>
              <w:jc w:val="center"/>
              <w:outlineLvl w:val="1"/>
            </w:pPr>
            <w:r w:rsidRPr="005D15E3">
              <w:t>0415500000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Проведение областного фестиваля активного долголетия в с. Молчаново</w:t>
            </w:r>
          </w:p>
        </w:tc>
        <w:tc>
          <w:tcPr>
            <w:tcW w:w="1701" w:type="dxa"/>
            <w:vAlign w:val="center"/>
          </w:tcPr>
          <w:p w:rsidR="002D74BB" w:rsidRPr="005D15E3" w:rsidRDefault="002D74BB" w:rsidP="005D15E3">
            <w:pPr>
              <w:jc w:val="center"/>
              <w:outlineLvl w:val="2"/>
            </w:pPr>
            <w:r w:rsidRPr="005D15E3">
              <w:t>0415500015</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0415500015</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100,0</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Муниципальная программа «Социальная поддержка населения Молчановского района на 2022-2029 годы»</w:t>
            </w:r>
          </w:p>
        </w:tc>
        <w:tc>
          <w:tcPr>
            <w:tcW w:w="1701" w:type="dxa"/>
            <w:vAlign w:val="center"/>
          </w:tcPr>
          <w:p w:rsidR="002D74BB" w:rsidRPr="005D15E3" w:rsidRDefault="002D74BB" w:rsidP="005D15E3">
            <w:pPr>
              <w:jc w:val="center"/>
              <w:rPr>
                <w:b/>
                <w:bCs/>
              </w:rPr>
            </w:pPr>
            <w:r w:rsidRPr="005D15E3">
              <w:rPr>
                <w:b/>
                <w:bCs/>
              </w:rPr>
              <w:t>0500000000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62 127,0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«Социальная защита населения Молчановского района»</w:t>
            </w:r>
          </w:p>
        </w:tc>
        <w:tc>
          <w:tcPr>
            <w:tcW w:w="1701" w:type="dxa"/>
            <w:vAlign w:val="center"/>
          </w:tcPr>
          <w:p w:rsidR="002D74BB" w:rsidRPr="005D15E3" w:rsidRDefault="002D74BB" w:rsidP="005D15E3">
            <w:pPr>
              <w:jc w:val="center"/>
              <w:outlineLvl w:val="0"/>
            </w:pPr>
            <w:r w:rsidRPr="005D15E3">
              <w:t>0510000000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62 009,1</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vAlign w:val="center"/>
          </w:tcPr>
          <w:p w:rsidR="002D74BB" w:rsidRPr="005D15E3" w:rsidRDefault="002D74BB" w:rsidP="005D15E3">
            <w:pPr>
              <w:jc w:val="center"/>
              <w:outlineLvl w:val="1"/>
            </w:pPr>
            <w:r w:rsidRPr="005D15E3">
              <w:t>0515100000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7 504,9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701" w:type="dxa"/>
            <w:vAlign w:val="center"/>
          </w:tcPr>
          <w:p w:rsidR="002D74BB" w:rsidRPr="005D15E3" w:rsidRDefault="002D74BB" w:rsidP="005D15E3">
            <w:pPr>
              <w:jc w:val="center"/>
              <w:outlineLvl w:val="2"/>
            </w:pPr>
            <w:r w:rsidRPr="005D15E3">
              <w:t>0515140820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4 773,9</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0515140820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4 773,9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701" w:type="dxa"/>
            <w:vAlign w:val="center"/>
          </w:tcPr>
          <w:p w:rsidR="002D74BB" w:rsidRPr="005D15E3" w:rsidRDefault="002D74BB" w:rsidP="005D15E3">
            <w:pPr>
              <w:jc w:val="center"/>
              <w:outlineLvl w:val="2"/>
            </w:pPr>
            <w:r w:rsidRPr="005D15E3">
              <w:t>05151R0820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2 731,0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05151R0820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2 731,0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1701" w:type="dxa"/>
            <w:vAlign w:val="center"/>
          </w:tcPr>
          <w:p w:rsidR="002D74BB" w:rsidRPr="005D15E3" w:rsidRDefault="002D74BB" w:rsidP="005D15E3">
            <w:pPr>
              <w:jc w:val="center"/>
              <w:outlineLvl w:val="1"/>
            </w:pPr>
            <w:r w:rsidRPr="005D15E3">
              <w:t>0515200000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1 188,0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701" w:type="dxa"/>
            <w:vAlign w:val="center"/>
          </w:tcPr>
          <w:p w:rsidR="002D74BB" w:rsidRPr="005D15E3" w:rsidRDefault="002D74BB" w:rsidP="005D15E3">
            <w:pPr>
              <w:jc w:val="center"/>
              <w:outlineLvl w:val="2"/>
            </w:pPr>
            <w:r w:rsidRPr="005D15E3">
              <w:t>0515241190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1 188,0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0515241190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1 188,0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701" w:type="dxa"/>
            <w:vAlign w:val="center"/>
          </w:tcPr>
          <w:p w:rsidR="002D74BB" w:rsidRPr="005D15E3" w:rsidRDefault="002D74BB" w:rsidP="005D15E3">
            <w:pPr>
              <w:jc w:val="center"/>
              <w:outlineLvl w:val="1"/>
            </w:pPr>
            <w:r w:rsidRPr="005D15E3">
              <w:t>0515300000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53 316,2</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701" w:type="dxa"/>
            <w:vAlign w:val="center"/>
          </w:tcPr>
          <w:p w:rsidR="002D74BB" w:rsidRPr="005D15E3" w:rsidRDefault="002D74BB" w:rsidP="005D15E3">
            <w:pPr>
              <w:jc w:val="center"/>
              <w:outlineLvl w:val="2"/>
            </w:pPr>
            <w:r w:rsidRPr="005D15E3">
              <w:t>0515340740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843,2</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0515340740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843,2</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701" w:type="dxa"/>
            <w:vAlign w:val="center"/>
          </w:tcPr>
          <w:p w:rsidR="002D74BB" w:rsidRPr="005D15E3" w:rsidRDefault="002D74BB" w:rsidP="005D15E3">
            <w:pPr>
              <w:jc w:val="center"/>
              <w:outlineLvl w:val="2"/>
            </w:pPr>
            <w:r w:rsidRPr="005D15E3">
              <w:t>0515340760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666,0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Социальное обеспечение и иные выплаты населению</w:t>
            </w:r>
          </w:p>
        </w:tc>
        <w:tc>
          <w:tcPr>
            <w:tcW w:w="1701" w:type="dxa"/>
            <w:vAlign w:val="center"/>
          </w:tcPr>
          <w:p w:rsidR="002D74BB" w:rsidRPr="005D15E3" w:rsidRDefault="002D74BB" w:rsidP="005D15E3">
            <w:pPr>
              <w:jc w:val="center"/>
              <w:outlineLvl w:val="6"/>
            </w:pPr>
            <w:r w:rsidRPr="005D15E3">
              <w:t>0515340760</w:t>
            </w:r>
          </w:p>
        </w:tc>
        <w:tc>
          <w:tcPr>
            <w:tcW w:w="1080" w:type="dxa"/>
            <w:vAlign w:val="center"/>
          </w:tcPr>
          <w:p w:rsidR="002D74BB" w:rsidRPr="005D15E3" w:rsidRDefault="002D74BB" w:rsidP="005D15E3">
            <w:pPr>
              <w:jc w:val="center"/>
              <w:outlineLvl w:val="6"/>
            </w:pPr>
            <w:r w:rsidRPr="005D15E3">
              <w:t>300</w:t>
            </w:r>
          </w:p>
        </w:tc>
        <w:tc>
          <w:tcPr>
            <w:tcW w:w="1620" w:type="dxa"/>
            <w:vAlign w:val="center"/>
          </w:tcPr>
          <w:p w:rsidR="002D74BB" w:rsidRPr="005D15E3" w:rsidRDefault="002D74BB" w:rsidP="005D15E3">
            <w:pPr>
              <w:jc w:val="right"/>
              <w:outlineLvl w:val="6"/>
            </w:pPr>
            <w:r w:rsidRPr="005D15E3">
              <w:t>666,0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701" w:type="dxa"/>
            <w:vAlign w:val="center"/>
          </w:tcPr>
          <w:p w:rsidR="002D74BB" w:rsidRPr="005D15E3" w:rsidRDefault="002D74BB" w:rsidP="005D15E3">
            <w:pPr>
              <w:jc w:val="center"/>
              <w:outlineLvl w:val="2"/>
            </w:pPr>
            <w:r w:rsidRPr="005D15E3">
              <w:t>0515340770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51 807,0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Социальное обеспечение и иные выплаты населению</w:t>
            </w:r>
          </w:p>
        </w:tc>
        <w:tc>
          <w:tcPr>
            <w:tcW w:w="1701" w:type="dxa"/>
            <w:vAlign w:val="center"/>
          </w:tcPr>
          <w:p w:rsidR="002D74BB" w:rsidRPr="005D15E3" w:rsidRDefault="002D74BB" w:rsidP="005D15E3">
            <w:pPr>
              <w:jc w:val="center"/>
              <w:outlineLvl w:val="6"/>
            </w:pPr>
            <w:r w:rsidRPr="005D15E3">
              <w:t>0515340770</w:t>
            </w:r>
          </w:p>
        </w:tc>
        <w:tc>
          <w:tcPr>
            <w:tcW w:w="1080" w:type="dxa"/>
            <w:vAlign w:val="center"/>
          </w:tcPr>
          <w:p w:rsidR="002D74BB" w:rsidRPr="005D15E3" w:rsidRDefault="002D74BB" w:rsidP="005D15E3">
            <w:pPr>
              <w:jc w:val="center"/>
              <w:outlineLvl w:val="6"/>
            </w:pPr>
            <w:r w:rsidRPr="005D15E3">
              <w:t>300</w:t>
            </w:r>
          </w:p>
        </w:tc>
        <w:tc>
          <w:tcPr>
            <w:tcW w:w="1620" w:type="dxa"/>
            <w:vAlign w:val="center"/>
          </w:tcPr>
          <w:p w:rsidR="002D74BB" w:rsidRPr="005D15E3" w:rsidRDefault="002D74BB" w:rsidP="005D15E3">
            <w:pPr>
              <w:jc w:val="right"/>
              <w:outlineLvl w:val="6"/>
            </w:pPr>
            <w:r w:rsidRPr="005D15E3">
              <w:t>51 807,0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«Социальная поддержка граждан Молчановского района»</w:t>
            </w:r>
          </w:p>
        </w:tc>
        <w:tc>
          <w:tcPr>
            <w:tcW w:w="1701" w:type="dxa"/>
            <w:vAlign w:val="center"/>
          </w:tcPr>
          <w:p w:rsidR="002D74BB" w:rsidRPr="005D15E3" w:rsidRDefault="002D74BB" w:rsidP="005D15E3">
            <w:pPr>
              <w:jc w:val="center"/>
              <w:outlineLvl w:val="0"/>
            </w:pPr>
            <w:r w:rsidRPr="005D15E3">
              <w:t>0520000000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Основное мероприятие «Повышение качества жизни пожилых людей в Молчановском районе»</w:t>
            </w:r>
          </w:p>
        </w:tc>
        <w:tc>
          <w:tcPr>
            <w:tcW w:w="1701" w:type="dxa"/>
            <w:vAlign w:val="center"/>
          </w:tcPr>
          <w:p w:rsidR="002D74BB" w:rsidRPr="005D15E3" w:rsidRDefault="002D74BB" w:rsidP="005D15E3">
            <w:pPr>
              <w:jc w:val="center"/>
              <w:outlineLvl w:val="1"/>
            </w:pPr>
            <w:r w:rsidRPr="005D15E3">
              <w:t>0525100000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01" w:type="dxa"/>
            <w:vAlign w:val="center"/>
          </w:tcPr>
          <w:p w:rsidR="002D74BB" w:rsidRPr="005D15E3" w:rsidRDefault="002D74BB" w:rsidP="005D15E3">
            <w:pPr>
              <w:jc w:val="center"/>
              <w:outlineLvl w:val="2"/>
            </w:pPr>
            <w:r w:rsidRPr="005D15E3">
              <w:t>0525140710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0525140710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01" w:type="dxa"/>
            <w:vAlign w:val="center"/>
          </w:tcPr>
          <w:p w:rsidR="002D74BB" w:rsidRPr="005D15E3" w:rsidRDefault="002D74BB" w:rsidP="005D15E3">
            <w:pPr>
              <w:jc w:val="center"/>
              <w:outlineLvl w:val="2"/>
            </w:pPr>
            <w:r w:rsidRPr="005D15E3">
              <w:t>05251С0710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05251С0710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50,0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Обеспечивающая подпрограмма</w:t>
            </w:r>
          </w:p>
        </w:tc>
        <w:tc>
          <w:tcPr>
            <w:tcW w:w="1701" w:type="dxa"/>
            <w:vAlign w:val="center"/>
          </w:tcPr>
          <w:p w:rsidR="002D74BB" w:rsidRPr="005D15E3" w:rsidRDefault="002D74BB" w:rsidP="005D15E3">
            <w:pPr>
              <w:jc w:val="center"/>
              <w:outlineLvl w:val="0"/>
            </w:pPr>
            <w:r w:rsidRPr="005D15E3">
              <w:t>0530000000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17,9</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Руководство и управление в сфере установленных функций органов местного самоуправления</w:t>
            </w:r>
          </w:p>
        </w:tc>
        <w:tc>
          <w:tcPr>
            <w:tcW w:w="1701" w:type="dxa"/>
            <w:vAlign w:val="center"/>
          </w:tcPr>
          <w:p w:rsidR="002D74BB" w:rsidRPr="005D15E3" w:rsidRDefault="002D74BB" w:rsidP="005D15E3">
            <w:pPr>
              <w:jc w:val="center"/>
              <w:outlineLvl w:val="1"/>
            </w:pPr>
            <w:r w:rsidRPr="005D15E3">
              <w:t>0530100000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17,9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701" w:type="dxa"/>
            <w:vAlign w:val="center"/>
          </w:tcPr>
          <w:p w:rsidR="002D74BB" w:rsidRPr="005D15E3" w:rsidRDefault="002D74BB" w:rsidP="005D15E3">
            <w:pPr>
              <w:jc w:val="center"/>
              <w:outlineLvl w:val="2"/>
            </w:pPr>
            <w:r w:rsidRPr="005D15E3">
              <w:t>0530140820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17,9</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0530140820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16,3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0530140820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1,6</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Муниципальная программа «Обеспечение безопасности населения Молчановского района на 2022-2029 годы»</w:t>
            </w:r>
          </w:p>
        </w:tc>
        <w:tc>
          <w:tcPr>
            <w:tcW w:w="1701" w:type="dxa"/>
            <w:vAlign w:val="center"/>
          </w:tcPr>
          <w:p w:rsidR="002D74BB" w:rsidRPr="005D15E3" w:rsidRDefault="002D74BB" w:rsidP="005D15E3">
            <w:pPr>
              <w:jc w:val="center"/>
              <w:rPr>
                <w:b/>
                <w:bCs/>
              </w:rPr>
            </w:pPr>
            <w:r w:rsidRPr="005D15E3">
              <w:rPr>
                <w:b/>
                <w:bCs/>
              </w:rPr>
              <w:t>0600000000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4 440,8</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«Обеспечение безопасности жизнедеятельности населения Молчановского района»</w:t>
            </w:r>
          </w:p>
        </w:tc>
        <w:tc>
          <w:tcPr>
            <w:tcW w:w="1701" w:type="dxa"/>
            <w:vAlign w:val="center"/>
          </w:tcPr>
          <w:p w:rsidR="002D74BB" w:rsidRPr="005D15E3" w:rsidRDefault="002D74BB" w:rsidP="005D15E3">
            <w:pPr>
              <w:jc w:val="center"/>
              <w:outlineLvl w:val="0"/>
            </w:pPr>
            <w:r w:rsidRPr="005D15E3">
              <w:t>0610000000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3 965,8</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«Обеспечение безопасности граждан»</w:t>
            </w:r>
          </w:p>
        </w:tc>
        <w:tc>
          <w:tcPr>
            <w:tcW w:w="1701" w:type="dxa"/>
            <w:vAlign w:val="center"/>
          </w:tcPr>
          <w:p w:rsidR="002D74BB" w:rsidRPr="005D15E3" w:rsidRDefault="002D74BB" w:rsidP="005D15E3">
            <w:pPr>
              <w:jc w:val="center"/>
              <w:outlineLvl w:val="1"/>
            </w:pPr>
            <w:r w:rsidRPr="005D15E3">
              <w:t>0615100000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3 083,8</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работы Единой дежурно-диспетчерской службы</w:t>
            </w:r>
          </w:p>
        </w:tc>
        <w:tc>
          <w:tcPr>
            <w:tcW w:w="1701" w:type="dxa"/>
            <w:vAlign w:val="center"/>
          </w:tcPr>
          <w:p w:rsidR="002D74BB" w:rsidRPr="005D15E3" w:rsidRDefault="002D74BB" w:rsidP="005D15E3">
            <w:pPr>
              <w:jc w:val="center"/>
              <w:outlineLvl w:val="2"/>
            </w:pPr>
            <w:r w:rsidRPr="005D15E3">
              <w:t>0615100016</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3 083,8</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0615100016</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3 053,8</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0615100016</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30,0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«Предупреждение терроризма и экстремизма»</w:t>
            </w:r>
          </w:p>
        </w:tc>
        <w:tc>
          <w:tcPr>
            <w:tcW w:w="1701" w:type="dxa"/>
            <w:vAlign w:val="center"/>
          </w:tcPr>
          <w:p w:rsidR="002D74BB" w:rsidRPr="005D15E3" w:rsidRDefault="002D74BB" w:rsidP="005D15E3">
            <w:pPr>
              <w:jc w:val="center"/>
              <w:outlineLvl w:val="1"/>
            </w:pPr>
            <w:r w:rsidRPr="005D15E3">
              <w:t>0615200000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102,0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1701" w:type="dxa"/>
            <w:vAlign w:val="center"/>
          </w:tcPr>
          <w:p w:rsidR="002D74BB" w:rsidRPr="005D15E3" w:rsidRDefault="002D74BB" w:rsidP="005D15E3">
            <w:pPr>
              <w:jc w:val="center"/>
              <w:outlineLvl w:val="2"/>
            </w:pPr>
            <w:r w:rsidRPr="005D15E3">
              <w:t>0615200017</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0615200017</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2,0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Предупреждение терроризма и экстремизма</w:t>
            </w:r>
          </w:p>
        </w:tc>
        <w:tc>
          <w:tcPr>
            <w:tcW w:w="1701" w:type="dxa"/>
            <w:vAlign w:val="center"/>
          </w:tcPr>
          <w:p w:rsidR="002D74BB" w:rsidRPr="005D15E3" w:rsidRDefault="002D74BB" w:rsidP="005D15E3">
            <w:pPr>
              <w:jc w:val="center"/>
              <w:outlineLvl w:val="2"/>
            </w:pPr>
            <w:r w:rsidRPr="005D15E3">
              <w:t>0615200018</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0615200018</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«Обеспечение мобилизационной подготовки»</w:t>
            </w:r>
          </w:p>
        </w:tc>
        <w:tc>
          <w:tcPr>
            <w:tcW w:w="1701" w:type="dxa"/>
            <w:vAlign w:val="center"/>
          </w:tcPr>
          <w:p w:rsidR="002D74BB" w:rsidRPr="005D15E3" w:rsidRDefault="002D74BB" w:rsidP="005D15E3">
            <w:pPr>
              <w:jc w:val="center"/>
              <w:outlineLvl w:val="1"/>
            </w:pPr>
            <w:r w:rsidRPr="005D15E3">
              <w:t>0615300000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180,0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доставки секретной корреспонденции</w:t>
            </w:r>
          </w:p>
        </w:tc>
        <w:tc>
          <w:tcPr>
            <w:tcW w:w="1701" w:type="dxa"/>
            <w:vAlign w:val="center"/>
          </w:tcPr>
          <w:p w:rsidR="002D74BB" w:rsidRPr="005D15E3" w:rsidRDefault="002D74BB" w:rsidP="005D15E3">
            <w:pPr>
              <w:jc w:val="center"/>
              <w:outlineLvl w:val="2"/>
            </w:pPr>
            <w:r w:rsidRPr="005D15E3">
              <w:t>0615300016</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0615300016</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1701" w:type="dxa"/>
            <w:vAlign w:val="center"/>
          </w:tcPr>
          <w:p w:rsidR="002D74BB" w:rsidRPr="005D15E3" w:rsidRDefault="002D74BB" w:rsidP="005D15E3">
            <w:pPr>
              <w:jc w:val="center"/>
              <w:outlineLvl w:val="2"/>
            </w:pPr>
            <w:r w:rsidRPr="005D15E3">
              <w:t>0615300019</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170,0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0615300019</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170,0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«Обеспечение антитеррористической и пожарной безопасности Молчановского района»</w:t>
            </w:r>
          </w:p>
        </w:tc>
        <w:tc>
          <w:tcPr>
            <w:tcW w:w="1701" w:type="dxa"/>
            <w:vAlign w:val="center"/>
          </w:tcPr>
          <w:p w:rsidR="002D74BB" w:rsidRPr="005D15E3" w:rsidRDefault="002D74BB" w:rsidP="005D15E3">
            <w:pPr>
              <w:jc w:val="center"/>
              <w:outlineLvl w:val="1"/>
            </w:pPr>
            <w:r w:rsidRPr="005D15E3">
              <w:t>0615500000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300,0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1701" w:type="dxa"/>
            <w:vAlign w:val="center"/>
          </w:tcPr>
          <w:p w:rsidR="002D74BB" w:rsidRPr="005D15E3" w:rsidRDefault="002D74BB" w:rsidP="005D15E3">
            <w:pPr>
              <w:jc w:val="center"/>
              <w:outlineLvl w:val="2"/>
            </w:pPr>
            <w:r w:rsidRPr="005D15E3">
              <w:t>0615541340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0615541340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150,0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701" w:type="dxa"/>
            <w:vAlign w:val="center"/>
          </w:tcPr>
          <w:p w:rsidR="002D74BB" w:rsidRPr="005D15E3" w:rsidRDefault="002D74BB" w:rsidP="00066DFB">
            <w:pPr>
              <w:jc w:val="center"/>
              <w:outlineLvl w:val="2"/>
            </w:pPr>
            <w:r w:rsidRPr="005D15E3">
              <w:t>06155</w:t>
            </w:r>
            <w:r>
              <w:rPr>
                <w:lang w:val="en-US"/>
              </w:rPr>
              <w:t>S</w:t>
            </w:r>
            <w:r w:rsidRPr="005D15E3">
              <w:t>1160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066DFB">
            <w:pPr>
              <w:jc w:val="center"/>
              <w:outlineLvl w:val="6"/>
            </w:pPr>
            <w:r w:rsidRPr="005D15E3">
              <w:t>06155</w:t>
            </w:r>
            <w:r>
              <w:rPr>
                <w:lang w:val="en-US"/>
              </w:rPr>
              <w:t>S</w:t>
            </w:r>
            <w:r w:rsidRPr="005D15E3">
              <w:t>1160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150,0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1701" w:type="dxa"/>
            <w:vAlign w:val="center"/>
          </w:tcPr>
          <w:p w:rsidR="002D74BB" w:rsidRPr="005D15E3" w:rsidRDefault="002D74BB" w:rsidP="005D15E3">
            <w:pPr>
              <w:jc w:val="center"/>
              <w:outlineLvl w:val="1"/>
            </w:pPr>
            <w:r w:rsidRPr="005D15E3">
              <w:t>0615600000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300,0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1701" w:type="dxa"/>
            <w:vAlign w:val="center"/>
          </w:tcPr>
          <w:p w:rsidR="002D74BB" w:rsidRPr="005D15E3" w:rsidRDefault="002D74BB" w:rsidP="005D15E3">
            <w:pPr>
              <w:jc w:val="center"/>
              <w:outlineLvl w:val="2"/>
            </w:pPr>
            <w:r w:rsidRPr="005D15E3">
              <w:t>0615600021</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0615600021</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300,0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«Профилактика правонарушений и наркомании в Молчановском районе»</w:t>
            </w:r>
          </w:p>
        </w:tc>
        <w:tc>
          <w:tcPr>
            <w:tcW w:w="1701" w:type="dxa"/>
            <w:vAlign w:val="center"/>
          </w:tcPr>
          <w:p w:rsidR="002D74BB" w:rsidRPr="005D15E3" w:rsidRDefault="002D74BB" w:rsidP="005D15E3">
            <w:pPr>
              <w:jc w:val="center"/>
              <w:outlineLvl w:val="0"/>
            </w:pPr>
            <w:r w:rsidRPr="005D15E3">
              <w:t>0620000000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400,0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«Профилактика правонарушений и наркомании, обеспечение общественной безопасности»</w:t>
            </w:r>
          </w:p>
        </w:tc>
        <w:tc>
          <w:tcPr>
            <w:tcW w:w="1701" w:type="dxa"/>
            <w:vAlign w:val="center"/>
          </w:tcPr>
          <w:p w:rsidR="002D74BB" w:rsidRPr="005D15E3" w:rsidRDefault="002D74BB" w:rsidP="005D15E3">
            <w:pPr>
              <w:jc w:val="center"/>
              <w:outlineLvl w:val="1"/>
            </w:pPr>
            <w:r w:rsidRPr="005D15E3">
              <w:t>0625100000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400,0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и защите их прав, на внутришкольном учете, подростков, проживающих в неблагополучных малоимущих семьях</w:t>
            </w:r>
          </w:p>
        </w:tc>
        <w:tc>
          <w:tcPr>
            <w:tcW w:w="1701" w:type="dxa"/>
            <w:vAlign w:val="center"/>
          </w:tcPr>
          <w:p w:rsidR="002D74BB" w:rsidRPr="005D15E3" w:rsidRDefault="002D74BB" w:rsidP="005D15E3">
            <w:pPr>
              <w:jc w:val="center"/>
              <w:outlineLvl w:val="2"/>
            </w:pPr>
            <w:r w:rsidRPr="005D15E3">
              <w:t>0625100019</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400,0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0625100019</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400,0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«Повышение безопасности дорожного движения на территории Молчановского района»</w:t>
            </w:r>
          </w:p>
        </w:tc>
        <w:tc>
          <w:tcPr>
            <w:tcW w:w="1701" w:type="dxa"/>
            <w:vAlign w:val="center"/>
          </w:tcPr>
          <w:p w:rsidR="002D74BB" w:rsidRPr="005D15E3" w:rsidRDefault="002D74BB" w:rsidP="005D15E3">
            <w:pPr>
              <w:jc w:val="center"/>
              <w:outlineLvl w:val="0"/>
            </w:pPr>
            <w:r w:rsidRPr="005D15E3">
              <w:t>0630000000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75,0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«Обеспечение безопасного участия детей в дорожном движении»</w:t>
            </w:r>
          </w:p>
        </w:tc>
        <w:tc>
          <w:tcPr>
            <w:tcW w:w="1701" w:type="dxa"/>
            <w:vAlign w:val="center"/>
          </w:tcPr>
          <w:p w:rsidR="002D74BB" w:rsidRPr="005D15E3" w:rsidRDefault="002D74BB" w:rsidP="005D15E3">
            <w:pPr>
              <w:jc w:val="center"/>
              <w:outlineLvl w:val="1"/>
            </w:pPr>
            <w:r w:rsidRPr="005D15E3">
              <w:t>0635100000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75,0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1701" w:type="dxa"/>
            <w:vAlign w:val="center"/>
          </w:tcPr>
          <w:p w:rsidR="002D74BB" w:rsidRPr="005D15E3" w:rsidRDefault="002D74BB" w:rsidP="005D15E3">
            <w:pPr>
              <w:jc w:val="center"/>
              <w:outlineLvl w:val="2"/>
            </w:pPr>
            <w:r w:rsidRPr="005D15E3">
              <w:t>0635100024</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75,0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0635100024</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75,0</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Муниципальная программа «Содержание и развитие муниципального хозяйства Молчановского района на 2022-2029 годы»</w:t>
            </w:r>
          </w:p>
        </w:tc>
        <w:tc>
          <w:tcPr>
            <w:tcW w:w="1701" w:type="dxa"/>
            <w:vAlign w:val="center"/>
          </w:tcPr>
          <w:p w:rsidR="002D74BB" w:rsidRPr="005D15E3" w:rsidRDefault="002D74BB" w:rsidP="005D15E3">
            <w:pPr>
              <w:jc w:val="center"/>
              <w:rPr>
                <w:b/>
                <w:bCs/>
              </w:rPr>
            </w:pPr>
            <w:r w:rsidRPr="005D15E3">
              <w:rPr>
                <w:b/>
                <w:bCs/>
              </w:rPr>
              <w:t>0700000000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92 309,8</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«Сохранение и развитие автомобильных дорог Молчановского района»</w:t>
            </w:r>
          </w:p>
        </w:tc>
        <w:tc>
          <w:tcPr>
            <w:tcW w:w="1701" w:type="dxa"/>
            <w:vAlign w:val="center"/>
          </w:tcPr>
          <w:p w:rsidR="002D74BB" w:rsidRPr="005D15E3" w:rsidRDefault="002D74BB" w:rsidP="005D15E3">
            <w:pPr>
              <w:jc w:val="center"/>
              <w:outlineLvl w:val="0"/>
            </w:pPr>
            <w:r w:rsidRPr="005D15E3">
              <w:t>0710000000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21 095,0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«Содержание и ремонт автомобильных дорог общего пользования местного значения Молчановского района»</w:t>
            </w:r>
          </w:p>
        </w:tc>
        <w:tc>
          <w:tcPr>
            <w:tcW w:w="1701" w:type="dxa"/>
            <w:vAlign w:val="center"/>
          </w:tcPr>
          <w:p w:rsidR="002D74BB" w:rsidRPr="005D15E3" w:rsidRDefault="002D74BB" w:rsidP="005D15E3">
            <w:pPr>
              <w:jc w:val="center"/>
              <w:outlineLvl w:val="1"/>
            </w:pPr>
            <w:r w:rsidRPr="005D15E3">
              <w:t>0715100000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1 095,0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Осуществление деятельности по содержанию автомобильных дорог общего пользования местного значения</w:t>
            </w:r>
          </w:p>
        </w:tc>
        <w:tc>
          <w:tcPr>
            <w:tcW w:w="1701" w:type="dxa"/>
            <w:vAlign w:val="center"/>
          </w:tcPr>
          <w:p w:rsidR="002D74BB" w:rsidRPr="005D15E3" w:rsidRDefault="002D74BB" w:rsidP="005D15E3">
            <w:pPr>
              <w:jc w:val="center"/>
              <w:outlineLvl w:val="2"/>
            </w:pPr>
            <w:r w:rsidRPr="005D15E3">
              <w:t>0715100021</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1 095,0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0715100021</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1 095,0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Ведомственный проект «Капитальный ремонт и (или) ремонт автомобильных дорог общего пользования местного значения»</w:t>
            </w:r>
          </w:p>
        </w:tc>
        <w:tc>
          <w:tcPr>
            <w:tcW w:w="1701" w:type="dxa"/>
            <w:vAlign w:val="center"/>
          </w:tcPr>
          <w:p w:rsidR="002D74BB" w:rsidRPr="005D15E3" w:rsidRDefault="002D74BB" w:rsidP="005D15E3">
            <w:pPr>
              <w:jc w:val="center"/>
              <w:outlineLvl w:val="1"/>
            </w:pPr>
            <w:r w:rsidRPr="005D15E3">
              <w:t>0715200000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20 000,0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Капитальный ремонт и (или) ремонт автомобильных дорог общего пользования местного значения</w:t>
            </w:r>
          </w:p>
        </w:tc>
        <w:tc>
          <w:tcPr>
            <w:tcW w:w="1701" w:type="dxa"/>
            <w:vAlign w:val="center"/>
          </w:tcPr>
          <w:p w:rsidR="002D74BB" w:rsidRPr="005D15E3" w:rsidRDefault="002D74BB" w:rsidP="005D15E3">
            <w:pPr>
              <w:jc w:val="center"/>
              <w:outlineLvl w:val="2"/>
            </w:pPr>
            <w:r w:rsidRPr="005D15E3">
              <w:t>0715240930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20 000,0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0715240930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20 000,0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«Развитие систем жизнеобеспечения населения и улучшение комфортности проживания на территории Молчановского района»</w:t>
            </w:r>
          </w:p>
        </w:tc>
        <w:tc>
          <w:tcPr>
            <w:tcW w:w="1701" w:type="dxa"/>
            <w:vAlign w:val="center"/>
          </w:tcPr>
          <w:p w:rsidR="002D74BB" w:rsidRPr="005D15E3" w:rsidRDefault="002D74BB" w:rsidP="005D15E3">
            <w:pPr>
              <w:jc w:val="center"/>
              <w:outlineLvl w:val="0"/>
            </w:pPr>
            <w:r w:rsidRPr="005D15E3">
              <w:t>0720000000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70 487,7</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701" w:type="dxa"/>
            <w:vAlign w:val="center"/>
          </w:tcPr>
          <w:p w:rsidR="002D74BB" w:rsidRPr="005D15E3" w:rsidRDefault="002D74BB" w:rsidP="005D15E3">
            <w:pPr>
              <w:jc w:val="center"/>
              <w:outlineLvl w:val="1"/>
            </w:pPr>
            <w:r w:rsidRPr="005D15E3">
              <w:t>0725100000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17 323,1</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Компенсация расходов по организации электроснабжения от дизельных электростанций</w:t>
            </w:r>
          </w:p>
        </w:tc>
        <w:tc>
          <w:tcPr>
            <w:tcW w:w="1701" w:type="dxa"/>
            <w:vAlign w:val="center"/>
          </w:tcPr>
          <w:p w:rsidR="002D74BB" w:rsidRPr="005D15E3" w:rsidRDefault="002D74BB" w:rsidP="005D15E3">
            <w:pPr>
              <w:jc w:val="center"/>
              <w:outlineLvl w:val="2"/>
            </w:pPr>
            <w:r w:rsidRPr="005D15E3">
              <w:t>0725140120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17 323,1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0725140120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17 323,1</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Ведомственный проект «Бюджетные инвестиции в целях модернизации коммунальной инфраструктуры Томской области»</w:t>
            </w:r>
          </w:p>
        </w:tc>
        <w:tc>
          <w:tcPr>
            <w:tcW w:w="1701" w:type="dxa"/>
            <w:vAlign w:val="center"/>
          </w:tcPr>
          <w:p w:rsidR="002D74BB" w:rsidRPr="005D15E3" w:rsidRDefault="002D74BB" w:rsidP="005D15E3">
            <w:pPr>
              <w:jc w:val="center"/>
              <w:outlineLvl w:val="1"/>
            </w:pPr>
            <w:r w:rsidRPr="005D15E3">
              <w:t>0725200000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34 481,3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Модернизация коммунальной инфраструктуры Томской области</w:t>
            </w:r>
          </w:p>
        </w:tc>
        <w:tc>
          <w:tcPr>
            <w:tcW w:w="1701" w:type="dxa"/>
            <w:vAlign w:val="center"/>
          </w:tcPr>
          <w:p w:rsidR="002D74BB" w:rsidRPr="005D15E3" w:rsidRDefault="002D74BB" w:rsidP="005D15E3">
            <w:pPr>
              <w:jc w:val="center"/>
              <w:outlineLvl w:val="2"/>
            </w:pPr>
            <w:r w:rsidRPr="005D15E3">
              <w:t>072524И920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34 481,3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072524И920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34 481,3</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1701" w:type="dxa"/>
            <w:vAlign w:val="center"/>
          </w:tcPr>
          <w:p w:rsidR="002D74BB" w:rsidRPr="005D15E3" w:rsidRDefault="002D74BB" w:rsidP="005D15E3">
            <w:pPr>
              <w:jc w:val="center"/>
              <w:outlineLvl w:val="1"/>
            </w:pPr>
            <w:r w:rsidRPr="005D15E3">
              <w:t>0725300000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18 683,3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1" w:type="dxa"/>
            <w:vAlign w:val="center"/>
          </w:tcPr>
          <w:p w:rsidR="002D74BB" w:rsidRPr="005D15E3" w:rsidRDefault="002D74BB" w:rsidP="005D15E3">
            <w:pPr>
              <w:jc w:val="center"/>
              <w:outlineLvl w:val="2"/>
            </w:pPr>
            <w:r w:rsidRPr="005D15E3">
              <w:t>0725340910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17 523,3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0725340910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17 523,3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1" w:type="dxa"/>
            <w:vAlign w:val="center"/>
          </w:tcPr>
          <w:p w:rsidR="002D74BB" w:rsidRPr="005D15E3" w:rsidRDefault="002D74BB" w:rsidP="005D15E3">
            <w:pPr>
              <w:jc w:val="center"/>
              <w:outlineLvl w:val="2"/>
            </w:pPr>
            <w:r w:rsidRPr="005D15E3">
              <w:t>07253S0910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1 160,0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07253S0910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1 160,0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Региональные проекты, направленные на реализацию национальных проектов</w:t>
            </w:r>
          </w:p>
        </w:tc>
        <w:tc>
          <w:tcPr>
            <w:tcW w:w="1701" w:type="dxa"/>
            <w:vAlign w:val="center"/>
          </w:tcPr>
          <w:p w:rsidR="002D74BB" w:rsidRPr="005D15E3" w:rsidRDefault="002D74BB" w:rsidP="005D15E3">
            <w:pPr>
              <w:jc w:val="center"/>
              <w:outlineLvl w:val="0"/>
            </w:pPr>
            <w:r w:rsidRPr="005D15E3">
              <w:t>07W0000000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727,1</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Региональный проект «Чистая вода»</w:t>
            </w:r>
          </w:p>
        </w:tc>
        <w:tc>
          <w:tcPr>
            <w:tcW w:w="1701" w:type="dxa"/>
            <w:vAlign w:val="center"/>
          </w:tcPr>
          <w:p w:rsidR="002D74BB" w:rsidRPr="005D15E3" w:rsidRDefault="002D74BB" w:rsidP="005D15E3">
            <w:pPr>
              <w:jc w:val="center"/>
              <w:outlineLvl w:val="1"/>
            </w:pPr>
            <w:r w:rsidRPr="005D15E3">
              <w:t>07WF500000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727,1</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Реализация мероприятий по обеспечению доступа к воде питьевого качества населения сельских территорий</w:t>
            </w:r>
          </w:p>
        </w:tc>
        <w:tc>
          <w:tcPr>
            <w:tcW w:w="1701" w:type="dxa"/>
            <w:vAlign w:val="center"/>
          </w:tcPr>
          <w:p w:rsidR="002D74BB" w:rsidRPr="005D15E3" w:rsidRDefault="002D74BB" w:rsidP="005D15E3">
            <w:pPr>
              <w:jc w:val="center"/>
              <w:outlineLvl w:val="2"/>
            </w:pPr>
            <w:r w:rsidRPr="005D15E3">
              <w:t>07WF541370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727,1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07WF541370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727,1</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Муниципальная программа «Охрана окружающей среды на территории Молчановского района на 2022-2029 годы»</w:t>
            </w:r>
          </w:p>
        </w:tc>
        <w:tc>
          <w:tcPr>
            <w:tcW w:w="1701" w:type="dxa"/>
            <w:vAlign w:val="center"/>
          </w:tcPr>
          <w:p w:rsidR="002D74BB" w:rsidRPr="005D15E3" w:rsidRDefault="002D74BB" w:rsidP="005D15E3">
            <w:pPr>
              <w:jc w:val="center"/>
              <w:rPr>
                <w:b/>
                <w:bCs/>
              </w:rPr>
            </w:pPr>
            <w:r w:rsidRPr="005D15E3">
              <w:rPr>
                <w:b/>
                <w:bCs/>
              </w:rPr>
              <w:t>0800000000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2 075,7</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«Организация утилизации и переработки твердых бытовых отходов»</w:t>
            </w:r>
          </w:p>
        </w:tc>
        <w:tc>
          <w:tcPr>
            <w:tcW w:w="1701" w:type="dxa"/>
            <w:vAlign w:val="center"/>
          </w:tcPr>
          <w:p w:rsidR="002D74BB" w:rsidRPr="005D15E3" w:rsidRDefault="002D74BB" w:rsidP="005D15E3">
            <w:pPr>
              <w:jc w:val="center"/>
              <w:outlineLvl w:val="0"/>
            </w:pPr>
            <w:r w:rsidRPr="005D15E3">
              <w:t>0810000000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1 958,0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Ведомственный проект «Приведение в нормативное состояние муниципальных полигонов твердых коммунальных отходов»</w:t>
            </w:r>
          </w:p>
        </w:tc>
        <w:tc>
          <w:tcPr>
            <w:tcW w:w="1701" w:type="dxa"/>
            <w:vAlign w:val="center"/>
          </w:tcPr>
          <w:p w:rsidR="002D74BB" w:rsidRPr="005D15E3" w:rsidRDefault="002D74BB" w:rsidP="005D15E3">
            <w:pPr>
              <w:jc w:val="center"/>
              <w:outlineLvl w:val="1"/>
            </w:pPr>
            <w:r w:rsidRPr="005D15E3">
              <w:t>0815100000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1 958,0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Приведение в нормативное состояние муниципальных полигонов твердых коммунальных отходов</w:t>
            </w:r>
          </w:p>
        </w:tc>
        <w:tc>
          <w:tcPr>
            <w:tcW w:w="1701" w:type="dxa"/>
            <w:vAlign w:val="center"/>
          </w:tcPr>
          <w:p w:rsidR="002D74BB" w:rsidRPr="005D15E3" w:rsidRDefault="002D74BB" w:rsidP="005D15E3">
            <w:pPr>
              <w:jc w:val="center"/>
              <w:outlineLvl w:val="2"/>
            </w:pPr>
            <w:r w:rsidRPr="005D15E3">
              <w:t>0815141420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1 746,5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0815141420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1 746,5</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Приведение в нормативное состояние муниципальных полигонов твердых коммунальных отходов</w:t>
            </w:r>
          </w:p>
        </w:tc>
        <w:tc>
          <w:tcPr>
            <w:tcW w:w="1701" w:type="dxa"/>
            <w:vAlign w:val="center"/>
          </w:tcPr>
          <w:p w:rsidR="002D74BB" w:rsidRPr="005D15E3" w:rsidRDefault="002D74BB" w:rsidP="005D15E3">
            <w:pPr>
              <w:jc w:val="center"/>
              <w:outlineLvl w:val="2"/>
            </w:pPr>
            <w:r w:rsidRPr="005D15E3">
              <w:t>08151S1420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211,5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08151S1420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211,5</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«Модель непрерывного экологического воспитания и образования на территории Молчановского района»</w:t>
            </w:r>
          </w:p>
        </w:tc>
        <w:tc>
          <w:tcPr>
            <w:tcW w:w="1701" w:type="dxa"/>
            <w:vAlign w:val="center"/>
          </w:tcPr>
          <w:p w:rsidR="002D74BB" w:rsidRPr="005D15E3" w:rsidRDefault="002D74BB" w:rsidP="005D15E3">
            <w:pPr>
              <w:jc w:val="center"/>
              <w:outlineLvl w:val="0"/>
            </w:pPr>
            <w:r w:rsidRPr="005D15E3">
              <w:t>0820000000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117,7</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«Экологическое образование, воспитание и информирование населения»</w:t>
            </w:r>
          </w:p>
        </w:tc>
        <w:tc>
          <w:tcPr>
            <w:tcW w:w="1701" w:type="dxa"/>
            <w:vAlign w:val="center"/>
          </w:tcPr>
          <w:p w:rsidR="002D74BB" w:rsidRPr="005D15E3" w:rsidRDefault="002D74BB" w:rsidP="005D15E3">
            <w:pPr>
              <w:jc w:val="center"/>
              <w:outlineLvl w:val="1"/>
            </w:pPr>
            <w:r w:rsidRPr="005D15E3">
              <w:t>0825100000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117,7</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Подготовка и реализация экологических проектов</w:t>
            </w:r>
          </w:p>
        </w:tc>
        <w:tc>
          <w:tcPr>
            <w:tcW w:w="1701" w:type="dxa"/>
            <w:vAlign w:val="center"/>
          </w:tcPr>
          <w:p w:rsidR="002D74BB" w:rsidRPr="005D15E3" w:rsidRDefault="002D74BB" w:rsidP="005D15E3">
            <w:pPr>
              <w:jc w:val="center"/>
              <w:outlineLvl w:val="2"/>
            </w:pPr>
            <w:r w:rsidRPr="005D15E3">
              <w:t>0825100024</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0825100024</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5,0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Ликвидация мест несанкционированного складирования отходов</w:t>
            </w:r>
          </w:p>
        </w:tc>
        <w:tc>
          <w:tcPr>
            <w:tcW w:w="1701" w:type="dxa"/>
            <w:vAlign w:val="center"/>
          </w:tcPr>
          <w:p w:rsidR="002D74BB" w:rsidRPr="005D15E3" w:rsidRDefault="002D74BB" w:rsidP="005D15E3">
            <w:pPr>
              <w:jc w:val="center"/>
              <w:outlineLvl w:val="2"/>
            </w:pPr>
            <w:r w:rsidRPr="005D15E3">
              <w:t>0825100025</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112,7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0825100025</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112,7</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Муниципальная программа «Муниципальное управление Молчановского района на 2022-2029 годы»</w:t>
            </w:r>
          </w:p>
        </w:tc>
        <w:tc>
          <w:tcPr>
            <w:tcW w:w="1701" w:type="dxa"/>
            <w:vAlign w:val="center"/>
          </w:tcPr>
          <w:p w:rsidR="002D74BB" w:rsidRPr="005D15E3" w:rsidRDefault="002D74BB" w:rsidP="005D15E3">
            <w:pPr>
              <w:jc w:val="center"/>
              <w:rPr>
                <w:b/>
                <w:bCs/>
              </w:rPr>
            </w:pPr>
            <w:r w:rsidRPr="005D15E3">
              <w:rPr>
                <w:b/>
                <w:bCs/>
              </w:rPr>
              <w:t>0900000000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43 829,0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«Эффективное управление муниципальным долгом муниципального образования «Молчановский район»</w:t>
            </w:r>
          </w:p>
        </w:tc>
        <w:tc>
          <w:tcPr>
            <w:tcW w:w="1701" w:type="dxa"/>
            <w:vAlign w:val="center"/>
          </w:tcPr>
          <w:p w:rsidR="002D74BB" w:rsidRPr="005D15E3" w:rsidRDefault="002D74BB" w:rsidP="005D15E3">
            <w:pPr>
              <w:jc w:val="center"/>
              <w:outlineLvl w:val="0"/>
            </w:pPr>
            <w:r w:rsidRPr="005D15E3">
              <w:t>0910000000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292,5</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«Управление муниципальным долгом муниципального образования «Молчановский район»</w:t>
            </w:r>
          </w:p>
        </w:tc>
        <w:tc>
          <w:tcPr>
            <w:tcW w:w="1701" w:type="dxa"/>
            <w:vAlign w:val="center"/>
          </w:tcPr>
          <w:p w:rsidR="002D74BB" w:rsidRPr="005D15E3" w:rsidRDefault="002D74BB" w:rsidP="005D15E3">
            <w:pPr>
              <w:jc w:val="center"/>
              <w:outlineLvl w:val="1"/>
            </w:pPr>
            <w:r w:rsidRPr="005D15E3">
              <w:t>0915100000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292,5</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Своевременное исполнение обязательств по обслуживанию муниципального долга</w:t>
            </w:r>
          </w:p>
        </w:tc>
        <w:tc>
          <w:tcPr>
            <w:tcW w:w="1701" w:type="dxa"/>
            <w:vAlign w:val="center"/>
          </w:tcPr>
          <w:p w:rsidR="002D74BB" w:rsidRPr="005D15E3" w:rsidRDefault="002D74BB" w:rsidP="005D15E3">
            <w:pPr>
              <w:jc w:val="center"/>
              <w:outlineLvl w:val="2"/>
            </w:pPr>
            <w:r w:rsidRPr="005D15E3">
              <w:t>0915100022</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292,5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Обслуживание государственного (муниципального) долга</w:t>
            </w:r>
          </w:p>
        </w:tc>
        <w:tc>
          <w:tcPr>
            <w:tcW w:w="1701" w:type="dxa"/>
            <w:vAlign w:val="center"/>
          </w:tcPr>
          <w:p w:rsidR="002D74BB" w:rsidRPr="005D15E3" w:rsidRDefault="002D74BB" w:rsidP="005D15E3">
            <w:pPr>
              <w:jc w:val="center"/>
              <w:outlineLvl w:val="6"/>
            </w:pPr>
            <w:r w:rsidRPr="005D15E3">
              <w:t>0915100022</w:t>
            </w:r>
          </w:p>
        </w:tc>
        <w:tc>
          <w:tcPr>
            <w:tcW w:w="1080" w:type="dxa"/>
            <w:vAlign w:val="center"/>
          </w:tcPr>
          <w:p w:rsidR="002D74BB" w:rsidRPr="005D15E3" w:rsidRDefault="002D74BB" w:rsidP="005D15E3">
            <w:pPr>
              <w:jc w:val="center"/>
              <w:outlineLvl w:val="6"/>
            </w:pPr>
            <w:r w:rsidRPr="005D15E3">
              <w:t>700</w:t>
            </w:r>
          </w:p>
        </w:tc>
        <w:tc>
          <w:tcPr>
            <w:tcW w:w="1620" w:type="dxa"/>
            <w:vAlign w:val="center"/>
          </w:tcPr>
          <w:p w:rsidR="002D74BB" w:rsidRPr="005D15E3" w:rsidRDefault="002D74BB" w:rsidP="005D15E3">
            <w:pPr>
              <w:jc w:val="right"/>
              <w:outlineLvl w:val="6"/>
            </w:pPr>
            <w:r w:rsidRPr="005D15E3">
              <w:t>292,5</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«Повышение качества и уровня автоматизации бюджетного процесса в Молчановском районе»</w:t>
            </w:r>
          </w:p>
        </w:tc>
        <w:tc>
          <w:tcPr>
            <w:tcW w:w="1701" w:type="dxa"/>
            <w:vAlign w:val="center"/>
          </w:tcPr>
          <w:p w:rsidR="002D74BB" w:rsidRPr="005D15E3" w:rsidRDefault="002D74BB" w:rsidP="005D15E3">
            <w:pPr>
              <w:jc w:val="center"/>
              <w:outlineLvl w:val="0"/>
            </w:pPr>
            <w:r w:rsidRPr="005D15E3">
              <w:t>0920000000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572,6</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«Приобретение и сопровождение систем управления бюджетным процессом»</w:t>
            </w:r>
          </w:p>
        </w:tc>
        <w:tc>
          <w:tcPr>
            <w:tcW w:w="1701" w:type="dxa"/>
            <w:vAlign w:val="center"/>
          </w:tcPr>
          <w:p w:rsidR="002D74BB" w:rsidRPr="005D15E3" w:rsidRDefault="002D74BB" w:rsidP="005D15E3">
            <w:pPr>
              <w:jc w:val="center"/>
              <w:outlineLvl w:val="1"/>
            </w:pPr>
            <w:r w:rsidRPr="005D15E3">
              <w:t>0925100000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245,9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бесперебойной работоспособности систем бюджетной отчетности</w:t>
            </w:r>
          </w:p>
        </w:tc>
        <w:tc>
          <w:tcPr>
            <w:tcW w:w="1701" w:type="dxa"/>
            <w:vAlign w:val="center"/>
          </w:tcPr>
          <w:p w:rsidR="002D74BB" w:rsidRPr="005D15E3" w:rsidRDefault="002D74BB" w:rsidP="005D15E3">
            <w:pPr>
              <w:jc w:val="center"/>
              <w:outlineLvl w:val="2"/>
            </w:pPr>
            <w:r w:rsidRPr="005D15E3">
              <w:t>0925100025</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245,9</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0925100025</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245,9</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«Обеспечение доступа к информационным ресурсам»</w:t>
            </w:r>
          </w:p>
        </w:tc>
        <w:tc>
          <w:tcPr>
            <w:tcW w:w="1701" w:type="dxa"/>
            <w:vAlign w:val="center"/>
          </w:tcPr>
          <w:p w:rsidR="002D74BB" w:rsidRPr="005D15E3" w:rsidRDefault="002D74BB" w:rsidP="005D15E3">
            <w:pPr>
              <w:jc w:val="center"/>
              <w:outlineLvl w:val="1"/>
            </w:pPr>
            <w:r w:rsidRPr="005D15E3">
              <w:t>0925200000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326,7</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Круглосуточный доступ к информационным ресурсам</w:t>
            </w:r>
          </w:p>
        </w:tc>
        <w:tc>
          <w:tcPr>
            <w:tcW w:w="1701" w:type="dxa"/>
            <w:vAlign w:val="center"/>
          </w:tcPr>
          <w:p w:rsidR="002D74BB" w:rsidRPr="005D15E3" w:rsidRDefault="002D74BB" w:rsidP="005D15E3">
            <w:pPr>
              <w:jc w:val="center"/>
              <w:outlineLvl w:val="2"/>
            </w:pPr>
            <w:r w:rsidRPr="005D15E3">
              <w:t>0925200024</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326,7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0925200024</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326,7</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«Совершенствование межбюджетных отношений в Молчановском районе»</w:t>
            </w:r>
          </w:p>
        </w:tc>
        <w:tc>
          <w:tcPr>
            <w:tcW w:w="1701" w:type="dxa"/>
            <w:vAlign w:val="center"/>
          </w:tcPr>
          <w:p w:rsidR="002D74BB" w:rsidRPr="005D15E3" w:rsidRDefault="002D74BB" w:rsidP="005D15E3">
            <w:pPr>
              <w:jc w:val="center"/>
              <w:outlineLvl w:val="0"/>
            </w:pPr>
            <w:r w:rsidRPr="005D15E3">
              <w:t>0930000000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39 232,1</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701" w:type="dxa"/>
            <w:vAlign w:val="center"/>
          </w:tcPr>
          <w:p w:rsidR="002D74BB" w:rsidRPr="005D15E3" w:rsidRDefault="002D74BB" w:rsidP="005D15E3">
            <w:pPr>
              <w:jc w:val="center"/>
              <w:outlineLvl w:val="1"/>
            </w:pPr>
            <w:r w:rsidRPr="005D15E3">
              <w:t>0935100000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39 232,1</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Выравнивание бюджетной обеспеченности поселений из районного фонда финансовой поддержки поселений Молчановского района</w:t>
            </w:r>
          </w:p>
        </w:tc>
        <w:tc>
          <w:tcPr>
            <w:tcW w:w="1701" w:type="dxa"/>
            <w:vAlign w:val="center"/>
          </w:tcPr>
          <w:p w:rsidR="002D74BB" w:rsidRPr="005D15E3" w:rsidRDefault="002D74BB" w:rsidP="005D15E3">
            <w:pPr>
              <w:jc w:val="center"/>
              <w:outlineLvl w:val="2"/>
            </w:pPr>
            <w:r w:rsidRPr="005D15E3">
              <w:t>0935100M26</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9 202,0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0935100M26</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9 202,0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Иной межбюджетный трансферт на поддержание мер по обеспечению сбалансированности бюджетов сельских поселений Молчановского района</w:t>
            </w:r>
          </w:p>
        </w:tc>
        <w:tc>
          <w:tcPr>
            <w:tcW w:w="1701" w:type="dxa"/>
            <w:vAlign w:val="center"/>
          </w:tcPr>
          <w:p w:rsidR="002D74BB" w:rsidRPr="005D15E3" w:rsidRDefault="002D74BB" w:rsidP="005D15E3">
            <w:pPr>
              <w:jc w:val="center"/>
              <w:outlineLvl w:val="2"/>
            </w:pPr>
            <w:r w:rsidRPr="005D15E3">
              <w:t>0935100М38</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12 307,0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0935100М38</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12 307,0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701" w:type="dxa"/>
            <w:vAlign w:val="center"/>
          </w:tcPr>
          <w:p w:rsidR="002D74BB" w:rsidRPr="005D15E3" w:rsidRDefault="002D74BB" w:rsidP="005D15E3">
            <w:pPr>
              <w:jc w:val="center"/>
              <w:outlineLvl w:val="2"/>
            </w:pPr>
            <w:r w:rsidRPr="005D15E3">
              <w:t>0935140М70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16 409,0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0935140М70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16 409,0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Осуществление первичного воинского учета органами местного самоуправления поселений, муниципальных и городских округов</w:t>
            </w:r>
          </w:p>
        </w:tc>
        <w:tc>
          <w:tcPr>
            <w:tcW w:w="1701" w:type="dxa"/>
            <w:vAlign w:val="center"/>
          </w:tcPr>
          <w:p w:rsidR="002D74BB" w:rsidRPr="005D15E3" w:rsidRDefault="002D74BB" w:rsidP="005D15E3">
            <w:pPr>
              <w:jc w:val="center"/>
              <w:outlineLvl w:val="2"/>
            </w:pPr>
            <w:r w:rsidRPr="005D15E3">
              <w:t>0935151180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1 314,1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Межбюджетные трансферты</w:t>
            </w:r>
          </w:p>
        </w:tc>
        <w:tc>
          <w:tcPr>
            <w:tcW w:w="1701" w:type="dxa"/>
            <w:vAlign w:val="center"/>
          </w:tcPr>
          <w:p w:rsidR="002D74BB" w:rsidRPr="005D15E3" w:rsidRDefault="002D74BB" w:rsidP="005D15E3">
            <w:pPr>
              <w:jc w:val="center"/>
              <w:outlineLvl w:val="6"/>
            </w:pPr>
            <w:r w:rsidRPr="005D15E3">
              <w:t>0935151180</w:t>
            </w:r>
          </w:p>
        </w:tc>
        <w:tc>
          <w:tcPr>
            <w:tcW w:w="1080" w:type="dxa"/>
            <w:vAlign w:val="center"/>
          </w:tcPr>
          <w:p w:rsidR="002D74BB" w:rsidRPr="005D15E3" w:rsidRDefault="002D74BB" w:rsidP="005D15E3">
            <w:pPr>
              <w:jc w:val="center"/>
              <w:outlineLvl w:val="6"/>
            </w:pPr>
            <w:r w:rsidRPr="005D15E3">
              <w:t>500</w:t>
            </w:r>
          </w:p>
        </w:tc>
        <w:tc>
          <w:tcPr>
            <w:tcW w:w="1620" w:type="dxa"/>
            <w:vAlign w:val="center"/>
          </w:tcPr>
          <w:p w:rsidR="002D74BB" w:rsidRPr="005D15E3" w:rsidRDefault="002D74BB" w:rsidP="005D15E3">
            <w:pPr>
              <w:jc w:val="right"/>
              <w:outlineLvl w:val="6"/>
            </w:pPr>
            <w:r w:rsidRPr="005D15E3">
              <w:t>1 314,1</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«Совершенствование муниципального управления в МО «Молчановский район»</w:t>
            </w:r>
          </w:p>
        </w:tc>
        <w:tc>
          <w:tcPr>
            <w:tcW w:w="1701" w:type="dxa"/>
            <w:vAlign w:val="center"/>
          </w:tcPr>
          <w:p w:rsidR="002D74BB" w:rsidRPr="005D15E3" w:rsidRDefault="002D74BB" w:rsidP="005D15E3">
            <w:pPr>
              <w:jc w:val="center"/>
              <w:outlineLvl w:val="0"/>
            </w:pPr>
            <w:r w:rsidRPr="005D15E3">
              <w:t>0940000000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43,3</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«Профессиональное развитие муниципальных служащих»</w:t>
            </w:r>
          </w:p>
        </w:tc>
        <w:tc>
          <w:tcPr>
            <w:tcW w:w="1701" w:type="dxa"/>
            <w:vAlign w:val="center"/>
          </w:tcPr>
          <w:p w:rsidR="002D74BB" w:rsidRPr="005D15E3" w:rsidRDefault="002D74BB" w:rsidP="005D15E3">
            <w:pPr>
              <w:jc w:val="center"/>
              <w:outlineLvl w:val="1"/>
            </w:pPr>
            <w:r w:rsidRPr="005D15E3">
              <w:t>0945100000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43,3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дополнительного профессионального образования муниципальных служащих МО «Молчановский район»</w:t>
            </w:r>
          </w:p>
        </w:tc>
        <w:tc>
          <w:tcPr>
            <w:tcW w:w="1701" w:type="dxa"/>
            <w:vAlign w:val="center"/>
          </w:tcPr>
          <w:p w:rsidR="002D74BB" w:rsidRPr="005D15E3" w:rsidRDefault="002D74BB" w:rsidP="005D15E3">
            <w:pPr>
              <w:jc w:val="center"/>
              <w:outlineLvl w:val="2"/>
            </w:pPr>
            <w:r w:rsidRPr="005D15E3">
              <w:t>0945100031</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34,3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0945100031</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34,3</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Обеспечение участия муниципальных служащих МО «Молчановский район» в семинарах, тренингах и других образовательных мероприятиях</w:t>
            </w:r>
          </w:p>
        </w:tc>
        <w:tc>
          <w:tcPr>
            <w:tcW w:w="1701" w:type="dxa"/>
            <w:vAlign w:val="center"/>
          </w:tcPr>
          <w:p w:rsidR="002D74BB" w:rsidRPr="005D15E3" w:rsidRDefault="002D74BB" w:rsidP="005D15E3">
            <w:pPr>
              <w:jc w:val="center"/>
              <w:outlineLvl w:val="2"/>
            </w:pPr>
            <w:r w:rsidRPr="005D15E3">
              <w:t>0945100046</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9,0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0945100046</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9,0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Подпрограмма «Эффективное управление муниципальными ресурсами муниципального образования «Молчановский район»</w:t>
            </w:r>
          </w:p>
        </w:tc>
        <w:tc>
          <w:tcPr>
            <w:tcW w:w="1701" w:type="dxa"/>
            <w:vAlign w:val="center"/>
          </w:tcPr>
          <w:p w:rsidR="002D74BB" w:rsidRPr="005D15E3" w:rsidRDefault="002D74BB" w:rsidP="005D15E3">
            <w:pPr>
              <w:jc w:val="center"/>
              <w:outlineLvl w:val="0"/>
            </w:pPr>
            <w:r w:rsidRPr="005D15E3">
              <w:t>0950000000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3 688,5</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«Обеспечение полноты учета, сохранности использования муниципального имущества»</w:t>
            </w:r>
          </w:p>
        </w:tc>
        <w:tc>
          <w:tcPr>
            <w:tcW w:w="1701" w:type="dxa"/>
            <w:vAlign w:val="center"/>
          </w:tcPr>
          <w:p w:rsidR="002D74BB" w:rsidRPr="005D15E3" w:rsidRDefault="002D74BB" w:rsidP="005D15E3">
            <w:pPr>
              <w:jc w:val="center"/>
              <w:outlineLvl w:val="1"/>
            </w:pPr>
            <w:r w:rsidRPr="005D15E3">
              <w:t>0955100000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2 607,6</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содержания муниципального имущества</w:t>
            </w:r>
          </w:p>
        </w:tc>
        <w:tc>
          <w:tcPr>
            <w:tcW w:w="1701" w:type="dxa"/>
            <w:vAlign w:val="center"/>
          </w:tcPr>
          <w:p w:rsidR="002D74BB" w:rsidRPr="005D15E3" w:rsidRDefault="002D74BB" w:rsidP="005D15E3">
            <w:pPr>
              <w:jc w:val="center"/>
              <w:outlineLvl w:val="2"/>
            </w:pPr>
            <w:r w:rsidRPr="005D15E3">
              <w:t>0955100031</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1 057,6</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0955100031</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1 057,6</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Организация содержания муниципального имущества</w:t>
            </w:r>
          </w:p>
        </w:tc>
        <w:tc>
          <w:tcPr>
            <w:tcW w:w="1701" w:type="dxa"/>
            <w:vAlign w:val="center"/>
          </w:tcPr>
          <w:p w:rsidR="002D74BB" w:rsidRPr="005D15E3" w:rsidRDefault="002D74BB" w:rsidP="005D15E3">
            <w:pPr>
              <w:jc w:val="center"/>
              <w:outlineLvl w:val="2"/>
            </w:pPr>
            <w:r w:rsidRPr="005D15E3">
              <w:t>0955100032</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1 000,0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0955100032</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1 000,0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муниципального образования «Молчановский район»</w:t>
            </w:r>
          </w:p>
        </w:tc>
        <w:tc>
          <w:tcPr>
            <w:tcW w:w="1701" w:type="dxa"/>
            <w:vAlign w:val="center"/>
          </w:tcPr>
          <w:p w:rsidR="002D74BB" w:rsidRPr="005D15E3" w:rsidRDefault="002D74BB" w:rsidP="005D15E3">
            <w:pPr>
              <w:jc w:val="center"/>
              <w:outlineLvl w:val="2"/>
            </w:pPr>
            <w:r w:rsidRPr="005D15E3">
              <w:t>0955100033</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0955100033</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Проведение ремонтных работ на объектах муниципальной собственности муниципального образования «Молчановский район»</w:t>
            </w:r>
          </w:p>
        </w:tc>
        <w:tc>
          <w:tcPr>
            <w:tcW w:w="1701" w:type="dxa"/>
            <w:vAlign w:val="center"/>
          </w:tcPr>
          <w:p w:rsidR="002D74BB" w:rsidRPr="005D15E3" w:rsidRDefault="002D74BB" w:rsidP="005D15E3">
            <w:pPr>
              <w:jc w:val="center"/>
              <w:outlineLvl w:val="2"/>
            </w:pPr>
            <w:r w:rsidRPr="005D15E3">
              <w:t>0955100034</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0955100034</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500,0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Комплекс процессных мероприятий «Обеспечение реализации прав граждан и юридических лиц на земельные участки»</w:t>
            </w:r>
          </w:p>
        </w:tc>
        <w:tc>
          <w:tcPr>
            <w:tcW w:w="1701" w:type="dxa"/>
            <w:vAlign w:val="center"/>
          </w:tcPr>
          <w:p w:rsidR="002D74BB" w:rsidRPr="005D15E3" w:rsidRDefault="002D74BB" w:rsidP="005D15E3">
            <w:pPr>
              <w:jc w:val="center"/>
              <w:outlineLvl w:val="1"/>
            </w:pPr>
            <w:r w:rsidRPr="005D15E3">
              <w:t>0955200000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50,0</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муниципального образования «Молчановский район»</w:t>
            </w:r>
          </w:p>
        </w:tc>
        <w:tc>
          <w:tcPr>
            <w:tcW w:w="1701" w:type="dxa"/>
            <w:vAlign w:val="center"/>
          </w:tcPr>
          <w:p w:rsidR="002D74BB" w:rsidRPr="005D15E3" w:rsidRDefault="002D74BB" w:rsidP="005D15E3">
            <w:pPr>
              <w:jc w:val="center"/>
              <w:outlineLvl w:val="2"/>
            </w:pPr>
            <w:r w:rsidRPr="005D15E3">
              <w:t>0955200035</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0955200035</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50,0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Ведомственный проект «Создание условий для вовлечения в оборот земель сельскохозяйственного назначения»</w:t>
            </w:r>
          </w:p>
        </w:tc>
        <w:tc>
          <w:tcPr>
            <w:tcW w:w="1701" w:type="dxa"/>
            <w:vAlign w:val="center"/>
          </w:tcPr>
          <w:p w:rsidR="002D74BB" w:rsidRPr="005D15E3" w:rsidRDefault="002D74BB" w:rsidP="005D15E3">
            <w:pPr>
              <w:jc w:val="center"/>
              <w:outlineLvl w:val="1"/>
            </w:pPr>
            <w:r w:rsidRPr="005D15E3">
              <w:t>0955300000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1 030,9</w:t>
            </w:r>
          </w:p>
        </w:tc>
      </w:tr>
      <w:tr w:rsidR="002D74BB" w:rsidRPr="005D15E3" w:rsidTr="005D15E3">
        <w:trPr>
          <w:cantSplit/>
          <w:jc w:val="center"/>
        </w:trPr>
        <w:tc>
          <w:tcPr>
            <w:tcW w:w="5387" w:type="dxa"/>
            <w:vAlign w:val="center"/>
          </w:tcPr>
          <w:p w:rsidR="002D74BB" w:rsidRPr="005D15E3" w:rsidRDefault="002D74BB" w:rsidP="005D15E3">
            <w:pPr>
              <w:outlineLvl w:val="2"/>
            </w:pPr>
            <w:r w:rsidRPr="005D15E3">
              <w:t>Подготовка проектов межевания земельных участков и на проведение кадастровых работ</w:t>
            </w:r>
          </w:p>
        </w:tc>
        <w:tc>
          <w:tcPr>
            <w:tcW w:w="1701" w:type="dxa"/>
            <w:vAlign w:val="center"/>
          </w:tcPr>
          <w:p w:rsidR="002D74BB" w:rsidRPr="005D15E3" w:rsidRDefault="002D74BB" w:rsidP="005D15E3">
            <w:pPr>
              <w:jc w:val="center"/>
              <w:outlineLvl w:val="2"/>
            </w:pPr>
            <w:r w:rsidRPr="005D15E3">
              <w:t>09553L5990</w:t>
            </w:r>
          </w:p>
        </w:tc>
        <w:tc>
          <w:tcPr>
            <w:tcW w:w="1080" w:type="dxa"/>
            <w:vAlign w:val="center"/>
          </w:tcPr>
          <w:p w:rsidR="002D74BB" w:rsidRPr="005D15E3" w:rsidRDefault="002D74BB" w:rsidP="005D15E3">
            <w:pPr>
              <w:jc w:val="center"/>
              <w:outlineLvl w:val="2"/>
            </w:pPr>
            <w:r w:rsidRPr="005D15E3">
              <w:t> </w:t>
            </w:r>
          </w:p>
        </w:tc>
        <w:tc>
          <w:tcPr>
            <w:tcW w:w="1620" w:type="dxa"/>
            <w:vAlign w:val="center"/>
          </w:tcPr>
          <w:p w:rsidR="002D74BB" w:rsidRPr="005D15E3" w:rsidRDefault="002D74BB" w:rsidP="005D15E3">
            <w:pPr>
              <w:jc w:val="right"/>
              <w:outlineLvl w:val="2"/>
            </w:pPr>
            <w:r w:rsidRPr="005D15E3">
              <w:t>1 030,9</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09553L5990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1 030,9</w:t>
            </w:r>
          </w:p>
        </w:tc>
      </w:tr>
      <w:tr w:rsidR="002D74BB" w:rsidRPr="005D15E3" w:rsidTr="005D15E3">
        <w:trPr>
          <w:cantSplit/>
          <w:jc w:val="center"/>
        </w:trPr>
        <w:tc>
          <w:tcPr>
            <w:tcW w:w="5387" w:type="dxa"/>
            <w:vAlign w:val="center"/>
          </w:tcPr>
          <w:p w:rsidR="002D74BB" w:rsidRPr="005D15E3" w:rsidRDefault="002D74BB" w:rsidP="005D15E3">
            <w:pPr>
              <w:rPr>
                <w:b/>
                <w:bCs/>
              </w:rPr>
            </w:pPr>
            <w:r w:rsidRPr="005D15E3">
              <w:rPr>
                <w:b/>
                <w:bCs/>
              </w:rPr>
              <w:t>Непрограммное направление расходов</w:t>
            </w:r>
          </w:p>
        </w:tc>
        <w:tc>
          <w:tcPr>
            <w:tcW w:w="1701" w:type="dxa"/>
            <w:vAlign w:val="center"/>
          </w:tcPr>
          <w:p w:rsidR="002D74BB" w:rsidRPr="005D15E3" w:rsidRDefault="002D74BB" w:rsidP="005D15E3">
            <w:pPr>
              <w:jc w:val="center"/>
              <w:rPr>
                <w:b/>
                <w:bCs/>
              </w:rPr>
            </w:pPr>
            <w:r w:rsidRPr="005D15E3">
              <w:rPr>
                <w:b/>
                <w:bCs/>
              </w:rPr>
              <w:t>9900000000</w:t>
            </w:r>
          </w:p>
        </w:tc>
        <w:tc>
          <w:tcPr>
            <w:tcW w:w="1080" w:type="dxa"/>
            <w:vAlign w:val="center"/>
          </w:tcPr>
          <w:p w:rsidR="002D74BB" w:rsidRPr="005D15E3" w:rsidRDefault="002D74BB" w:rsidP="005D15E3">
            <w:pPr>
              <w:jc w:val="center"/>
              <w:rPr>
                <w:b/>
                <w:bCs/>
              </w:rPr>
            </w:pPr>
            <w:r w:rsidRPr="005D15E3">
              <w:rPr>
                <w:b/>
                <w:bCs/>
              </w:rPr>
              <w:t> </w:t>
            </w:r>
          </w:p>
        </w:tc>
        <w:tc>
          <w:tcPr>
            <w:tcW w:w="1620" w:type="dxa"/>
            <w:vAlign w:val="center"/>
          </w:tcPr>
          <w:p w:rsidR="002D74BB" w:rsidRPr="005D15E3" w:rsidRDefault="002D74BB" w:rsidP="005D15E3">
            <w:pPr>
              <w:jc w:val="right"/>
              <w:rPr>
                <w:b/>
                <w:bCs/>
              </w:rPr>
            </w:pPr>
            <w:r w:rsidRPr="005D15E3">
              <w:rPr>
                <w:b/>
                <w:bCs/>
              </w:rPr>
              <w:t>59 827,6</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Руководство и управление в сфере установленных функций органов местного самоуправления</w:t>
            </w:r>
          </w:p>
        </w:tc>
        <w:tc>
          <w:tcPr>
            <w:tcW w:w="1701" w:type="dxa"/>
            <w:vAlign w:val="center"/>
          </w:tcPr>
          <w:p w:rsidR="002D74BB" w:rsidRPr="005D15E3" w:rsidRDefault="002D74BB" w:rsidP="005D15E3">
            <w:pPr>
              <w:jc w:val="center"/>
              <w:outlineLvl w:val="0"/>
            </w:pPr>
            <w:r w:rsidRPr="005D15E3">
              <w:t>9900100000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59 052,2</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Руководство и управление в сфере установленных функций органов местного самоуправления</w:t>
            </w:r>
          </w:p>
        </w:tc>
        <w:tc>
          <w:tcPr>
            <w:tcW w:w="1701" w:type="dxa"/>
            <w:vAlign w:val="center"/>
          </w:tcPr>
          <w:p w:rsidR="002D74BB" w:rsidRPr="005D15E3" w:rsidRDefault="002D74BB" w:rsidP="005D15E3">
            <w:pPr>
              <w:jc w:val="center"/>
              <w:outlineLvl w:val="1"/>
            </w:pPr>
            <w:r w:rsidRPr="005D15E3">
              <w:t>9900100000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49 367,1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9900100000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45 414,1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9900100000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3 893,0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Иные бюджетные ассигнования</w:t>
            </w:r>
          </w:p>
        </w:tc>
        <w:tc>
          <w:tcPr>
            <w:tcW w:w="1701" w:type="dxa"/>
            <w:vAlign w:val="center"/>
          </w:tcPr>
          <w:p w:rsidR="002D74BB" w:rsidRPr="005D15E3" w:rsidRDefault="002D74BB" w:rsidP="005D15E3">
            <w:pPr>
              <w:jc w:val="center"/>
              <w:outlineLvl w:val="6"/>
            </w:pPr>
            <w:r w:rsidRPr="005D15E3">
              <w:t>9900100000</w:t>
            </w:r>
          </w:p>
        </w:tc>
        <w:tc>
          <w:tcPr>
            <w:tcW w:w="1080" w:type="dxa"/>
            <w:vAlign w:val="center"/>
          </w:tcPr>
          <w:p w:rsidR="002D74BB" w:rsidRPr="005D15E3" w:rsidRDefault="002D74BB" w:rsidP="005D15E3">
            <w:pPr>
              <w:jc w:val="center"/>
              <w:outlineLvl w:val="6"/>
            </w:pPr>
            <w:r w:rsidRPr="005D15E3">
              <w:t>800</w:t>
            </w:r>
          </w:p>
        </w:tc>
        <w:tc>
          <w:tcPr>
            <w:tcW w:w="1620" w:type="dxa"/>
            <w:vAlign w:val="center"/>
          </w:tcPr>
          <w:p w:rsidR="002D74BB" w:rsidRPr="005D15E3" w:rsidRDefault="002D74BB" w:rsidP="005D15E3">
            <w:pPr>
              <w:jc w:val="right"/>
              <w:outlineLvl w:val="6"/>
            </w:pPr>
            <w:r w:rsidRPr="005D15E3">
              <w:t>60,0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отдельных государственных полномочий по регистрации коллективных договоров</w:t>
            </w:r>
          </w:p>
        </w:tc>
        <w:tc>
          <w:tcPr>
            <w:tcW w:w="1701" w:type="dxa"/>
            <w:vAlign w:val="center"/>
          </w:tcPr>
          <w:p w:rsidR="002D74BB" w:rsidRPr="005D15E3" w:rsidRDefault="002D74BB" w:rsidP="005D15E3">
            <w:pPr>
              <w:jc w:val="center"/>
              <w:outlineLvl w:val="1"/>
            </w:pPr>
            <w:r w:rsidRPr="005D15E3">
              <w:t>9900140040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209,2</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9900140040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207,0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9900140040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2,2</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vAlign w:val="center"/>
          </w:tcPr>
          <w:p w:rsidR="002D74BB" w:rsidRPr="005D15E3" w:rsidRDefault="002D74BB" w:rsidP="005D15E3">
            <w:pPr>
              <w:jc w:val="center"/>
              <w:outlineLvl w:val="1"/>
            </w:pPr>
            <w:r w:rsidRPr="005D15E3">
              <w:t>9900140160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479,1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9900140160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479,1</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1701" w:type="dxa"/>
            <w:vAlign w:val="center"/>
          </w:tcPr>
          <w:p w:rsidR="002D74BB" w:rsidRPr="005D15E3" w:rsidRDefault="002D74BB" w:rsidP="005D15E3">
            <w:pPr>
              <w:jc w:val="center"/>
              <w:outlineLvl w:val="1"/>
            </w:pPr>
            <w:r w:rsidRPr="005D15E3">
              <w:t>9900140170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47,7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9900140170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47,7</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701" w:type="dxa"/>
            <w:vAlign w:val="center"/>
          </w:tcPr>
          <w:p w:rsidR="002D74BB" w:rsidRPr="005D15E3" w:rsidRDefault="002D74BB" w:rsidP="005D15E3">
            <w:pPr>
              <w:jc w:val="center"/>
              <w:outlineLvl w:val="1"/>
            </w:pPr>
            <w:r w:rsidRPr="005D15E3">
              <w:t>9900140450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28,6</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9900140450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26,0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9900140450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2,6</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701" w:type="dxa"/>
            <w:vAlign w:val="center"/>
          </w:tcPr>
          <w:p w:rsidR="002D74BB" w:rsidRPr="005D15E3" w:rsidRDefault="002D74BB" w:rsidP="005D15E3">
            <w:pPr>
              <w:jc w:val="center"/>
              <w:outlineLvl w:val="1"/>
            </w:pPr>
            <w:r w:rsidRPr="005D15E3">
              <w:t>9900140640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212,1</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9900140640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192,8</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9900140640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19,3</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701" w:type="dxa"/>
            <w:vAlign w:val="center"/>
          </w:tcPr>
          <w:p w:rsidR="002D74BB" w:rsidRPr="005D15E3" w:rsidRDefault="002D74BB" w:rsidP="005D15E3">
            <w:pPr>
              <w:jc w:val="center"/>
              <w:outlineLvl w:val="1"/>
            </w:pPr>
            <w:r w:rsidRPr="005D15E3">
              <w:t>9900140700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142,8</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9900140700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129,8</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9900140700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13,0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701" w:type="dxa"/>
            <w:vAlign w:val="center"/>
          </w:tcPr>
          <w:p w:rsidR="002D74BB" w:rsidRPr="005D15E3" w:rsidRDefault="002D74BB" w:rsidP="005D15E3">
            <w:pPr>
              <w:jc w:val="center"/>
              <w:outlineLvl w:val="1"/>
            </w:pPr>
            <w:r w:rsidRPr="005D15E3">
              <w:t>9900140730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842,3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9900140730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765,7</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9900140730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76,6</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701" w:type="dxa"/>
            <w:vAlign w:val="center"/>
          </w:tcPr>
          <w:p w:rsidR="002D74BB" w:rsidRPr="005D15E3" w:rsidRDefault="002D74BB" w:rsidP="005D15E3">
            <w:pPr>
              <w:jc w:val="center"/>
              <w:outlineLvl w:val="1"/>
            </w:pPr>
            <w:r w:rsidRPr="005D15E3">
              <w:t>9900140780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6 743,5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9900140780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6 130,5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9900140780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613,0</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701" w:type="dxa"/>
            <w:vAlign w:val="center"/>
          </w:tcPr>
          <w:p w:rsidR="002D74BB" w:rsidRPr="005D15E3" w:rsidRDefault="002D74BB" w:rsidP="005D15E3">
            <w:pPr>
              <w:jc w:val="center"/>
              <w:outlineLvl w:val="1"/>
            </w:pPr>
            <w:r w:rsidRPr="005D15E3">
              <w:t>9900140800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63,2</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9900140800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57,5</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9900140800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5,7</w:t>
            </w:r>
          </w:p>
        </w:tc>
      </w:tr>
      <w:tr w:rsidR="002D74BB" w:rsidRPr="005D15E3" w:rsidTr="005D15E3">
        <w:trPr>
          <w:cantSplit/>
          <w:jc w:val="center"/>
        </w:trPr>
        <w:tc>
          <w:tcPr>
            <w:tcW w:w="5387" w:type="dxa"/>
            <w:vAlign w:val="center"/>
          </w:tcPr>
          <w:p w:rsidR="002D74BB" w:rsidRPr="005D15E3" w:rsidRDefault="002D74BB" w:rsidP="005D15E3">
            <w:pPr>
              <w:outlineLvl w:val="1"/>
            </w:pPr>
            <w:r w:rsidRPr="005D15E3">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701" w:type="dxa"/>
            <w:vAlign w:val="center"/>
          </w:tcPr>
          <w:p w:rsidR="002D74BB" w:rsidRPr="005D15E3" w:rsidRDefault="002D74BB" w:rsidP="005D15E3">
            <w:pPr>
              <w:jc w:val="center"/>
              <w:outlineLvl w:val="1"/>
            </w:pPr>
            <w:r w:rsidRPr="005D15E3">
              <w:t>9900140940</w:t>
            </w:r>
          </w:p>
        </w:tc>
        <w:tc>
          <w:tcPr>
            <w:tcW w:w="1080" w:type="dxa"/>
            <w:vAlign w:val="center"/>
          </w:tcPr>
          <w:p w:rsidR="002D74BB" w:rsidRPr="005D15E3" w:rsidRDefault="002D74BB" w:rsidP="005D15E3">
            <w:pPr>
              <w:jc w:val="center"/>
              <w:outlineLvl w:val="1"/>
            </w:pPr>
            <w:r w:rsidRPr="005D15E3">
              <w:t> </w:t>
            </w:r>
          </w:p>
        </w:tc>
        <w:tc>
          <w:tcPr>
            <w:tcW w:w="1620" w:type="dxa"/>
            <w:vAlign w:val="center"/>
          </w:tcPr>
          <w:p w:rsidR="002D74BB" w:rsidRPr="005D15E3" w:rsidRDefault="002D74BB" w:rsidP="005D15E3">
            <w:pPr>
              <w:jc w:val="right"/>
              <w:outlineLvl w:val="1"/>
            </w:pPr>
            <w:r w:rsidRPr="005D15E3">
              <w:t>916,6</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2D74BB" w:rsidRPr="005D15E3" w:rsidRDefault="002D74BB" w:rsidP="005D15E3">
            <w:pPr>
              <w:jc w:val="center"/>
              <w:outlineLvl w:val="6"/>
            </w:pPr>
            <w:r w:rsidRPr="005D15E3">
              <w:t>9900140940</w:t>
            </w:r>
          </w:p>
        </w:tc>
        <w:tc>
          <w:tcPr>
            <w:tcW w:w="1080" w:type="dxa"/>
            <w:vAlign w:val="center"/>
          </w:tcPr>
          <w:p w:rsidR="002D74BB" w:rsidRPr="005D15E3" w:rsidRDefault="002D74BB" w:rsidP="005D15E3">
            <w:pPr>
              <w:jc w:val="center"/>
              <w:outlineLvl w:val="6"/>
            </w:pPr>
            <w:r w:rsidRPr="005D15E3">
              <w:t>100</w:t>
            </w:r>
          </w:p>
        </w:tc>
        <w:tc>
          <w:tcPr>
            <w:tcW w:w="1620" w:type="dxa"/>
            <w:vAlign w:val="center"/>
          </w:tcPr>
          <w:p w:rsidR="002D74BB" w:rsidRPr="005D15E3" w:rsidRDefault="002D74BB" w:rsidP="005D15E3">
            <w:pPr>
              <w:jc w:val="right"/>
              <w:outlineLvl w:val="6"/>
            </w:pPr>
            <w:r w:rsidRPr="005D15E3">
              <w:t>833,3</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9900140940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83,3</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Резервные фонды органов местного самоуправления</w:t>
            </w:r>
          </w:p>
        </w:tc>
        <w:tc>
          <w:tcPr>
            <w:tcW w:w="1701" w:type="dxa"/>
            <w:vAlign w:val="center"/>
          </w:tcPr>
          <w:p w:rsidR="002D74BB" w:rsidRPr="005D15E3" w:rsidRDefault="002D74BB" w:rsidP="005D15E3">
            <w:pPr>
              <w:jc w:val="center"/>
              <w:outlineLvl w:val="0"/>
            </w:pPr>
            <w:r w:rsidRPr="005D15E3">
              <w:t>9900200000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200,0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Иные бюджетные ассигнования</w:t>
            </w:r>
          </w:p>
        </w:tc>
        <w:tc>
          <w:tcPr>
            <w:tcW w:w="1701" w:type="dxa"/>
            <w:vAlign w:val="center"/>
          </w:tcPr>
          <w:p w:rsidR="002D74BB" w:rsidRPr="005D15E3" w:rsidRDefault="002D74BB" w:rsidP="005D15E3">
            <w:pPr>
              <w:jc w:val="center"/>
              <w:outlineLvl w:val="6"/>
            </w:pPr>
            <w:r w:rsidRPr="005D15E3">
              <w:t>9900200000</w:t>
            </w:r>
          </w:p>
        </w:tc>
        <w:tc>
          <w:tcPr>
            <w:tcW w:w="1080" w:type="dxa"/>
            <w:vAlign w:val="center"/>
          </w:tcPr>
          <w:p w:rsidR="002D74BB" w:rsidRPr="005D15E3" w:rsidRDefault="002D74BB" w:rsidP="005D15E3">
            <w:pPr>
              <w:jc w:val="center"/>
              <w:outlineLvl w:val="6"/>
            </w:pPr>
            <w:r w:rsidRPr="005D15E3">
              <w:t>800</w:t>
            </w:r>
          </w:p>
        </w:tc>
        <w:tc>
          <w:tcPr>
            <w:tcW w:w="1620" w:type="dxa"/>
            <w:vAlign w:val="center"/>
          </w:tcPr>
          <w:p w:rsidR="002D74BB" w:rsidRPr="005D15E3" w:rsidRDefault="002D74BB" w:rsidP="005D15E3">
            <w:pPr>
              <w:jc w:val="right"/>
              <w:outlineLvl w:val="6"/>
            </w:pPr>
            <w:r w:rsidRPr="005D15E3">
              <w:t>200,0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Расходы на организацию награждения граждан, коллективов и организаций за вклад в развитие района</w:t>
            </w:r>
          </w:p>
        </w:tc>
        <w:tc>
          <w:tcPr>
            <w:tcW w:w="1701" w:type="dxa"/>
            <w:vAlign w:val="center"/>
          </w:tcPr>
          <w:p w:rsidR="002D74BB" w:rsidRPr="005D15E3" w:rsidRDefault="002D74BB" w:rsidP="005D15E3">
            <w:pPr>
              <w:jc w:val="center"/>
              <w:outlineLvl w:val="0"/>
            </w:pPr>
            <w:r w:rsidRPr="005D15E3">
              <w:t>9900300000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250,0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9900300000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250,0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2D74BB" w:rsidRPr="005D15E3" w:rsidRDefault="002D74BB" w:rsidP="005D15E3">
            <w:pPr>
              <w:jc w:val="center"/>
              <w:outlineLvl w:val="0"/>
            </w:pPr>
            <w:r w:rsidRPr="005D15E3">
              <w:t>9900451200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8,0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Закупка товаров, работ и услуг для обеспечения государственных (муниципальных) нужд</w:t>
            </w:r>
          </w:p>
        </w:tc>
        <w:tc>
          <w:tcPr>
            <w:tcW w:w="1701" w:type="dxa"/>
            <w:vAlign w:val="center"/>
          </w:tcPr>
          <w:p w:rsidR="002D74BB" w:rsidRPr="005D15E3" w:rsidRDefault="002D74BB" w:rsidP="005D15E3">
            <w:pPr>
              <w:jc w:val="center"/>
              <w:outlineLvl w:val="6"/>
            </w:pPr>
            <w:r w:rsidRPr="005D15E3">
              <w:t>9900451200</w:t>
            </w:r>
          </w:p>
        </w:tc>
        <w:tc>
          <w:tcPr>
            <w:tcW w:w="1080" w:type="dxa"/>
            <w:vAlign w:val="center"/>
          </w:tcPr>
          <w:p w:rsidR="002D74BB" w:rsidRPr="005D15E3" w:rsidRDefault="002D74BB" w:rsidP="005D15E3">
            <w:pPr>
              <w:jc w:val="center"/>
              <w:outlineLvl w:val="6"/>
            </w:pPr>
            <w:r w:rsidRPr="005D15E3">
              <w:t>200</w:t>
            </w:r>
          </w:p>
        </w:tc>
        <w:tc>
          <w:tcPr>
            <w:tcW w:w="1620" w:type="dxa"/>
            <w:vAlign w:val="center"/>
          </w:tcPr>
          <w:p w:rsidR="002D74BB" w:rsidRPr="005D15E3" w:rsidRDefault="002D74BB" w:rsidP="005D15E3">
            <w:pPr>
              <w:jc w:val="right"/>
              <w:outlineLvl w:val="6"/>
            </w:pPr>
            <w:r w:rsidRPr="005D15E3">
              <w:t>8,0</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Расходы на взносы в организации по взаимодействию муниципальных образований</w:t>
            </w:r>
          </w:p>
        </w:tc>
        <w:tc>
          <w:tcPr>
            <w:tcW w:w="1701" w:type="dxa"/>
            <w:vAlign w:val="center"/>
          </w:tcPr>
          <w:p w:rsidR="002D74BB" w:rsidRPr="005D15E3" w:rsidRDefault="002D74BB" w:rsidP="005D15E3">
            <w:pPr>
              <w:jc w:val="center"/>
              <w:outlineLvl w:val="0"/>
            </w:pPr>
            <w:r w:rsidRPr="005D15E3">
              <w:t>9900500000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217,4</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Иные бюджетные ассигнования</w:t>
            </w:r>
          </w:p>
        </w:tc>
        <w:tc>
          <w:tcPr>
            <w:tcW w:w="1701" w:type="dxa"/>
            <w:vAlign w:val="center"/>
          </w:tcPr>
          <w:p w:rsidR="002D74BB" w:rsidRPr="005D15E3" w:rsidRDefault="002D74BB" w:rsidP="005D15E3">
            <w:pPr>
              <w:jc w:val="center"/>
              <w:outlineLvl w:val="6"/>
            </w:pPr>
            <w:r w:rsidRPr="005D15E3">
              <w:t>9900500000</w:t>
            </w:r>
          </w:p>
        </w:tc>
        <w:tc>
          <w:tcPr>
            <w:tcW w:w="1080" w:type="dxa"/>
            <w:vAlign w:val="center"/>
          </w:tcPr>
          <w:p w:rsidR="002D74BB" w:rsidRPr="005D15E3" w:rsidRDefault="002D74BB" w:rsidP="005D15E3">
            <w:pPr>
              <w:jc w:val="center"/>
              <w:outlineLvl w:val="6"/>
            </w:pPr>
            <w:r w:rsidRPr="005D15E3">
              <w:t>800</w:t>
            </w:r>
          </w:p>
        </w:tc>
        <w:tc>
          <w:tcPr>
            <w:tcW w:w="1620" w:type="dxa"/>
            <w:vAlign w:val="center"/>
          </w:tcPr>
          <w:p w:rsidR="002D74BB" w:rsidRPr="005D15E3" w:rsidRDefault="002D74BB" w:rsidP="005D15E3">
            <w:pPr>
              <w:jc w:val="right"/>
              <w:outlineLvl w:val="6"/>
            </w:pPr>
            <w:r w:rsidRPr="005D15E3">
              <w:t>217,4</w:t>
            </w:r>
          </w:p>
        </w:tc>
      </w:tr>
      <w:tr w:rsidR="002D74BB" w:rsidRPr="005D15E3" w:rsidTr="005D15E3">
        <w:trPr>
          <w:cantSplit/>
          <w:jc w:val="center"/>
        </w:trPr>
        <w:tc>
          <w:tcPr>
            <w:tcW w:w="5387" w:type="dxa"/>
            <w:vAlign w:val="center"/>
          </w:tcPr>
          <w:p w:rsidR="002D74BB" w:rsidRPr="005D15E3" w:rsidRDefault="002D74BB" w:rsidP="005D15E3">
            <w:pPr>
              <w:outlineLvl w:val="0"/>
            </w:pPr>
            <w:r w:rsidRPr="005D15E3">
              <w:t>Возмещение специалистам-победителям в федеральной программе «Земский учитель» расходов за аренду (наем) жилого помещения на территории муниципального образования «Молчановский район»</w:t>
            </w:r>
          </w:p>
        </w:tc>
        <w:tc>
          <w:tcPr>
            <w:tcW w:w="1701" w:type="dxa"/>
            <w:vAlign w:val="center"/>
          </w:tcPr>
          <w:p w:rsidR="002D74BB" w:rsidRPr="005D15E3" w:rsidRDefault="002D74BB" w:rsidP="005D15E3">
            <w:pPr>
              <w:jc w:val="center"/>
              <w:outlineLvl w:val="0"/>
            </w:pPr>
            <w:r w:rsidRPr="005D15E3">
              <w:t>9900600000</w:t>
            </w:r>
          </w:p>
        </w:tc>
        <w:tc>
          <w:tcPr>
            <w:tcW w:w="1080" w:type="dxa"/>
            <w:vAlign w:val="center"/>
          </w:tcPr>
          <w:p w:rsidR="002D74BB" w:rsidRPr="005D15E3" w:rsidRDefault="002D74BB" w:rsidP="005D15E3">
            <w:pPr>
              <w:jc w:val="center"/>
              <w:outlineLvl w:val="0"/>
            </w:pPr>
            <w:r w:rsidRPr="005D15E3">
              <w:t> </w:t>
            </w:r>
          </w:p>
        </w:tc>
        <w:tc>
          <w:tcPr>
            <w:tcW w:w="1620" w:type="dxa"/>
            <w:vAlign w:val="center"/>
          </w:tcPr>
          <w:p w:rsidR="002D74BB" w:rsidRPr="005D15E3" w:rsidRDefault="002D74BB" w:rsidP="005D15E3">
            <w:pPr>
              <w:jc w:val="right"/>
              <w:outlineLvl w:val="0"/>
            </w:pPr>
            <w:r w:rsidRPr="005D15E3">
              <w:t>100,0</w:t>
            </w:r>
          </w:p>
        </w:tc>
      </w:tr>
      <w:tr w:rsidR="002D74BB" w:rsidRPr="005D15E3" w:rsidTr="005D15E3">
        <w:trPr>
          <w:cantSplit/>
          <w:jc w:val="center"/>
        </w:trPr>
        <w:tc>
          <w:tcPr>
            <w:tcW w:w="5387" w:type="dxa"/>
            <w:vAlign w:val="center"/>
          </w:tcPr>
          <w:p w:rsidR="002D74BB" w:rsidRPr="005D15E3" w:rsidRDefault="002D74BB" w:rsidP="005D15E3">
            <w:pPr>
              <w:outlineLvl w:val="6"/>
            </w:pPr>
            <w:r w:rsidRPr="005D15E3">
              <w:t>Предоставление субсидий бюджетным, автономным учреждениям и иным некоммерческим организациям</w:t>
            </w:r>
          </w:p>
        </w:tc>
        <w:tc>
          <w:tcPr>
            <w:tcW w:w="1701" w:type="dxa"/>
            <w:vAlign w:val="center"/>
          </w:tcPr>
          <w:p w:rsidR="002D74BB" w:rsidRPr="005D15E3" w:rsidRDefault="002D74BB" w:rsidP="005D15E3">
            <w:pPr>
              <w:jc w:val="center"/>
              <w:outlineLvl w:val="6"/>
            </w:pPr>
            <w:r w:rsidRPr="005D15E3">
              <w:t>9900600000</w:t>
            </w:r>
          </w:p>
        </w:tc>
        <w:tc>
          <w:tcPr>
            <w:tcW w:w="1080" w:type="dxa"/>
            <w:vAlign w:val="center"/>
          </w:tcPr>
          <w:p w:rsidR="002D74BB" w:rsidRPr="005D15E3" w:rsidRDefault="002D74BB" w:rsidP="005D15E3">
            <w:pPr>
              <w:jc w:val="center"/>
              <w:outlineLvl w:val="6"/>
            </w:pPr>
            <w:r w:rsidRPr="005D15E3">
              <w:t>600</w:t>
            </w:r>
          </w:p>
        </w:tc>
        <w:tc>
          <w:tcPr>
            <w:tcW w:w="1620" w:type="dxa"/>
            <w:vAlign w:val="center"/>
          </w:tcPr>
          <w:p w:rsidR="002D74BB" w:rsidRPr="005D15E3" w:rsidRDefault="002D74BB" w:rsidP="005D15E3">
            <w:pPr>
              <w:jc w:val="right"/>
              <w:outlineLvl w:val="6"/>
            </w:pPr>
            <w:r w:rsidRPr="005D15E3">
              <w:t>100,0</w:t>
            </w:r>
          </w:p>
        </w:tc>
      </w:tr>
    </w:tbl>
    <w:p w:rsidR="002D74BB" w:rsidRPr="00A90895" w:rsidRDefault="002D74BB" w:rsidP="00A90895">
      <w:pPr>
        <w:ind w:firstLine="720"/>
        <w:jc w:val="both"/>
        <w:rPr>
          <w:sz w:val="28"/>
          <w:szCs w:val="28"/>
        </w:rPr>
      </w:pPr>
    </w:p>
    <w:p w:rsidR="002D74BB" w:rsidRPr="00A90895" w:rsidRDefault="002D74BB" w:rsidP="00A90895">
      <w:pPr>
        <w:ind w:firstLine="720"/>
        <w:jc w:val="both"/>
        <w:rPr>
          <w:sz w:val="28"/>
          <w:szCs w:val="28"/>
        </w:rPr>
      </w:pPr>
    </w:p>
    <w:p w:rsidR="002D74BB" w:rsidRPr="00A90895" w:rsidRDefault="002D74BB" w:rsidP="00A90895">
      <w:pPr>
        <w:ind w:firstLine="720"/>
        <w:jc w:val="both"/>
        <w:rPr>
          <w:sz w:val="28"/>
          <w:szCs w:val="28"/>
        </w:rPr>
      </w:pPr>
    </w:p>
    <w:p w:rsidR="002D74BB" w:rsidRPr="00A90895" w:rsidRDefault="002D74BB" w:rsidP="00A90895">
      <w:pPr>
        <w:ind w:left="142"/>
        <w:rPr>
          <w:sz w:val="26"/>
          <w:szCs w:val="26"/>
        </w:rPr>
      </w:pPr>
      <w:r w:rsidRPr="00A90895">
        <w:rPr>
          <w:rStyle w:val="fontstyle01"/>
          <w:sz w:val="26"/>
          <w:szCs w:val="26"/>
        </w:rPr>
        <w:t xml:space="preserve">Председатель Думы </w:t>
      </w:r>
      <w:r>
        <w:rPr>
          <w:rStyle w:val="fontstyle01"/>
          <w:sz w:val="26"/>
          <w:szCs w:val="26"/>
        </w:rPr>
        <w:t xml:space="preserve">Молчановского района                                                       </w:t>
      </w:r>
      <w:r w:rsidRPr="00A90895">
        <w:rPr>
          <w:rStyle w:val="fontstyle01"/>
          <w:sz w:val="26"/>
          <w:szCs w:val="26"/>
        </w:rPr>
        <w:t>С.В. Меньшова</w:t>
      </w:r>
    </w:p>
    <w:p w:rsidR="002D74BB" w:rsidRPr="00FD0D0E" w:rsidRDefault="002D74BB" w:rsidP="00A90895">
      <w:pPr>
        <w:rPr>
          <w:sz w:val="28"/>
          <w:szCs w:val="28"/>
        </w:rPr>
      </w:pPr>
    </w:p>
    <w:p w:rsidR="002D74BB" w:rsidRPr="00FD0D0E" w:rsidRDefault="002D74BB" w:rsidP="00A90895">
      <w:pPr>
        <w:rPr>
          <w:sz w:val="28"/>
          <w:szCs w:val="28"/>
        </w:rPr>
      </w:pPr>
    </w:p>
    <w:p w:rsidR="002D74BB" w:rsidRPr="00FD0D0E" w:rsidRDefault="002D74BB" w:rsidP="00A90895">
      <w:pPr>
        <w:rPr>
          <w:sz w:val="28"/>
          <w:szCs w:val="28"/>
        </w:rPr>
      </w:pPr>
    </w:p>
    <w:p w:rsidR="002D74BB" w:rsidRPr="00A90895" w:rsidRDefault="002D74BB" w:rsidP="00A90895">
      <w:pPr>
        <w:ind w:left="142"/>
        <w:rPr>
          <w:sz w:val="28"/>
          <w:szCs w:val="28"/>
        </w:rPr>
      </w:pPr>
      <w:r w:rsidRPr="00A90895">
        <w:rPr>
          <w:rStyle w:val="fontstyle01"/>
          <w:sz w:val="26"/>
          <w:szCs w:val="26"/>
        </w:rPr>
        <w:t>Г</w:t>
      </w:r>
      <w:r>
        <w:rPr>
          <w:rStyle w:val="fontstyle01"/>
          <w:sz w:val="26"/>
          <w:szCs w:val="26"/>
        </w:rPr>
        <w:t xml:space="preserve">лава Молчановского района                                                                                 </w:t>
      </w:r>
      <w:r w:rsidRPr="00A90895">
        <w:rPr>
          <w:rStyle w:val="fontstyle01"/>
          <w:sz w:val="26"/>
          <w:szCs w:val="26"/>
        </w:rPr>
        <w:t>Ю.Ю. Сальков</w:t>
      </w:r>
    </w:p>
    <w:p w:rsidR="002D74BB" w:rsidRPr="00A90895" w:rsidRDefault="002D74BB" w:rsidP="00A90895">
      <w:pPr>
        <w:spacing w:after="200" w:line="276" w:lineRule="auto"/>
        <w:rPr>
          <w:sz w:val="26"/>
          <w:szCs w:val="26"/>
        </w:rPr>
      </w:pPr>
      <w:r w:rsidRPr="00A90895">
        <w:rPr>
          <w:sz w:val="26"/>
          <w:szCs w:val="26"/>
        </w:rPr>
        <w:br w:type="page"/>
      </w:r>
    </w:p>
    <w:p w:rsidR="002D74BB" w:rsidRPr="00A90895" w:rsidRDefault="002D74BB" w:rsidP="00A90895">
      <w:pPr>
        <w:pStyle w:val="Heading1"/>
        <w:ind w:firstLine="5103"/>
      </w:pPr>
      <w:r w:rsidRPr="00A90895">
        <w:t xml:space="preserve">Приложение </w:t>
      </w:r>
      <w:r>
        <w:t>7.1</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675A70">
      <w:pPr>
        <w:ind w:left="5103"/>
        <w:rPr>
          <w:sz w:val="26"/>
          <w:szCs w:val="26"/>
        </w:rPr>
      </w:pPr>
      <w:r w:rsidRPr="00A90895">
        <w:rPr>
          <w:sz w:val="26"/>
          <w:szCs w:val="26"/>
        </w:rPr>
        <w:t>год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675A70">
      <w:pPr>
        <w:ind w:left="5103"/>
        <w:rPr>
          <w:bCs/>
          <w:sz w:val="26"/>
          <w:szCs w:val="26"/>
        </w:rPr>
      </w:pP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Распределение бюджетных ассигнований бюджета муниципального</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образования «Молчановский район» по целевым статьям (муниципальным</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программам муниципального образования «Молчановский район» и</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непрограммным направлениям деятельности), группам видов расходов</w:t>
      </w:r>
    </w:p>
    <w:p w:rsidR="002D74BB"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классификации расходов бюджетов на плановый период 202</w:t>
      </w:r>
      <w:r>
        <w:rPr>
          <w:rFonts w:ascii="TimesNewRoman" w:hAnsi="TimesNewRoman"/>
          <w:color w:val="000000"/>
          <w:sz w:val="26"/>
          <w:szCs w:val="26"/>
        </w:rPr>
        <w:t>5</w:t>
      </w:r>
      <w:r w:rsidRPr="00A90895">
        <w:rPr>
          <w:rFonts w:ascii="TimesNewRoman" w:hAnsi="TimesNewRoman"/>
          <w:color w:val="000000"/>
          <w:sz w:val="26"/>
          <w:szCs w:val="26"/>
        </w:rPr>
        <w:t xml:space="preserve"> и 202</w:t>
      </w:r>
      <w:r>
        <w:rPr>
          <w:rFonts w:ascii="TimesNewRoman" w:hAnsi="TimesNewRoman"/>
          <w:color w:val="000000"/>
          <w:sz w:val="26"/>
          <w:szCs w:val="26"/>
        </w:rPr>
        <w:t>6</w:t>
      </w:r>
      <w:r w:rsidRPr="00A90895">
        <w:rPr>
          <w:rFonts w:ascii="TimesNewRoman" w:hAnsi="TimesNewRoman"/>
          <w:color w:val="000000"/>
          <w:sz w:val="26"/>
          <w:szCs w:val="26"/>
        </w:rPr>
        <w:t xml:space="preserve"> годов</w:t>
      </w:r>
    </w:p>
    <w:p w:rsidR="002D74BB" w:rsidRPr="00A90895" w:rsidRDefault="002D74BB" w:rsidP="00A90895">
      <w:pPr>
        <w:jc w:val="center"/>
        <w:rPr>
          <w:rFonts w:ascii="TimesNewRoman" w:hAnsi="TimesNewRoman"/>
          <w:color w:val="000000"/>
          <w:sz w:val="26"/>
          <w:szCs w:val="26"/>
        </w:rPr>
      </w:pPr>
    </w:p>
    <w:p w:rsidR="002D74BB" w:rsidRPr="00A90895" w:rsidRDefault="002D74BB" w:rsidP="00375B37">
      <w:pPr>
        <w:ind w:right="566"/>
        <w:jc w:val="right"/>
        <w:rPr>
          <w:bCs/>
          <w:sz w:val="26"/>
          <w:szCs w:val="26"/>
        </w:rPr>
      </w:pPr>
      <w:r>
        <w:rPr>
          <w:bCs/>
          <w:sz w:val="26"/>
          <w:szCs w:val="26"/>
        </w:rPr>
        <w:t>тыс. рублей</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1843"/>
        <w:gridCol w:w="1080"/>
        <w:gridCol w:w="1472"/>
        <w:gridCol w:w="1417"/>
      </w:tblGrid>
      <w:tr w:rsidR="002D74BB" w:rsidRPr="003E23CD" w:rsidTr="003E23CD">
        <w:trPr>
          <w:cantSplit/>
          <w:tblHeader/>
          <w:jc w:val="center"/>
        </w:trPr>
        <w:tc>
          <w:tcPr>
            <w:tcW w:w="3681" w:type="dxa"/>
            <w:vMerge w:val="restart"/>
            <w:vAlign w:val="center"/>
          </w:tcPr>
          <w:p w:rsidR="002D74BB" w:rsidRPr="003E23CD" w:rsidRDefault="002D74BB" w:rsidP="003E23CD">
            <w:pPr>
              <w:spacing w:line="259" w:lineRule="auto"/>
              <w:jc w:val="center"/>
              <w:rPr>
                <w:b/>
                <w:bCs/>
                <w:lang w:eastAsia="en-US"/>
              </w:rPr>
            </w:pPr>
            <w:r w:rsidRPr="003E23CD">
              <w:rPr>
                <w:b/>
                <w:bCs/>
                <w:lang w:eastAsia="en-US"/>
              </w:rPr>
              <w:t>Наименование</w:t>
            </w:r>
          </w:p>
        </w:tc>
        <w:tc>
          <w:tcPr>
            <w:tcW w:w="1843" w:type="dxa"/>
            <w:vMerge w:val="restart"/>
            <w:vAlign w:val="center"/>
          </w:tcPr>
          <w:p w:rsidR="002D74BB" w:rsidRPr="003E23CD" w:rsidRDefault="002D74BB" w:rsidP="003E23CD">
            <w:pPr>
              <w:spacing w:line="259" w:lineRule="auto"/>
              <w:jc w:val="center"/>
              <w:rPr>
                <w:b/>
                <w:bCs/>
                <w:lang w:eastAsia="en-US"/>
              </w:rPr>
            </w:pPr>
            <w:r w:rsidRPr="003E23CD">
              <w:rPr>
                <w:b/>
                <w:bCs/>
                <w:lang w:eastAsia="en-US"/>
              </w:rPr>
              <w:t>ЦСР</w:t>
            </w:r>
          </w:p>
        </w:tc>
        <w:tc>
          <w:tcPr>
            <w:tcW w:w="1080" w:type="dxa"/>
            <w:vMerge w:val="restart"/>
            <w:vAlign w:val="center"/>
          </w:tcPr>
          <w:p w:rsidR="002D74BB" w:rsidRPr="003E23CD" w:rsidRDefault="002D74BB" w:rsidP="003E23CD">
            <w:pPr>
              <w:spacing w:line="259" w:lineRule="auto"/>
              <w:jc w:val="center"/>
              <w:rPr>
                <w:b/>
                <w:bCs/>
                <w:lang w:eastAsia="en-US"/>
              </w:rPr>
            </w:pPr>
            <w:r w:rsidRPr="003E23CD">
              <w:rPr>
                <w:b/>
                <w:bCs/>
                <w:lang w:eastAsia="en-US"/>
              </w:rPr>
              <w:t>ВР</w:t>
            </w:r>
          </w:p>
        </w:tc>
        <w:tc>
          <w:tcPr>
            <w:tcW w:w="2889" w:type="dxa"/>
            <w:gridSpan w:val="2"/>
            <w:vAlign w:val="center"/>
          </w:tcPr>
          <w:p w:rsidR="002D74BB" w:rsidRPr="003E23CD" w:rsidRDefault="002D74BB" w:rsidP="003E23CD">
            <w:pPr>
              <w:spacing w:line="259" w:lineRule="auto"/>
              <w:jc w:val="center"/>
              <w:rPr>
                <w:b/>
                <w:bCs/>
                <w:lang w:eastAsia="en-US"/>
              </w:rPr>
            </w:pPr>
            <w:r w:rsidRPr="003E23CD">
              <w:rPr>
                <w:b/>
                <w:color w:val="000000"/>
                <w:lang w:eastAsia="en-US"/>
              </w:rPr>
              <w:t>Сумма</w:t>
            </w:r>
          </w:p>
        </w:tc>
      </w:tr>
      <w:tr w:rsidR="002D74BB" w:rsidRPr="003E23CD" w:rsidTr="003E23CD">
        <w:trPr>
          <w:cantSplit/>
          <w:tblHeader/>
          <w:jc w:val="center"/>
        </w:trPr>
        <w:tc>
          <w:tcPr>
            <w:tcW w:w="3681" w:type="dxa"/>
            <w:vMerge/>
            <w:vAlign w:val="center"/>
          </w:tcPr>
          <w:p w:rsidR="002D74BB" w:rsidRPr="003E23CD" w:rsidRDefault="002D74BB" w:rsidP="003E23CD">
            <w:pPr>
              <w:jc w:val="center"/>
            </w:pPr>
          </w:p>
        </w:tc>
        <w:tc>
          <w:tcPr>
            <w:tcW w:w="1843" w:type="dxa"/>
            <w:vMerge/>
            <w:vAlign w:val="center"/>
          </w:tcPr>
          <w:p w:rsidR="002D74BB" w:rsidRPr="003E23CD" w:rsidRDefault="002D74BB" w:rsidP="003E23CD">
            <w:pPr>
              <w:jc w:val="center"/>
            </w:pPr>
          </w:p>
        </w:tc>
        <w:tc>
          <w:tcPr>
            <w:tcW w:w="1080" w:type="dxa"/>
            <w:vMerge/>
            <w:vAlign w:val="center"/>
          </w:tcPr>
          <w:p w:rsidR="002D74BB" w:rsidRPr="003E23CD" w:rsidRDefault="002D74BB" w:rsidP="003E23CD">
            <w:pPr>
              <w:jc w:val="center"/>
            </w:pPr>
          </w:p>
        </w:tc>
        <w:tc>
          <w:tcPr>
            <w:tcW w:w="1472" w:type="dxa"/>
            <w:vAlign w:val="center"/>
          </w:tcPr>
          <w:p w:rsidR="002D74BB" w:rsidRPr="003E23CD" w:rsidRDefault="002D74BB" w:rsidP="003E23CD">
            <w:pPr>
              <w:spacing w:line="259" w:lineRule="auto"/>
              <w:jc w:val="center"/>
              <w:rPr>
                <w:b/>
                <w:color w:val="000000"/>
                <w:lang w:eastAsia="en-US"/>
              </w:rPr>
            </w:pPr>
            <w:r w:rsidRPr="003E23CD">
              <w:rPr>
                <w:b/>
                <w:color w:val="000000"/>
                <w:lang w:eastAsia="en-US"/>
              </w:rPr>
              <w:t>2025 год</w:t>
            </w:r>
          </w:p>
        </w:tc>
        <w:tc>
          <w:tcPr>
            <w:tcW w:w="1417" w:type="dxa"/>
            <w:vAlign w:val="center"/>
          </w:tcPr>
          <w:p w:rsidR="002D74BB" w:rsidRPr="003E23CD" w:rsidRDefault="002D74BB" w:rsidP="003E23CD">
            <w:pPr>
              <w:spacing w:line="259" w:lineRule="auto"/>
              <w:jc w:val="center"/>
              <w:rPr>
                <w:b/>
                <w:color w:val="000000"/>
                <w:lang w:eastAsia="en-US"/>
              </w:rPr>
            </w:pPr>
            <w:r w:rsidRPr="003E23CD">
              <w:rPr>
                <w:b/>
                <w:color w:val="000000"/>
                <w:lang w:eastAsia="en-US"/>
              </w:rPr>
              <w:t>2026 год</w:t>
            </w:r>
          </w:p>
        </w:tc>
      </w:tr>
      <w:tr w:rsidR="002D74BB" w:rsidRPr="003E23CD" w:rsidTr="003E23CD">
        <w:trPr>
          <w:cantSplit/>
          <w:jc w:val="center"/>
        </w:trPr>
        <w:tc>
          <w:tcPr>
            <w:tcW w:w="3681" w:type="dxa"/>
            <w:noWrap/>
            <w:vAlign w:val="bottom"/>
          </w:tcPr>
          <w:p w:rsidR="002D74BB" w:rsidRPr="003E23CD" w:rsidRDefault="002D74BB" w:rsidP="003E23CD">
            <w:pPr>
              <w:rPr>
                <w:b/>
                <w:bCs/>
              </w:rPr>
            </w:pPr>
            <w:r w:rsidRPr="003E23CD">
              <w:rPr>
                <w:b/>
                <w:bCs/>
              </w:rPr>
              <w:t>Всего расходов</w:t>
            </w:r>
          </w:p>
        </w:tc>
        <w:tc>
          <w:tcPr>
            <w:tcW w:w="1843" w:type="dxa"/>
            <w:noWrap/>
            <w:vAlign w:val="bottom"/>
          </w:tcPr>
          <w:p w:rsidR="002D74BB" w:rsidRPr="003E23CD" w:rsidRDefault="002D74BB" w:rsidP="003E23CD">
            <w:pPr>
              <w:jc w:val="center"/>
              <w:rPr>
                <w:b/>
                <w:bCs/>
              </w:rPr>
            </w:pPr>
            <w:r w:rsidRPr="003E23CD">
              <w:rPr>
                <w:b/>
                <w:bCs/>
              </w:rPr>
              <w:t> </w:t>
            </w:r>
          </w:p>
        </w:tc>
        <w:tc>
          <w:tcPr>
            <w:tcW w:w="1080" w:type="dxa"/>
            <w:noWrap/>
            <w:vAlign w:val="bottom"/>
          </w:tcPr>
          <w:p w:rsidR="002D74BB" w:rsidRPr="003E23CD" w:rsidRDefault="002D74BB" w:rsidP="003E23CD">
            <w:pPr>
              <w:jc w:val="center"/>
              <w:rPr>
                <w:b/>
                <w:bCs/>
              </w:rPr>
            </w:pPr>
            <w:r w:rsidRPr="003E23CD">
              <w:rPr>
                <w:b/>
                <w:bCs/>
              </w:rPr>
              <w:t> </w:t>
            </w:r>
          </w:p>
        </w:tc>
        <w:tc>
          <w:tcPr>
            <w:tcW w:w="1472" w:type="dxa"/>
            <w:noWrap/>
            <w:vAlign w:val="bottom"/>
          </w:tcPr>
          <w:p w:rsidR="002D74BB" w:rsidRPr="003E23CD" w:rsidRDefault="002D74BB" w:rsidP="003E23CD">
            <w:pPr>
              <w:jc w:val="right"/>
              <w:rPr>
                <w:b/>
                <w:bCs/>
              </w:rPr>
            </w:pPr>
            <w:r w:rsidRPr="003E23CD">
              <w:rPr>
                <w:b/>
                <w:bCs/>
              </w:rPr>
              <w:t>669 283,2</w:t>
            </w:r>
          </w:p>
        </w:tc>
        <w:tc>
          <w:tcPr>
            <w:tcW w:w="1417" w:type="dxa"/>
            <w:noWrap/>
            <w:vAlign w:val="bottom"/>
          </w:tcPr>
          <w:p w:rsidR="002D74BB" w:rsidRPr="003E23CD" w:rsidRDefault="002D74BB" w:rsidP="003E23CD">
            <w:pPr>
              <w:jc w:val="right"/>
              <w:rPr>
                <w:b/>
                <w:bCs/>
              </w:rPr>
            </w:pPr>
            <w:r w:rsidRPr="003E23CD">
              <w:rPr>
                <w:b/>
                <w:bCs/>
              </w:rPr>
              <w:t>663 114,0</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Муниципальная программа «Создание условий для устойчивого экономического развития Молчановского района на 2022-2029 годы»</w:t>
            </w:r>
          </w:p>
        </w:tc>
        <w:tc>
          <w:tcPr>
            <w:tcW w:w="1843" w:type="dxa"/>
            <w:vAlign w:val="center"/>
          </w:tcPr>
          <w:p w:rsidR="002D74BB" w:rsidRPr="003E23CD" w:rsidRDefault="002D74BB" w:rsidP="003E23CD">
            <w:pPr>
              <w:jc w:val="center"/>
              <w:rPr>
                <w:b/>
                <w:bCs/>
              </w:rPr>
            </w:pPr>
            <w:r w:rsidRPr="003E23CD">
              <w:rPr>
                <w:b/>
                <w:bCs/>
              </w:rPr>
              <w:t>0100000000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13 308,3</w:t>
            </w:r>
          </w:p>
        </w:tc>
        <w:tc>
          <w:tcPr>
            <w:tcW w:w="1417" w:type="dxa"/>
            <w:vAlign w:val="center"/>
          </w:tcPr>
          <w:p w:rsidR="002D74BB" w:rsidRPr="003E23CD" w:rsidRDefault="002D74BB" w:rsidP="003E23CD">
            <w:pPr>
              <w:jc w:val="right"/>
              <w:rPr>
                <w:b/>
                <w:bCs/>
              </w:rPr>
            </w:pPr>
            <w:r w:rsidRPr="003E23CD">
              <w:rPr>
                <w:b/>
                <w:bCs/>
              </w:rPr>
              <w:t>13 132,3</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«Развитие сельскохозяйственного производства на территории Молчановского района»</w:t>
            </w:r>
          </w:p>
        </w:tc>
        <w:tc>
          <w:tcPr>
            <w:tcW w:w="1843" w:type="dxa"/>
            <w:vAlign w:val="center"/>
          </w:tcPr>
          <w:p w:rsidR="002D74BB" w:rsidRPr="003E23CD" w:rsidRDefault="002D74BB" w:rsidP="003E23CD">
            <w:pPr>
              <w:jc w:val="center"/>
              <w:outlineLvl w:val="0"/>
            </w:pPr>
            <w:r w:rsidRPr="003E23CD">
              <w:t>0110000000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4 393,1</w:t>
            </w:r>
          </w:p>
        </w:tc>
        <w:tc>
          <w:tcPr>
            <w:tcW w:w="1417" w:type="dxa"/>
            <w:vAlign w:val="center"/>
          </w:tcPr>
          <w:p w:rsidR="002D74BB" w:rsidRPr="003E23CD" w:rsidRDefault="002D74BB" w:rsidP="003E23CD">
            <w:pPr>
              <w:jc w:val="right"/>
              <w:outlineLvl w:val="0"/>
            </w:pPr>
            <w:r w:rsidRPr="003E23CD">
              <w:t>4 393,1</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Ведомственный проект «Поддержка малых форм хозяйствования»</w:t>
            </w:r>
          </w:p>
        </w:tc>
        <w:tc>
          <w:tcPr>
            <w:tcW w:w="1843" w:type="dxa"/>
            <w:vAlign w:val="center"/>
          </w:tcPr>
          <w:p w:rsidR="002D74BB" w:rsidRPr="003E23CD" w:rsidRDefault="002D74BB" w:rsidP="003E23CD">
            <w:pPr>
              <w:jc w:val="center"/>
              <w:outlineLvl w:val="1"/>
            </w:pPr>
            <w:r w:rsidRPr="003E23CD">
              <w:t>0115100000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4 393,1</w:t>
            </w:r>
          </w:p>
        </w:tc>
        <w:tc>
          <w:tcPr>
            <w:tcW w:w="1417" w:type="dxa"/>
            <w:vAlign w:val="center"/>
          </w:tcPr>
          <w:p w:rsidR="002D74BB" w:rsidRPr="003E23CD" w:rsidRDefault="002D74BB" w:rsidP="003E23CD">
            <w:pPr>
              <w:jc w:val="right"/>
              <w:outlineLvl w:val="1"/>
            </w:pPr>
            <w:r w:rsidRPr="003E23CD">
              <w:t>4 393,1</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Субсидии на возмещение части затрат гражданам, ведущим личное подсобное хозяйство, на содержание 2-х коров молочного направления</w:t>
            </w:r>
          </w:p>
        </w:tc>
        <w:tc>
          <w:tcPr>
            <w:tcW w:w="1843" w:type="dxa"/>
            <w:vAlign w:val="center"/>
          </w:tcPr>
          <w:p w:rsidR="002D74BB" w:rsidRPr="003E23CD" w:rsidRDefault="002D74BB" w:rsidP="003E23CD">
            <w:pPr>
              <w:jc w:val="center"/>
              <w:outlineLvl w:val="2"/>
            </w:pPr>
            <w:r w:rsidRPr="003E23CD">
              <w:t>0115100001</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150,0</w:t>
            </w:r>
          </w:p>
        </w:tc>
        <w:tc>
          <w:tcPr>
            <w:tcW w:w="1417" w:type="dxa"/>
            <w:vAlign w:val="center"/>
          </w:tcPr>
          <w:p w:rsidR="002D74BB" w:rsidRPr="003E23CD" w:rsidRDefault="002D74BB" w:rsidP="003E23CD">
            <w:pPr>
              <w:jc w:val="right"/>
              <w:outlineLvl w:val="2"/>
            </w:pPr>
            <w:r w:rsidRPr="003E23CD">
              <w:t>150,0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Иные бюджетные ассигнования</w:t>
            </w:r>
          </w:p>
        </w:tc>
        <w:tc>
          <w:tcPr>
            <w:tcW w:w="1843" w:type="dxa"/>
            <w:vAlign w:val="center"/>
          </w:tcPr>
          <w:p w:rsidR="002D74BB" w:rsidRPr="003E23CD" w:rsidRDefault="002D74BB" w:rsidP="003E23CD">
            <w:pPr>
              <w:jc w:val="center"/>
              <w:outlineLvl w:val="6"/>
            </w:pPr>
            <w:r w:rsidRPr="003E23CD">
              <w:t>0115100001</w:t>
            </w:r>
          </w:p>
        </w:tc>
        <w:tc>
          <w:tcPr>
            <w:tcW w:w="1080" w:type="dxa"/>
            <w:vAlign w:val="center"/>
          </w:tcPr>
          <w:p w:rsidR="002D74BB" w:rsidRPr="003E23CD" w:rsidRDefault="002D74BB" w:rsidP="003E23CD">
            <w:pPr>
              <w:jc w:val="center"/>
              <w:outlineLvl w:val="6"/>
            </w:pPr>
            <w:r w:rsidRPr="003E23CD">
              <w:t>800</w:t>
            </w:r>
          </w:p>
        </w:tc>
        <w:tc>
          <w:tcPr>
            <w:tcW w:w="1472" w:type="dxa"/>
            <w:vAlign w:val="center"/>
          </w:tcPr>
          <w:p w:rsidR="002D74BB" w:rsidRPr="003E23CD" w:rsidRDefault="002D74BB" w:rsidP="003E23CD">
            <w:pPr>
              <w:jc w:val="right"/>
              <w:outlineLvl w:val="6"/>
            </w:pPr>
            <w:r w:rsidRPr="003E23CD">
              <w:t>150,0</w:t>
            </w:r>
          </w:p>
        </w:tc>
        <w:tc>
          <w:tcPr>
            <w:tcW w:w="1417" w:type="dxa"/>
            <w:vAlign w:val="center"/>
          </w:tcPr>
          <w:p w:rsidR="002D74BB" w:rsidRPr="003E23CD" w:rsidRDefault="002D74BB" w:rsidP="003E23CD">
            <w:pPr>
              <w:jc w:val="right"/>
              <w:outlineLvl w:val="6"/>
            </w:pPr>
            <w:r w:rsidRPr="003E23CD">
              <w:t>150,0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Поддержка малых форм хозяйствования</w:t>
            </w:r>
          </w:p>
        </w:tc>
        <w:tc>
          <w:tcPr>
            <w:tcW w:w="1843" w:type="dxa"/>
            <w:vAlign w:val="center"/>
          </w:tcPr>
          <w:p w:rsidR="002D74BB" w:rsidRPr="003E23CD" w:rsidRDefault="002D74BB" w:rsidP="003E23CD">
            <w:pPr>
              <w:jc w:val="center"/>
              <w:outlineLvl w:val="2"/>
            </w:pPr>
            <w:r w:rsidRPr="003E23CD">
              <w:t>0115140200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2 238,6</w:t>
            </w:r>
          </w:p>
        </w:tc>
        <w:tc>
          <w:tcPr>
            <w:tcW w:w="1417" w:type="dxa"/>
            <w:vAlign w:val="center"/>
          </w:tcPr>
          <w:p w:rsidR="002D74BB" w:rsidRPr="003E23CD" w:rsidRDefault="002D74BB" w:rsidP="003E23CD">
            <w:pPr>
              <w:jc w:val="right"/>
              <w:outlineLvl w:val="2"/>
            </w:pPr>
            <w:r w:rsidRPr="003E23CD">
              <w:t>2 238,6</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0115140200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2 238,6</w:t>
            </w:r>
          </w:p>
        </w:tc>
        <w:tc>
          <w:tcPr>
            <w:tcW w:w="1417" w:type="dxa"/>
            <w:vAlign w:val="center"/>
          </w:tcPr>
          <w:p w:rsidR="002D74BB" w:rsidRPr="003E23CD" w:rsidRDefault="002D74BB" w:rsidP="003E23CD">
            <w:pPr>
              <w:jc w:val="right"/>
              <w:outlineLvl w:val="6"/>
            </w:pPr>
            <w:r w:rsidRPr="003E23CD">
              <w:t>2 238,6</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843" w:type="dxa"/>
            <w:vAlign w:val="center"/>
          </w:tcPr>
          <w:p w:rsidR="002D74BB" w:rsidRPr="003E23CD" w:rsidRDefault="002D74BB" w:rsidP="003E23CD">
            <w:pPr>
              <w:jc w:val="center"/>
              <w:outlineLvl w:val="2"/>
            </w:pPr>
            <w:r w:rsidRPr="003E23CD">
              <w:t>0115140420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bookmarkStart w:id="41" w:name="RANGE!F19"/>
            <w:bookmarkEnd w:id="41"/>
            <w:r w:rsidRPr="003E23CD">
              <w:t>2 004,5</w:t>
            </w:r>
          </w:p>
        </w:tc>
        <w:tc>
          <w:tcPr>
            <w:tcW w:w="1417" w:type="dxa"/>
            <w:vAlign w:val="center"/>
          </w:tcPr>
          <w:p w:rsidR="002D74BB" w:rsidRPr="003E23CD" w:rsidRDefault="002D74BB" w:rsidP="003E23CD">
            <w:pPr>
              <w:jc w:val="right"/>
              <w:outlineLvl w:val="2"/>
            </w:pPr>
            <w:r w:rsidRPr="003E23CD">
              <w:t>2 004,5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0115140420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1 822,3</w:t>
            </w:r>
          </w:p>
        </w:tc>
        <w:tc>
          <w:tcPr>
            <w:tcW w:w="1417" w:type="dxa"/>
            <w:vAlign w:val="center"/>
          </w:tcPr>
          <w:p w:rsidR="002D74BB" w:rsidRPr="003E23CD" w:rsidRDefault="002D74BB" w:rsidP="003E23CD">
            <w:pPr>
              <w:jc w:val="right"/>
              <w:outlineLvl w:val="6"/>
            </w:pPr>
            <w:r w:rsidRPr="003E23CD">
              <w:t>1 822,3</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0115140420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182,2</w:t>
            </w:r>
          </w:p>
        </w:tc>
        <w:tc>
          <w:tcPr>
            <w:tcW w:w="1417" w:type="dxa"/>
            <w:vAlign w:val="center"/>
          </w:tcPr>
          <w:p w:rsidR="002D74BB" w:rsidRPr="003E23CD" w:rsidRDefault="002D74BB" w:rsidP="003E23CD">
            <w:pPr>
              <w:jc w:val="right"/>
              <w:outlineLvl w:val="6"/>
            </w:pPr>
            <w:r w:rsidRPr="003E23CD">
              <w:t>182,2</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 «Комплексное развитие сельских территорий Молчановского района»</w:t>
            </w:r>
          </w:p>
        </w:tc>
        <w:tc>
          <w:tcPr>
            <w:tcW w:w="1843" w:type="dxa"/>
            <w:vAlign w:val="center"/>
          </w:tcPr>
          <w:p w:rsidR="002D74BB" w:rsidRPr="003E23CD" w:rsidRDefault="002D74BB" w:rsidP="003E23CD">
            <w:pPr>
              <w:jc w:val="center"/>
              <w:outlineLvl w:val="0"/>
            </w:pPr>
            <w:r w:rsidRPr="003E23CD">
              <w:t>0120000000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680,1</w:t>
            </w:r>
          </w:p>
        </w:tc>
        <w:tc>
          <w:tcPr>
            <w:tcW w:w="1417" w:type="dxa"/>
            <w:vAlign w:val="center"/>
          </w:tcPr>
          <w:p w:rsidR="002D74BB" w:rsidRPr="003E23CD" w:rsidRDefault="002D74BB" w:rsidP="003E23CD">
            <w:pPr>
              <w:jc w:val="right"/>
              <w:outlineLvl w:val="0"/>
            </w:pPr>
            <w:r w:rsidRPr="003E23CD">
              <w:t>534,6</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Ведомственный проект «Развитие жилищного строительства на сельских территориях и повышение уровня благоустройства домовладений»</w:t>
            </w:r>
          </w:p>
        </w:tc>
        <w:tc>
          <w:tcPr>
            <w:tcW w:w="1843" w:type="dxa"/>
            <w:vAlign w:val="center"/>
          </w:tcPr>
          <w:p w:rsidR="002D74BB" w:rsidRPr="003E23CD" w:rsidRDefault="002D74BB" w:rsidP="003E23CD">
            <w:pPr>
              <w:jc w:val="center"/>
              <w:outlineLvl w:val="1"/>
            </w:pPr>
            <w:r w:rsidRPr="003E23CD">
              <w:t>0125100000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395,1</w:t>
            </w:r>
          </w:p>
        </w:tc>
        <w:tc>
          <w:tcPr>
            <w:tcW w:w="1417" w:type="dxa"/>
            <w:vAlign w:val="center"/>
          </w:tcPr>
          <w:p w:rsidR="002D74BB" w:rsidRPr="003E23CD" w:rsidRDefault="002D74BB" w:rsidP="003E23CD">
            <w:pPr>
              <w:jc w:val="right"/>
              <w:outlineLvl w:val="1"/>
            </w:pPr>
            <w:r w:rsidRPr="003E23CD">
              <w:t>249,6</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комплексного развития сельских территорий</w:t>
            </w:r>
          </w:p>
        </w:tc>
        <w:tc>
          <w:tcPr>
            <w:tcW w:w="1843" w:type="dxa"/>
            <w:vAlign w:val="center"/>
          </w:tcPr>
          <w:p w:rsidR="002D74BB" w:rsidRPr="003E23CD" w:rsidRDefault="002D74BB" w:rsidP="003E23CD">
            <w:pPr>
              <w:jc w:val="center"/>
              <w:outlineLvl w:val="2"/>
            </w:pPr>
            <w:r w:rsidRPr="003E23CD">
              <w:t>01251S5766</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395,1</w:t>
            </w:r>
          </w:p>
        </w:tc>
        <w:tc>
          <w:tcPr>
            <w:tcW w:w="1417" w:type="dxa"/>
            <w:vAlign w:val="center"/>
          </w:tcPr>
          <w:p w:rsidR="002D74BB" w:rsidRPr="003E23CD" w:rsidRDefault="002D74BB" w:rsidP="003E23CD">
            <w:pPr>
              <w:jc w:val="right"/>
              <w:outlineLvl w:val="2"/>
            </w:pPr>
            <w:r w:rsidRPr="003E23CD">
              <w:t>249,6</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Социальное обеспечение и иные выплаты населению</w:t>
            </w:r>
          </w:p>
        </w:tc>
        <w:tc>
          <w:tcPr>
            <w:tcW w:w="1843" w:type="dxa"/>
            <w:vAlign w:val="center"/>
          </w:tcPr>
          <w:p w:rsidR="002D74BB" w:rsidRPr="003E23CD" w:rsidRDefault="002D74BB" w:rsidP="003E23CD">
            <w:pPr>
              <w:jc w:val="center"/>
              <w:outlineLvl w:val="6"/>
            </w:pPr>
            <w:r w:rsidRPr="003E23CD">
              <w:t>01251S5766</w:t>
            </w:r>
          </w:p>
        </w:tc>
        <w:tc>
          <w:tcPr>
            <w:tcW w:w="1080" w:type="dxa"/>
            <w:vAlign w:val="center"/>
          </w:tcPr>
          <w:p w:rsidR="002D74BB" w:rsidRPr="003E23CD" w:rsidRDefault="002D74BB" w:rsidP="003E23CD">
            <w:pPr>
              <w:jc w:val="center"/>
              <w:outlineLvl w:val="6"/>
            </w:pPr>
            <w:r w:rsidRPr="003E23CD">
              <w:t>300</w:t>
            </w:r>
          </w:p>
        </w:tc>
        <w:tc>
          <w:tcPr>
            <w:tcW w:w="1472" w:type="dxa"/>
            <w:vAlign w:val="center"/>
          </w:tcPr>
          <w:p w:rsidR="002D74BB" w:rsidRPr="003E23CD" w:rsidRDefault="002D74BB" w:rsidP="003E23CD">
            <w:pPr>
              <w:jc w:val="right"/>
              <w:outlineLvl w:val="6"/>
            </w:pPr>
            <w:r w:rsidRPr="003E23CD">
              <w:t>395,1</w:t>
            </w:r>
          </w:p>
        </w:tc>
        <w:tc>
          <w:tcPr>
            <w:tcW w:w="1417" w:type="dxa"/>
            <w:vAlign w:val="center"/>
          </w:tcPr>
          <w:p w:rsidR="002D74BB" w:rsidRPr="003E23CD" w:rsidRDefault="002D74BB" w:rsidP="003E23CD">
            <w:pPr>
              <w:jc w:val="right"/>
              <w:outlineLvl w:val="6"/>
            </w:pPr>
            <w:r w:rsidRPr="003E23CD">
              <w:t>249,6</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«Реализация проектов по благоустройству сельских территорий»</w:t>
            </w:r>
          </w:p>
        </w:tc>
        <w:tc>
          <w:tcPr>
            <w:tcW w:w="1843" w:type="dxa"/>
            <w:vAlign w:val="center"/>
          </w:tcPr>
          <w:p w:rsidR="002D74BB" w:rsidRPr="003E23CD" w:rsidRDefault="002D74BB" w:rsidP="003E23CD">
            <w:pPr>
              <w:jc w:val="center"/>
              <w:outlineLvl w:val="1"/>
            </w:pPr>
            <w:r w:rsidRPr="003E23CD">
              <w:t>0125200000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285,0</w:t>
            </w:r>
          </w:p>
        </w:tc>
        <w:tc>
          <w:tcPr>
            <w:tcW w:w="1417" w:type="dxa"/>
            <w:vAlign w:val="center"/>
          </w:tcPr>
          <w:p w:rsidR="002D74BB" w:rsidRPr="003E23CD" w:rsidRDefault="002D74BB" w:rsidP="003E23CD">
            <w:pPr>
              <w:jc w:val="right"/>
              <w:outlineLvl w:val="1"/>
            </w:pPr>
            <w:r w:rsidRPr="003E23CD">
              <w:t>285,0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комплексного развития сельских территорий</w:t>
            </w:r>
          </w:p>
        </w:tc>
        <w:tc>
          <w:tcPr>
            <w:tcW w:w="1843" w:type="dxa"/>
            <w:vAlign w:val="center"/>
          </w:tcPr>
          <w:p w:rsidR="002D74BB" w:rsidRPr="003E23CD" w:rsidRDefault="002D74BB" w:rsidP="003E23CD">
            <w:pPr>
              <w:jc w:val="center"/>
              <w:outlineLvl w:val="2"/>
            </w:pPr>
            <w:r w:rsidRPr="003E23CD">
              <w:t>01252S5760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285,0</w:t>
            </w:r>
          </w:p>
        </w:tc>
        <w:tc>
          <w:tcPr>
            <w:tcW w:w="1417" w:type="dxa"/>
            <w:vAlign w:val="center"/>
          </w:tcPr>
          <w:p w:rsidR="002D74BB" w:rsidRPr="003E23CD" w:rsidRDefault="002D74BB" w:rsidP="003E23CD">
            <w:pPr>
              <w:jc w:val="right"/>
              <w:outlineLvl w:val="2"/>
            </w:pPr>
            <w:r w:rsidRPr="003E23CD">
              <w:t>285,0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01252S5760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285,0</w:t>
            </w:r>
          </w:p>
        </w:tc>
        <w:tc>
          <w:tcPr>
            <w:tcW w:w="1417" w:type="dxa"/>
            <w:vAlign w:val="center"/>
          </w:tcPr>
          <w:p w:rsidR="002D74BB" w:rsidRPr="003E23CD" w:rsidRDefault="002D74BB" w:rsidP="003E23CD">
            <w:pPr>
              <w:jc w:val="right"/>
              <w:outlineLvl w:val="6"/>
            </w:pPr>
            <w:r w:rsidRPr="003E23CD">
              <w:t>285,0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«Обеспечение жильем молодых семей в Молчановском районе»</w:t>
            </w:r>
          </w:p>
        </w:tc>
        <w:tc>
          <w:tcPr>
            <w:tcW w:w="1843" w:type="dxa"/>
            <w:vAlign w:val="center"/>
          </w:tcPr>
          <w:p w:rsidR="002D74BB" w:rsidRPr="003E23CD" w:rsidRDefault="002D74BB" w:rsidP="003E23CD">
            <w:pPr>
              <w:jc w:val="center"/>
              <w:outlineLvl w:val="0"/>
            </w:pPr>
            <w:r w:rsidRPr="003E23CD">
              <w:t>0130000000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275,1</w:t>
            </w:r>
          </w:p>
        </w:tc>
        <w:tc>
          <w:tcPr>
            <w:tcW w:w="1417" w:type="dxa"/>
            <w:vAlign w:val="center"/>
          </w:tcPr>
          <w:p w:rsidR="002D74BB" w:rsidRPr="003E23CD" w:rsidRDefault="002D74BB" w:rsidP="003E23CD">
            <w:pPr>
              <w:jc w:val="right"/>
              <w:outlineLvl w:val="0"/>
            </w:pPr>
            <w:r w:rsidRPr="003E23CD">
              <w:t>244,6</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«Улучшение жилищных условий молодых семей Томской области»</w:t>
            </w:r>
          </w:p>
        </w:tc>
        <w:tc>
          <w:tcPr>
            <w:tcW w:w="1843" w:type="dxa"/>
            <w:vAlign w:val="center"/>
          </w:tcPr>
          <w:p w:rsidR="002D74BB" w:rsidRPr="003E23CD" w:rsidRDefault="002D74BB" w:rsidP="003E23CD">
            <w:pPr>
              <w:jc w:val="center"/>
              <w:outlineLvl w:val="1"/>
            </w:pPr>
            <w:r w:rsidRPr="003E23CD">
              <w:t>0135100000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275,1</w:t>
            </w:r>
          </w:p>
        </w:tc>
        <w:tc>
          <w:tcPr>
            <w:tcW w:w="1417" w:type="dxa"/>
            <w:vAlign w:val="center"/>
          </w:tcPr>
          <w:p w:rsidR="002D74BB" w:rsidRPr="003E23CD" w:rsidRDefault="002D74BB" w:rsidP="003E23CD">
            <w:pPr>
              <w:jc w:val="right"/>
              <w:outlineLvl w:val="1"/>
            </w:pPr>
            <w:r w:rsidRPr="003E23CD">
              <w:t>244,6</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Реализация мероприятий по обеспечению жильем молодых семей</w:t>
            </w:r>
          </w:p>
        </w:tc>
        <w:tc>
          <w:tcPr>
            <w:tcW w:w="1843" w:type="dxa"/>
            <w:vAlign w:val="center"/>
          </w:tcPr>
          <w:p w:rsidR="002D74BB" w:rsidRPr="003E23CD" w:rsidRDefault="002D74BB" w:rsidP="003E23CD">
            <w:pPr>
              <w:jc w:val="center"/>
              <w:outlineLvl w:val="2"/>
            </w:pPr>
            <w:r w:rsidRPr="003E23CD">
              <w:t>01351L4970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275,1</w:t>
            </w:r>
          </w:p>
        </w:tc>
        <w:tc>
          <w:tcPr>
            <w:tcW w:w="1417" w:type="dxa"/>
            <w:vAlign w:val="center"/>
          </w:tcPr>
          <w:p w:rsidR="002D74BB" w:rsidRPr="003E23CD" w:rsidRDefault="002D74BB" w:rsidP="003E23CD">
            <w:pPr>
              <w:jc w:val="right"/>
              <w:outlineLvl w:val="2"/>
            </w:pPr>
            <w:r w:rsidRPr="003E23CD">
              <w:t>244,6</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Социальное обеспечение и иные выплаты населению</w:t>
            </w:r>
          </w:p>
        </w:tc>
        <w:tc>
          <w:tcPr>
            <w:tcW w:w="1843" w:type="dxa"/>
            <w:vAlign w:val="center"/>
          </w:tcPr>
          <w:p w:rsidR="002D74BB" w:rsidRPr="003E23CD" w:rsidRDefault="002D74BB" w:rsidP="003E23CD">
            <w:pPr>
              <w:jc w:val="center"/>
              <w:outlineLvl w:val="6"/>
            </w:pPr>
            <w:r w:rsidRPr="003E23CD">
              <w:t>01351L4970</w:t>
            </w:r>
          </w:p>
        </w:tc>
        <w:tc>
          <w:tcPr>
            <w:tcW w:w="1080" w:type="dxa"/>
            <w:vAlign w:val="center"/>
          </w:tcPr>
          <w:p w:rsidR="002D74BB" w:rsidRPr="003E23CD" w:rsidRDefault="002D74BB" w:rsidP="003E23CD">
            <w:pPr>
              <w:jc w:val="center"/>
              <w:outlineLvl w:val="6"/>
            </w:pPr>
            <w:r w:rsidRPr="003E23CD">
              <w:t>300</w:t>
            </w:r>
          </w:p>
        </w:tc>
        <w:tc>
          <w:tcPr>
            <w:tcW w:w="1472" w:type="dxa"/>
            <w:vAlign w:val="center"/>
          </w:tcPr>
          <w:p w:rsidR="002D74BB" w:rsidRPr="003E23CD" w:rsidRDefault="002D74BB" w:rsidP="003E23CD">
            <w:pPr>
              <w:jc w:val="right"/>
              <w:outlineLvl w:val="6"/>
            </w:pPr>
            <w:r w:rsidRPr="003E23CD">
              <w:t>275,1</w:t>
            </w:r>
          </w:p>
        </w:tc>
        <w:tc>
          <w:tcPr>
            <w:tcW w:w="1417" w:type="dxa"/>
            <w:vAlign w:val="center"/>
          </w:tcPr>
          <w:p w:rsidR="002D74BB" w:rsidRPr="003E23CD" w:rsidRDefault="002D74BB" w:rsidP="003E23CD">
            <w:pPr>
              <w:jc w:val="right"/>
              <w:outlineLvl w:val="6"/>
            </w:pPr>
            <w:r w:rsidRPr="003E23CD">
              <w:t>244,6</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«Развитие малого и среднего предпринимательства на территории Молчановского района»</w:t>
            </w:r>
          </w:p>
        </w:tc>
        <w:tc>
          <w:tcPr>
            <w:tcW w:w="1843" w:type="dxa"/>
            <w:vAlign w:val="center"/>
          </w:tcPr>
          <w:p w:rsidR="002D74BB" w:rsidRPr="003E23CD" w:rsidRDefault="002D74BB" w:rsidP="003E23CD">
            <w:pPr>
              <w:jc w:val="center"/>
              <w:outlineLvl w:val="0"/>
            </w:pPr>
            <w:r w:rsidRPr="003E23CD">
              <w:t>0140000000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7 475,0</w:t>
            </w:r>
          </w:p>
        </w:tc>
        <w:tc>
          <w:tcPr>
            <w:tcW w:w="1417" w:type="dxa"/>
            <w:vAlign w:val="center"/>
          </w:tcPr>
          <w:p w:rsidR="002D74BB" w:rsidRPr="003E23CD" w:rsidRDefault="002D74BB" w:rsidP="003E23CD">
            <w:pPr>
              <w:jc w:val="right"/>
              <w:outlineLvl w:val="0"/>
            </w:pPr>
            <w:r w:rsidRPr="003E23CD">
              <w:t>7 475,0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843" w:type="dxa"/>
            <w:vAlign w:val="center"/>
          </w:tcPr>
          <w:p w:rsidR="002D74BB" w:rsidRPr="003E23CD" w:rsidRDefault="002D74BB" w:rsidP="003E23CD">
            <w:pPr>
              <w:jc w:val="center"/>
              <w:outlineLvl w:val="1"/>
            </w:pPr>
            <w:r w:rsidRPr="003E23CD">
              <w:t>0145100000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1 500,0</w:t>
            </w:r>
          </w:p>
        </w:tc>
        <w:tc>
          <w:tcPr>
            <w:tcW w:w="1417" w:type="dxa"/>
            <w:vAlign w:val="center"/>
          </w:tcPr>
          <w:p w:rsidR="002D74BB" w:rsidRPr="003E23CD" w:rsidRDefault="002D74BB" w:rsidP="003E23CD">
            <w:pPr>
              <w:jc w:val="right"/>
              <w:outlineLvl w:val="1"/>
            </w:pPr>
            <w:r w:rsidRPr="003E23CD">
              <w:t>1 500,0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843" w:type="dxa"/>
            <w:vAlign w:val="center"/>
          </w:tcPr>
          <w:p w:rsidR="002D74BB" w:rsidRPr="003E23CD" w:rsidRDefault="002D74BB" w:rsidP="003E23CD">
            <w:pPr>
              <w:jc w:val="center"/>
              <w:outlineLvl w:val="2"/>
            </w:pPr>
            <w:r w:rsidRPr="003E23CD">
              <w:t>0145100002</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1 500,0</w:t>
            </w:r>
          </w:p>
        </w:tc>
        <w:tc>
          <w:tcPr>
            <w:tcW w:w="1417" w:type="dxa"/>
            <w:vAlign w:val="center"/>
          </w:tcPr>
          <w:p w:rsidR="002D74BB" w:rsidRPr="003E23CD" w:rsidRDefault="002D74BB" w:rsidP="003E23CD">
            <w:pPr>
              <w:jc w:val="right"/>
              <w:outlineLvl w:val="2"/>
            </w:pPr>
            <w:r w:rsidRPr="003E23CD">
              <w:t>1 500,0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0145100002</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1 500,0</w:t>
            </w:r>
          </w:p>
        </w:tc>
        <w:tc>
          <w:tcPr>
            <w:tcW w:w="1417" w:type="dxa"/>
            <w:vAlign w:val="center"/>
          </w:tcPr>
          <w:p w:rsidR="002D74BB" w:rsidRPr="003E23CD" w:rsidRDefault="002D74BB" w:rsidP="003E23CD">
            <w:pPr>
              <w:jc w:val="right"/>
              <w:outlineLvl w:val="6"/>
            </w:pPr>
            <w:r w:rsidRPr="003E23CD">
              <w:t>1 500,0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«Поддержка муниципальных программ, направленных на развитие малого и среднего предпринимательства»</w:t>
            </w:r>
          </w:p>
        </w:tc>
        <w:tc>
          <w:tcPr>
            <w:tcW w:w="1843" w:type="dxa"/>
            <w:vAlign w:val="center"/>
          </w:tcPr>
          <w:p w:rsidR="002D74BB" w:rsidRPr="003E23CD" w:rsidRDefault="002D74BB" w:rsidP="003E23CD">
            <w:pPr>
              <w:jc w:val="center"/>
              <w:outlineLvl w:val="1"/>
            </w:pPr>
            <w:r w:rsidRPr="003E23CD">
              <w:t>0145200000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125,0</w:t>
            </w:r>
          </w:p>
        </w:tc>
        <w:tc>
          <w:tcPr>
            <w:tcW w:w="1417" w:type="dxa"/>
            <w:vAlign w:val="center"/>
          </w:tcPr>
          <w:p w:rsidR="002D74BB" w:rsidRPr="003E23CD" w:rsidRDefault="002D74BB" w:rsidP="003E23CD">
            <w:pPr>
              <w:jc w:val="right"/>
              <w:outlineLvl w:val="1"/>
            </w:pPr>
            <w:r w:rsidRPr="003E23CD">
              <w:t>125,0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и проведение мероприятий в рамках празднования профессионального праздника-Дня российского предпринимательствам в Молчановском районе</w:t>
            </w:r>
          </w:p>
        </w:tc>
        <w:tc>
          <w:tcPr>
            <w:tcW w:w="1843" w:type="dxa"/>
            <w:vAlign w:val="center"/>
          </w:tcPr>
          <w:p w:rsidR="002D74BB" w:rsidRPr="003E23CD" w:rsidRDefault="002D74BB" w:rsidP="003E23CD">
            <w:pPr>
              <w:jc w:val="center"/>
              <w:outlineLvl w:val="2"/>
            </w:pPr>
            <w:r w:rsidRPr="003E23CD">
              <w:t>0145200003</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25,0</w:t>
            </w:r>
          </w:p>
        </w:tc>
        <w:tc>
          <w:tcPr>
            <w:tcW w:w="1417" w:type="dxa"/>
            <w:vAlign w:val="center"/>
          </w:tcPr>
          <w:p w:rsidR="002D74BB" w:rsidRPr="003E23CD" w:rsidRDefault="002D74BB" w:rsidP="003E23CD">
            <w:pPr>
              <w:jc w:val="right"/>
              <w:outlineLvl w:val="2"/>
            </w:pPr>
            <w:r w:rsidRPr="003E23CD">
              <w:t>25,0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0145200003</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25,0</w:t>
            </w:r>
          </w:p>
        </w:tc>
        <w:tc>
          <w:tcPr>
            <w:tcW w:w="1417" w:type="dxa"/>
            <w:vAlign w:val="center"/>
          </w:tcPr>
          <w:p w:rsidR="002D74BB" w:rsidRPr="003E23CD" w:rsidRDefault="002D74BB" w:rsidP="003E23CD">
            <w:pPr>
              <w:jc w:val="right"/>
              <w:outlineLvl w:val="6"/>
            </w:pPr>
            <w:r w:rsidRPr="003E23CD">
              <w:t>25,0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Реализация мероприятий муниципальных программ (подпрограмм), направленных на развитие малого и среднего предпринимательства</w:t>
            </w:r>
          </w:p>
        </w:tc>
        <w:tc>
          <w:tcPr>
            <w:tcW w:w="1843" w:type="dxa"/>
            <w:vAlign w:val="center"/>
          </w:tcPr>
          <w:p w:rsidR="002D74BB" w:rsidRPr="003E23CD" w:rsidRDefault="002D74BB" w:rsidP="003E23CD">
            <w:pPr>
              <w:jc w:val="center"/>
              <w:outlineLvl w:val="2"/>
            </w:pPr>
            <w:r w:rsidRPr="003E23CD">
              <w:t>01452S0020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100,0</w:t>
            </w:r>
          </w:p>
        </w:tc>
        <w:tc>
          <w:tcPr>
            <w:tcW w:w="1417" w:type="dxa"/>
            <w:vAlign w:val="center"/>
          </w:tcPr>
          <w:p w:rsidR="002D74BB" w:rsidRPr="003E23CD" w:rsidRDefault="002D74BB" w:rsidP="003E23CD">
            <w:pPr>
              <w:jc w:val="right"/>
              <w:outlineLvl w:val="2"/>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01452S0020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100,0</w:t>
            </w:r>
          </w:p>
        </w:tc>
        <w:tc>
          <w:tcPr>
            <w:tcW w:w="1417" w:type="dxa"/>
            <w:vAlign w:val="center"/>
          </w:tcPr>
          <w:p w:rsidR="002D74BB" w:rsidRPr="003E23CD" w:rsidRDefault="002D74BB" w:rsidP="003E23CD">
            <w:pPr>
              <w:jc w:val="right"/>
              <w:outlineLvl w:val="6"/>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«Развитие межрегиональных и межмуниципальных перевозок, оптимизация маршрутной сети»</w:t>
            </w:r>
          </w:p>
        </w:tc>
        <w:tc>
          <w:tcPr>
            <w:tcW w:w="1843" w:type="dxa"/>
            <w:vAlign w:val="center"/>
          </w:tcPr>
          <w:p w:rsidR="002D74BB" w:rsidRPr="003E23CD" w:rsidRDefault="002D74BB" w:rsidP="003E23CD">
            <w:pPr>
              <w:jc w:val="center"/>
              <w:outlineLvl w:val="1"/>
            </w:pPr>
            <w:r w:rsidRPr="003E23CD">
              <w:t>0145300000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5 750,0</w:t>
            </w:r>
          </w:p>
        </w:tc>
        <w:tc>
          <w:tcPr>
            <w:tcW w:w="1417" w:type="dxa"/>
            <w:vAlign w:val="center"/>
          </w:tcPr>
          <w:p w:rsidR="002D74BB" w:rsidRPr="003E23CD" w:rsidRDefault="002D74BB" w:rsidP="003E23CD">
            <w:pPr>
              <w:jc w:val="right"/>
              <w:outlineLvl w:val="1"/>
            </w:pPr>
            <w:r w:rsidRPr="003E23CD">
              <w:t>5 750,0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транспортного обслуживания населения внутренним водным транспортом в границах муниципальных районов</w:t>
            </w:r>
          </w:p>
        </w:tc>
        <w:tc>
          <w:tcPr>
            <w:tcW w:w="1843" w:type="dxa"/>
            <w:vAlign w:val="center"/>
          </w:tcPr>
          <w:p w:rsidR="002D74BB" w:rsidRPr="003E23CD" w:rsidRDefault="002D74BB" w:rsidP="003E23CD">
            <w:pPr>
              <w:jc w:val="center"/>
              <w:outlineLvl w:val="2"/>
            </w:pPr>
            <w:r w:rsidRPr="003E23CD">
              <w:t>0145341250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3 750,0</w:t>
            </w:r>
          </w:p>
        </w:tc>
        <w:tc>
          <w:tcPr>
            <w:tcW w:w="1417" w:type="dxa"/>
            <w:vAlign w:val="center"/>
          </w:tcPr>
          <w:p w:rsidR="002D74BB" w:rsidRPr="003E23CD" w:rsidRDefault="002D74BB" w:rsidP="003E23CD">
            <w:pPr>
              <w:jc w:val="right"/>
              <w:outlineLvl w:val="2"/>
            </w:pPr>
            <w:r w:rsidRPr="003E23CD">
              <w:t>3 750,0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0145341250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3 750,0</w:t>
            </w:r>
          </w:p>
        </w:tc>
        <w:tc>
          <w:tcPr>
            <w:tcW w:w="1417" w:type="dxa"/>
            <w:vAlign w:val="center"/>
          </w:tcPr>
          <w:p w:rsidR="002D74BB" w:rsidRPr="003E23CD" w:rsidRDefault="002D74BB" w:rsidP="003E23CD">
            <w:pPr>
              <w:jc w:val="right"/>
              <w:outlineLvl w:val="6"/>
            </w:pPr>
            <w:r w:rsidRPr="003E23CD">
              <w:t>3 750,0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транспортного обслуживания населения внутренним водным транспортом в границах муниципальных районов</w:t>
            </w:r>
          </w:p>
        </w:tc>
        <w:tc>
          <w:tcPr>
            <w:tcW w:w="1843" w:type="dxa"/>
            <w:vAlign w:val="center"/>
          </w:tcPr>
          <w:p w:rsidR="002D74BB" w:rsidRPr="003E23CD" w:rsidRDefault="002D74BB" w:rsidP="003E23CD">
            <w:pPr>
              <w:jc w:val="center"/>
              <w:outlineLvl w:val="2"/>
            </w:pPr>
            <w:r w:rsidRPr="003E23CD">
              <w:t>01453S1250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2 000,0</w:t>
            </w:r>
          </w:p>
        </w:tc>
        <w:tc>
          <w:tcPr>
            <w:tcW w:w="1417" w:type="dxa"/>
            <w:vAlign w:val="center"/>
          </w:tcPr>
          <w:p w:rsidR="002D74BB" w:rsidRPr="003E23CD" w:rsidRDefault="002D74BB" w:rsidP="003E23CD">
            <w:pPr>
              <w:jc w:val="right"/>
              <w:outlineLvl w:val="2"/>
            </w:pPr>
            <w:r w:rsidRPr="003E23CD">
              <w:t>2 000,0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01453S1250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2 000,0</w:t>
            </w:r>
          </w:p>
        </w:tc>
        <w:tc>
          <w:tcPr>
            <w:tcW w:w="1417" w:type="dxa"/>
            <w:vAlign w:val="center"/>
          </w:tcPr>
          <w:p w:rsidR="002D74BB" w:rsidRPr="003E23CD" w:rsidRDefault="002D74BB" w:rsidP="003E23CD">
            <w:pPr>
              <w:jc w:val="right"/>
              <w:outlineLvl w:val="6"/>
            </w:pPr>
            <w:r w:rsidRPr="003E23CD">
              <w:t>2 000,0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«Развитие внутреннего и въездного туризма в Томской области»</w:t>
            </w:r>
          </w:p>
        </w:tc>
        <w:tc>
          <w:tcPr>
            <w:tcW w:w="1843" w:type="dxa"/>
            <w:vAlign w:val="center"/>
          </w:tcPr>
          <w:p w:rsidR="002D74BB" w:rsidRPr="003E23CD" w:rsidRDefault="002D74BB" w:rsidP="003E23CD">
            <w:pPr>
              <w:jc w:val="center"/>
              <w:outlineLvl w:val="1"/>
            </w:pPr>
            <w:r w:rsidRPr="003E23CD">
              <w:t>0145400000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100,0</w:t>
            </w:r>
          </w:p>
        </w:tc>
        <w:tc>
          <w:tcPr>
            <w:tcW w:w="1417" w:type="dxa"/>
            <w:vAlign w:val="center"/>
          </w:tcPr>
          <w:p w:rsidR="002D74BB" w:rsidRPr="003E23CD" w:rsidRDefault="002D74BB" w:rsidP="003E23CD">
            <w:pPr>
              <w:jc w:val="right"/>
              <w:outlineLvl w:val="1"/>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843" w:type="dxa"/>
            <w:vAlign w:val="center"/>
          </w:tcPr>
          <w:p w:rsidR="002D74BB" w:rsidRPr="003E23CD" w:rsidRDefault="002D74BB" w:rsidP="003E23CD">
            <w:pPr>
              <w:jc w:val="center"/>
              <w:outlineLvl w:val="2"/>
            </w:pPr>
            <w:r w:rsidRPr="003E23CD">
              <w:t>01454S1040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100,0</w:t>
            </w:r>
          </w:p>
        </w:tc>
        <w:tc>
          <w:tcPr>
            <w:tcW w:w="1417" w:type="dxa"/>
            <w:vAlign w:val="center"/>
          </w:tcPr>
          <w:p w:rsidR="002D74BB" w:rsidRPr="003E23CD" w:rsidRDefault="002D74BB" w:rsidP="003E23CD">
            <w:pPr>
              <w:jc w:val="right"/>
              <w:outlineLvl w:val="2"/>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01454S1040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100,0</w:t>
            </w:r>
          </w:p>
        </w:tc>
        <w:tc>
          <w:tcPr>
            <w:tcW w:w="1417" w:type="dxa"/>
            <w:vAlign w:val="center"/>
          </w:tcPr>
          <w:p w:rsidR="002D74BB" w:rsidRPr="003E23CD" w:rsidRDefault="002D74BB" w:rsidP="003E23CD">
            <w:pPr>
              <w:jc w:val="right"/>
              <w:outlineLvl w:val="6"/>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«Развитие информационного общества на территории Молчановского района»</w:t>
            </w:r>
          </w:p>
        </w:tc>
        <w:tc>
          <w:tcPr>
            <w:tcW w:w="1843" w:type="dxa"/>
            <w:vAlign w:val="center"/>
          </w:tcPr>
          <w:p w:rsidR="002D74BB" w:rsidRPr="003E23CD" w:rsidRDefault="002D74BB" w:rsidP="003E23CD">
            <w:pPr>
              <w:jc w:val="center"/>
              <w:outlineLvl w:val="0"/>
            </w:pPr>
            <w:r w:rsidRPr="003E23CD">
              <w:t>0150000000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485,0</w:t>
            </w:r>
          </w:p>
        </w:tc>
        <w:tc>
          <w:tcPr>
            <w:tcW w:w="1417" w:type="dxa"/>
            <w:vAlign w:val="center"/>
          </w:tcPr>
          <w:p w:rsidR="002D74BB" w:rsidRPr="003E23CD" w:rsidRDefault="002D74BB" w:rsidP="003E23CD">
            <w:pPr>
              <w:jc w:val="right"/>
              <w:outlineLvl w:val="0"/>
            </w:pPr>
            <w:r w:rsidRPr="003E23CD">
              <w:t>485,0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1843" w:type="dxa"/>
            <w:vAlign w:val="center"/>
          </w:tcPr>
          <w:p w:rsidR="002D74BB" w:rsidRPr="003E23CD" w:rsidRDefault="002D74BB" w:rsidP="003E23CD">
            <w:pPr>
              <w:jc w:val="center"/>
              <w:outlineLvl w:val="1"/>
            </w:pPr>
            <w:r w:rsidRPr="003E23CD">
              <w:t>0155100000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485,0</w:t>
            </w:r>
          </w:p>
        </w:tc>
        <w:tc>
          <w:tcPr>
            <w:tcW w:w="1417" w:type="dxa"/>
            <w:vAlign w:val="center"/>
          </w:tcPr>
          <w:p w:rsidR="002D74BB" w:rsidRPr="003E23CD" w:rsidRDefault="002D74BB" w:rsidP="003E23CD">
            <w:pPr>
              <w:jc w:val="right"/>
              <w:outlineLvl w:val="1"/>
            </w:pPr>
            <w:r w:rsidRPr="003E23CD">
              <w:t>485,0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1843" w:type="dxa"/>
            <w:vAlign w:val="center"/>
          </w:tcPr>
          <w:p w:rsidR="002D74BB" w:rsidRPr="003E23CD" w:rsidRDefault="002D74BB" w:rsidP="003E23CD">
            <w:pPr>
              <w:jc w:val="center"/>
              <w:outlineLvl w:val="2"/>
            </w:pPr>
            <w:r w:rsidRPr="003E23CD">
              <w:t>0155100004</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35,0</w:t>
            </w:r>
          </w:p>
        </w:tc>
        <w:tc>
          <w:tcPr>
            <w:tcW w:w="1417" w:type="dxa"/>
            <w:vAlign w:val="center"/>
          </w:tcPr>
          <w:p w:rsidR="002D74BB" w:rsidRPr="003E23CD" w:rsidRDefault="002D74BB" w:rsidP="003E23CD">
            <w:pPr>
              <w:jc w:val="right"/>
              <w:outlineLvl w:val="2"/>
            </w:pPr>
            <w:r w:rsidRPr="003E23CD">
              <w:t>35,0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0155100004</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35,0</w:t>
            </w:r>
          </w:p>
        </w:tc>
        <w:tc>
          <w:tcPr>
            <w:tcW w:w="1417" w:type="dxa"/>
            <w:vAlign w:val="center"/>
          </w:tcPr>
          <w:p w:rsidR="002D74BB" w:rsidRPr="003E23CD" w:rsidRDefault="002D74BB" w:rsidP="003E23CD">
            <w:pPr>
              <w:jc w:val="right"/>
              <w:outlineLvl w:val="6"/>
            </w:pPr>
            <w:r w:rsidRPr="003E23CD">
              <w:t>35,0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1843" w:type="dxa"/>
            <w:vAlign w:val="center"/>
          </w:tcPr>
          <w:p w:rsidR="002D74BB" w:rsidRPr="003E23CD" w:rsidRDefault="002D74BB" w:rsidP="003E23CD">
            <w:pPr>
              <w:jc w:val="center"/>
              <w:outlineLvl w:val="2"/>
            </w:pPr>
            <w:r w:rsidRPr="003E23CD">
              <w:t>0155100005</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450,0</w:t>
            </w:r>
          </w:p>
        </w:tc>
        <w:tc>
          <w:tcPr>
            <w:tcW w:w="1417" w:type="dxa"/>
            <w:vAlign w:val="center"/>
          </w:tcPr>
          <w:p w:rsidR="002D74BB" w:rsidRPr="003E23CD" w:rsidRDefault="002D74BB" w:rsidP="003E23CD">
            <w:pPr>
              <w:jc w:val="right"/>
              <w:outlineLvl w:val="2"/>
            </w:pPr>
            <w:r w:rsidRPr="003E23CD">
              <w:t>450,0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0155100005</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450,0</w:t>
            </w:r>
          </w:p>
        </w:tc>
        <w:tc>
          <w:tcPr>
            <w:tcW w:w="1417" w:type="dxa"/>
            <w:vAlign w:val="center"/>
          </w:tcPr>
          <w:p w:rsidR="002D74BB" w:rsidRPr="003E23CD" w:rsidRDefault="002D74BB" w:rsidP="003E23CD">
            <w:pPr>
              <w:jc w:val="right"/>
              <w:outlineLvl w:val="6"/>
            </w:pPr>
            <w:r w:rsidRPr="003E23CD">
              <w:t>450,0</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Муниципальная программа «Развитие образования и воспитания в Молчановском районе на 2022-2029 годы»</w:t>
            </w:r>
          </w:p>
        </w:tc>
        <w:tc>
          <w:tcPr>
            <w:tcW w:w="1843" w:type="dxa"/>
            <w:vAlign w:val="center"/>
          </w:tcPr>
          <w:p w:rsidR="002D74BB" w:rsidRPr="003E23CD" w:rsidRDefault="002D74BB" w:rsidP="003E23CD">
            <w:pPr>
              <w:jc w:val="center"/>
              <w:rPr>
                <w:b/>
                <w:bCs/>
              </w:rPr>
            </w:pPr>
            <w:r w:rsidRPr="003E23CD">
              <w:rPr>
                <w:b/>
                <w:bCs/>
              </w:rPr>
              <w:t>0200000000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378 375,3</w:t>
            </w:r>
          </w:p>
        </w:tc>
        <w:tc>
          <w:tcPr>
            <w:tcW w:w="1417" w:type="dxa"/>
            <w:vAlign w:val="center"/>
          </w:tcPr>
          <w:p w:rsidR="002D74BB" w:rsidRPr="003E23CD" w:rsidRDefault="002D74BB" w:rsidP="003E23CD">
            <w:pPr>
              <w:jc w:val="right"/>
              <w:rPr>
                <w:b/>
                <w:bCs/>
              </w:rPr>
            </w:pPr>
            <w:r w:rsidRPr="003E23CD">
              <w:rPr>
                <w:b/>
                <w:bCs/>
              </w:rPr>
              <w:t>458 884,7</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«Развитие дошкольного, общего и дополнительного образования в Молчановском районе»</w:t>
            </w:r>
          </w:p>
        </w:tc>
        <w:tc>
          <w:tcPr>
            <w:tcW w:w="1843" w:type="dxa"/>
            <w:vAlign w:val="center"/>
          </w:tcPr>
          <w:p w:rsidR="002D74BB" w:rsidRPr="003E23CD" w:rsidRDefault="002D74BB" w:rsidP="003E23CD">
            <w:pPr>
              <w:jc w:val="center"/>
              <w:outlineLvl w:val="0"/>
            </w:pPr>
            <w:r w:rsidRPr="003E23CD">
              <w:t>0210000000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364 806,3</w:t>
            </w:r>
          </w:p>
        </w:tc>
        <w:tc>
          <w:tcPr>
            <w:tcW w:w="1417" w:type="dxa"/>
            <w:vAlign w:val="center"/>
          </w:tcPr>
          <w:p w:rsidR="002D74BB" w:rsidRPr="003E23CD" w:rsidRDefault="002D74BB" w:rsidP="003E23CD">
            <w:pPr>
              <w:jc w:val="right"/>
              <w:outlineLvl w:val="0"/>
            </w:pPr>
            <w:r w:rsidRPr="003E23CD">
              <w:t>371 070,7</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1843" w:type="dxa"/>
            <w:vAlign w:val="center"/>
          </w:tcPr>
          <w:p w:rsidR="002D74BB" w:rsidRPr="003E23CD" w:rsidRDefault="002D74BB" w:rsidP="003E23CD">
            <w:pPr>
              <w:jc w:val="center"/>
              <w:outlineLvl w:val="1"/>
            </w:pPr>
            <w:r w:rsidRPr="003E23CD">
              <w:t>0214100000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51 324,9</w:t>
            </w:r>
          </w:p>
        </w:tc>
        <w:tc>
          <w:tcPr>
            <w:tcW w:w="1417" w:type="dxa"/>
            <w:vAlign w:val="center"/>
          </w:tcPr>
          <w:p w:rsidR="002D74BB" w:rsidRPr="003E23CD" w:rsidRDefault="002D74BB" w:rsidP="003E23CD">
            <w:pPr>
              <w:jc w:val="right"/>
              <w:outlineLvl w:val="1"/>
            </w:pPr>
            <w:r w:rsidRPr="003E23CD">
              <w:t>57 704,7</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Дошкольные организации</w:t>
            </w:r>
          </w:p>
        </w:tc>
        <w:tc>
          <w:tcPr>
            <w:tcW w:w="1843" w:type="dxa"/>
            <w:vAlign w:val="center"/>
          </w:tcPr>
          <w:p w:rsidR="002D74BB" w:rsidRPr="003E23CD" w:rsidRDefault="002D74BB" w:rsidP="003E23CD">
            <w:pPr>
              <w:jc w:val="center"/>
              <w:outlineLvl w:val="2"/>
            </w:pPr>
            <w:r w:rsidRPr="003E23CD">
              <w:t>0214100A00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14 867,7</w:t>
            </w:r>
          </w:p>
        </w:tc>
        <w:tc>
          <w:tcPr>
            <w:tcW w:w="1417" w:type="dxa"/>
            <w:vAlign w:val="center"/>
          </w:tcPr>
          <w:p w:rsidR="002D74BB" w:rsidRPr="003E23CD" w:rsidRDefault="002D74BB" w:rsidP="003E23CD">
            <w:pPr>
              <w:jc w:val="right"/>
              <w:outlineLvl w:val="2"/>
            </w:pPr>
            <w:r w:rsidRPr="003E23CD">
              <w:t>19 867,8</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0214100A00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14 867,7</w:t>
            </w:r>
          </w:p>
        </w:tc>
        <w:tc>
          <w:tcPr>
            <w:tcW w:w="1417" w:type="dxa"/>
            <w:vAlign w:val="center"/>
          </w:tcPr>
          <w:p w:rsidR="002D74BB" w:rsidRPr="003E23CD" w:rsidRDefault="002D74BB" w:rsidP="003E23CD">
            <w:pPr>
              <w:jc w:val="right"/>
              <w:outlineLvl w:val="6"/>
            </w:pPr>
            <w:r w:rsidRPr="003E23CD">
              <w:t>19 867,8</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дополнительного образования</w:t>
            </w:r>
          </w:p>
        </w:tc>
        <w:tc>
          <w:tcPr>
            <w:tcW w:w="1843" w:type="dxa"/>
            <w:vAlign w:val="center"/>
          </w:tcPr>
          <w:p w:rsidR="002D74BB" w:rsidRPr="003E23CD" w:rsidRDefault="002D74BB" w:rsidP="003E23CD">
            <w:pPr>
              <w:jc w:val="center"/>
              <w:outlineLvl w:val="2"/>
            </w:pPr>
            <w:r w:rsidRPr="003E23CD">
              <w:t>0214100B00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16 180,5</w:t>
            </w:r>
          </w:p>
        </w:tc>
        <w:tc>
          <w:tcPr>
            <w:tcW w:w="1417" w:type="dxa"/>
            <w:vAlign w:val="center"/>
          </w:tcPr>
          <w:p w:rsidR="002D74BB" w:rsidRPr="003E23CD" w:rsidRDefault="002D74BB" w:rsidP="003E23CD">
            <w:pPr>
              <w:jc w:val="right"/>
              <w:outlineLvl w:val="2"/>
            </w:pPr>
            <w:r w:rsidRPr="003E23CD">
              <w:t>16 180,5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0214100B00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16 180,5</w:t>
            </w:r>
          </w:p>
        </w:tc>
        <w:tc>
          <w:tcPr>
            <w:tcW w:w="1417" w:type="dxa"/>
            <w:vAlign w:val="center"/>
          </w:tcPr>
          <w:p w:rsidR="002D74BB" w:rsidRPr="003E23CD" w:rsidRDefault="002D74BB" w:rsidP="003E23CD">
            <w:pPr>
              <w:jc w:val="right"/>
              <w:outlineLvl w:val="6"/>
            </w:pPr>
            <w:r w:rsidRPr="003E23CD">
              <w:t>16 180,5</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1843" w:type="dxa"/>
            <w:vAlign w:val="center"/>
          </w:tcPr>
          <w:p w:rsidR="002D74BB" w:rsidRPr="003E23CD" w:rsidRDefault="002D74BB" w:rsidP="003E23CD">
            <w:pPr>
              <w:jc w:val="center"/>
              <w:outlineLvl w:val="2"/>
            </w:pPr>
            <w:r w:rsidRPr="003E23CD">
              <w:t>0214100А06</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250,0</w:t>
            </w:r>
          </w:p>
        </w:tc>
        <w:tc>
          <w:tcPr>
            <w:tcW w:w="1417" w:type="dxa"/>
            <w:vAlign w:val="center"/>
          </w:tcPr>
          <w:p w:rsidR="002D74BB" w:rsidRPr="003E23CD" w:rsidRDefault="002D74BB" w:rsidP="003E23CD">
            <w:pPr>
              <w:jc w:val="right"/>
              <w:outlineLvl w:val="2"/>
            </w:pPr>
            <w:r w:rsidRPr="003E23CD">
              <w:t>250,0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0214100А06</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250,0</w:t>
            </w:r>
          </w:p>
        </w:tc>
        <w:tc>
          <w:tcPr>
            <w:tcW w:w="1417" w:type="dxa"/>
            <w:vAlign w:val="center"/>
          </w:tcPr>
          <w:p w:rsidR="002D74BB" w:rsidRPr="003E23CD" w:rsidRDefault="002D74BB" w:rsidP="003E23CD">
            <w:pPr>
              <w:jc w:val="right"/>
              <w:outlineLvl w:val="6"/>
            </w:pPr>
            <w:r w:rsidRPr="003E23CD">
              <w:t>250,0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Общеобразовательные организации</w:t>
            </w:r>
          </w:p>
        </w:tc>
        <w:tc>
          <w:tcPr>
            <w:tcW w:w="1843" w:type="dxa"/>
            <w:vAlign w:val="center"/>
          </w:tcPr>
          <w:p w:rsidR="002D74BB" w:rsidRPr="003E23CD" w:rsidRDefault="002D74BB" w:rsidP="003E23CD">
            <w:pPr>
              <w:jc w:val="center"/>
              <w:outlineLvl w:val="2"/>
            </w:pPr>
            <w:r w:rsidRPr="003E23CD">
              <w:t>0214100Б00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20 026,7</w:t>
            </w:r>
          </w:p>
        </w:tc>
        <w:tc>
          <w:tcPr>
            <w:tcW w:w="1417" w:type="dxa"/>
            <w:vAlign w:val="center"/>
          </w:tcPr>
          <w:p w:rsidR="002D74BB" w:rsidRPr="003E23CD" w:rsidRDefault="002D74BB" w:rsidP="003E23CD">
            <w:pPr>
              <w:jc w:val="right"/>
              <w:outlineLvl w:val="2"/>
            </w:pPr>
            <w:r w:rsidRPr="003E23CD">
              <w:t>21 406,4</w:t>
            </w:r>
          </w:p>
        </w:tc>
      </w:tr>
      <w:tr w:rsidR="002D74BB" w:rsidRPr="003E23CD" w:rsidTr="003E23CD">
        <w:trPr>
          <w:cantSplit/>
          <w:jc w:val="center"/>
        </w:trPr>
        <w:tc>
          <w:tcPr>
            <w:tcW w:w="3681" w:type="dxa"/>
            <w:vAlign w:val="center"/>
          </w:tcPr>
          <w:p w:rsidR="002D74BB" w:rsidRPr="003E23CD" w:rsidRDefault="002D74BB" w:rsidP="003E23CD">
            <w:pPr>
              <w:outlineLvl w:val="3"/>
            </w:pPr>
            <w:r w:rsidRPr="003E23CD">
              <w:t>Общеобразовательные организации</w:t>
            </w:r>
          </w:p>
        </w:tc>
        <w:tc>
          <w:tcPr>
            <w:tcW w:w="1843" w:type="dxa"/>
            <w:vAlign w:val="center"/>
          </w:tcPr>
          <w:p w:rsidR="002D74BB" w:rsidRPr="003E23CD" w:rsidRDefault="002D74BB" w:rsidP="003E23CD">
            <w:pPr>
              <w:jc w:val="center"/>
              <w:outlineLvl w:val="3"/>
            </w:pPr>
            <w:r w:rsidRPr="003E23CD">
              <w:t>0214100Б00</w:t>
            </w:r>
          </w:p>
        </w:tc>
        <w:tc>
          <w:tcPr>
            <w:tcW w:w="1080" w:type="dxa"/>
            <w:vAlign w:val="center"/>
          </w:tcPr>
          <w:p w:rsidR="002D74BB" w:rsidRPr="003E23CD" w:rsidRDefault="002D74BB" w:rsidP="003E23CD">
            <w:pPr>
              <w:jc w:val="center"/>
              <w:outlineLvl w:val="3"/>
            </w:pPr>
            <w:r w:rsidRPr="003E23CD">
              <w:t> </w:t>
            </w:r>
          </w:p>
        </w:tc>
        <w:tc>
          <w:tcPr>
            <w:tcW w:w="1472" w:type="dxa"/>
            <w:vAlign w:val="center"/>
          </w:tcPr>
          <w:p w:rsidR="002D74BB" w:rsidRPr="003E23CD" w:rsidRDefault="002D74BB" w:rsidP="003E23CD">
            <w:pPr>
              <w:jc w:val="right"/>
              <w:outlineLvl w:val="3"/>
            </w:pPr>
            <w:r w:rsidRPr="003E23CD">
              <w:t>19 776,7</w:t>
            </w:r>
          </w:p>
        </w:tc>
        <w:tc>
          <w:tcPr>
            <w:tcW w:w="1417" w:type="dxa"/>
            <w:vAlign w:val="center"/>
          </w:tcPr>
          <w:p w:rsidR="002D74BB" w:rsidRPr="003E23CD" w:rsidRDefault="002D74BB" w:rsidP="003E23CD">
            <w:pPr>
              <w:jc w:val="right"/>
              <w:outlineLvl w:val="3"/>
            </w:pPr>
            <w:r w:rsidRPr="003E23CD">
              <w:t>21 156,4</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0214100Б00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19 776,7</w:t>
            </w:r>
          </w:p>
        </w:tc>
        <w:tc>
          <w:tcPr>
            <w:tcW w:w="1417" w:type="dxa"/>
            <w:vAlign w:val="center"/>
          </w:tcPr>
          <w:p w:rsidR="002D74BB" w:rsidRPr="003E23CD" w:rsidRDefault="002D74BB" w:rsidP="003E23CD">
            <w:pPr>
              <w:jc w:val="right"/>
              <w:outlineLvl w:val="6"/>
            </w:pPr>
            <w:r w:rsidRPr="003E23CD">
              <w:t>21 156,4</w:t>
            </w:r>
          </w:p>
        </w:tc>
      </w:tr>
      <w:tr w:rsidR="002D74BB" w:rsidRPr="003E23CD" w:rsidTr="003E23CD">
        <w:trPr>
          <w:cantSplit/>
          <w:jc w:val="center"/>
        </w:trPr>
        <w:tc>
          <w:tcPr>
            <w:tcW w:w="3681" w:type="dxa"/>
            <w:vAlign w:val="center"/>
          </w:tcPr>
          <w:p w:rsidR="002D74BB" w:rsidRPr="003E23CD" w:rsidRDefault="002D74BB" w:rsidP="003E23CD">
            <w:pPr>
              <w:outlineLvl w:val="3"/>
            </w:pPr>
            <w:r w:rsidRPr="003E23CD">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1843" w:type="dxa"/>
            <w:vAlign w:val="center"/>
          </w:tcPr>
          <w:p w:rsidR="002D74BB" w:rsidRPr="003E23CD" w:rsidRDefault="002D74BB" w:rsidP="003E23CD">
            <w:pPr>
              <w:jc w:val="center"/>
              <w:outlineLvl w:val="3"/>
            </w:pPr>
            <w:r w:rsidRPr="003E23CD">
              <w:t>0214100Б06</w:t>
            </w:r>
          </w:p>
        </w:tc>
        <w:tc>
          <w:tcPr>
            <w:tcW w:w="1080" w:type="dxa"/>
            <w:vAlign w:val="center"/>
          </w:tcPr>
          <w:p w:rsidR="002D74BB" w:rsidRPr="003E23CD" w:rsidRDefault="002D74BB" w:rsidP="003E23CD">
            <w:pPr>
              <w:jc w:val="center"/>
              <w:outlineLvl w:val="3"/>
            </w:pPr>
            <w:r w:rsidRPr="003E23CD">
              <w:t> </w:t>
            </w:r>
          </w:p>
        </w:tc>
        <w:tc>
          <w:tcPr>
            <w:tcW w:w="1472" w:type="dxa"/>
            <w:vAlign w:val="center"/>
          </w:tcPr>
          <w:p w:rsidR="002D74BB" w:rsidRPr="003E23CD" w:rsidRDefault="002D74BB" w:rsidP="003E23CD">
            <w:pPr>
              <w:jc w:val="right"/>
              <w:outlineLvl w:val="3"/>
            </w:pPr>
            <w:r w:rsidRPr="003E23CD">
              <w:t>250,0</w:t>
            </w:r>
          </w:p>
        </w:tc>
        <w:tc>
          <w:tcPr>
            <w:tcW w:w="1417" w:type="dxa"/>
            <w:vAlign w:val="center"/>
          </w:tcPr>
          <w:p w:rsidR="002D74BB" w:rsidRPr="003E23CD" w:rsidRDefault="002D74BB" w:rsidP="003E23CD">
            <w:pPr>
              <w:jc w:val="right"/>
              <w:outlineLvl w:val="3"/>
            </w:pPr>
            <w:r w:rsidRPr="003E23CD">
              <w:t>250,0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0214100Б06</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250,0</w:t>
            </w:r>
          </w:p>
        </w:tc>
        <w:tc>
          <w:tcPr>
            <w:tcW w:w="1417" w:type="dxa"/>
            <w:vAlign w:val="center"/>
          </w:tcPr>
          <w:p w:rsidR="002D74BB" w:rsidRPr="003E23CD" w:rsidRDefault="002D74BB" w:rsidP="003E23CD">
            <w:pPr>
              <w:jc w:val="right"/>
              <w:outlineLvl w:val="6"/>
            </w:pPr>
            <w:r w:rsidRPr="003E23CD">
              <w:t>250,0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843" w:type="dxa"/>
            <w:vAlign w:val="center"/>
          </w:tcPr>
          <w:p w:rsidR="002D74BB" w:rsidRPr="003E23CD" w:rsidRDefault="002D74BB" w:rsidP="003E23CD">
            <w:pPr>
              <w:jc w:val="center"/>
              <w:outlineLvl w:val="1"/>
            </w:pPr>
            <w:r w:rsidRPr="003E23CD">
              <w:t>0215100000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310 391,2</w:t>
            </w:r>
          </w:p>
        </w:tc>
        <w:tc>
          <w:tcPr>
            <w:tcW w:w="1417" w:type="dxa"/>
            <w:vAlign w:val="center"/>
          </w:tcPr>
          <w:p w:rsidR="002D74BB" w:rsidRPr="003E23CD" w:rsidRDefault="002D74BB" w:rsidP="003E23CD">
            <w:pPr>
              <w:jc w:val="right"/>
              <w:outlineLvl w:val="1"/>
            </w:pPr>
            <w:r w:rsidRPr="003E23CD">
              <w:t>310 275,8</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w:t>
            </w:r>
          </w:p>
        </w:tc>
        <w:tc>
          <w:tcPr>
            <w:tcW w:w="1843" w:type="dxa"/>
            <w:vAlign w:val="center"/>
          </w:tcPr>
          <w:p w:rsidR="002D74BB" w:rsidRPr="003E23CD" w:rsidRDefault="002D74BB" w:rsidP="003E23CD">
            <w:pPr>
              <w:jc w:val="center"/>
              <w:outlineLvl w:val="2"/>
            </w:pPr>
            <w:r w:rsidRPr="003E23CD">
              <w:t>0215100007</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67,5</w:t>
            </w:r>
          </w:p>
        </w:tc>
        <w:tc>
          <w:tcPr>
            <w:tcW w:w="1417" w:type="dxa"/>
            <w:vAlign w:val="center"/>
          </w:tcPr>
          <w:p w:rsidR="002D74BB" w:rsidRPr="003E23CD" w:rsidRDefault="002D74BB" w:rsidP="003E23CD">
            <w:pPr>
              <w:jc w:val="right"/>
              <w:outlineLvl w:val="2"/>
            </w:pPr>
            <w:r w:rsidRPr="003E23CD">
              <w:t>67,5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0215100007</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67,5</w:t>
            </w:r>
          </w:p>
        </w:tc>
        <w:tc>
          <w:tcPr>
            <w:tcW w:w="1417" w:type="dxa"/>
            <w:vAlign w:val="center"/>
          </w:tcPr>
          <w:p w:rsidR="002D74BB" w:rsidRPr="003E23CD" w:rsidRDefault="002D74BB" w:rsidP="003E23CD">
            <w:pPr>
              <w:jc w:val="right"/>
              <w:outlineLvl w:val="6"/>
            </w:pPr>
            <w:r w:rsidRPr="003E23CD">
              <w:t>67,5</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843" w:type="dxa"/>
            <w:vAlign w:val="center"/>
          </w:tcPr>
          <w:p w:rsidR="002D74BB" w:rsidRPr="003E23CD" w:rsidRDefault="002D74BB" w:rsidP="003E23CD">
            <w:pPr>
              <w:jc w:val="center"/>
              <w:outlineLvl w:val="2"/>
            </w:pPr>
            <w:r w:rsidRPr="003E23CD">
              <w:t>0215140370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32 578,3</w:t>
            </w:r>
          </w:p>
        </w:tc>
        <w:tc>
          <w:tcPr>
            <w:tcW w:w="1417" w:type="dxa"/>
            <w:vAlign w:val="center"/>
          </w:tcPr>
          <w:p w:rsidR="002D74BB" w:rsidRPr="003E23CD" w:rsidRDefault="002D74BB" w:rsidP="003E23CD">
            <w:pPr>
              <w:jc w:val="right"/>
              <w:outlineLvl w:val="2"/>
            </w:pPr>
            <w:r w:rsidRPr="003E23CD">
              <w:t>32 578,3</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0215140370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32 578,3</w:t>
            </w:r>
          </w:p>
        </w:tc>
        <w:tc>
          <w:tcPr>
            <w:tcW w:w="1417" w:type="dxa"/>
            <w:vAlign w:val="center"/>
          </w:tcPr>
          <w:p w:rsidR="002D74BB" w:rsidRPr="003E23CD" w:rsidRDefault="002D74BB" w:rsidP="003E23CD">
            <w:pPr>
              <w:jc w:val="right"/>
              <w:outlineLvl w:val="6"/>
            </w:pPr>
            <w:r w:rsidRPr="003E23CD">
              <w:t>32 578,3</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843" w:type="dxa"/>
            <w:vAlign w:val="center"/>
          </w:tcPr>
          <w:p w:rsidR="002D74BB" w:rsidRPr="003E23CD" w:rsidRDefault="002D74BB" w:rsidP="003E23CD">
            <w:pPr>
              <w:jc w:val="center"/>
              <w:outlineLvl w:val="2"/>
            </w:pPr>
            <w:r w:rsidRPr="003E23CD">
              <w:t>0215140380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441,7</w:t>
            </w:r>
          </w:p>
        </w:tc>
        <w:tc>
          <w:tcPr>
            <w:tcW w:w="1417" w:type="dxa"/>
            <w:vAlign w:val="center"/>
          </w:tcPr>
          <w:p w:rsidR="002D74BB" w:rsidRPr="003E23CD" w:rsidRDefault="002D74BB" w:rsidP="003E23CD">
            <w:pPr>
              <w:jc w:val="right"/>
              <w:outlineLvl w:val="2"/>
            </w:pPr>
            <w:r w:rsidRPr="003E23CD">
              <w:t>441,7</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0215140380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441,7</w:t>
            </w:r>
          </w:p>
        </w:tc>
        <w:tc>
          <w:tcPr>
            <w:tcW w:w="1417" w:type="dxa"/>
            <w:vAlign w:val="center"/>
          </w:tcPr>
          <w:p w:rsidR="002D74BB" w:rsidRPr="003E23CD" w:rsidRDefault="002D74BB" w:rsidP="003E23CD">
            <w:pPr>
              <w:jc w:val="right"/>
              <w:outlineLvl w:val="6"/>
            </w:pPr>
            <w:r w:rsidRPr="003E23CD">
              <w:t>441,7</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Стимулирующие выплаты в муниципальных организациях дополнительного образования Томской области</w:t>
            </w:r>
          </w:p>
        </w:tc>
        <w:tc>
          <w:tcPr>
            <w:tcW w:w="1843" w:type="dxa"/>
            <w:vAlign w:val="center"/>
          </w:tcPr>
          <w:p w:rsidR="002D74BB" w:rsidRPr="003E23CD" w:rsidRDefault="002D74BB" w:rsidP="003E23CD">
            <w:pPr>
              <w:jc w:val="center"/>
              <w:outlineLvl w:val="2"/>
            </w:pPr>
            <w:r w:rsidRPr="003E23CD">
              <w:t>0215140400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237,7</w:t>
            </w:r>
          </w:p>
        </w:tc>
        <w:tc>
          <w:tcPr>
            <w:tcW w:w="1417" w:type="dxa"/>
            <w:vAlign w:val="center"/>
          </w:tcPr>
          <w:p w:rsidR="002D74BB" w:rsidRPr="003E23CD" w:rsidRDefault="002D74BB" w:rsidP="003E23CD">
            <w:pPr>
              <w:jc w:val="right"/>
              <w:outlineLvl w:val="2"/>
            </w:pPr>
            <w:r w:rsidRPr="003E23CD">
              <w:t>237,7</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0215140400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237,7</w:t>
            </w:r>
          </w:p>
        </w:tc>
        <w:tc>
          <w:tcPr>
            <w:tcW w:w="1417" w:type="dxa"/>
            <w:vAlign w:val="center"/>
          </w:tcPr>
          <w:p w:rsidR="002D74BB" w:rsidRPr="003E23CD" w:rsidRDefault="002D74BB" w:rsidP="003E23CD">
            <w:pPr>
              <w:jc w:val="right"/>
              <w:outlineLvl w:val="6"/>
            </w:pPr>
            <w:r w:rsidRPr="003E23CD">
              <w:t>237,7</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843" w:type="dxa"/>
            <w:vAlign w:val="center"/>
          </w:tcPr>
          <w:p w:rsidR="002D74BB" w:rsidRPr="003E23CD" w:rsidRDefault="002D74BB" w:rsidP="003E23CD">
            <w:pPr>
              <w:jc w:val="center"/>
              <w:outlineLvl w:val="2"/>
            </w:pPr>
            <w:r w:rsidRPr="003E23CD">
              <w:t>0215140420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241 392,0</w:t>
            </w:r>
          </w:p>
        </w:tc>
        <w:tc>
          <w:tcPr>
            <w:tcW w:w="1417" w:type="dxa"/>
            <w:vAlign w:val="center"/>
          </w:tcPr>
          <w:p w:rsidR="002D74BB" w:rsidRPr="003E23CD" w:rsidRDefault="002D74BB" w:rsidP="003E23CD">
            <w:pPr>
              <w:jc w:val="right"/>
              <w:outlineLvl w:val="2"/>
            </w:pPr>
            <w:r w:rsidRPr="003E23CD">
              <w:t>241 392,0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0215140420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241 392,0</w:t>
            </w:r>
          </w:p>
        </w:tc>
        <w:tc>
          <w:tcPr>
            <w:tcW w:w="1417" w:type="dxa"/>
            <w:vAlign w:val="center"/>
          </w:tcPr>
          <w:p w:rsidR="002D74BB" w:rsidRPr="003E23CD" w:rsidRDefault="002D74BB" w:rsidP="003E23CD">
            <w:pPr>
              <w:jc w:val="right"/>
              <w:outlineLvl w:val="6"/>
            </w:pPr>
            <w:r w:rsidRPr="003E23CD">
              <w:t>241 392,0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843" w:type="dxa"/>
            <w:vAlign w:val="center"/>
          </w:tcPr>
          <w:p w:rsidR="002D74BB" w:rsidRPr="003E23CD" w:rsidRDefault="002D74BB" w:rsidP="003E23CD">
            <w:pPr>
              <w:jc w:val="center"/>
              <w:outlineLvl w:val="2"/>
            </w:pPr>
            <w:r w:rsidRPr="003E23CD">
              <w:t>0215140440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1 512,6</w:t>
            </w:r>
          </w:p>
        </w:tc>
        <w:tc>
          <w:tcPr>
            <w:tcW w:w="1417" w:type="dxa"/>
            <w:vAlign w:val="center"/>
          </w:tcPr>
          <w:p w:rsidR="002D74BB" w:rsidRPr="003E23CD" w:rsidRDefault="002D74BB" w:rsidP="003E23CD">
            <w:pPr>
              <w:jc w:val="right"/>
              <w:outlineLvl w:val="2"/>
            </w:pPr>
            <w:r w:rsidRPr="003E23CD">
              <w:t>1 512,6</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0215140440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1 512,6</w:t>
            </w:r>
          </w:p>
        </w:tc>
        <w:tc>
          <w:tcPr>
            <w:tcW w:w="1417" w:type="dxa"/>
            <w:vAlign w:val="center"/>
          </w:tcPr>
          <w:p w:rsidR="002D74BB" w:rsidRPr="003E23CD" w:rsidRDefault="002D74BB" w:rsidP="003E23CD">
            <w:pPr>
              <w:jc w:val="right"/>
              <w:outlineLvl w:val="6"/>
            </w:pPr>
            <w:r w:rsidRPr="003E23CD">
              <w:t>1 512,6</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Ежемесячная стипендия Губернатора Томской области молодым учителям муниципальных образовательных организаций Томской области</w:t>
            </w:r>
          </w:p>
        </w:tc>
        <w:tc>
          <w:tcPr>
            <w:tcW w:w="1843" w:type="dxa"/>
            <w:vAlign w:val="center"/>
          </w:tcPr>
          <w:p w:rsidR="002D74BB" w:rsidRPr="003E23CD" w:rsidRDefault="002D74BB" w:rsidP="003E23CD">
            <w:pPr>
              <w:jc w:val="center"/>
              <w:outlineLvl w:val="2"/>
            </w:pPr>
            <w:r w:rsidRPr="003E23CD">
              <w:t>0215140520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614,1</w:t>
            </w:r>
          </w:p>
        </w:tc>
        <w:tc>
          <w:tcPr>
            <w:tcW w:w="1417" w:type="dxa"/>
            <w:vAlign w:val="center"/>
          </w:tcPr>
          <w:p w:rsidR="002D74BB" w:rsidRPr="003E23CD" w:rsidRDefault="002D74BB" w:rsidP="003E23CD">
            <w:pPr>
              <w:jc w:val="right"/>
              <w:outlineLvl w:val="2"/>
            </w:pPr>
            <w:r w:rsidRPr="003E23CD">
              <w:t>614,1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0215140520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614,1</w:t>
            </w:r>
          </w:p>
        </w:tc>
        <w:tc>
          <w:tcPr>
            <w:tcW w:w="1417" w:type="dxa"/>
            <w:vAlign w:val="center"/>
          </w:tcPr>
          <w:p w:rsidR="002D74BB" w:rsidRPr="003E23CD" w:rsidRDefault="002D74BB" w:rsidP="003E23CD">
            <w:pPr>
              <w:jc w:val="right"/>
              <w:outlineLvl w:val="6"/>
            </w:pPr>
            <w:r w:rsidRPr="003E23CD">
              <w:t>614,1</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843" w:type="dxa"/>
            <w:vAlign w:val="center"/>
          </w:tcPr>
          <w:p w:rsidR="002D74BB" w:rsidRPr="003E23CD" w:rsidRDefault="002D74BB" w:rsidP="003E23CD">
            <w:pPr>
              <w:jc w:val="center"/>
              <w:outlineLvl w:val="2"/>
            </w:pPr>
            <w:r w:rsidRPr="003E23CD">
              <w:t>0215140530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975,9</w:t>
            </w:r>
          </w:p>
        </w:tc>
        <w:tc>
          <w:tcPr>
            <w:tcW w:w="1417" w:type="dxa"/>
            <w:vAlign w:val="center"/>
          </w:tcPr>
          <w:p w:rsidR="002D74BB" w:rsidRPr="003E23CD" w:rsidRDefault="002D74BB" w:rsidP="003E23CD">
            <w:pPr>
              <w:jc w:val="right"/>
              <w:outlineLvl w:val="2"/>
            </w:pPr>
            <w:r w:rsidRPr="003E23CD">
              <w:t>975,9</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0215140530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975,9</w:t>
            </w:r>
          </w:p>
        </w:tc>
        <w:tc>
          <w:tcPr>
            <w:tcW w:w="1417" w:type="dxa"/>
            <w:vAlign w:val="center"/>
          </w:tcPr>
          <w:p w:rsidR="002D74BB" w:rsidRPr="003E23CD" w:rsidRDefault="002D74BB" w:rsidP="003E23CD">
            <w:pPr>
              <w:jc w:val="right"/>
              <w:outlineLvl w:val="6"/>
            </w:pPr>
            <w:r w:rsidRPr="003E23CD">
              <w:t>975,9</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843" w:type="dxa"/>
            <w:vAlign w:val="center"/>
          </w:tcPr>
          <w:p w:rsidR="002D74BB" w:rsidRPr="003E23CD" w:rsidRDefault="002D74BB" w:rsidP="003E23CD">
            <w:pPr>
              <w:jc w:val="center"/>
              <w:outlineLvl w:val="2"/>
            </w:pPr>
            <w:r w:rsidRPr="003E23CD">
              <w:t>0215141330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5 749,4</w:t>
            </w:r>
          </w:p>
        </w:tc>
        <w:tc>
          <w:tcPr>
            <w:tcW w:w="1417" w:type="dxa"/>
            <w:vAlign w:val="center"/>
          </w:tcPr>
          <w:p w:rsidR="002D74BB" w:rsidRPr="003E23CD" w:rsidRDefault="002D74BB" w:rsidP="003E23CD">
            <w:pPr>
              <w:jc w:val="right"/>
              <w:outlineLvl w:val="2"/>
            </w:pPr>
            <w:r w:rsidRPr="003E23CD">
              <w:t>5 771,1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0215141330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5 749,4</w:t>
            </w:r>
          </w:p>
        </w:tc>
        <w:tc>
          <w:tcPr>
            <w:tcW w:w="1417" w:type="dxa"/>
            <w:vAlign w:val="center"/>
          </w:tcPr>
          <w:p w:rsidR="002D74BB" w:rsidRPr="003E23CD" w:rsidRDefault="002D74BB" w:rsidP="003E23CD">
            <w:pPr>
              <w:jc w:val="right"/>
              <w:outlineLvl w:val="6"/>
            </w:pPr>
            <w:r w:rsidRPr="003E23CD">
              <w:t>5 771,1</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843" w:type="dxa"/>
            <w:vAlign w:val="center"/>
          </w:tcPr>
          <w:p w:rsidR="002D74BB" w:rsidRPr="003E23CD" w:rsidRDefault="002D74BB" w:rsidP="003E23CD">
            <w:pPr>
              <w:jc w:val="center"/>
              <w:outlineLvl w:val="2"/>
            </w:pPr>
            <w:r w:rsidRPr="003E23CD">
              <w:t>0215141440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1 738,9</w:t>
            </w:r>
          </w:p>
        </w:tc>
        <w:tc>
          <w:tcPr>
            <w:tcW w:w="1417" w:type="dxa"/>
            <w:vAlign w:val="center"/>
          </w:tcPr>
          <w:p w:rsidR="002D74BB" w:rsidRPr="003E23CD" w:rsidRDefault="002D74BB" w:rsidP="003E23CD">
            <w:pPr>
              <w:jc w:val="right"/>
              <w:outlineLvl w:val="2"/>
            </w:pPr>
            <w:r w:rsidRPr="003E23CD">
              <w:t>1 738,9</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0215141440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1 738,9</w:t>
            </w:r>
          </w:p>
        </w:tc>
        <w:tc>
          <w:tcPr>
            <w:tcW w:w="1417" w:type="dxa"/>
            <w:vAlign w:val="center"/>
          </w:tcPr>
          <w:p w:rsidR="002D74BB" w:rsidRPr="003E23CD" w:rsidRDefault="002D74BB" w:rsidP="003E23CD">
            <w:pPr>
              <w:jc w:val="right"/>
              <w:outlineLvl w:val="6"/>
            </w:pPr>
            <w:r w:rsidRPr="003E23CD">
              <w:t>1 738,9</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vAlign w:val="center"/>
          </w:tcPr>
          <w:p w:rsidR="002D74BB" w:rsidRPr="003E23CD" w:rsidRDefault="002D74BB" w:rsidP="003E23CD">
            <w:pPr>
              <w:jc w:val="center"/>
              <w:outlineLvl w:val="2"/>
            </w:pPr>
            <w:r w:rsidRPr="003E23CD">
              <w:t>02151L3030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16 991,1</w:t>
            </w:r>
          </w:p>
        </w:tc>
        <w:tc>
          <w:tcPr>
            <w:tcW w:w="1417" w:type="dxa"/>
            <w:vAlign w:val="center"/>
          </w:tcPr>
          <w:p w:rsidR="002D74BB" w:rsidRPr="003E23CD" w:rsidRDefault="002D74BB" w:rsidP="003E23CD">
            <w:pPr>
              <w:jc w:val="right"/>
              <w:outlineLvl w:val="2"/>
            </w:pPr>
            <w:r w:rsidRPr="003E23CD">
              <w:t>16 987,0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02151L3030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16 991,1</w:t>
            </w:r>
          </w:p>
        </w:tc>
        <w:tc>
          <w:tcPr>
            <w:tcW w:w="1417" w:type="dxa"/>
            <w:vAlign w:val="center"/>
          </w:tcPr>
          <w:p w:rsidR="002D74BB" w:rsidRPr="003E23CD" w:rsidRDefault="002D74BB" w:rsidP="003E23CD">
            <w:pPr>
              <w:jc w:val="right"/>
              <w:outlineLvl w:val="6"/>
            </w:pPr>
            <w:r w:rsidRPr="003E23CD">
              <w:t>16 987,0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vAlign w:val="center"/>
          </w:tcPr>
          <w:p w:rsidR="002D74BB" w:rsidRPr="003E23CD" w:rsidRDefault="002D74BB" w:rsidP="003E23CD">
            <w:pPr>
              <w:jc w:val="center"/>
              <w:outlineLvl w:val="2"/>
            </w:pPr>
            <w:r w:rsidRPr="003E23CD">
              <w:t>02151L3041</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8 092,0</w:t>
            </w:r>
          </w:p>
        </w:tc>
        <w:tc>
          <w:tcPr>
            <w:tcW w:w="1417" w:type="dxa"/>
            <w:vAlign w:val="center"/>
          </w:tcPr>
          <w:p w:rsidR="002D74BB" w:rsidRPr="003E23CD" w:rsidRDefault="002D74BB" w:rsidP="003E23CD">
            <w:pPr>
              <w:jc w:val="right"/>
              <w:outlineLvl w:val="2"/>
            </w:pPr>
            <w:r w:rsidRPr="003E23CD">
              <w:t>7 959,0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02151L3041</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8 092,0</w:t>
            </w:r>
          </w:p>
        </w:tc>
        <w:tc>
          <w:tcPr>
            <w:tcW w:w="1417" w:type="dxa"/>
            <w:vAlign w:val="center"/>
          </w:tcPr>
          <w:p w:rsidR="002D74BB" w:rsidRPr="003E23CD" w:rsidRDefault="002D74BB" w:rsidP="003E23CD">
            <w:pPr>
              <w:jc w:val="right"/>
              <w:outlineLvl w:val="6"/>
            </w:pPr>
            <w:r w:rsidRPr="003E23CD">
              <w:t>7 959,0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«Повышение качества услуг в сфере отдыха и оздоровления детей «</w:t>
            </w:r>
          </w:p>
        </w:tc>
        <w:tc>
          <w:tcPr>
            <w:tcW w:w="1843" w:type="dxa"/>
            <w:vAlign w:val="center"/>
          </w:tcPr>
          <w:p w:rsidR="002D74BB" w:rsidRPr="003E23CD" w:rsidRDefault="002D74BB" w:rsidP="003E23CD">
            <w:pPr>
              <w:jc w:val="center"/>
              <w:outlineLvl w:val="1"/>
            </w:pPr>
            <w:r w:rsidRPr="003E23CD">
              <w:t>0215300000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2 090,2</w:t>
            </w:r>
          </w:p>
        </w:tc>
        <w:tc>
          <w:tcPr>
            <w:tcW w:w="1417" w:type="dxa"/>
            <w:vAlign w:val="center"/>
          </w:tcPr>
          <w:p w:rsidR="002D74BB" w:rsidRPr="003E23CD" w:rsidRDefault="002D74BB" w:rsidP="003E23CD">
            <w:pPr>
              <w:jc w:val="right"/>
              <w:outlineLvl w:val="1"/>
            </w:pPr>
            <w:r w:rsidRPr="003E23CD">
              <w:t>2 090,2</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организации отдыха детей в каникулярное время</w:t>
            </w:r>
          </w:p>
        </w:tc>
        <w:tc>
          <w:tcPr>
            <w:tcW w:w="1843" w:type="dxa"/>
            <w:vAlign w:val="center"/>
          </w:tcPr>
          <w:p w:rsidR="002D74BB" w:rsidRPr="003E23CD" w:rsidRDefault="002D74BB" w:rsidP="003E23CD">
            <w:pPr>
              <w:jc w:val="center"/>
              <w:outlineLvl w:val="2"/>
            </w:pPr>
            <w:r w:rsidRPr="003E23CD">
              <w:t>0215340790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1 776,7</w:t>
            </w:r>
          </w:p>
        </w:tc>
        <w:tc>
          <w:tcPr>
            <w:tcW w:w="1417" w:type="dxa"/>
            <w:vAlign w:val="center"/>
          </w:tcPr>
          <w:p w:rsidR="002D74BB" w:rsidRPr="003E23CD" w:rsidRDefault="002D74BB" w:rsidP="003E23CD">
            <w:pPr>
              <w:jc w:val="right"/>
              <w:outlineLvl w:val="2"/>
            </w:pPr>
            <w:r w:rsidRPr="003E23CD">
              <w:t>1 776,7</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0215340790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1 776,7</w:t>
            </w:r>
          </w:p>
        </w:tc>
        <w:tc>
          <w:tcPr>
            <w:tcW w:w="1417" w:type="dxa"/>
            <w:vAlign w:val="center"/>
          </w:tcPr>
          <w:p w:rsidR="002D74BB" w:rsidRPr="003E23CD" w:rsidRDefault="002D74BB" w:rsidP="003E23CD">
            <w:pPr>
              <w:jc w:val="right"/>
              <w:outlineLvl w:val="6"/>
            </w:pPr>
            <w:r w:rsidRPr="003E23CD">
              <w:t>1 776,7</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организации отдыха детей в каникулярное время</w:t>
            </w:r>
          </w:p>
        </w:tc>
        <w:tc>
          <w:tcPr>
            <w:tcW w:w="1843" w:type="dxa"/>
            <w:vAlign w:val="center"/>
          </w:tcPr>
          <w:p w:rsidR="002D74BB" w:rsidRPr="003E23CD" w:rsidRDefault="002D74BB" w:rsidP="003E23CD">
            <w:pPr>
              <w:jc w:val="center"/>
              <w:outlineLvl w:val="2"/>
            </w:pPr>
            <w:r w:rsidRPr="003E23CD">
              <w:t>02153S0790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313,5</w:t>
            </w:r>
          </w:p>
        </w:tc>
        <w:tc>
          <w:tcPr>
            <w:tcW w:w="1417" w:type="dxa"/>
            <w:vAlign w:val="center"/>
          </w:tcPr>
          <w:p w:rsidR="002D74BB" w:rsidRPr="003E23CD" w:rsidRDefault="002D74BB" w:rsidP="003E23CD">
            <w:pPr>
              <w:jc w:val="right"/>
              <w:outlineLvl w:val="2"/>
            </w:pPr>
            <w:r w:rsidRPr="003E23CD">
              <w:t>313,5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02153S0790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313,5</w:t>
            </w:r>
          </w:p>
        </w:tc>
        <w:tc>
          <w:tcPr>
            <w:tcW w:w="1417" w:type="dxa"/>
            <w:vAlign w:val="center"/>
          </w:tcPr>
          <w:p w:rsidR="002D74BB" w:rsidRPr="003E23CD" w:rsidRDefault="002D74BB" w:rsidP="003E23CD">
            <w:pPr>
              <w:jc w:val="right"/>
              <w:outlineLvl w:val="6"/>
            </w:pPr>
            <w:r w:rsidRPr="003E23CD">
              <w:t>313,5</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1843" w:type="dxa"/>
            <w:vAlign w:val="center"/>
          </w:tcPr>
          <w:p w:rsidR="002D74BB" w:rsidRPr="003E23CD" w:rsidRDefault="002D74BB" w:rsidP="003E23CD">
            <w:pPr>
              <w:jc w:val="center"/>
              <w:outlineLvl w:val="1"/>
            </w:pPr>
            <w:r w:rsidRPr="003E23CD">
              <w:t>0215400000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1 000,0</w:t>
            </w:r>
          </w:p>
        </w:tc>
        <w:tc>
          <w:tcPr>
            <w:tcW w:w="1417" w:type="dxa"/>
            <w:vAlign w:val="center"/>
          </w:tcPr>
          <w:p w:rsidR="002D74BB" w:rsidRPr="003E23CD" w:rsidRDefault="002D74BB" w:rsidP="003E23CD">
            <w:pPr>
              <w:jc w:val="right"/>
              <w:outlineLvl w:val="1"/>
            </w:pPr>
            <w:r w:rsidRPr="003E23CD">
              <w:t>1 000,0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персонифицированного финансирования дополнительного образования детей</w:t>
            </w:r>
          </w:p>
        </w:tc>
        <w:tc>
          <w:tcPr>
            <w:tcW w:w="1843" w:type="dxa"/>
            <w:vAlign w:val="center"/>
          </w:tcPr>
          <w:p w:rsidR="002D74BB" w:rsidRPr="003E23CD" w:rsidRDefault="002D74BB" w:rsidP="003E23CD">
            <w:pPr>
              <w:jc w:val="center"/>
              <w:outlineLvl w:val="2"/>
            </w:pPr>
            <w:r w:rsidRPr="003E23CD">
              <w:t>0215400008</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1 000,0</w:t>
            </w:r>
          </w:p>
        </w:tc>
        <w:tc>
          <w:tcPr>
            <w:tcW w:w="1417" w:type="dxa"/>
            <w:vAlign w:val="center"/>
          </w:tcPr>
          <w:p w:rsidR="002D74BB" w:rsidRPr="003E23CD" w:rsidRDefault="002D74BB" w:rsidP="003E23CD">
            <w:pPr>
              <w:jc w:val="right"/>
              <w:outlineLvl w:val="2"/>
            </w:pPr>
            <w:r w:rsidRPr="003E23CD">
              <w:t>1 000,0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0215400008</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1 000,0</w:t>
            </w:r>
          </w:p>
        </w:tc>
        <w:tc>
          <w:tcPr>
            <w:tcW w:w="1417" w:type="dxa"/>
            <w:vAlign w:val="center"/>
          </w:tcPr>
          <w:p w:rsidR="002D74BB" w:rsidRPr="003E23CD" w:rsidRDefault="002D74BB" w:rsidP="003E23CD">
            <w:pPr>
              <w:jc w:val="right"/>
              <w:outlineLvl w:val="6"/>
            </w:pPr>
            <w:r w:rsidRPr="003E23CD">
              <w:t>1 000,0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Региональные проекты, направленные на реализацию национальных проектов</w:t>
            </w:r>
          </w:p>
        </w:tc>
        <w:tc>
          <w:tcPr>
            <w:tcW w:w="1843" w:type="dxa"/>
            <w:vAlign w:val="center"/>
          </w:tcPr>
          <w:p w:rsidR="002D74BB" w:rsidRPr="003E23CD" w:rsidRDefault="002D74BB" w:rsidP="003E23CD">
            <w:pPr>
              <w:jc w:val="center"/>
              <w:outlineLvl w:val="0"/>
            </w:pPr>
            <w:r w:rsidRPr="003E23CD">
              <w:t>02W0000000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1 993,8</w:t>
            </w:r>
          </w:p>
        </w:tc>
        <w:tc>
          <w:tcPr>
            <w:tcW w:w="1417" w:type="dxa"/>
            <w:vAlign w:val="center"/>
          </w:tcPr>
          <w:p w:rsidR="002D74BB" w:rsidRPr="003E23CD" w:rsidRDefault="002D74BB" w:rsidP="003E23CD">
            <w:pPr>
              <w:jc w:val="right"/>
              <w:outlineLvl w:val="0"/>
            </w:pPr>
            <w:r w:rsidRPr="003E23CD">
              <w:t>2 419,0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Региональный проект «Патриотическое воспитание граждан Российской Федерации»</w:t>
            </w:r>
          </w:p>
        </w:tc>
        <w:tc>
          <w:tcPr>
            <w:tcW w:w="1843" w:type="dxa"/>
            <w:vAlign w:val="center"/>
          </w:tcPr>
          <w:p w:rsidR="002D74BB" w:rsidRPr="003E23CD" w:rsidRDefault="002D74BB" w:rsidP="003E23CD">
            <w:pPr>
              <w:jc w:val="center"/>
              <w:outlineLvl w:val="1"/>
            </w:pPr>
            <w:r w:rsidRPr="003E23CD">
              <w:t>02WEВ00000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1 993,8</w:t>
            </w:r>
          </w:p>
        </w:tc>
        <w:tc>
          <w:tcPr>
            <w:tcW w:w="1417" w:type="dxa"/>
            <w:vAlign w:val="center"/>
          </w:tcPr>
          <w:p w:rsidR="002D74BB" w:rsidRPr="003E23CD" w:rsidRDefault="002D74BB" w:rsidP="003E23CD">
            <w:pPr>
              <w:jc w:val="right"/>
              <w:outlineLvl w:val="1"/>
            </w:pPr>
            <w:r w:rsidRPr="003E23CD">
              <w:t>2 419,0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vAlign w:val="center"/>
          </w:tcPr>
          <w:p w:rsidR="002D74BB" w:rsidRPr="003E23CD" w:rsidRDefault="002D74BB" w:rsidP="003E23CD">
            <w:pPr>
              <w:jc w:val="center"/>
              <w:outlineLvl w:val="2"/>
            </w:pPr>
            <w:r w:rsidRPr="003E23CD">
              <w:t>02WEВ51790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1 993,8</w:t>
            </w:r>
          </w:p>
        </w:tc>
        <w:tc>
          <w:tcPr>
            <w:tcW w:w="1417" w:type="dxa"/>
            <w:vAlign w:val="center"/>
          </w:tcPr>
          <w:p w:rsidR="002D74BB" w:rsidRPr="003E23CD" w:rsidRDefault="002D74BB" w:rsidP="003E23CD">
            <w:pPr>
              <w:jc w:val="right"/>
              <w:outlineLvl w:val="2"/>
            </w:pPr>
            <w:r w:rsidRPr="003E23CD">
              <w:t>2 419,0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02WEВ51790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1 993,8</w:t>
            </w:r>
          </w:p>
        </w:tc>
        <w:tc>
          <w:tcPr>
            <w:tcW w:w="1417" w:type="dxa"/>
            <w:vAlign w:val="center"/>
          </w:tcPr>
          <w:p w:rsidR="002D74BB" w:rsidRPr="003E23CD" w:rsidRDefault="002D74BB" w:rsidP="003E23CD">
            <w:pPr>
              <w:jc w:val="right"/>
              <w:outlineLvl w:val="6"/>
            </w:pPr>
            <w:r w:rsidRPr="003E23CD">
              <w:t>2 419,0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«Развитие инфраструктуры системы образования Молчановского района»</w:t>
            </w:r>
          </w:p>
        </w:tc>
        <w:tc>
          <w:tcPr>
            <w:tcW w:w="1843" w:type="dxa"/>
            <w:vAlign w:val="center"/>
          </w:tcPr>
          <w:p w:rsidR="002D74BB" w:rsidRPr="003E23CD" w:rsidRDefault="002D74BB" w:rsidP="003E23CD">
            <w:pPr>
              <w:jc w:val="center"/>
              <w:outlineLvl w:val="0"/>
            </w:pPr>
            <w:r w:rsidRPr="003E23CD">
              <w:t>0220000000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0,0</w:t>
            </w:r>
          </w:p>
        </w:tc>
        <w:tc>
          <w:tcPr>
            <w:tcW w:w="1417" w:type="dxa"/>
            <w:vAlign w:val="center"/>
          </w:tcPr>
          <w:p w:rsidR="002D74BB" w:rsidRPr="003E23CD" w:rsidRDefault="002D74BB" w:rsidP="003E23CD">
            <w:pPr>
              <w:jc w:val="right"/>
              <w:outlineLvl w:val="0"/>
            </w:pPr>
            <w:r w:rsidRPr="003E23CD">
              <w:t>73 759,8</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Ведомственный проект «Реализация мероприятий по модернизации школьных систем образования»</w:t>
            </w:r>
          </w:p>
        </w:tc>
        <w:tc>
          <w:tcPr>
            <w:tcW w:w="1843" w:type="dxa"/>
            <w:vAlign w:val="center"/>
          </w:tcPr>
          <w:p w:rsidR="002D74BB" w:rsidRPr="003E23CD" w:rsidRDefault="002D74BB" w:rsidP="003E23CD">
            <w:pPr>
              <w:jc w:val="center"/>
              <w:outlineLvl w:val="1"/>
            </w:pPr>
            <w:r w:rsidRPr="003E23CD">
              <w:t>0225100000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0,0</w:t>
            </w:r>
          </w:p>
        </w:tc>
        <w:tc>
          <w:tcPr>
            <w:tcW w:w="1417" w:type="dxa"/>
            <w:vAlign w:val="center"/>
          </w:tcPr>
          <w:p w:rsidR="002D74BB" w:rsidRPr="003E23CD" w:rsidRDefault="002D74BB" w:rsidP="003E23CD">
            <w:pPr>
              <w:jc w:val="right"/>
              <w:outlineLvl w:val="1"/>
            </w:pPr>
            <w:r w:rsidRPr="003E23CD">
              <w:t>73 759,8</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Реализация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tc>
        <w:tc>
          <w:tcPr>
            <w:tcW w:w="1843" w:type="dxa"/>
            <w:vAlign w:val="center"/>
          </w:tcPr>
          <w:p w:rsidR="002D74BB" w:rsidRPr="003E23CD" w:rsidRDefault="002D74BB" w:rsidP="003E23CD">
            <w:pPr>
              <w:jc w:val="center"/>
              <w:outlineLvl w:val="2"/>
            </w:pPr>
            <w:r w:rsidRPr="003E23CD">
              <w:t>02251L7501</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0,0</w:t>
            </w:r>
          </w:p>
        </w:tc>
        <w:tc>
          <w:tcPr>
            <w:tcW w:w="1417" w:type="dxa"/>
            <w:vAlign w:val="center"/>
          </w:tcPr>
          <w:p w:rsidR="002D74BB" w:rsidRPr="003E23CD" w:rsidRDefault="002D74BB" w:rsidP="003E23CD">
            <w:pPr>
              <w:jc w:val="right"/>
              <w:outlineLvl w:val="2"/>
            </w:pPr>
            <w:r w:rsidRPr="003E23CD">
              <w:t>9 340,7</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02251L7501</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0,0</w:t>
            </w:r>
          </w:p>
        </w:tc>
        <w:tc>
          <w:tcPr>
            <w:tcW w:w="1417" w:type="dxa"/>
            <w:vAlign w:val="center"/>
          </w:tcPr>
          <w:p w:rsidR="002D74BB" w:rsidRPr="003E23CD" w:rsidRDefault="002D74BB" w:rsidP="003E23CD">
            <w:pPr>
              <w:jc w:val="right"/>
              <w:outlineLvl w:val="6"/>
            </w:pPr>
            <w:r w:rsidRPr="003E23CD">
              <w:t>9 340,7</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Реализация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c>
          <w:tcPr>
            <w:tcW w:w="1843" w:type="dxa"/>
            <w:vAlign w:val="center"/>
          </w:tcPr>
          <w:p w:rsidR="002D74BB" w:rsidRPr="003E23CD" w:rsidRDefault="002D74BB" w:rsidP="003E23CD">
            <w:pPr>
              <w:jc w:val="center"/>
              <w:outlineLvl w:val="2"/>
            </w:pPr>
            <w:r w:rsidRPr="003E23CD">
              <w:t>02251L7502</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0,0</w:t>
            </w:r>
          </w:p>
        </w:tc>
        <w:tc>
          <w:tcPr>
            <w:tcW w:w="1417" w:type="dxa"/>
            <w:vAlign w:val="center"/>
          </w:tcPr>
          <w:p w:rsidR="002D74BB" w:rsidRPr="003E23CD" w:rsidRDefault="002D74BB" w:rsidP="003E23CD">
            <w:pPr>
              <w:jc w:val="right"/>
              <w:outlineLvl w:val="2"/>
            </w:pPr>
            <w:r w:rsidRPr="003E23CD">
              <w:t>64 419,1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02251L7502</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0,0</w:t>
            </w:r>
          </w:p>
        </w:tc>
        <w:tc>
          <w:tcPr>
            <w:tcW w:w="1417" w:type="dxa"/>
            <w:vAlign w:val="center"/>
          </w:tcPr>
          <w:p w:rsidR="002D74BB" w:rsidRPr="003E23CD" w:rsidRDefault="002D74BB" w:rsidP="003E23CD">
            <w:pPr>
              <w:jc w:val="right"/>
              <w:outlineLvl w:val="6"/>
            </w:pPr>
            <w:r w:rsidRPr="003E23CD">
              <w:t>64 419,1</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«Организация и обеспечение эффективного функционирования сети учреждений образования»</w:t>
            </w:r>
          </w:p>
        </w:tc>
        <w:tc>
          <w:tcPr>
            <w:tcW w:w="1843" w:type="dxa"/>
            <w:vAlign w:val="center"/>
          </w:tcPr>
          <w:p w:rsidR="002D74BB" w:rsidRPr="003E23CD" w:rsidRDefault="002D74BB" w:rsidP="003E23CD">
            <w:pPr>
              <w:jc w:val="center"/>
              <w:outlineLvl w:val="0"/>
            </w:pPr>
            <w:r w:rsidRPr="003E23CD">
              <w:t>0230000000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1 228,3</w:t>
            </w:r>
          </w:p>
        </w:tc>
        <w:tc>
          <w:tcPr>
            <w:tcW w:w="1417" w:type="dxa"/>
            <w:vAlign w:val="center"/>
          </w:tcPr>
          <w:p w:rsidR="002D74BB" w:rsidRPr="003E23CD" w:rsidRDefault="002D74BB" w:rsidP="003E23CD">
            <w:pPr>
              <w:jc w:val="right"/>
              <w:outlineLvl w:val="0"/>
            </w:pPr>
            <w:r w:rsidRPr="003E23CD">
              <w:t>1 288,3</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Ведомственная целевая программа «Обеспечение деятельности подведомственных муниципальных учреждений МКУ «Управление образования Администрации Молчановского района Томской области»</w:t>
            </w:r>
          </w:p>
        </w:tc>
        <w:tc>
          <w:tcPr>
            <w:tcW w:w="1843" w:type="dxa"/>
            <w:vAlign w:val="center"/>
          </w:tcPr>
          <w:p w:rsidR="002D74BB" w:rsidRPr="003E23CD" w:rsidRDefault="002D74BB" w:rsidP="003E23CD">
            <w:pPr>
              <w:jc w:val="center"/>
              <w:outlineLvl w:val="1"/>
            </w:pPr>
            <w:r w:rsidRPr="003E23CD">
              <w:t>0234100000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1 228,3</w:t>
            </w:r>
          </w:p>
        </w:tc>
        <w:tc>
          <w:tcPr>
            <w:tcW w:w="1417" w:type="dxa"/>
            <w:vAlign w:val="center"/>
          </w:tcPr>
          <w:p w:rsidR="002D74BB" w:rsidRPr="003E23CD" w:rsidRDefault="002D74BB" w:rsidP="003E23CD">
            <w:pPr>
              <w:jc w:val="right"/>
              <w:outlineLvl w:val="1"/>
            </w:pPr>
            <w:r w:rsidRPr="003E23CD">
              <w:t>1 288,3</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Учебно-методические кабинеты, централизованные бухгалтерии, группы хозяйственного обслуживания</w:t>
            </w:r>
          </w:p>
        </w:tc>
        <w:tc>
          <w:tcPr>
            <w:tcW w:w="1843" w:type="dxa"/>
            <w:vAlign w:val="center"/>
          </w:tcPr>
          <w:p w:rsidR="002D74BB" w:rsidRPr="003E23CD" w:rsidRDefault="002D74BB" w:rsidP="003E23CD">
            <w:pPr>
              <w:jc w:val="center"/>
              <w:outlineLvl w:val="2"/>
            </w:pPr>
            <w:r w:rsidRPr="003E23CD">
              <w:t>0234100Г00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1 228,3</w:t>
            </w:r>
          </w:p>
        </w:tc>
        <w:tc>
          <w:tcPr>
            <w:tcW w:w="1417" w:type="dxa"/>
            <w:vAlign w:val="center"/>
          </w:tcPr>
          <w:p w:rsidR="002D74BB" w:rsidRPr="003E23CD" w:rsidRDefault="002D74BB" w:rsidP="003E23CD">
            <w:pPr>
              <w:jc w:val="right"/>
              <w:outlineLvl w:val="2"/>
            </w:pPr>
            <w:r w:rsidRPr="003E23CD">
              <w:t>1 288,3</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0234100Г00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1 228,3</w:t>
            </w:r>
          </w:p>
        </w:tc>
        <w:tc>
          <w:tcPr>
            <w:tcW w:w="1417" w:type="dxa"/>
            <w:vAlign w:val="center"/>
          </w:tcPr>
          <w:p w:rsidR="002D74BB" w:rsidRPr="003E23CD" w:rsidRDefault="002D74BB" w:rsidP="003E23CD">
            <w:pPr>
              <w:jc w:val="right"/>
              <w:outlineLvl w:val="6"/>
            </w:pPr>
            <w:r w:rsidRPr="003E23CD">
              <w:t>1 288,3</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Обеспечивающая подпрограмма</w:t>
            </w:r>
          </w:p>
        </w:tc>
        <w:tc>
          <w:tcPr>
            <w:tcW w:w="1843" w:type="dxa"/>
            <w:vAlign w:val="center"/>
          </w:tcPr>
          <w:p w:rsidR="002D74BB" w:rsidRPr="003E23CD" w:rsidRDefault="002D74BB" w:rsidP="003E23CD">
            <w:pPr>
              <w:jc w:val="center"/>
              <w:outlineLvl w:val="0"/>
            </w:pPr>
            <w:r w:rsidRPr="003E23CD">
              <w:t>0240000000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10 346,9</w:t>
            </w:r>
          </w:p>
        </w:tc>
        <w:tc>
          <w:tcPr>
            <w:tcW w:w="1417" w:type="dxa"/>
            <w:vAlign w:val="center"/>
          </w:tcPr>
          <w:p w:rsidR="002D74BB" w:rsidRPr="003E23CD" w:rsidRDefault="002D74BB" w:rsidP="003E23CD">
            <w:pPr>
              <w:jc w:val="right"/>
              <w:outlineLvl w:val="0"/>
            </w:pPr>
            <w:r w:rsidRPr="003E23CD">
              <w:t>10 346,9</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Учебно-методические кабинеты, группы хозяйственного обслуживания</w:t>
            </w:r>
          </w:p>
        </w:tc>
        <w:tc>
          <w:tcPr>
            <w:tcW w:w="1843" w:type="dxa"/>
            <w:vAlign w:val="center"/>
          </w:tcPr>
          <w:p w:rsidR="002D74BB" w:rsidRPr="003E23CD" w:rsidRDefault="002D74BB" w:rsidP="003E23CD">
            <w:pPr>
              <w:jc w:val="center"/>
              <w:outlineLvl w:val="1"/>
            </w:pPr>
            <w:r w:rsidRPr="003E23CD">
              <w:t>0240000Г00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5 209,7</w:t>
            </w:r>
          </w:p>
        </w:tc>
        <w:tc>
          <w:tcPr>
            <w:tcW w:w="1417" w:type="dxa"/>
            <w:vAlign w:val="center"/>
          </w:tcPr>
          <w:p w:rsidR="002D74BB" w:rsidRPr="003E23CD" w:rsidRDefault="002D74BB" w:rsidP="003E23CD">
            <w:pPr>
              <w:jc w:val="right"/>
              <w:outlineLvl w:val="1"/>
            </w:pPr>
            <w:r w:rsidRPr="003E23CD">
              <w:t>5 209,7</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0240000Г00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3 352,2</w:t>
            </w:r>
          </w:p>
        </w:tc>
        <w:tc>
          <w:tcPr>
            <w:tcW w:w="1417" w:type="dxa"/>
            <w:vAlign w:val="center"/>
          </w:tcPr>
          <w:p w:rsidR="002D74BB" w:rsidRPr="003E23CD" w:rsidRDefault="002D74BB" w:rsidP="003E23CD">
            <w:pPr>
              <w:jc w:val="right"/>
              <w:outlineLvl w:val="6"/>
            </w:pPr>
            <w:r w:rsidRPr="003E23CD">
              <w:t>3 352,2</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0240000Г00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1 829,0</w:t>
            </w:r>
          </w:p>
        </w:tc>
        <w:tc>
          <w:tcPr>
            <w:tcW w:w="1417" w:type="dxa"/>
            <w:vAlign w:val="center"/>
          </w:tcPr>
          <w:p w:rsidR="002D74BB" w:rsidRPr="003E23CD" w:rsidRDefault="002D74BB" w:rsidP="003E23CD">
            <w:pPr>
              <w:jc w:val="right"/>
              <w:outlineLvl w:val="6"/>
            </w:pPr>
            <w:r w:rsidRPr="003E23CD">
              <w:t>1 829,0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Социальное обеспечение и иные выплаты населению</w:t>
            </w:r>
          </w:p>
        </w:tc>
        <w:tc>
          <w:tcPr>
            <w:tcW w:w="1843" w:type="dxa"/>
            <w:vAlign w:val="center"/>
          </w:tcPr>
          <w:p w:rsidR="002D74BB" w:rsidRPr="003E23CD" w:rsidRDefault="002D74BB" w:rsidP="003E23CD">
            <w:pPr>
              <w:jc w:val="center"/>
              <w:outlineLvl w:val="6"/>
            </w:pPr>
            <w:r w:rsidRPr="003E23CD">
              <w:t>0240000Г00</w:t>
            </w:r>
          </w:p>
        </w:tc>
        <w:tc>
          <w:tcPr>
            <w:tcW w:w="1080" w:type="dxa"/>
            <w:vAlign w:val="center"/>
          </w:tcPr>
          <w:p w:rsidR="002D74BB" w:rsidRPr="003E23CD" w:rsidRDefault="002D74BB" w:rsidP="003E23CD">
            <w:pPr>
              <w:jc w:val="center"/>
              <w:outlineLvl w:val="6"/>
            </w:pPr>
            <w:r w:rsidRPr="003E23CD">
              <w:t>300</w:t>
            </w:r>
          </w:p>
        </w:tc>
        <w:tc>
          <w:tcPr>
            <w:tcW w:w="1472" w:type="dxa"/>
            <w:vAlign w:val="center"/>
          </w:tcPr>
          <w:p w:rsidR="002D74BB" w:rsidRPr="003E23CD" w:rsidRDefault="002D74BB" w:rsidP="003E23CD">
            <w:pPr>
              <w:jc w:val="right"/>
              <w:outlineLvl w:val="6"/>
            </w:pPr>
            <w:r w:rsidRPr="003E23CD">
              <w:t>15,0</w:t>
            </w:r>
          </w:p>
        </w:tc>
        <w:tc>
          <w:tcPr>
            <w:tcW w:w="1417" w:type="dxa"/>
            <w:vAlign w:val="center"/>
          </w:tcPr>
          <w:p w:rsidR="002D74BB" w:rsidRPr="003E23CD" w:rsidRDefault="002D74BB" w:rsidP="003E23CD">
            <w:pPr>
              <w:jc w:val="right"/>
              <w:outlineLvl w:val="6"/>
            </w:pPr>
            <w:r w:rsidRPr="003E23CD">
              <w:t>15,0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Иные бюджетные ассигнования</w:t>
            </w:r>
          </w:p>
        </w:tc>
        <w:tc>
          <w:tcPr>
            <w:tcW w:w="1843" w:type="dxa"/>
            <w:vAlign w:val="center"/>
          </w:tcPr>
          <w:p w:rsidR="002D74BB" w:rsidRPr="003E23CD" w:rsidRDefault="002D74BB" w:rsidP="003E23CD">
            <w:pPr>
              <w:jc w:val="center"/>
              <w:outlineLvl w:val="6"/>
            </w:pPr>
            <w:r w:rsidRPr="003E23CD">
              <w:t>0240000Г00</w:t>
            </w:r>
          </w:p>
        </w:tc>
        <w:tc>
          <w:tcPr>
            <w:tcW w:w="1080" w:type="dxa"/>
            <w:vAlign w:val="center"/>
          </w:tcPr>
          <w:p w:rsidR="002D74BB" w:rsidRPr="003E23CD" w:rsidRDefault="002D74BB" w:rsidP="003E23CD">
            <w:pPr>
              <w:jc w:val="center"/>
              <w:outlineLvl w:val="6"/>
            </w:pPr>
            <w:r w:rsidRPr="003E23CD">
              <w:t>800</w:t>
            </w:r>
          </w:p>
        </w:tc>
        <w:tc>
          <w:tcPr>
            <w:tcW w:w="1472" w:type="dxa"/>
            <w:vAlign w:val="center"/>
          </w:tcPr>
          <w:p w:rsidR="002D74BB" w:rsidRPr="003E23CD" w:rsidRDefault="002D74BB" w:rsidP="003E23CD">
            <w:pPr>
              <w:jc w:val="right"/>
              <w:outlineLvl w:val="6"/>
            </w:pPr>
            <w:r w:rsidRPr="003E23CD">
              <w:t>13,5</w:t>
            </w:r>
          </w:p>
        </w:tc>
        <w:tc>
          <w:tcPr>
            <w:tcW w:w="1417" w:type="dxa"/>
            <w:vAlign w:val="center"/>
          </w:tcPr>
          <w:p w:rsidR="002D74BB" w:rsidRPr="003E23CD" w:rsidRDefault="002D74BB" w:rsidP="003E23CD">
            <w:pPr>
              <w:jc w:val="right"/>
              <w:outlineLvl w:val="6"/>
            </w:pPr>
            <w:r w:rsidRPr="003E23CD">
              <w:t>13,5</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Руководство и управление в сфере установленных функций органов местного самоуправления</w:t>
            </w:r>
          </w:p>
        </w:tc>
        <w:tc>
          <w:tcPr>
            <w:tcW w:w="1843" w:type="dxa"/>
            <w:vAlign w:val="center"/>
          </w:tcPr>
          <w:p w:rsidR="002D74BB" w:rsidRPr="003E23CD" w:rsidRDefault="002D74BB" w:rsidP="003E23CD">
            <w:pPr>
              <w:jc w:val="center"/>
              <w:outlineLvl w:val="1"/>
            </w:pPr>
            <w:r w:rsidRPr="003E23CD">
              <w:t>0240100000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5 137,2</w:t>
            </w:r>
          </w:p>
        </w:tc>
        <w:tc>
          <w:tcPr>
            <w:tcW w:w="1417" w:type="dxa"/>
            <w:vAlign w:val="center"/>
          </w:tcPr>
          <w:p w:rsidR="002D74BB" w:rsidRPr="003E23CD" w:rsidRDefault="002D74BB" w:rsidP="003E23CD">
            <w:pPr>
              <w:jc w:val="right"/>
              <w:outlineLvl w:val="1"/>
            </w:pPr>
            <w:r w:rsidRPr="003E23CD">
              <w:t>5 137,2</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0240100000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5 132,2</w:t>
            </w:r>
          </w:p>
        </w:tc>
        <w:tc>
          <w:tcPr>
            <w:tcW w:w="1417" w:type="dxa"/>
            <w:vAlign w:val="center"/>
          </w:tcPr>
          <w:p w:rsidR="002D74BB" w:rsidRPr="003E23CD" w:rsidRDefault="002D74BB" w:rsidP="003E23CD">
            <w:pPr>
              <w:jc w:val="right"/>
              <w:outlineLvl w:val="6"/>
            </w:pPr>
            <w:r w:rsidRPr="003E23CD">
              <w:t>5 132,2</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0240100000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5,0</w:t>
            </w:r>
          </w:p>
        </w:tc>
        <w:tc>
          <w:tcPr>
            <w:tcW w:w="1417" w:type="dxa"/>
            <w:vAlign w:val="center"/>
          </w:tcPr>
          <w:p w:rsidR="002D74BB" w:rsidRPr="003E23CD" w:rsidRDefault="002D74BB" w:rsidP="003E23CD">
            <w:pPr>
              <w:jc w:val="right"/>
              <w:outlineLvl w:val="6"/>
            </w:pPr>
            <w:r w:rsidRPr="003E23CD">
              <w:t>5,0</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Муниципальная программа «Развитие молодежной политики, физической культуры и спорта в Молчановском районе на 2022-2029 годы»</w:t>
            </w:r>
          </w:p>
        </w:tc>
        <w:tc>
          <w:tcPr>
            <w:tcW w:w="1843" w:type="dxa"/>
            <w:vAlign w:val="center"/>
          </w:tcPr>
          <w:p w:rsidR="002D74BB" w:rsidRPr="003E23CD" w:rsidRDefault="002D74BB" w:rsidP="003E23CD">
            <w:pPr>
              <w:jc w:val="center"/>
              <w:rPr>
                <w:b/>
                <w:bCs/>
              </w:rPr>
            </w:pPr>
            <w:r w:rsidRPr="003E23CD">
              <w:rPr>
                <w:b/>
                <w:bCs/>
              </w:rPr>
              <w:t>0300000000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4 417,8</w:t>
            </w:r>
          </w:p>
        </w:tc>
        <w:tc>
          <w:tcPr>
            <w:tcW w:w="1417" w:type="dxa"/>
            <w:vAlign w:val="center"/>
          </w:tcPr>
          <w:p w:rsidR="002D74BB" w:rsidRPr="003E23CD" w:rsidRDefault="002D74BB" w:rsidP="003E23CD">
            <w:pPr>
              <w:jc w:val="right"/>
              <w:rPr>
                <w:b/>
                <w:bCs/>
              </w:rPr>
            </w:pPr>
            <w:r w:rsidRPr="003E23CD">
              <w:rPr>
                <w:b/>
                <w:bCs/>
              </w:rPr>
              <w:t>4 417,8</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«Развитие физической культуры и массового спорта на территории Молчановского района»</w:t>
            </w:r>
          </w:p>
        </w:tc>
        <w:tc>
          <w:tcPr>
            <w:tcW w:w="1843" w:type="dxa"/>
            <w:vAlign w:val="center"/>
          </w:tcPr>
          <w:p w:rsidR="002D74BB" w:rsidRPr="003E23CD" w:rsidRDefault="002D74BB" w:rsidP="003E23CD">
            <w:pPr>
              <w:jc w:val="center"/>
              <w:outlineLvl w:val="0"/>
            </w:pPr>
            <w:r w:rsidRPr="003E23CD">
              <w:t>0310000000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326,0</w:t>
            </w:r>
          </w:p>
        </w:tc>
        <w:tc>
          <w:tcPr>
            <w:tcW w:w="1417" w:type="dxa"/>
            <w:vAlign w:val="center"/>
          </w:tcPr>
          <w:p w:rsidR="002D74BB" w:rsidRPr="003E23CD" w:rsidRDefault="002D74BB" w:rsidP="003E23CD">
            <w:pPr>
              <w:jc w:val="right"/>
              <w:outlineLvl w:val="0"/>
            </w:pPr>
            <w:r w:rsidRPr="003E23CD">
              <w:t>326,0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843" w:type="dxa"/>
            <w:vAlign w:val="center"/>
          </w:tcPr>
          <w:p w:rsidR="002D74BB" w:rsidRPr="003E23CD" w:rsidRDefault="002D74BB" w:rsidP="003E23CD">
            <w:pPr>
              <w:jc w:val="center"/>
              <w:outlineLvl w:val="1"/>
            </w:pPr>
            <w:r w:rsidRPr="003E23CD">
              <w:t>0315100000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326,0</w:t>
            </w:r>
          </w:p>
        </w:tc>
        <w:tc>
          <w:tcPr>
            <w:tcW w:w="1417" w:type="dxa"/>
            <w:vAlign w:val="center"/>
          </w:tcPr>
          <w:p w:rsidR="002D74BB" w:rsidRPr="003E23CD" w:rsidRDefault="002D74BB" w:rsidP="003E23CD">
            <w:pPr>
              <w:jc w:val="right"/>
              <w:outlineLvl w:val="1"/>
            </w:pPr>
            <w:r w:rsidRPr="003E23CD">
              <w:t>326,0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участия спортивных сборных команд в официальных спортивных мероприятиях</w:t>
            </w:r>
          </w:p>
        </w:tc>
        <w:tc>
          <w:tcPr>
            <w:tcW w:w="1843" w:type="dxa"/>
            <w:vAlign w:val="center"/>
          </w:tcPr>
          <w:p w:rsidR="002D74BB" w:rsidRPr="003E23CD" w:rsidRDefault="002D74BB" w:rsidP="003E23CD">
            <w:pPr>
              <w:jc w:val="center"/>
              <w:outlineLvl w:val="2"/>
            </w:pPr>
            <w:r w:rsidRPr="003E23CD">
              <w:t>0315100009</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175,0</w:t>
            </w:r>
          </w:p>
        </w:tc>
        <w:tc>
          <w:tcPr>
            <w:tcW w:w="1417" w:type="dxa"/>
            <w:vAlign w:val="center"/>
          </w:tcPr>
          <w:p w:rsidR="002D74BB" w:rsidRPr="003E23CD" w:rsidRDefault="002D74BB" w:rsidP="003E23CD">
            <w:pPr>
              <w:jc w:val="right"/>
              <w:outlineLvl w:val="2"/>
            </w:pPr>
            <w:r w:rsidRPr="003E23CD">
              <w:t>175,0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0315100009</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175,0</w:t>
            </w:r>
          </w:p>
        </w:tc>
        <w:tc>
          <w:tcPr>
            <w:tcW w:w="1417" w:type="dxa"/>
            <w:vAlign w:val="center"/>
          </w:tcPr>
          <w:p w:rsidR="002D74BB" w:rsidRPr="003E23CD" w:rsidRDefault="002D74BB" w:rsidP="003E23CD">
            <w:pPr>
              <w:jc w:val="right"/>
              <w:outlineLvl w:val="6"/>
            </w:pPr>
            <w:r w:rsidRPr="003E23CD">
              <w:t>175,0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Приобретение спортивного инвентаря и оборудования для спортивных школ</w:t>
            </w:r>
          </w:p>
        </w:tc>
        <w:tc>
          <w:tcPr>
            <w:tcW w:w="1843" w:type="dxa"/>
            <w:vAlign w:val="center"/>
          </w:tcPr>
          <w:p w:rsidR="002D74BB" w:rsidRPr="003E23CD" w:rsidRDefault="002D74BB" w:rsidP="003E23CD">
            <w:pPr>
              <w:jc w:val="center"/>
              <w:outlineLvl w:val="2"/>
            </w:pPr>
            <w:r w:rsidRPr="003E23CD">
              <w:t>0315100010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30,0</w:t>
            </w:r>
          </w:p>
        </w:tc>
        <w:tc>
          <w:tcPr>
            <w:tcW w:w="1417" w:type="dxa"/>
            <w:vAlign w:val="center"/>
          </w:tcPr>
          <w:p w:rsidR="002D74BB" w:rsidRPr="003E23CD" w:rsidRDefault="002D74BB" w:rsidP="003E23CD">
            <w:pPr>
              <w:jc w:val="right"/>
              <w:outlineLvl w:val="2"/>
            </w:pPr>
            <w:r w:rsidRPr="003E23CD">
              <w:t>30,0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0315100010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30,0</w:t>
            </w:r>
          </w:p>
        </w:tc>
        <w:tc>
          <w:tcPr>
            <w:tcW w:w="1417" w:type="dxa"/>
            <w:vAlign w:val="center"/>
          </w:tcPr>
          <w:p w:rsidR="002D74BB" w:rsidRPr="003E23CD" w:rsidRDefault="002D74BB" w:rsidP="003E23CD">
            <w:pPr>
              <w:jc w:val="right"/>
              <w:outlineLvl w:val="6"/>
            </w:pPr>
            <w:r w:rsidRPr="003E23CD">
              <w:t>30,0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843" w:type="dxa"/>
            <w:vAlign w:val="center"/>
          </w:tcPr>
          <w:p w:rsidR="002D74BB" w:rsidRPr="003E23CD" w:rsidRDefault="002D74BB" w:rsidP="003E23CD">
            <w:pPr>
              <w:jc w:val="center"/>
              <w:outlineLvl w:val="2"/>
            </w:pPr>
            <w:r w:rsidRPr="003E23CD">
              <w:t>0315140320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114,9</w:t>
            </w:r>
          </w:p>
        </w:tc>
        <w:tc>
          <w:tcPr>
            <w:tcW w:w="1417" w:type="dxa"/>
            <w:vAlign w:val="center"/>
          </w:tcPr>
          <w:p w:rsidR="002D74BB" w:rsidRPr="003E23CD" w:rsidRDefault="002D74BB" w:rsidP="003E23CD">
            <w:pPr>
              <w:jc w:val="right"/>
              <w:outlineLvl w:val="2"/>
            </w:pPr>
            <w:r w:rsidRPr="003E23CD">
              <w:t>114,9</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0315140320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114,9</w:t>
            </w:r>
          </w:p>
        </w:tc>
        <w:tc>
          <w:tcPr>
            <w:tcW w:w="1417" w:type="dxa"/>
            <w:vAlign w:val="center"/>
          </w:tcPr>
          <w:p w:rsidR="002D74BB" w:rsidRPr="003E23CD" w:rsidRDefault="002D74BB" w:rsidP="003E23CD">
            <w:pPr>
              <w:jc w:val="right"/>
              <w:outlineLvl w:val="6"/>
            </w:pPr>
            <w:r w:rsidRPr="003E23CD">
              <w:t>114,9</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843" w:type="dxa"/>
            <w:vAlign w:val="center"/>
          </w:tcPr>
          <w:p w:rsidR="002D74BB" w:rsidRPr="003E23CD" w:rsidRDefault="002D74BB" w:rsidP="003E23CD">
            <w:pPr>
              <w:jc w:val="center"/>
              <w:outlineLvl w:val="2"/>
            </w:pPr>
            <w:r w:rsidRPr="003E23CD">
              <w:t>03151S0320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6,1</w:t>
            </w:r>
          </w:p>
        </w:tc>
        <w:tc>
          <w:tcPr>
            <w:tcW w:w="1417" w:type="dxa"/>
            <w:vAlign w:val="center"/>
          </w:tcPr>
          <w:p w:rsidR="002D74BB" w:rsidRPr="003E23CD" w:rsidRDefault="002D74BB" w:rsidP="003E23CD">
            <w:pPr>
              <w:jc w:val="right"/>
              <w:outlineLvl w:val="2"/>
            </w:pPr>
            <w:r w:rsidRPr="003E23CD">
              <w:t>6,1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03151S0320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6,1</w:t>
            </w:r>
          </w:p>
        </w:tc>
        <w:tc>
          <w:tcPr>
            <w:tcW w:w="1417" w:type="dxa"/>
            <w:vAlign w:val="center"/>
          </w:tcPr>
          <w:p w:rsidR="002D74BB" w:rsidRPr="003E23CD" w:rsidRDefault="002D74BB" w:rsidP="003E23CD">
            <w:pPr>
              <w:jc w:val="right"/>
              <w:outlineLvl w:val="6"/>
            </w:pPr>
            <w:r w:rsidRPr="003E23CD">
              <w:t>6,1</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«Развитие эффективной молодежной политики в Молчановском районе»</w:t>
            </w:r>
          </w:p>
        </w:tc>
        <w:tc>
          <w:tcPr>
            <w:tcW w:w="1843" w:type="dxa"/>
            <w:vAlign w:val="center"/>
          </w:tcPr>
          <w:p w:rsidR="002D74BB" w:rsidRPr="003E23CD" w:rsidRDefault="002D74BB" w:rsidP="003E23CD">
            <w:pPr>
              <w:jc w:val="center"/>
              <w:outlineLvl w:val="0"/>
            </w:pPr>
            <w:r w:rsidRPr="003E23CD">
              <w:t>0320000000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61,6</w:t>
            </w:r>
          </w:p>
        </w:tc>
        <w:tc>
          <w:tcPr>
            <w:tcW w:w="1417" w:type="dxa"/>
            <w:vAlign w:val="center"/>
          </w:tcPr>
          <w:p w:rsidR="002D74BB" w:rsidRPr="003E23CD" w:rsidRDefault="002D74BB" w:rsidP="003E23CD">
            <w:pPr>
              <w:jc w:val="right"/>
              <w:outlineLvl w:val="0"/>
            </w:pPr>
            <w:r w:rsidRPr="003E23CD">
              <w:t>61,6</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«Развитие системы патриотического воспитания, профилактика социально - негативных явлений в молодежной среде»</w:t>
            </w:r>
          </w:p>
        </w:tc>
        <w:tc>
          <w:tcPr>
            <w:tcW w:w="1843" w:type="dxa"/>
            <w:vAlign w:val="center"/>
          </w:tcPr>
          <w:p w:rsidR="002D74BB" w:rsidRPr="003E23CD" w:rsidRDefault="002D74BB" w:rsidP="003E23CD">
            <w:pPr>
              <w:jc w:val="center"/>
              <w:outlineLvl w:val="1"/>
            </w:pPr>
            <w:r w:rsidRPr="003E23CD">
              <w:t>0325100000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61,6</w:t>
            </w:r>
          </w:p>
        </w:tc>
        <w:tc>
          <w:tcPr>
            <w:tcW w:w="1417" w:type="dxa"/>
            <w:vAlign w:val="center"/>
          </w:tcPr>
          <w:p w:rsidR="002D74BB" w:rsidRPr="003E23CD" w:rsidRDefault="002D74BB" w:rsidP="003E23CD">
            <w:pPr>
              <w:jc w:val="right"/>
              <w:outlineLvl w:val="1"/>
            </w:pPr>
            <w:r w:rsidRPr="003E23CD">
              <w:t>61,6</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и проведение районных мероприятий, посвященных Дню призывника</w:t>
            </w:r>
          </w:p>
        </w:tc>
        <w:tc>
          <w:tcPr>
            <w:tcW w:w="1843" w:type="dxa"/>
            <w:vAlign w:val="center"/>
          </w:tcPr>
          <w:p w:rsidR="002D74BB" w:rsidRPr="003E23CD" w:rsidRDefault="002D74BB" w:rsidP="003E23CD">
            <w:pPr>
              <w:jc w:val="center"/>
              <w:outlineLvl w:val="2"/>
            </w:pPr>
            <w:r w:rsidRPr="003E23CD">
              <w:t>0325100011</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47,5</w:t>
            </w:r>
          </w:p>
        </w:tc>
        <w:tc>
          <w:tcPr>
            <w:tcW w:w="1417" w:type="dxa"/>
            <w:vAlign w:val="center"/>
          </w:tcPr>
          <w:p w:rsidR="002D74BB" w:rsidRPr="003E23CD" w:rsidRDefault="002D74BB" w:rsidP="003E23CD">
            <w:pPr>
              <w:jc w:val="right"/>
              <w:outlineLvl w:val="2"/>
            </w:pPr>
            <w:r w:rsidRPr="003E23CD">
              <w:t>47,5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0325100011</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47,5</w:t>
            </w:r>
          </w:p>
        </w:tc>
        <w:tc>
          <w:tcPr>
            <w:tcW w:w="1417" w:type="dxa"/>
            <w:vAlign w:val="center"/>
          </w:tcPr>
          <w:p w:rsidR="002D74BB" w:rsidRPr="003E23CD" w:rsidRDefault="002D74BB" w:rsidP="003E23CD">
            <w:pPr>
              <w:jc w:val="right"/>
              <w:outlineLvl w:val="6"/>
            </w:pPr>
            <w:r w:rsidRPr="003E23CD">
              <w:t>47,5</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Подготовка и организация выезда на спартакиаду допризывника</w:t>
            </w:r>
          </w:p>
        </w:tc>
        <w:tc>
          <w:tcPr>
            <w:tcW w:w="1843" w:type="dxa"/>
            <w:vAlign w:val="center"/>
          </w:tcPr>
          <w:p w:rsidR="002D74BB" w:rsidRPr="003E23CD" w:rsidRDefault="002D74BB" w:rsidP="003E23CD">
            <w:pPr>
              <w:jc w:val="center"/>
              <w:outlineLvl w:val="2"/>
            </w:pPr>
            <w:r w:rsidRPr="003E23CD">
              <w:t>0325100012</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5,0</w:t>
            </w:r>
          </w:p>
        </w:tc>
        <w:tc>
          <w:tcPr>
            <w:tcW w:w="1417" w:type="dxa"/>
            <w:vAlign w:val="center"/>
          </w:tcPr>
          <w:p w:rsidR="002D74BB" w:rsidRPr="003E23CD" w:rsidRDefault="002D74BB" w:rsidP="003E23CD">
            <w:pPr>
              <w:jc w:val="right"/>
              <w:outlineLvl w:val="2"/>
            </w:pPr>
            <w:r w:rsidRPr="003E23CD">
              <w:t>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0325100012</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5,0</w:t>
            </w:r>
          </w:p>
        </w:tc>
        <w:tc>
          <w:tcPr>
            <w:tcW w:w="1417" w:type="dxa"/>
            <w:vAlign w:val="center"/>
          </w:tcPr>
          <w:p w:rsidR="002D74BB" w:rsidRPr="003E23CD" w:rsidRDefault="002D74BB" w:rsidP="003E23CD">
            <w:pPr>
              <w:jc w:val="right"/>
              <w:outlineLvl w:val="6"/>
            </w:pPr>
            <w:r w:rsidRPr="003E23CD">
              <w:t>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слета детских общественных организаций</w:t>
            </w:r>
          </w:p>
        </w:tc>
        <w:tc>
          <w:tcPr>
            <w:tcW w:w="1843" w:type="dxa"/>
            <w:vAlign w:val="center"/>
          </w:tcPr>
          <w:p w:rsidR="002D74BB" w:rsidRPr="003E23CD" w:rsidRDefault="002D74BB" w:rsidP="003E23CD">
            <w:pPr>
              <w:jc w:val="center"/>
              <w:outlineLvl w:val="2"/>
            </w:pPr>
            <w:r w:rsidRPr="003E23CD">
              <w:t>0325100013</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9,1</w:t>
            </w:r>
          </w:p>
        </w:tc>
        <w:tc>
          <w:tcPr>
            <w:tcW w:w="1417" w:type="dxa"/>
            <w:vAlign w:val="center"/>
          </w:tcPr>
          <w:p w:rsidR="002D74BB" w:rsidRPr="003E23CD" w:rsidRDefault="002D74BB" w:rsidP="003E23CD">
            <w:pPr>
              <w:jc w:val="right"/>
              <w:outlineLvl w:val="2"/>
            </w:pPr>
            <w:r w:rsidRPr="003E23CD">
              <w:t>9,1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0325100013</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9,1</w:t>
            </w:r>
          </w:p>
        </w:tc>
        <w:tc>
          <w:tcPr>
            <w:tcW w:w="1417" w:type="dxa"/>
            <w:vAlign w:val="center"/>
          </w:tcPr>
          <w:p w:rsidR="002D74BB" w:rsidRPr="003E23CD" w:rsidRDefault="002D74BB" w:rsidP="003E23CD">
            <w:pPr>
              <w:jc w:val="right"/>
              <w:outlineLvl w:val="6"/>
            </w:pPr>
            <w:r w:rsidRPr="003E23CD">
              <w:t>9,1</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Региональные проекты, направленные на реализацию национальных проектов</w:t>
            </w:r>
          </w:p>
        </w:tc>
        <w:tc>
          <w:tcPr>
            <w:tcW w:w="1843" w:type="dxa"/>
            <w:vAlign w:val="center"/>
          </w:tcPr>
          <w:p w:rsidR="002D74BB" w:rsidRPr="003E23CD" w:rsidRDefault="002D74BB" w:rsidP="003E23CD">
            <w:pPr>
              <w:jc w:val="center"/>
              <w:outlineLvl w:val="0"/>
            </w:pPr>
            <w:r w:rsidRPr="003E23CD">
              <w:t>03W0000000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4 030,2</w:t>
            </w:r>
          </w:p>
        </w:tc>
        <w:tc>
          <w:tcPr>
            <w:tcW w:w="1417" w:type="dxa"/>
            <w:vAlign w:val="center"/>
          </w:tcPr>
          <w:p w:rsidR="002D74BB" w:rsidRPr="003E23CD" w:rsidRDefault="002D74BB" w:rsidP="003E23CD">
            <w:pPr>
              <w:jc w:val="right"/>
              <w:outlineLvl w:val="0"/>
            </w:pPr>
            <w:r w:rsidRPr="003E23CD">
              <w:t>4 030,2</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Региональный проект «Спорт - норма жизни»</w:t>
            </w:r>
          </w:p>
        </w:tc>
        <w:tc>
          <w:tcPr>
            <w:tcW w:w="1843" w:type="dxa"/>
            <w:vAlign w:val="center"/>
          </w:tcPr>
          <w:p w:rsidR="002D74BB" w:rsidRPr="003E23CD" w:rsidRDefault="002D74BB" w:rsidP="003E23CD">
            <w:pPr>
              <w:jc w:val="center"/>
              <w:outlineLvl w:val="1"/>
            </w:pPr>
            <w:r w:rsidRPr="003E23CD">
              <w:t>03WP500000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4 030,2</w:t>
            </w:r>
          </w:p>
        </w:tc>
        <w:tc>
          <w:tcPr>
            <w:tcW w:w="1417" w:type="dxa"/>
            <w:vAlign w:val="center"/>
          </w:tcPr>
          <w:p w:rsidR="002D74BB" w:rsidRPr="003E23CD" w:rsidRDefault="002D74BB" w:rsidP="003E23CD">
            <w:pPr>
              <w:jc w:val="right"/>
              <w:outlineLvl w:val="1"/>
            </w:pPr>
            <w:r w:rsidRPr="003E23CD">
              <w:t>4 030,2</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843" w:type="dxa"/>
            <w:vAlign w:val="center"/>
          </w:tcPr>
          <w:p w:rsidR="002D74BB" w:rsidRPr="003E23CD" w:rsidRDefault="002D74BB" w:rsidP="003E23CD">
            <w:pPr>
              <w:jc w:val="center"/>
              <w:outlineLvl w:val="2"/>
            </w:pPr>
            <w:r w:rsidRPr="003E23CD">
              <w:t>03WP540006</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682,5</w:t>
            </w:r>
          </w:p>
        </w:tc>
        <w:tc>
          <w:tcPr>
            <w:tcW w:w="1417" w:type="dxa"/>
            <w:vAlign w:val="center"/>
          </w:tcPr>
          <w:p w:rsidR="002D74BB" w:rsidRPr="003E23CD" w:rsidRDefault="002D74BB" w:rsidP="003E23CD">
            <w:pPr>
              <w:jc w:val="right"/>
              <w:outlineLvl w:val="2"/>
            </w:pPr>
            <w:r w:rsidRPr="003E23CD">
              <w:t>682,5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03WP540006</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682,5</w:t>
            </w:r>
          </w:p>
        </w:tc>
        <w:tc>
          <w:tcPr>
            <w:tcW w:w="1417" w:type="dxa"/>
            <w:vAlign w:val="center"/>
          </w:tcPr>
          <w:p w:rsidR="002D74BB" w:rsidRPr="003E23CD" w:rsidRDefault="002D74BB" w:rsidP="003E23CD">
            <w:pPr>
              <w:jc w:val="right"/>
              <w:outlineLvl w:val="6"/>
            </w:pPr>
            <w:r w:rsidRPr="003E23CD">
              <w:t>682,5</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условий для развития физической культуры и массового спорта</w:t>
            </w:r>
          </w:p>
        </w:tc>
        <w:tc>
          <w:tcPr>
            <w:tcW w:w="1843" w:type="dxa"/>
            <w:vAlign w:val="center"/>
          </w:tcPr>
          <w:p w:rsidR="002D74BB" w:rsidRPr="003E23CD" w:rsidRDefault="002D74BB" w:rsidP="003E23CD">
            <w:pPr>
              <w:jc w:val="center"/>
              <w:outlineLvl w:val="2"/>
            </w:pPr>
            <w:r w:rsidRPr="003E23CD">
              <w:t>03WP540008</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3 116,2</w:t>
            </w:r>
          </w:p>
        </w:tc>
        <w:tc>
          <w:tcPr>
            <w:tcW w:w="1417" w:type="dxa"/>
            <w:vAlign w:val="center"/>
          </w:tcPr>
          <w:p w:rsidR="002D74BB" w:rsidRPr="003E23CD" w:rsidRDefault="002D74BB" w:rsidP="003E23CD">
            <w:pPr>
              <w:jc w:val="right"/>
              <w:outlineLvl w:val="2"/>
            </w:pPr>
            <w:r w:rsidRPr="003E23CD">
              <w:t>3 116,2</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03WP540008</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3 116,2</w:t>
            </w:r>
          </w:p>
        </w:tc>
        <w:tc>
          <w:tcPr>
            <w:tcW w:w="1417" w:type="dxa"/>
            <w:vAlign w:val="center"/>
          </w:tcPr>
          <w:p w:rsidR="002D74BB" w:rsidRPr="003E23CD" w:rsidRDefault="002D74BB" w:rsidP="003E23CD">
            <w:pPr>
              <w:jc w:val="right"/>
              <w:outlineLvl w:val="6"/>
            </w:pPr>
            <w:r w:rsidRPr="003E23CD">
              <w:t>3 116,2</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843" w:type="dxa"/>
            <w:vAlign w:val="center"/>
          </w:tcPr>
          <w:p w:rsidR="002D74BB" w:rsidRPr="003E23CD" w:rsidRDefault="002D74BB" w:rsidP="003E23CD">
            <w:pPr>
              <w:jc w:val="center"/>
              <w:outlineLvl w:val="2"/>
            </w:pPr>
            <w:r w:rsidRPr="003E23CD">
              <w:t>03WP5S0006</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67,5</w:t>
            </w:r>
          </w:p>
        </w:tc>
        <w:tc>
          <w:tcPr>
            <w:tcW w:w="1417" w:type="dxa"/>
            <w:vAlign w:val="center"/>
          </w:tcPr>
          <w:p w:rsidR="002D74BB" w:rsidRPr="003E23CD" w:rsidRDefault="002D74BB" w:rsidP="003E23CD">
            <w:pPr>
              <w:jc w:val="right"/>
              <w:outlineLvl w:val="2"/>
            </w:pPr>
            <w:r w:rsidRPr="003E23CD">
              <w:t>67,5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03WP5S0006</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67,5</w:t>
            </w:r>
          </w:p>
        </w:tc>
        <w:tc>
          <w:tcPr>
            <w:tcW w:w="1417" w:type="dxa"/>
            <w:vAlign w:val="center"/>
          </w:tcPr>
          <w:p w:rsidR="002D74BB" w:rsidRPr="003E23CD" w:rsidRDefault="002D74BB" w:rsidP="003E23CD">
            <w:pPr>
              <w:jc w:val="right"/>
              <w:outlineLvl w:val="6"/>
            </w:pPr>
            <w:r w:rsidRPr="003E23CD">
              <w:t>67,5</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условий для развития физической культуры и массового спорта</w:t>
            </w:r>
          </w:p>
        </w:tc>
        <w:tc>
          <w:tcPr>
            <w:tcW w:w="1843" w:type="dxa"/>
            <w:vAlign w:val="center"/>
          </w:tcPr>
          <w:p w:rsidR="002D74BB" w:rsidRPr="003E23CD" w:rsidRDefault="002D74BB" w:rsidP="003E23CD">
            <w:pPr>
              <w:jc w:val="center"/>
              <w:outlineLvl w:val="2"/>
            </w:pPr>
            <w:r w:rsidRPr="003E23CD">
              <w:t>03WP5S0008</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164,0</w:t>
            </w:r>
          </w:p>
        </w:tc>
        <w:tc>
          <w:tcPr>
            <w:tcW w:w="1417" w:type="dxa"/>
            <w:vAlign w:val="center"/>
          </w:tcPr>
          <w:p w:rsidR="002D74BB" w:rsidRPr="003E23CD" w:rsidRDefault="002D74BB" w:rsidP="003E23CD">
            <w:pPr>
              <w:jc w:val="right"/>
              <w:outlineLvl w:val="2"/>
            </w:pPr>
            <w:r w:rsidRPr="003E23CD">
              <w:t>164,0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03WP5S0008</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164,0</w:t>
            </w:r>
          </w:p>
        </w:tc>
        <w:tc>
          <w:tcPr>
            <w:tcW w:w="1417" w:type="dxa"/>
            <w:vAlign w:val="center"/>
          </w:tcPr>
          <w:p w:rsidR="002D74BB" w:rsidRPr="003E23CD" w:rsidRDefault="002D74BB" w:rsidP="003E23CD">
            <w:pPr>
              <w:jc w:val="right"/>
              <w:outlineLvl w:val="6"/>
            </w:pPr>
            <w:r w:rsidRPr="003E23CD">
              <w:t>164,0</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Муниципальная программа «Развитие культуры и туризма в Молчановском районе на 2022-2029 годы»</w:t>
            </w:r>
          </w:p>
        </w:tc>
        <w:tc>
          <w:tcPr>
            <w:tcW w:w="1843" w:type="dxa"/>
            <w:vAlign w:val="center"/>
          </w:tcPr>
          <w:p w:rsidR="002D74BB" w:rsidRPr="003E23CD" w:rsidRDefault="002D74BB" w:rsidP="003E23CD">
            <w:pPr>
              <w:jc w:val="center"/>
              <w:rPr>
                <w:b/>
                <w:bCs/>
              </w:rPr>
            </w:pPr>
            <w:r w:rsidRPr="003E23CD">
              <w:rPr>
                <w:b/>
                <w:bCs/>
              </w:rPr>
              <w:t>0400000000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25 833,9</w:t>
            </w:r>
          </w:p>
        </w:tc>
        <w:tc>
          <w:tcPr>
            <w:tcW w:w="1417" w:type="dxa"/>
            <w:vAlign w:val="center"/>
          </w:tcPr>
          <w:p w:rsidR="002D74BB" w:rsidRPr="003E23CD" w:rsidRDefault="002D74BB" w:rsidP="003E23CD">
            <w:pPr>
              <w:jc w:val="right"/>
              <w:rPr>
                <w:b/>
                <w:bCs/>
              </w:rPr>
            </w:pPr>
            <w:r w:rsidRPr="003E23CD">
              <w:rPr>
                <w:b/>
                <w:bCs/>
              </w:rPr>
              <w:t>25 833,9</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«Развитие культуры и туризма на территории Молчановского района»</w:t>
            </w:r>
          </w:p>
        </w:tc>
        <w:tc>
          <w:tcPr>
            <w:tcW w:w="1843" w:type="dxa"/>
            <w:vAlign w:val="center"/>
          </w:tcPr>
          <w:p w:rsidR="002D74BB" w:rsidRPr="003E23CD" w:rsidRDefault="002D74BB" w:rsidP="003E23CD">
            <w:pPr>
              <w:jc w:val="center"/>
              <w:outlineLvl w:val="0"/>
            </w:pPr>
            <w:r w:rsidRPr="003E23CD">
              <w:t>0410000000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25 833,9</w:t>
            </w:r>
          </w:p>
        </w:tc>
        <w:tc>
          <w:tcPr>
            <w:tcW w:w="1417" w:type="dxa"/>
            <w:vAlign w:val="center"/>
          </w:tcPr>
          <w:p w:rsidR="002D74BB" w:rsidRPr="003E23CD" w:rsidRDefault="002D74BB" w:rsidP="003E23CD">
            <w:pPr>
              <w:jc w:val="right"/>
              <w:outlineLvl w:val="0"/>
            </w:pPr>
            <w:r w:rsidRPr="003E23CD">
              <w:t>25 833,9</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Ведомственная целевая программа «Создание условий для организации дополнительного образования населения Молчановского района»</w:t>
            </w:r>
          </w:p>
        </w:tc>
        <w:tc>
          <w:tcPr>
            <w:tcW w:w="1843" w:type="dxa"/>
            <w:vAlign w:val="center"/>
          </w:tcPr>
          <w:p w:rsidR="002D74BB" w:rsidRPr="003E23CD" w:rsidRDefault="002D74BB" w:rsidP="003E23CD">
            <w:pPr>
              <w:jc w:val="center"/>
              <w:outlineLvl w:val="1"/>
            </w:pPr>
            <w:r w:rsidRPr="003E23CD">
              <w:t>0414100000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5 700,0</w:t>
            </w:r>
          </w:p>
        </w:tc>
        <w:tc>
          <w:tcPr>
            <w:tcW w:w="1417" w:type="dxa"/>
            <w:vAlign w:val="center"/>
          </w:tcPr>
          <w:p w:rsidR="002D74BB" w:rsidRPr="003E23CD" w:rsidRDefault="002D74BB" w:rsidP="003E23CD">
            <w:pPr>
              <w:jc w:val="right"/>
              <w:outlineLvl w:val="1"/>
            </w:pPr>
            <w:r w:rsidRPr="003E23CD">
              <w:t>5 700,0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Организации дополнительного образования</w:t>
            </w:r>
          </w:p>
        </w:tc>
        <w:tc>
          <w:tcPr>
            <w:tcW w:w="1843" w:type="dxa"/>
            <w:vAlign w:val="center"/>
          </w:tcPr>
          <w:p w:rsidR="002D74BB" w:rsidRPr="003E23CD" w:rsidRDefault="002D74BB" w:rsidP="003E23CD">
            <w:pPr>
              <w:jc w:val="center"/>
              <w:outlineLvl w:val="2"/>
            </w:pPr>
            <w:r w:rsidRPr="003E23CD">
              <w:t>0414100B00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5 700,0</w:t>
            </w:r>
          </w:p>
        </w:tc>
        <w:tc>
          <w:tcPr>
            <w:tcW w:w="1417" w:type="dxa"/>
            <w:vAlign w:val="center"/>
          </w:tcPr>
          <w:p w:rsidR="002D74BB" w:rsidRPr="003E23CD" w:rsidRDefault="002D74BB" w:rsidP="003E23CD">
            <w:pPr>
              <w:jc w:val="right"/>
              <w:outlineLvl w:val="2"/>
            </w:pPr>
            <w:r w:rsidRPr="003E23CD">
              <w:t>5 700,0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0414100B00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5 700,0</w:t>
            </w:r>
          </w:p>
        </w:tc>
        <w:tc>
          <w:tcPr>
            <w:tcW w:w="1417" w:type="dxa"/>
            <w:vAlign w:val="center"/>
          </w:tcPr>
          <w:p w:rsidR="002D74BB" w:rsidRPr="003E23CD" w:rsidRDefault="002D74BB" w:rsidP="003E23CD">
            <w:pPr>
              <w:jc w:val="right"/>
              <w:outlineLvl w:val="6"/>
            </w:pPr>
            <w:r w:rsidRPr="003E23CD">
              <w:t>5 700,0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Ведомственная целевая программа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843" w:type="dxa"/>
            <w:vAlign w:val="center"/>
          </w:tcPr>
          <w:p w:rsidR="002D74BB" w:rsidRPr="003E23CD" w:rsidRDefault="002D74BB" w:rsidP="003E23CD">
            <w:pPr>
              <w:jc w:val="center"/>
              <w:outlineLvl w:val="1"/>
            </w:pPr>
            <w:r w:rsidRPr="003E23CD">
              <w:t>0414200000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14 000,0</w:t>
            </w:r>
          </w:p>
        </w:tc>
        <w:tc>
          <w:tcPr>
            <w:tcW w:w="1417" w:type="dxa"/>
            <w:vAlign w:val="center"/>
          </w:tcPr>
          <w:p w:rsidR="002D74BB" w:rsidRPr="003E23CD" w:rsidRDefault="002D74BB" w:rsidP="003E23CD">
            <w:pPr>
              <w:jc w:val="right"/>
              <w:outlineLvl w:val="1"/>
            </w:pPr>
            <w:r w:rsidRPr="003E23CD">
              <w:t>14 000,0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0414200000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14 000,0</w:t>
            </w:r>
          </w:p>
        </w:tc>
        <w:tc>
          <w:tcPr>
            <w:tcW w:w="1417" w:type="dxa"/>
            <w:vAlign w:val="center"/>
          </w:tcPr>
          <w:p w:rsidR="002D74BB" w:rsidRPr="003E23CD" w:rsidRDefault="002D74BB" w:rsidP="003E23CD">
            <w:pPr>
              <w:jc w:val="right"/>
              <w:outlineLvl w:val="6"/>
            </w:pPr>
            <w:r w:rsidRPr="003E23CD">
              <w:t>14 000,0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Ведомственная целевая программа «Библиотечное обслуживание населения межпоселенческими библиотеками на территории Молчановского района»</w:t>
            </w:r>
          </w:p>
        </w:tc>
        <w:tc>
          <w:tcPr>
            <w:tcW w:w="1843" w:type="dxa"/>
            <w:vAlign w:val="center"/>
          </w:tcPr>
          <w:p w:rsidR="002D74BB" w:rsidRPr="003E23CD" w:rsidRDefault="002D74BB" w:rsidP="003E23CD">
            <w:pPr>
              <w:jc w:val="center"/>
              <w:outlineLvl w:val="1"/>
            </w:pPr>
            <w:r w:rsidRPr="003E23CD">
              <w:t>0414300000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4 500,0</w:t>
            </w:r>
          </w:p>
        </w:tc>
        <w:tc>
          <w:tcPr>
            <w:tcW w:w="1417" w:type="dxa"/>
            <w:vAlign w:val="center"/>
          </w:tcPr>
          <w:p w:rsidR="002D74BB" w:rsidRPr="003E23CD" w:rsidRDefault="002D74BB" w:rsidP="003E23CD">
            <w:pPr>
              <w:jc w:val="right"/>
              <w:outlineLvl w:val="1"/>
            </w:pPr>
            <w:r w:rsidRPr="003E23CD">
              <w:t>4 500,0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0414300000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4 500,0</w:t>
            </w:r>
          </w:p>
        </w:tc>
        <w:tc>
          <w:tcPr>
            <w:tcW w:w="1417" w:type="dxa"/>
            <w:vAlign w:val="center"/>
          </w:tcPr>
          <w:p w:rsidR="002D74BB" w:rsidRPr="003E23CD" w:rsidRDefault="002D74BB" w:rsidP="003E23CD">
            <w:pPr>
              <w:jc w:val="right"/>
              <w:outlineLvl w:val="6"/>
            </w:pPr>
            <w:r w:rsidRPr="003E23CD">
              <w:t>4 500,0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«Развитие профессионального искусства и народного творчества»</w:t>
            </w:r>
          </w:p>
        </w:tc>
        <w:tc>
          <w:tcPr>
            <w:tcW w:w="1843" w:type="dxa"/>
            <w:vAlign w:val="center"/>
          </w:tcPr>
          <w:p w:rsidR="002D74BB" w:rsidRPr="003E23CD" w:rsidRDefault="002D74BB" w:rsidP="003E23CD">
            <w:pPr>
              <w:jc w:val="center"/>
              <w:outlineLvl w:val="1"/>
            </w:pPr>
            <w:r w:rsidRPr="003E23CD">
              <w:t>0415100000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1 368,9</w:t>
            </w:r>
          </w:p>
        </w:tc>
        <w:tc>
          <w:tcPr>
            <w:tcW w:w="1417" w:type="dxa"/>
            <w:vAlign w:val="center"/>
          </w:tcPr>
          <w:p w:rsidR="002D74BB" w:rsidRPr="003E23CD" w:rsidRDefault="002D74BB" w:rsidP="003E23CD">
            <w:pPr>
              <w:jc w:val="right"/>
              <w:outlineLvl w:val="1"/>
            </w:pPr>
            <w:r w:rsidRPr="003E23CD">
              <w:t>1 368,9</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843" w:type="dxa"/>
            <w:vAlign w:val="center"/>
          </w:tcPr>
          <w:p w:rsidR="002D74BB" w:rsidRPr="003E23CD" w:rsidRDefault="002D74BB" w:rsidP="003E23CD">
            <w:pPr>
              <w:jc w:val="center"/>
              <w:outlineLvl w:val="2"/>
            </w:pPr>
            <w:r w:rsidRPr="003E23CD">
              <w:t>0415140660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1 368,9</w:t>
            </w:r>
          </w:p>
        </w:tc>
        <w:tc>
          <w:tcPr>
            <w:tcW w:w="1417" w:type="dxa"/>
            <w:vAlign w:val="center"/>
          </w:tcPr>
          <w:p w:rsidR="002D74BB" w:rsidRPr="003E23CD" w:rsidRDefault="002D74BB" w:rsidP="003E23CD">
            <w:pPr>
              <w:jc w:val="right"/>
              <w:outlineLvl w:val="2"/>
            </w:pPr>
            <w:r w:rsidRPr="003E23CD">
              <w:t>1 368,9</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0415140660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1 368,9</w:t>
            </w:r>
          </w:p>
        </w:tc>
        <w:tc>
          <w:tcPr>
            <w:tcW w:w="1417" w:type="dxa"/>
            <w:vAlign w:val="center"/>
          </w:tcPr>
          <w:p w:rsidR="002D74BB" w:rsidRPr="003E23CD" w:rsidRDefault="002D74BB" w:rsidP="003E23CD">
            <w:pPr>
              <w:jc w:val="right"/>
              <w:outlineLvl w:val="6"/>
            </w:pPr>
            <w:r w:rsidRPr="003E23CD">
              <w:t>1 368,9</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Ведомственный проект «Содействие комплексному развитию сферы культуры и архивного дела Томской области»</w:t>
            </w:r>
          </w:p>
        </w:tc>
        <w:tc>
          <w:tcPr>
            <w:tcW w:w="1843" w:type="dxa"/>
            <w:vAlign w:val="center"/>
          </w:tcPr>
          <w:p w:rsidR="002D74BB" w:rsidRPr="003E23CD" w:rsidRDefault="002D74BB" w:rsidP="003E23CD">
            <w:pPr>
              <w:jc w:val="center"/>
              <w:outlineLvl w:val="1"/>
            </w:pPr>
            <w:r w:rsidRPr="003E23CD">
              <w:t>0415200000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15,0</w:t>
            </w:r>
          </w:p>
        </w:tc>
        <w:tc>
          <w:tcPr>
            <w:tcW w:w="1417" w:type="dxa"/>
            <w:vAlign w:val="center"/>
          </w:tcPr>
          <w:p w:rsidR="002D74BB" w:rsidRPr="003E23CD" w:rsidRDefault="002D74BB" w:rsidP="003E23CD">
            <w:pPr>
              <w:jc w:val="right"/>
              <w:outlineLvl w:val="1"/>
            </w:pPr>
            <w:r w:rsidRPr="003E23CD">
              <w:t>15,0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1843" w:type="dxa"/>
            <w:vAlign w:val="center"/>
          </w:tcPr>
          <w:p w:rsidR="002D74BB" w:rsidRPr="003E23CD" w:rsidRDefault="002D74BB" w:rsidP="003E23CD">
            <w:pPr>
              <w:jc w:val="center"/>
              <w:outlineLvl w:val="2"/>
            </w:pPr>
            <w:r w:rsidRPr="003E23CD">
              <w:t>0415200014</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15,0</w:t>
            </w:r>
          </w:p>
        </w:tc>
        <w:tc>
          <w:tcPr>
            <w:tcW w:w="1417" w:type="dxa"/>
            <w:vAlign w:val="center"/>
          </w:tcPr>
          <w:p w:rsidR="002D74BB" w:rsidRPr="003E23CD" w:rsidRDefault="002D74BB" w:rsidP="003E23CD">
            <w:pPr>
              <w:jc w:val="right"/>
              <w:outlineLvl w:val="2"/>
            </w:pPr>
            <w:r w:rsidRPr="003E23CD">
              <w:t>15,0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0415200014</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15,0</w:t>
            </w:r>
          </w:p>
        </w:tc>
        <w:tc>
          <w:tcPr>
            <w:tcW w:w="1417" w:type="dxa"/>
            <w:vAlign w:val="center"/>
          </w:tcPr>
          <w:p w:rsidR="002D74BB" w:rsidRPr="003E23CD" w:rsidRDefault="002D74BB" w:rsidP="003E23CD">
            <w:pPr>
              <w:jc w:val="right"/>
              <w:outlineLvl w:val="6"/>
            </w:pPr>
            <w:r w:rsidRPr="003E23CD">
              <w:t>15,0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843" w:type="dxa"/>
            <w:vAlign w:val="center"/>
          </w:tcPr>
          <w:p w:rsidR="002D74BB" w:rsidRPr="003E23CD" w:rsidRDefault="002D74BB" w:rsidP="003E23CD">
            <w:pPr>
              <w:jc w:val="center"/>
              <w:outlineLvl w:val="1"/>
            </w:pPr>
            <w:r w:rsidRPr="003E23CD">
              <w:t>0415300000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150,0</w:t>
            </w:r>
          </w:p>
        </w:tc>
        <w:tc>
          <w:tcPr>
            <w:tcW w:w="1417" w:type="dxa"/>
            <w:vAlign w:val="center"/>
          </w:tcPr>
          <w:p w:rsidR="002D74BB" w:rsidRPr="003E23CD" w:rsidRDefault="002D74BB" w:rsidP="003E23CD">
            <w:pPr>
              <w:jc w:val="right"/>
              <w:outlineLvl w:val="1"/>
            </w:pPr>
            <w:r w:rsidRPr="003E23CD">
              <w:t>150,0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Стимулирующие выплаты в муниципальных организациях дополнительного образования Томской области</w:t>
            </w:r>
          </w:p>
        </w:tc>
        <w:tc>
          <w:tcPr>
            <w:tcW w:w="1843" w:type="dxa"/>
            <w:vAlign w:val="center"/>
          </w:tcPr>
          <w:p w:rsidR="002D74BB" w:rsidRPr="003E23CD" w:rsidRDefault="002D74BB" w:rsidP="003E23CD">
            <w:pPr>
              <w:jc w:val="center"/>
              <w:outlineLvl w:val="2"/>
            </w:pPr>
            <w:r w:rsidRPr="003E23CD">
              <w:t>0415340400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150,0</w:t>
            </w:r>
          </w:p>
        </w:tc>
        <w:tc>
          <w:tcPr>
            <w:tcW w:w="1417" w:type="dxa"/>
            <w:vAlign w:val="center"/>
          </w:tcPr>
          <w:p w:rsidR="002D74BB" w:rsidRPr="003E23CD" w:rsidRDefault="002D74BB" w:rsidP="003E23CD">
            <w:pPr>
              <w:jc w:val="right"/>
              <w:outlineLvl w:val="2"/>
            </w:pPr>
            <w:r w:rsidRPr="003E23CD">
              <w:t>150,0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0415340400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150,0</w:t>
            </w:r>
          </w:p>
        </w:tc>
        <w:tc>
          <w:tcPr>
            <w:tcW w:w="1417" w:type="dxa"/>
            <w:vAlign w:val="center"/>
          </w:tcPr>
          <w:p w:rsidR="002D74BB" w:rsidRPr="003E23CD" w:rsidRDefault="002D74BB" w:rsidP="003E23CD">
            <w:pPr>
              <w:jc w:val="right"/>
              <w:outlineLvl w:val="6"/>
            </w:pPr>
            <w:r w:rsidRPr="003E23CD">
              <w:t>150,0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«Проведение областного фестиваля активного долголетия в с. Молчаново»</w:t>
            </w:r>
          </w:p>
        </w:tc>
        <w:tc>
          <w:tcPr>
            <w:tcW w:w="1843" w:type="dxa"/>
            <w:vAlign w:val="center"/>
          </w:tcPr>
          <w:p w:rsidR="002D74BB" w:rsidRPr="003E23CD" w:rsidRDefault="002D74BB" w:rsidP="003E23CD">
            <w:pPr>
              <w:jc w:val="center"/>
              <w:outlineLvl w:val="1"/>
            </w:pPr>
            <w:r w:rsidRPr="003E23CD">
              <w:t>0415500000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100,0</w:t>
            </w:r>
          </w:p>
        </w:tc>
        <w:tc>
          <w:tcPr>
            <w:tcW w:w="1417" w:type="dxa"/>
            <w:vAlign w:val="center"/>
          </w:tcPr>
          <w:p w:rsidR="002D74BB" w:rsidRPr="003E23CD" w:rsidRDefault="002D74BB" w:rsidP="003E23CD">
            <w:pPr>
              <w:jc w:val="right"/>
              <w:outlineLvl w:val="1"/>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Проведение областного фестиваля активного долголетия в с. Молчаново</w:t>
            </w:r>
          </w:p>
        </w:tc>
        <w:tc>
          <w:tcPr>
            <w:tcW w:w="1843" w:type="dxa"/>
            <w:vAlign w:val="center"/>
          </w:tcPr>
          <w:p w:rsidR="002D74BB" w:rsidRPr="003E23CD" w:rsidRDefault="002D74BB" w:rsidP="003E23CD">
            <w:pPr>
              <w:jc w:val="center"/>
              <w:outlineLvl w:val="2"/>
            </w:pPr>
            <w:r w:rsidRPr="003E23CD">
              <w:t>0415500015</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100,0</w:t>
            </w:r>
          </w:p>
        </w:tc>
        <w:tc>
          <w:tcPr>
            <w:tcW w:w="1417" w:type="dxa"/>
            <w:vAlign w:val="center"/>
          </w:tcPr>
          <w:p w:rsidR="002D74BB" w:rsidRPr="003E23CD" w:rsidRDefault="002D74BB" w:rsidP="003E23CD">
            <w:pPr>
              <w:jc w:val="right"/>
              <w:outlineLvl w:val="2"/>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0415500015</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100,0</w:t>
            </w:r>
          </w:p>
        </w:tc>
        <w:tc>
          <w:tcPr>
            <w:tcW w:w="1417" w:type="dxa"/>
            <w:vAlign w:val="center"/>
          </w:tcPr>
          <w:p w:rsidR="002D74BB" w:rsidRPr="003E23CD" w:rsidRDefault="002D74BB" w:rsidP="003E23CD">
            <w:pPr>
              <w:jc w:val="right"/>
              <w:outlineLvl w:val="6"/>
            </w:pPr>
            <w:r w:rsidRPr="003E23CD">
              <w:t>100,0</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Муниципальная программа «Социальная поддержка населения Молчановского района на 2022-2029 годы»</w:t>
            </w:r>
          </w:p>
        </w:tc>
        <w:tc>
          <w:tcPr>
            <w:tcW w:w="1843" w:type="dxa"/>
            <w:vAlign w:val="center"/>
          </w:tcPr>
          <w:p w:rsidR="002D74BB" w:rsidRPr="003E23CD" w:rsidRDefault="002D74BB" w:rsidP="003E23CD">
            <w:pPr>
              <w:jc w:val="center"/>
              <w:rPr>
                <w:b/>
                <w:bCs/>
              </w:rPr>
            </w:pPr>
            <w:r w:rsidRPr="003E23CD">
              <w:rPr>
                <w:b/>
                <w:bCs/>
              </w:rPr>
              <w:t>0500000000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61 995,1</w:t>
            </w:r>
          </w:p>
        </w:tc>
        <w:tc>
          <w:tcPr>
            <w:tcW w:w="1417" w:type="dxa"/>
            <w:vAlign w:val="center"/>
          </w:tcPr>
          <w:p w:rsidR="002D74BB" w:rsidRPr="003E23CD" w:rsidRDefault="002D74BB" w:rsidP="003E23CD">
            <w:pPr>
              <w:jc w:val="right"/>
              <w:rPr>
                <w:b/>
                <w:bCs/>
              </w:rPr>
            </w:pPr>
            <w:r w:rsidRPr="003E23CD">
              <w:rPr>
                <w:b/>
                <w:bCs/>
              </w:rPr>
              <w:t>62 023,5</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«Социальная защита населения Молчановского района»</w:t>
            </w:r>
          </w:p>
        </w:tc>
        <w:tc>
          <w:tcPr>
            <w:tcW w:w="1843" w:type="dxa"/>
            <w:vAlign w:val="center"/>
          </w:tcPr>
          <w:p w:rsidR="002D74BB" w:rsidRPr="003E23CD" w:rsidRDefault="002D74BB" w:rsidP="003E23CD">
            <w:pPr>
              <w:jc w:val="center"/>
              <w:outlineLvl w:val="0"/>
            </w:pPr>
            <w:r w:rsidRPr="003E23CD">
              <w:t>0510000000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61 877,2</w:t>
            </w:r>
          </w:p>
        </w:tc>
        <w:tc>
          <w:tcPr>
            <w:tcW w:w="1417" w:type="dxa"/>
            <w:vAlign w:val="center"/>
          </w:tcPr>
          <w:p w:rsidR="002D74BB" w:rsidRPr="003E23CD" w:rsidRDefault="002D74BB" w:rsidP="003E23CD">
            <w:pPr>
              <w:jc w:val="right"/>
              <w:outlineLvl w:val="0"/>
            </w:pPr>
            <w:r w:rsidRPr="003E23CD">
              <w:t>61 905,6</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vAlign w:val="center"/>
          </w:tcPr>
          <w:p w:rsidR="002D74BB" w:rsidRPr="003E23CD" w:rsidRDefault="002D74BB" w:rsidP="003E23CD">
            <w:pPr>
              <w:jc w:val="center"/>
              <w:outlineLvl w:val="1"/>
            </w:pPr>
            <w:r w:rsidRPr="003E23CD">
              <w:t>0515100000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7 373,0</w:t>
            </w:r>
          </w:p>
        </w:tc>
        <w:tc>
          <w:tcPr>
            <w:tcW w:w="1417" w:type="dxa"/>
            <w:vAlign w:val="center"/>
          </w:tcPr>
          <w:p w:rsidR="002D74BB" w:rsidRPr="003E23CD" w:rsidRDefault="002D74BB" w:rsidP="003E23CD">
            <w:pPr>
              <w:jc w:val="right"/>
              <w:outlineLvl w:val="1"/>
            </w:pPr>
            <w:r w:rsidRPr="003E23CD">
              <w:t>7 401,4</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843" w:type="dxa"/>
            <w:vAlign w:val="center"/>
          </w:tcPr>
          <w:p w:rsidR="002D74BB" w:rsidRPr="003E23CD" w:rsidRDefault="002D74BB" w:rsidP="003E23CD">
            <w:pPr>
              <w:jc w:val="center"/>
              <w:outlineLvl w:val="2"/>
            </w:pPr>
            <w:r w:rsidRPr="003E23CD">
              <w:t>0515140820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4 790,4</w:t>
            </w:r>
          </w:p>
        </w:tc>
        <w:tc>
          <w:tcPr>
            <w:tcW w:w="1417" w:type="dxa"/>
            <w:vAlign w:val="center"/>
          </w:tcPr>
          <w:p w:rsidR="002D74BB" w:rsidRPr="003E23CD" w:rsidRDefault="002D74BB" w:rsidP="003E23CD">
            <w:pPr>
              <w:jc w:val="right"/>
              <w:outlineLvl w:val="2"/>
            </w:pPr>
            <w:r w:rsidRPr="003E23CD">
              <w:t>4 790,4</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0515140820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4 790,4</w:t>
            </w:r>
          </w:p>
        </w:tc>
        <w:tc>
          <w:tcPr>
            <w:tcW w:w="1417" w:type="dxa"/>
            <w:vAlign w:val="center"/>
          </w:tcPr>
          <w:p w:rsidR="002D74BB" w:rsidRPr="003E23CD" w:rsidRDefault="002D74BB" w:rsidP="003E23CD">
            <w:pPr>
              <w:jc w:val="right"/>
              <w:outlineLvl w:val="6"/>
            </w:pPr>
            <w:r w:rsidRPr="003E23CD">
              <w:t>4 790,4</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843" w:type="dxa"/>
            <w:vAlign w:val="center"/>
          </w:tcPr>
          <w:p w:rsidR="002D74BB" w:rsidRPr="003E23CD" w:rsidRDefault="002D74BB" w:rsidP="003E23CD">
            <w:pPr>
              <w:jc w:val="center"/>
              <w:outlineLvl w:val="2"/>
            </w:pPr>
            <w:r w:rsidRPr="003E23CD">
              <w:t>05151R0820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2 582,6</w:t>
            </w:r>
          </w:p>
        </w:tc>
        <w:tc>
          <w:tcPr>
            <w:tcW w:w="1417" w:type="dxa"/>
            <w:vAlign w:val="center"/>
          </w:tcPr>
          <w:p w:rsidR="002D74BB" w:rsidRPr="003E23CD" w:rsidRDefault="002D74BB" w:rsidP="003E23CD">
            <w:pPr>
              <w:jc w:val="right"/>
              <w:outlineLvl w:val="2"/>
            </w:pPr>
            <w:r w:rsidRPr="003E23CD">
              <w:t>2 611,0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05151R0820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2 582,6</w:t>
            </w:r>
          </w:p>
        </w:tc>
        <w:tc>
          <w:tcPr>
            <w:tcW w:w="1417" w:type="dxa"/>
            <w:vAlign w:val="center"/>
          </w:tcPr>
          <w:p w:rsidR="002D74BB" w:rsidRPr="003E23CD" w:rsidRDefault="002D74BB" w:rsidP="003E23CD">
            <w:pPr>
              <w:jc w:val="right"/>
              <w:outlineLvl w:val="6"/>
            </w:pPr>
            <w:r w:rsidRPr="003E23CD">
              <w:t>2 611,0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1843" w:type="dxa"/>
            <w:vAlign w:val="center"/>
          </w:tcPr>
          <w:p w:rsidR="002D74BB" w:rsidRPr="003E23CD" w:rsidRDefault="002D74BB" w:rsidP="003E23CD">
            <w:pPr>
              <w:jc w:val="center"/>
              <w:outlineLvl w:val="1"/>
            </w:pPr>
            <w:r w:rsidRPr="003E23CD">
              <w:t>0515200000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1 188,0</w:t>
            </w:r>
          </w:p>
        </w:tc>
        <w:tc>
          <w:tcPr>
            <w:tcW w:w="1417" w:type="dxa"/>
            <w:vAlign w:val="center"/>
          </w:tcPr>
          <w:p w:rsidR="002D74BB" w:rsidRPr="003E23CD" w:rsidRDefault="002D74BB" w:rsidP="003E23CD">
            <w:pPr>
              <w:jc w:val="right"/>
              <w:outlineLvl w:val="1"/>
            </w:pPr>
            <w:r w:rsidRPr="003E23CD">
              <w:t>1 188,0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843" w:type="dxa"/>
            <w:vAlign w:val="center"/>
          </w:tcPr>
          <w:p w:rsidR="002D74BB" w:rsidRPr="003E23CD" w:rsidRDefault="002D74BB" w:rsidP="003E23CD">
            <w:pPr>
              <w:jc w:val="center"/>
              <w:outlineLvl w:val="2"/>
            </w:pPr>
            <w:r w:rsidRPr="003E23CD">
              <w:t>0515241190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1 188,0</w:t>
            </w:r>
          </w:p>
        </w:tc>
        <w:tc>
          <w:tcPr>
            <w:tcW w:w="1417" w:type="dxa"/>
            <w:vAlign w:val="center"/>
          </w:tcPr>
          <w:p w:rsidR="002D74BB" w:rsidRPr="003E23CD" w:rsidRDefault="002D74BB" w:rsidP="003E23CD">
            <w:pPr>
              <w:jc w:val="right"/>
              <w:outlineLvl w:val="2"/>
            </w:pPr>
            <w:r w:rsidRPr="003E23CD">
              <w:t>1 188,0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0515241190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1 188,0</w:t>
            </w:r>
          </w:p>
        </w:tc>
        <w:tc>
          <w:tcPr>
            <w:tcW w:w="1417" w:type="dxa"/>
            <w:vAlign w:val="center"/>
          </w:tcPr>
          <w:p w:rsidR="002D74BB" w:rsidRPr="003E23CD" w:rsidRDefault="002D74BB" w:rsidP="003E23CD">
            <w:pPr>
              <w:jc w:val="right"/>
              <w:outlineLvl w:val="6"/>
            </w:pPr>
            <w:r w:rsidRPr="003E23CD">
              <w:t>1 188,0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843" w:type="dxa"/>
            <w:vAlign w:val="center"/>
          </w:tcPr>
          <w:p w:rsidR="002D74BB" w:rsidRPr="003E23CD" w:rsidRDefault="002D74BB" w:rsidP="003E23CD">
            <w:pPr>
              <w:jc w:val="center"/>
              <w:outlineLvl w:val="1"/>
            </w:pPr>
            <w:r w:rsidRPr="003E23CD">
              <w:t>0515300000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53 316,2</w:t>
            </w:r>
          </w:p>
        </w:tc>
        <w:tc>
          <w:tcPr>
            <w:tcW w:w="1417" w:type="dxa"/>
            <w:vAlign w:val="center"/>
          </w:tcPr>
          <w:p w:rsidR="002D74BB" w:rsidRPr="003E23CD" w:rsidRDefault="002D74BB" w:rsidP="003E23CD">
            <w:pPr>
              <w:jc w:val="right"/>
              <w:outlineLvl w:val="1"/>
            </w:pPr>
            <w:r w:rsidRPr="003E23CD">
              <w:t>53 316,2</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843" w:type="dxa"/>
            <w:vAlign w:val="center"/>
          </w:tcPr>
          <w:p w:rsidR="002D74BB" w:rsidRPr="003E23CD" w:rsidRDefault="002D74BB" w:rsidP="003E23CD">
            <w:pPr>
              <w:jc w:val="center"/>
              <w:outlineLvl w:val="2"/>
            </w:pPr>
            <w:r w:rsidRPr="003E23CD">
              <w:t>0515340740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843,2</w:t>
            </w:r>
          </w:p>
        </w:tc>
        <w:tc>
          <w:tcPr>
            <w:tcW w:w="1417" w:type="dxa"/>
            <w:vAlign w:val="center"/>
          </w:tcPr>
          <w:p w:rsidR="002D74BB" w:rsidRPr="003E23CD" w:rsidRDefault="002D74BB" w:rsidP="003E23CD">
            <w:pPr>
              <w:jc w:val="right"/>
              <w:outlineLvl w:val="2"/>
            </w:pPr>
            <w:r w:rsidRPr="003E23CD">
              <w:t>843,2</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0515340740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843,2</w:t>
            </w:r>
          </w:p>
        </w:tc>
        <w:tc>
          <w:tcPr>
            <w:tcW w:w="1417" w:type="dxa"/>
            <w:vAlign w:val="center"/>
          </w:tcPr>
          <w:p w:rsidR="002D74BB" w:rsidRPr="003E23CD" w:rsidRDefault="002D74BB" w:rsidP="003E23CD">
            <w:pPr>
              <w:jc w:val="right"/>
              <w:outlineLvl w:val="6"/>
            </w:pPr>
            <w:r w:rsidRPr="003E23CD">
              <w:t>843,2</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843" w:type="dxa"/>
            <w:vAlign w:val="center"/>
          </w:tcPr>
          <w:p w:rsidR="002D74BB" w:rsidRPr="003E23CD" w:rsidRDefault="002D74BB" w:rsidP="003E23CD">
            <w:pPr>
              <w:jc w:val="center"/>
              <w:outlineLvl w:val="2"/>
            </w:pPr>
            <w:r w:rsidRPr="003E23CD">
              <w:t>0515340760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666,0</w:t>
            </w:r>
          </w:p>
        </w:tc>
        <w:tc>
          <w:tcPr>
            <w:tcW w:w="1417" w:type="dxa"/>
            <w:vAlign w:val="center"/>
          </w:tcPr>
          <w:p w:rsidR="002D74BB" w:rsidRPr="003E23CD" w:rsidRDefault="002D74BB" w:rsidP="003E23CD">
            <w:pPr>
              <w:jc w:val="right"/>
              <w:outlineLvl w:val="2"/>
            </w:pPr>
            <w:r w:rsidRPr="003E23CD">
              <w:t>666,0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Социальное обеспечение и иные выплаты населению</w:t>
            </w:r>
          </w:p>
        </w:tc>
        <w:tc>
          <w:tcPr>
            <w:tcW w:w="1843" w:type="dxa"/>
            <w:vAlign w:val="center"/>
          </w:tcPr>
          <w:p w:rsidR="002D74BB" w:rsidRPr="003E23CD" w:rsidRDefault="002D74BB" w:rsidP="003E23CD">
            <w:pPr>
              <w:jc w:val="center"/>
              <w:outlineLvl w:val="6"/>
            </w:pPr>
            <w:r w:rsidRPr="003E23CD">
              <w:t>0515340760</w:t>
            </w:r>
          </w:p>
        </w:tc>
        <w:tc>
          <w:tcPr>
            <w:tcW w:w="1080" w:type="dxa"/>
            <w:vAlign w:val="center"/>
          </w:tcPr>
          <w:p w:rsidR="002D74BB" w:rsidRPr="003E23CD" w:rsidRDefault="002D74BB" w:rsidP="003E23CD">
            <w:pPr>
              <w:jc w:val="center"/>
              <w:outlineLvl w:val="6"/>
            </w:pPr>
            <w:r w:rsidRPr="003E23CD">
              <w:t>300</w:t>
            </w:r>
          </w:p>
        </w:tc>
        <w:tc>
          <w:tcPr>
            <w:tcW w:w="1472" w:type="dxa"/>
            <w:vAlign w:val="center"/>
          </w:tcPr>
          <w:p w:rsidR="002D74BB" w:rsidRPr="003E23CD" w:rsidRDefault="002D74BB" w:rsidP="003E23CD">
            <w:pPr>
              <w:jc w:val="right"/>
              <w:outlineLvl w:val="6"/>
            </w:pPr>
            <w:r w:rsidRPr="003E23CD">
              <w:t>666,0</w:t>
            </w:r>
          </w:p>
        </w:tc>
        <w:tc>
          <w:tcPr>
            <w:tcW w:w="1417" w:type="dxa"/>
            <w:vAlign w:val="center"/>
          </w:tcPr>
          <w:p w:rsidR="002D74BB" w:rsidRPr="003E23CD" w:rsidRDefault="002D74BB" w:rsidP="003E23CD">
            <w:pPr>
              <w:jc w:val="right"/>
              <w:outlineLvl w:val="6"/>
            </w:pPr>
            <w:r w:rsidRPr="003E23CD">
              <w:t>666,0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843" w:type="dxa"/>
            <w:vAlign w:val="center"/>
          </w:tcPr>
          <w:p w:rsidR="002D74BB" w:rsidRPr="003E23CD" w:rsidRDefault="002D74BB" w:rsidP="003E23CD">
            <w:pPr>
              <w:jc w:val="center"/>
              <w:outlineLvl w:val="2"/>
            </w:pPr>
            <w:r w:rsidRPr="003E23CD">
              <w:t>0515340770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51 807,0</w:t>
            </w:r>
          </w:p>
        </w:tc>
        <w:tc>
          <w:tcPr>
            <w:tcW w:w="1417" w:type="dxa"/>
            <w:vAlign w:val="center"/>
          </w:tcPr>
          <w:p w:rsidR="002D74BB" w:rsidRPr="003E23CD" w:rsidRDefault="002D74BB" w:rsidP="003E23CD">
            <w:pPr>
              <w:jc w:val="right"/>
              <w:outlineLvl w:val="2"/>
            </w:pPr>
            <w:r w:rsidRPr="003E23CD">
              <w:t>51 807,0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Социальное обеспечение и иные выплаты населению</w:t>
            </w:r>
          </w:p>
        </w:tc>
        <w:tc>
          <w:tcPr>
            <w:tcW w:w="1843" w:type="dxa"/>
            <w:vAlign w:val="center"/>
          </w:tcPr>
          <w:p w:rsidR="002D74BB" w:rsidRPr="003E23CD" w:rsidRDefault="002D74BB" w:rsidP="003E23CD">
            <w:pPr>
              <w:jc w:val="center"/>
              <w:outlineLvl w:val="6"/>
            </w:pPr>
            <w:r w:rsidRPr="003E23CD">
              <w:t>0515340770</w:t>
            </w:r>
          </w:p>
        </w:tc>
        <w:tc>
          <w:tcPr>
            <w:tcW w:w="1080" w:type="dxa"/>
            <w:vAlign w:val="center"/>
          </w:tcPr>
          <w:p w:rsidR="002D74BB" w:rsidRPr="003E23CD" w:rsidRDefault="002D74BB" w:rsidP="003E23CD">
            <w:pPr>
              <w:jc w:val="center"/>
              <w:outlineLvl w:val="6"/>
            </w:pPr>
            <w:r w:rsidRPr="003E23CD">
              <w:t>300</w:t>
            </w:r>
          </w:p>
        </w:tc>
        <w:tc>
          <w:tcPr>
            <w:tcW w:w="1472" w:type="dxa"/>
            <w:vAlign w:val="center"/>
          </w:tcPr>
          <w:p w:rsidR="002D74BB" w:rsidRPr="003E23CD" w:rsidRDefault="002D74BB" w:rsidP="003E23CD">
            <w:pPr>
              <w:jc w:val="right"/>
              <w:outlineLvl w:val="6"/>
            </w:pPr>
            <w:r w:rsidRPr="003E23CD">
              <w:t>51 807,0</w:t>
            </w:r>
          </w:p>
        </w:tc>
        <w:tc>
          <w:tcPr>
            <w:tcW w:w="1417" w:type="dxa"/>
            <w:vAlign w:val="center"/>
          </w:tcPr>
          <w:p w:rsidR="002D74BB" w:rsidRPr="003E23CD" w:rsidRDefault="002D74BB" w:rsidP="003E23CD">
            <w:pPr>
              <w:jc w:val="right"/>
              <w:outlineLvl w:val="6"/>
            </w:pPr>
            <w:r w:rsidRPr="003E23CD">
              <w:t>51 807,0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«Социальная поддержка граждан Молчановского района»</w:t>
            </w:r>
          </w:p>
        </w:tc>
        <w:tc>
          <w:tcPr>
            <w:tcW w:w="1843" w:type="dxa"/>
            <w:vAlign w:val="center"/>
          </w:tcPr>
          <w:p w:rsidR="002D74BB" w:rsidRPr="003E23CD" w:rsidRDefault="002D74BB" w:rsidP="003E23CD">
            <w:pPr>
              <w:jc w:val="center"/>
              <w:outlineLvl w:val="0"/>
            </w:pPr>
            <w:r w:rsidRPr="003E23CD">
              <w:t>0520000000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100,0</w:t>
            </w:r>
          </w:p>
        </w:tc>
        <w:tc>
          <w:tcPr>
            <w:tcW w:w="1417" w:type="dxa"/>
            <w:vAlign w:val="center"/>
          </w:tcPr>
          <w:p w:rsidR="002D74BB" w:rsidRPr="003E23CD" w:rsidRDefault="002D74BB" w:rsidP="003E23CD">
            <w:pPr>
              <w:jc w:val="right"/>
              <w:outlineLvl w:val="0"/>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Основное мероприятие «Повышение качества жизни пожилых людей в Молчановском районе»</w:t>
            </w:r>
          </w:p>
        </w:tc>
        <w:tc>
          <w:tcPr>
            <w:tcW w:w="1843" w:type="dxa"/>
            <w:vAlign w:val="center"/>
          </w:tcPr>
          <w:p w:rsidR="002D74BB" w:rsidRPr="003E23CD" w:rsidRDefault="002D74BB" w:rsidP="003E23CD">
            <w:pPr>
              <w:jc w:val="center"/>
              <w:outlineLvl w:val="1"/>
            </w:pPr>
            <w:r w:rsidRPr="003E23CD">
              <w:t>0525100000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100,0</w:t>
            </w:r>
          </w:p>
        </w:tc>
        <w:tc>
          <w:tcPr>
            <w:tcW w:w="1417" w:type="dxa"/>
            <w:vAlign w:val="center"/>
          </w:tcPr>
          <w:p w:rsidR="002D74BB" w:rsidRPr="003E23CD" w:rsidRDefault="002D74BB" w:rsidP="003E23CD">
            <w:pPr>
              <w:jc w:val="right"/>
              <w:outlineLvl w:val="1"/>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843" w:type="dxa"/>
            <w:vAlign w:val="center"/>
          </w:tcPr>
          <w:p w:rsidR="002D74BB" w:rsidRPr="003E23CD" w:rsidRDefault="002D74BB" w:rsidP="003E23CD">
            <w:pPr>
              <w:jc w:val="center"/>
              <w:outlineLvl w:val="2"/>
            </w:pPr>
            <w:r w:rsidRPr="003E23CD">
              <w:t>0525140710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50,0</w:t>
            </w:r>
          </w:p>
        </w:tc>
        <w:tc>
          <w:tcPr>
            <w:tcW w:w="1417" w:type="dxa"/>
            <w:vAlign w:val="center"/>
          </w:tcPr>
          <w:p w:rsidR="002D74BB" w:rsidRPr="003E23CD" w:rsidRDefault="002D74BB" w:rsidP="003E23CD">
            <w:pPr>
              <w:jc w:val="right"/>
              <w:outlineLvl w:val="2"/>
            </w:pPr>
            <w:r w:rsidRPr="003E23CD">
              <w:t>50,0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0525140710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50,0</w:t>
            </w:r>
          </w:p>
        </w:tc>
        <w:tc>
          <w:tcPr>
            <w:tcW w:w="1417" w:type="dxa"/>
            <w:vAlign w:val="center"/>
          </w:tcPr>
          <w:p w:rsidR="002D74BB" w:rsidRPr="003E23CD" w:rsidRDefault="002D74BB" w:rsidP="003E23CD">
            <w:pPr>
              <w:jc w:val="right"/>
              <w:outlineLvl w:val="6"/>
            </w:pPr>
            <w:r w:rsidRPr="003E23CD">
              <w:t>50,0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843" w:type="dxa"/>
            <w:vAlign w:val="center"/>
          </w:tcPr>
          <w:p w:rsidR="002D74BB" w:rsidRPr="003E23CD" w:rsidRDefault="002D74BB" w:rsidP="003E23CD">
            <w:pPr>
              <w:jc w:val="center"/>
              <w:outlineLvl w:val="2"/>
            </w:pPr>
            <w:r w:rsidRPr="003E23CD">
              <w:t>05251С0710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50,0</w:t>
            </w:r>
          </w:p>
        </w:tc>
        <w:tc>
          <w:tcPr>
            <w:tcW w:w="1417" w:type="dxa"/>
            <w:vAlign w:val="center"/>
          </w:tcPr>
          <w:p w:rsidR="002D74BB" w:rsidRPr="003E23CD" w:rsidRDefault="002D74BB" w:rsidP="003E23CD">
            <w:pPr>
              <w:jc w:val="right"/>
              <w:outlineLvl w:val="2"/>
            </w:pPr>
            <w:r w:rsidRPr="003E23CD">
              <w:t>50,0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05251С0710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50,0</w:t>
            </w:r>
          </w:p>
        </w:tc>
        <w:tc>
          <w:tcPr>
            <w:tcW w:w="1417" w:type="dxa"/>
            <w:vAlign w:val="center"/>
          </w:tcPr>
          <w:p w:rsidR="002D74BB" w:rsidRPr="003E23CD" w:rsidRDefault="002D74BB" w:rsidP="003E23CD">
            <w:pPr>
              <w:jc w:val="right"/>
              <w:outlineLvl w:val="6"/>
            </w:pPr>
            <w:r w:rsidRPr="003E23CD">
              <w:t>50,0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Обеспечивающая подпрограмма</w:t>
            </w:r>
          </w:p>
        </w:tc>
        <w:tc>
          <w:tcPr>
            <w:tcW w:w="1843" w:type="dxa"/>
            <w:vAlign w:val="center"/>
          </w:tcPr>
          <w:p w:rsidR="002D74BB" w:rsidRPr="003E23CD" w:rsidRDefault="002D74BB" w:rsidP="003E23CD">
            <w:pPr>
              <w:jc w:val="center"/>
              <w:outlineLvl w:val="0"/>
            </w:pPr>
            <w:r w:rsidRPr="003E23CD">
              <w:t>0530000000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17,9</w:t>
            </w:r>
          </w:p>
        </w:tc>
        <w:tc>
          <w:tcPr>
            <w:tcW w:w="1417" w:type="dxa"/>
            <w:vAlign w:val="center"/>
          </w:tcPr>
          <w:p w:rsidR="002D74BB" w:rsidRPr="003E23CD" w:rsidRDefault="002D74BB" w:rsidP="003E23CD">
            <w:pPr>
              <w:jc w:val="right"/>
              <w:outlineLvl w:val="0"/>
            </w:pPr>
            <w:r w:rsidRPr="003E23CD">
              <w:t>17,9</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Руководство и управление в сфере установленных функций органов местного самоуправления</w:t>
            </w:r>
          </w:p>
        </w:tc>
        <w:tc>
          <w:tcPr>
            <w:tcW w:w="1843" w:type="dxa"/>
            <w:vAlign w:val="center"/>
          </w:tcPr>
          <w:p w:rsidR="002D74BB" w:rsidRPr="003E23CD" w:rsidRDefault="002D74BB" w:rsidP="003E23CD">
            <w:pPr>
              <w:jc w:val="center"/>
              <w:outlineLvl w:val="1"/>
            </w:pPr>
            <w:r w:rsidRPr="003E23CD">
              <w:t>0530100000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17,9</w:t>
            </w:r>
          </w:p>
        </w:tc>
        <w:tc>
          <w:tcPr>
            <w:tcW w:w="1417" w:type="dxa"/>
            <w:vAlign w:val="center"/>
          </w:tcPr>
          <w:p w:rsidR="002D74BB" w:rsidRPr="003E23CD" w:rsidRDefault="002D74BB" w:rsidP="003E23CD">
            <w:pPr>
              <w:jc w:val="right"/>
              <w:outlineLvl w:val="1"/>
            </w:pPr>
            <w:r w:rsidRPr="003E23CD">
              <w:t>17,9</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843" w:type="dxa"/>
            <w:vAlign w:val="center"/>
          </w:tcPr>
          <w:p w:rsidR="002D74BB" w:rsidRPr="003E23CD" w:rsidRDefault="002D74BB" w:rsidP="003E23CD">
            <w:pPr>
              <w:jc w:val="center"/>
              <w:outlineLvl w:val="2"/>
            </w:pPr>
            <w:r w:rsidRPr="003E23CD">
              <w:t>0530140820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17,9</w:t>
            </w:r>
          </w:p>
        </w:tc>
        <w:tc>
          <w:tcPr>
            <w:tcW w:w="1417" w:type="dxa"/>
            <w:vAlign w:val="center"/>
          </w:tcPr>
          <w:p w:rsidR="002D74BB" w:rsidRPr="003E23CD" w:rsidRDefault="002D74BB" w:rsidP="003E23CD">
            <w:pPr>
              <w:jc w:val="right"/>
              <w:outlineLvl w:val="2"/>
            </w:pPr>
            <w:r w:rsidRPr="003E23CD">
              <w:t>17,9</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0530140820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16,3</w:t>
            </w:r>
          </w:p>
        </w:tc>
        <w:tc>
          <w:tcPr>
            <w:tcW w:w="1417" w:type="dxa"/>
            <w:vAlign w:val="center"/>
          </w:tcPr>
          <w:p w:rsidR="002D74BB" w:rsidRPr="003E23CD" w:rsidRDefault="002D74BB" w:rsidP="003E23CD">
            <w:pPr>
              <w:jc w:val="right"/>
              <w:outlineLvl w:val="6"/>
            </w:pPr>
            <w:r w:rsidRPr="003E23CD">
              <w:t>16,3</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0530140820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1,6</w:t>
            </w:r>
          </w:p>
        </w:tc>
        <w:tc>
          <w:tcPr>
            <w:tcW w:w="1417" w:type="dxa"/>
            <w:vAlign w:val="center"/>
          </w:tcPr>
          <w:p w:rsidR="002D74BB" w:rsidRPr="003E23CD" w:rsidRDefault="002D74BB" w:rsidP="003E23CD">
            <w:pPr>
              <w:jc w:val="right"/>
              <w:outlineLvl w:val="6"/>
            </w:pPr>
            <w:r w:rsidRPr="003E23CD">
              <w:t>1,6</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Муниципальная программа «Обеспечение безопасности населения Молчановского района на 2022-2029 годы»</w:t>
            </w:r>
          </w:p>
        </w:tc>
        <w:tc>
          <w:tcPr>
            <w:tcW w:w="1843" w:type="dxa"/>
            <w:vAlign w:val="center"/>
          </w:tcPr>
          <w:p w:rsidR="002D74BB" w:rsidRPr="003E23CD" w:rsidRDefault="002D74BB" w:rsidP="003E23CD">
            <w:pPr>
              <w:jc w:val="center"/>
              <w:rPr>
                <w:b/>
                <w:bCs/>
              </w:rPr>
            </w:pPr>
            <w:r w:rsidRPr="003E23CD">
              <w:rPr>
                <w:b/>
                <w:bCs/>
              </w:rPr>
              <w:t>0600000000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2 348,7</w:t>
            </w:r>
          </w:p>
        </w:tc>
        <w:tc>
          <w:tcPr>
            <w:tcW w:w="1417" w:type="dxa"/>
            <w:vAlign w:val="center"/>
          </w:tcPr>
          <w:p w:rsidR="002D74BB" w:rsidRPr="003E23CD" w:rsidRDefault="002D74BB" w:rsidP="003E23CD">
            <w:pPr>
              <w:jc w:val="right"/>
              <w:rPr>
                <w:b/>
                <w:bCs/>
              </w:rPr>
            </w:pPr>
            <w:r w:rsidRPr="003E23CD">
              <w:rPr>
                <w:b/>
                <w:bCs/>
              </w:rPr>
              <w:t>2 202,9</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«Обеспечение безопасности жизнедеятельности населения Молчановского района»</w:t>
            </w:r>
          </w:p>
        </w:tc>
        <w:tc>
          <w:tcPr>
            <w:tcW w:w="1843" w:type="dxa"/>
            <w:vAlign w:val="center"/>
          </w:tcPr>
          <w:p w:rsidR="002D74BB" w:rsidRPr="003E23CD" w:rsidRDefault="002D74BB" w:rsidP="003E23CD">
            <w:pPr>
              <w:jc w:val="center"/>
              <w:outlineLvl w:val="0"/>
            </w:pPr>
            <w:r w:rsidRPr="003E23CD">
              <w:t>0610000000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1 953,7</w:t>
            </w:r>
          </w:p>
        </w:tc>
        <w:tc>
          <w:tcPr>
            <w:tcW w:w="1417" w:type="dxa"/>
            <w:vAlign w:val="center"/>
          </w:tcPr>
          <w:p w:rsidR="002D74BB" w:rsidRPr="003E23CD" w:rsidRDefault="002D74BB" w:rsidP="003E23CD">
            <w:pPr>
              <w:jc w:val="right"/>
              <w:outlineLvl w:val="0"/>
            </w:pPr>
            <w:r w:rsidRPr="003E23CD">
              <w:t>1 807,9</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«Обеспечение безопасности граждан»</w:t>
            </w:r>
          </w:p>
        </w:tc>
        <w:tc>
          <w:tcPr>
            <w:tcW w:w="1843" w:type="dxa"/>
            <w:vAlign w:val="center"/>
          </w:tcPr>
          <w:p w:rsidR="002D74BB" w:rsidRPr="003E23CD" w:rsidRDefault="002D74BB" w:rsidP="003E23CD">
            <w:pPr>
              <w:jc w:val="center"/>
              <w:outlineLvl w:val="1"/>
            </w:pPr>
            <w:r w:rsidRPr="003E23CD">
              <w:t>0615100000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1 556,9</w:t>
            </w:r>
          </w:p>
        </w:tc>
        <w:tc>
          <w:tcPr>
            <w:tcW w:w="1417" w:type="dxa"/>
            <w:vAlign w:val="center"/>
          </w:tcPr>
          <w:p w:rsidR="002D74BB" w:rsidRPr="003E23CD" w:rsidRDefault="002D74BB" w:rsidP="003E23CD">
            <w:pPr>
              <w:jc w:val="right"/>
              <w:outlineLvl w:val="1"/>
            </w:pPr>
            <w:r w:rsidRPr="003E23CD">
              <w:t>1 556,9</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работы Единой дежурно-диспетчерской службы</w:t>
            </w:r>
          </w:p>
        </w:tc>
        <w:tc>
          <w:tcPr>
            <w:tcW w:w="1843" w:type="dxa"/>
            <w:vAlign w:val="center"/>
          </w:tcPr>
          <w:p w:rsidR="002D74BB" w:rsidRPr="003E23CD" w:rsidRDefault="002D74BB" w:rsidP="003E23CD">
            <w:pPr>
              <w:jc w:val="center"/>
              <w:outlineLvl w:val="2"/>
            </w:pPr>
            <w:r w:rsidRPr="003E23CD">
              <w:t>0615100016</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1 556,9</w:t>
            </w:r>
          </w:p>
        </w:tc>
        <w:tc>
          <w:tcPr>
            <w:tcW w:w="1417" w:type="dxa"/>
            <w:vAlign w:val="center"/>
          </w:tcPr>
          <w:p w:rsidR="002D74BB" w:rsidRPr="003E23CD" w:rsidRDefault="002D74BB" w:rsidP="003E23CD">
            <w:pPr>
              <w:jc w:val="right"/>
              <w:outlineLvl w:val="2"/>
            </w:pPr>
            <w:r w:rsidRPr="003E23CD">
              <w:t>1 556,9</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0615100016</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1 526,9</w:t>
            </w:r>
          </w:p>
        </w:tc>
        <w:tc>
          <w:tcPr>
            <w:tcW w:w="1417" w:type="dxa"/>
            <w:vAlign w:val="center"/>
          </w:tcPr>
          <w:p w:rsidR="002D74BB" w:rsidRPr="003E23CD" w:rsidRDefault="002D74BB" w:rsidP="003E23CD">
            <w:pPr>
              <w:jc w:val="right"/>
              <w:outlineLvl w:val="6"/>
            </w:pPr>
            <w:r w:rsidRPr="003E23CD">
              <w:t>1 526,9</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0615100016</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30,0</w:t>
            </w:r>
          </w:p>
        </w:tc>
        <w:tc>
          <w:tcPr>
            <w:tcW w:w="1417" w:type="dxa"/>
            <w:vAlign w:val="center"/>
          </w:tcPr>
          <w:p w:rsidR="002D74BB" w:rsidRPr="003E23CD" w:rsidRDefault="002D74BB" w:rsidP="003E23CD">
            <w:pPr>
              <w:jc w:val="right"/>
              <w:outlineLvl w:val="6"/>
            </w:pPr>
            <w:r w:rsidRPr="003E23CD">
              <w:t>30,0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«Предупреждение терроризма и экстремизма»</w:t>
            </w:r>
          </w:p>
        </w:tc>
        <w:tc>
          <w:tcPr>
            <w:tcW w:w="1843" w:type="dxa"/>
            <w:vAlign w:val="center"/>
          </w:tcPr>
          <w:p w:rsidR="002D74BB" w:rsidRPr="003E23CD" w:rsidRDefault="002D74BB" w:rsidP="003E23CD">
            <w:pPr>
              <w:jc w:val="center"/>
              <w:outlineLvl w:val="1"/>
            </w:pPr>
            <w:r w:rsidRPr="003E23CD">
              <w:t>0615200000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101,0</w:t>
            </w:r>
          </w:p>
        </w:tc>
        <w:tc>
          <w:tcPr>
            <w:tcW w:w="1417" w:type="dxa"/>
            <w:vAlign w:val="center"/>
          </w:tcPr>
          <w:p w:rsidR="002D74BB" w:rsidRPr="003E23CD" w:rsidRDefault="002D74BB" w:rsidP="003E23CD">
            <w:pPr>
              <w:jc w:val="right"/>
              <w:outlineLvl w:val="1"/>
            </w:pPr>
            <w:r w:rsidRPr="003E23CD">
              <w:t>101,0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1843" w:type="dxa"/>
            <w:vAlign w:val="center"/>
          </w:tcPr>
          <w:p w:rsidR="002D74BB" w:rsidRPr="003E23CD" w:rsidRDefault="002D74BB" w:rsidP="003E23CD">
            <w:pPr>
              <w:jc w:val="center"/>
              <w:outlineLvl w:val="2"/>
            </w:pPr>
            <w:r w:rsidRPr="003E23CD">
              <w:t>0615200017</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1,0</w:t>
            </w:r>
          </w:p>
        </w:tc>
        <w:tc>
          <w:tcPr>
            <w:tcW w:w="1417" w:type="dxa"/>
            <w:vAlign w:val="center"/>
          </w:tcPr>
          <w:p w:rsidR="002D74BB" w:rsidRPr="003E23CD" w:rsidRDefault="002D74BB" w:rsidP="003E23CD">
            <w:pPr>
              <w:jc w:val="right"/>
              <w:outlineLvl w:val="2"/>
            </w:pPr>
            <w:r w:rsidRPr="003E23CD">
              <w:t>1,0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0615200017</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1,0</w:t>
            </w:r>
          </w:p>
        </w:tc>
        <w:tc>
          <w:tcPr>
            <w:tcW w:w="1417" w:type="dxa"/>
            <w:vAlign w:val="center"/>
          </w:tcPr>
          <w:p w:rsidR="002D74BB" w:rsidRPr="003E23CD" w:rsidRDefault="002D74BB" w:rsidP="003E23CD">
            <w:pPr>
              <w:jc w:val="right"/>
              <w:outlineLvl w:val="6"/>
            </w:pPr>
            <w:r w:rsidRPr="003E23CD">
              <w:t>1,0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Предупреждение терроризма и экстремизма</w:t>
            </w:r>
          </w:p>
        </w:tc>
        <w:tc>
          <w:tcPr>
            <w:tcW w:w="1843" w:type="dxa"/>
            <w:vAlign w:val="center"/>
          </w:tcPr>
          <w:p w:rsidR="002D74BB" w:rsidRPr="003E23CD" w:rsidRDefault="002D74BB" w:rsidP="003E23CD">
            <w:pPr>
              <w:jc w:val="center"/>
              <w:outlineLvl w:val="2"/>
            </w:pPr>
            <w:r w:rsidRPr="003E23CD">
              <w:t>0615200018</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100,0</w:t>
            </w:r>
          </w:p>
        </w:tc>
        <w:tc>
          <w:tcPr>
            <w:tcW w:w="1417" w:type="dxa"/>
            <w:vAlign w:val="center"/>
          </w:tcPr>
          <w:p w:rsidR="002D74BB" w:rsidRPr="003E23CD" w:rsidRDefault="002D74BB" w:rsidP="003E23CD">
            <w:pPr>
              <w:jc w:val="right"/>
              <w:outlineLvl w:val="2"/>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0615200018</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100,0</w:t>
            </w:r>
          </w:p>
        </w:tc>
        <w:tc>
          <w:tcPr>
            <w:tcW w:w="1417" w:type="dxa"/>
            <w:vAlign w:val="center"/>
          </w:tcPr>
          <w:p w:rsidR="002D74BB" w:rsidRPr="003E23CD" w:rsidRDefault="002D74BB" w:rsidP="003E23CD">
            <w:pPr>
              <w:jc w:val="right"/>
              <w:outlineLvl w:val="6"/>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«Обеспечение мобилизационной подготовки»</w:t>
            </w:r>
          </w:p>
        </w:tc>
        <w:tc>
          <w:tcPr>
            <w:tcW w:w="1843" w:type="dxa"/>
            <w:vAlign w:val="center"/>
          </w:tcPr>
          <w:p w:rsidR="002D74BB" w:rsidRPr="003E23CD" w:rsidRDefault="002D74BB" w:rsidP="003E23CD">
            <w:pPr>
              <w:jc w:val="center"/>
              <w:outlineLvl w:val="1"/>
            </w:pPr>
            <w:r w:rsidRPr="003E23CD">
              <w:t>0615300000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12,0</w:t>
            </w:r>
          </w:p>
        </w:tc>
        <w:tc>
          <w:tcPr>
            <w:tcW w:w="1417" w:type="dxa"/>
            <w:vAlign w:val="center"/>
          </w:tcPr>
          <w:p w:rsidR="002D74BB" w:rsidRPr="003E23CD" w:rsidRDefault="002D74BB" w:rsidP="003E23CD">
            <w:pPr>
              <w:jc w:val="right"/>
              <w:outlineLvl w:val="1"/>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доставки секретной корреспонденции</w:t>
            </w:r>
          </w:p>
        </w:tc>
        <w:tc>
          <w:tcPr>
            <w:tcW w:w="1843" w:type="dxa"/>
            <w:vAlign w:val="center"/>
          </w:tcPr>
          <w:p w:rsidR="002D74BB" w:rsidRPr="003E23CD" w:rsidRDefault="002D74BB" w:rsidP="003E23CD">
            <w:pPr>
              <w:jc w:val="center"/>
              <w:outlineLvl w:val="2"/>
            </w:pPr>
            <w:r w:rsidRPr="003E23CD">
              <w:t>0615300016</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10,0</w:t>
            </w:r>
          </w:p>
        </w:tc>
        <w:tc>
          <w:tcPr>
            <w:tcW w:w="1417" w:type="dxa"/>
            <w:vAlign w:val="center"/>
          </w:tcPr>
          <w:p w:rsidR="002D74BB" w:rsidRPr="003E23CD" w:rsidRDefault="002D74BB" w:rsidP="003E23CD">
            <w:pPr>
              <w:jc w:val="right"/>
              <w:outlineLvl w:val="2"/>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0615300016</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10,0</w:t>
            </w:r>
          </w:p>
        </w:tc>
        <w:tc>
          <w:tcPr>
            <w:tcW w:w="1417" w:type="dxa"/>
            <w:vAlign w:val="center"/>
          </w:tcPr>
          <w:p w:rsidR="002D74BB" w:rsidRPr="003E23CD" w:rsidRDefault="002D74BB" w:rsidP="003E23CD">
            <w:pPr>
              <w:jc w:val="right"/>
              <w:outlineLvl w:val="6"/>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Материально-техническое обеспечение мероприятий, направленных на обеспечение мобилизационной подготовки</w:t>
            </w:r>
          </w:p>
        </w:tc>
        <w:tc>
          <w:tcPr>
            <w:tcW w:w="1843" w:type="dxa"/>
            <w:vAlign w:val="center"/>
          </w:tcPr>
          <w:p w:rsidR="002D74BB" w:rsidRPr="003E23CD" w:rsidRDefault="002D74BB" w:rsidP="003E23CD">
            <w:pPr>
              <w:jc w:val="center"/>
              <w:outlineLvl w:val="2"/>
            </w:pPr>
            <w:r w:rsidRPr="003E23CD">
              <w:t>0615300018</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2,0</w:t>
            </w:r>
          </w:p>
        </w:tc>
        <w:tc>
          <w:tcPr>
            <w:tcW w:w="1417" w:type="dxa"/>
            <w:vAlign w:val="center"/>
          </w:tcPr>
          <w:p w:rsidR="002D74BB" w:rsidRPr="003E23CD" w:rsidRDefault="002D74BB" w:rsidP="003E23CD">
            <w:pPr>
              <w:jc w:val="right"/>
              <w:outlineLvl w:val="2"/>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0615300018</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2,0</w:t>
            </w:r>
          </w:p>
        </w:tc>
        <w:tc>
          <w:tcPr>
            <w:tcW w:w="1417" w:type="dxa"/>
            <w:vAlign w:val="center"/>
          </w:tcPr>
          <w:p w:rsidR="002D74BB" w:rsidRPr="003E23CD" w:rsidRDefault="002D74BB" w:rsidP="003E23CD">
            <w:pPr>
              <w:jc w:val="right"/>
              <w:outlineLvl w:val="6"/>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«Обеспечение антитеррористической и пожарной безопасности Молчановского района»</w:t>
            </w:r>
          </w:p>
        </w:tc>
        <w:tc>
          <w:tcPr>
            <w:tcW w:w="1843" w:type="dxa"/>
            <w:vAlign w:val="center"/>
          </w:tcPr>
          <w:p w:rsidR="002D74BB" w:rsidRPr="003E23CD" w:rsidRDefault="002D74BB" w:rsidP="003E23CD">
            <w:pPr>
              <w:jc w:val="center"/>
              <w:outlineLvl w:val="1"/>
            </w:pPr>
            <w:r w:rsidRPr="003E23CD">
              <w:t>0615500000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133,8</w:t>
            </w:r>
          </w:p>
        </w:tc>
        <w:tc>
          <w:tcPr>
            <w:tcW w:w="1417" w:type="dxa"/>
            <w:vAlign w:val="center"/>
          </w:tcPr>
          <w:p w:rsidR="002D74BB" w:rsidRPr="003E23CD" w:rsidRDefault="002D74BB" w:rsidP="003E23CD">
            <w:pPr>
              <w:jc w:val="right"/>
              <w:outlineLvl w:val="1"/>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843" w:type="dxa"/>
            <w:vAlign w:val="center"/>
          </w:tcPr>
          <w:p w:rsidR="002D74BB" w:rsidRPr="003E23CD" w:rsidRDefault="002D74BB" w:rsidP="003E23CD">
            <w:pPr>
              <w:jc w:val="center"/>
              <w:outlineLvl w:val="2"/>
            </w:pPr>
            <w:r w:rsidRPr="003E23CD">
              <w:t>06155C1160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133,8</w:t>
            </w:r>
          </w:p>
        </w:tc>
        <w:tc>
          <w:tcPr>
            <w:tcW w:w="1417" w:type="dxa"/>
            <w:vAlign w:val="center"/>
          </w:tcPr>
          <w:p w:rsidR="002D74BB" w:rsidRPr="003E23CD" w:rsidRDefault="002D74BB" w:rsidP="003E23CD">
            <w:pPr>
              <w:jc w:val="right"/>
              <w:outlineLvl w:val="2"/>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06155C1160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133,8</w:t>
            </w:r>
          </w:p>
        </w:tc>
        <w:tc>
          <w:tcPr>
            <w:tcW w:w="1417" w:type="dxa"/>
            <w:vAlign w:val="center"/>
          </w:tcPr>
          <w:p w:rsidR="002D74BB" w:rsidRPr="003E23CD" w:rsidRDefault="002D74BB" w:rsidP="003E23CD">
            <w:pPr>
              <w:jc w:val="right"/>
              <w:outlineLvl w:val="6"/>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1843" w:type="dxa"/>
            <w:vAlign w:val="center"/>
          </w:tcPr>
          <w:p w:rsidR="002D74BB" w:rsidRPr="003E23CD" w:rsidRDefault="002D74BB" w:rsidP="003E23CD">
            <w:pPr>
              <w:jc w:val="center"/>
              <w:outlineLvl w:val="1"/>
            </w:pPr>
            <w:r w:rsidRPr="003E23CD">
              <w:t>0615600000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150,0</w:t>
            </w:r>
          </w:p>
        </w:tc>
        <w:tc>
          <w:tcPr>
            <w:tcW w:w="1417" w:type="dxa"/>
            <w:vAlign w:val="center"/>
          </w:tcPr>
          <w:p w:rsidR="002D74BB" w:rsidRPr="003E23CD" w:rsidRDefault="002D74BB" w:rsidP="003E23CD">
            <w:pPr>
              <w:jc w:val="right"/>
              <w:outlineLvl w:val="1"/>
            </w:pPr>
            <w:r w:rsidRPr="003E23CD">
              <w:t>150,0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1843" w:type="dxa"/>
            <w:vAlign w:val="center"/>
          </w:tcPr>
          <w:p w:rsidR="002D74BB" w:rsidRPr="003E23CD" w:rsidRDefault="002D74BB" w:rsidP="003E23CD">
            <w:pPr>
              <w:jc w:val="center"/>
              <w:outlineLvl w:val="2"/>
            </w:pPr>
            <w:r w:rsidRPr="003E23CD">
              <w:t>0615600021</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150,0</w:t>
            </w:r>
          </w:p>
        </w:tc>
        <w:tc>
          <w:tcPr>
            <w:tcW w:w="1417" w:type="dxa"/>
            <w:vAlign w:val="center"/>
          </w:tcPr>
          <w:p w:rsidR="002D74BB" w:rsidRPr="003E23CD" w:rsidRDefault="002D74BB" w:rsidP="003E23CD">
            <w:pPr>
              <w:jc w:val="right"/>
              <w:outlineLvl w:val="2"/>
            </w:pPr>
            <w:r w:rsidRPr="003E23CD">
              <w:t>150,0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0615600021</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150,0</w:t>
            </w:r>
          </w:p>
        </w:tc>
        <w:tc>
          <w:tcPr>
            <w:tcW w:w="1417" w:type="dxa"/>
            <w:vAlign w:val="center"/>
          </w:tcPr>
          <w:p w:rsidR="002D74BB" w:rsidRPr="003E23CD" w:rsidRDefault="002D74BB" w:rsidP="003E23CD">
            <w:pPr>
              <w:jc w:val="right"/>
              <w:outlineLvl w:val="6"/>
            </w:pPr>
            <w:r w:rsidRPr="003E23CD">
              <w:t>150,0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«Профилактика правонарушений и наркомании в Молчановском районе»</w:t>
            </w:r>
          </w:p>
        </w:tc>
        <w:tc>
          <w:tcPr>
            <w:tcW w:w="1843" w:type="dxa"/>
            <w:vAlign w:val="center"/>
          </w:tcPr>
          <w:p w:rsidR="002D74BB" w:rsidRPr="003E23CD" w:rsidRDefault="002D74BB" w:rsidP="003E23CD">
            <w:pPr>
              <w:jc w:val="center"/>
              <w:outlineLvl w:val="0"/>
            </w:pPr>
            <w:r w:rsidRPr="003E23CD">
              <w:t>0620000000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320,0</w:t>
            </w:r>
          </w:p>
        </w:tc>
        <w:tc>
          <w:tcPr>
            <w:tcW w:w="1417" w:type="dxa"/>
            <w:vAlign w:val="center"/>
          </w:tcPr>
          <w:p w:rsidR="002D74BB" w:rsidRPr="003E23CD" w:rsidRDefault="002D74BB" w:rsidP="003E23CD">
            <w:pPr>
              <w:jc w:val="right"/>
              <w:outlineLvl w:val="0"/>
            </w:pPr>
            <w:r w:rsidRPr="003E23CD">
              <w:t>320,0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«Профилактика правонарушений и наркомании, обеспечение общественной безопасности»</w:t>
            </w:r>
          </w:p>
        </w:tc>
        <w:tc>
          <w:tcPr>
            <w:tcW w:w="1843" w:type="dxa"/>
            <w:vAlign w:val="center"/>
          </w:tcPr>
          <w:p w:rsidR="002D74BB" w:rsidRPr="003E23CD" w:rsidRDefault="002D74BB" w:rsidP="003E23CD">
            <w:pPr>
              <w:jc w:val="center"/>
              <w:outlineLvl w:val="1"/>
            </w:pPr>
            <w:r w:rsidRPr="003E23CD">
              <w:t>0625100000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320,0</w:t>
            </w:r>
          </w:p>
        </w:tc>
        <w:tc>
          <w:tcPr>
            <w:tcW w:w="1417" w:type="dxa"/>
            <w:vAlign w:val="center"/>
          </w:tcPr>
          <w:p w:rsidR="002D74BB" w:rsidRPr="003E23CD" w:rsidRDefault="002D74BB" w:rsidP="003E23CD">
            <w:pPr>
              <w:jc w:val="right"/>
              <w:outlineLvl w:val="1"/>
            </w:pPr>
            <w:r w:rsidRPr="003E23CD">
              <w:t>320,0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и защите их прав, на внутришкольном учете, подростков, проживающих в неблагополучных малоимущих семьях</w:t>
            </w:r>
          </w:p>
        </w:tc>
        <w:tc>
          <w:tcPr>
            <w:tcW w:w="1843" w:type="dxa"/>
            <w:vAlign w:val="center"/>
          </w:tcPr>
          <w:p w:rsidR="002D74BB" w:rsidRPr="003E23CD" w:rsidRDefault="002D74BB" w:rsidP="003E23CD">
            <w:pPr>
              <w:jc w:val="center"/>
              <w:outlineLvl w:val="2"/>
            </w:pPr>
            <w:r w:rsidRPr="003E23CD">
              <w:t>0625100019</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320,0</w:t>
            </w:r>
          </w:p>
        </w:tc>
        <w:tc>
          <w:tcPr>
            <w:tcW w:w="1417" w:type="dxa"/>
            <w:vAlign w:val="center"/>
          </w:tcPr>
          <w:p w:rsidR="002D74BB" w:rsidRPr="003E23CD" w:rsidRDefault="002D74BB" w:rsidP="003E23CD">
            <w:pPr>
              <w:jc w:val="right"/>
              <w:outlineLvl w:val="2"/>
            </w:pPr>
            <w:r w:rsidRPr="003E23CD">
              <w:t>320,0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0625100019</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320,0</w:t>
            </w:r>
          </w:p>
        </w:tc>
        <w:tc>
          <w:tcPr>
            <w:tcW w:w="1417" w:type="dxa"/>
            <w:vAlign w:val="center"/>
          </w:tcPr>
          <w:p w:rsidR="002D74BB" w:rsidRPr="003E23CD" w:rsidRDefault="002D74BB" w:rsidP="003E23CD">
            <w:pPr>
              <w:jc w:val="right"/>
              <w:outlineLvl w:val="6"/>
            </w:pPr>
            <w:r w:rsidRPr="003E23CD">
              <w:t>320,0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«Повышение безопасности дорожного движения на территории Молчановского района»</w:t>
            </w:r>
          </w:p>
        </w:tc>
        <w:tc>
          <w:tcPr>
            <w:tcW w:w="1843" w:type="dxa"/>
            <w:vAlign w:val="center"/>
          </w:tcPr>
          <w:p w:rsidR="002D74BB" w:rsidRPr="003E23CD" w:rsidRDefault="002D74BB" w:rsidP="003E23CD">
            <w:pPr>
              <w:jc w:val="center"/>
              <w:outlineLvl w:val="0"/>
            </w:pPr>
            <w:r w:rsidRPr="003E23CD">
              <w:t>0630000000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75,0</w:t>
            </w:r>
          </w:p>
        </w:tc>
        <w:tc>
          <w:tcPr>
            <w:tcW w:w="1417" w:type="dxa"/>
            <w:vAlign w:val="center"/>
          </w:tcPr>
          <w:p w:rsidR="002D74BB" w:rsidRPr="003E23CD" w:rsidRDefault="002D74BB" w:rsidP="003E23CD">
            <w:pPr>
              <w:jc w:val="right"/>
              <w:outlineLvl w:val="0"/>
            </w:pPr>
            <w:r w:rsidRPr="003E23CD">
              <w:t>75,0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«Обеспечение безопасного участия детей в дорожном движении»</w:t>
            </w:r>
          </w:p>
        </w:tc>
        <w:tc>
          <w:tcPr>
            <w:tcW w:w="1843" w:type="dxa"/>
            <w:vAlign w:val="center"/>
          </w:tcPr>
          <w:p w:rsidR="002D74BB" w:rsidRPr="003E23CD" w:rsidRDefault="002D74BB" w:rsidP="003E23CD">
            <w:pPr>
              <w:jc w:val="center"/>
              <w:outlineLvl w:val="1"/>
            </w:pPr>
            <w:r w:rsidRPr="003E23CD">
              <w:t>0635100000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75,0</w:t>
            </w:r>
          </w:p>
        </w:tc>
        <w:tc>
          <w:tcPr>
            <w:tcW w:w="1417" w:type="dxa"/>
            <w:vAlign w:val="center"/>
          </w:tcPr>
          <w:p w:rsidR="002D74BB" w:rsidRPr="003E23CD" w:rsidRDefault="002D74BB" w:rsidP="003E23CD">
            <w:pPr>
              <w:jc w:val="right"/>
              <w:outlineLvl w:val="1"/>
            </w:pPr>
            <w:r w:rsidRPr="003E23CD">
              <w:t>75,0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1843" w:type="dxa"/>
            <w:vAlign w:val="center"/>
          </w:tcPr>
          <w:p w:rsidR="002D74BB" w:rsidRPr="003E23CD" w:rsidRDefault="002D74BB" w:rsidP="003E23CD">
            <w:pPr>
              <w:jc w:val="center"/>
              <w:outlineLvl w:val="2"/>
            </w:pPr>
            <w:r w:rsidRPr="003E23CD">
              <w:t>0635100024</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75,0</w:t>
            </w:r>
          </w:p>
        </w:tc>
        <w:tc>
          <w:tcPr>
            <w:tcW w:w="1417" w:type="dxa"/>
            <w:vAlign w:val="center"/>
          </w:tcPr>
          <w:p w:rsidR="002D74BB" w:rsidRPr="003E23CD" w:rsidRDefault="002D74BB" w:rsidP="003E23CD">
            <w:pPr>
              <w:jc w:val="right"/>
              <w:outlineLvl w:val="2"/>
            </w:pPr>
            <w:r w:rsidRPr="003E23CD">
              <w:t>75,0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0635100024</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75,0</w:t>
            </w:r>
          </w:p>
        </w:tc>
        <w:tc>
          <w:tcPr>
            <w:tcW w:w="1417" w:type="dxa"/>
            <w:vAlign w:val="center"/>
          </w:tcPr>
          <w:p w:rsidR="002D74BB" w:rsidRPr="003E23CD" w:rsidRDefault="002D74BB" w:rsidP="003E23CD">
            <w:pPr>
              <w:jc w:val="right"/>
              <w:outlineLvl w:val="6"/>
            </w:pPr>
            <w:r w:rsidRPr="003E23CD">
              <w:t>75,0</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Муниципальная программа «Содержание и развитие муниципального хозяйства Молчановского района на 2022-2029 годы»</w:t>
            </w:r>
          </w:p>
        </w:tc>
        <w:tc>
          <w:tcPr>
            <w:tcW w:w="1843" w:type="dxa"/>
            <w:vAlign w:val="center"/>
          </w:tcPr>
          <w:p w:rsidR="002D74BB" w:rsidRPr="003E23CD" w:rsidRDefault="002D74BB" w:rsidP="003E23CD">
            <w:pPr>
              <w:jc w:val="center"/>
              <w:rPr>
                <w:b/>
                <w:bCs/>
              </w:rPr>
            </w:pPr>
            <w:r w:rsidRPr="003E23CD">
              <w:rPr>
                <w:b/>
                <w:bCs/>
              </w:rPr>
              <w:t>0700000000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110 887,2</w:t>
            </w:r>
          </w:p>
        </w:tc>
        <w:tc>
          <w:tcPr>
            <w:tcW w:w="1417" w:type="dxa"/>
            <w:vAlign w:val="center"/>
          </w:tcPr>
          <w:p w:rsidR="002D74BB" w:rsidRPr="003E23CD" w:rsidRDefault="002D74BB" w:rsidP="003E23CD">
            <w:pPr>
              <w:jc w:val="right"/>
              <w:rPr>
                <w:b/>
                <w:bCs/>
              </w:rPr>
            </w:pPr>
            <w:r w:rsidRPr="003E23CD">
              <w:rPr>
                <w:b/>
                <w:bCs/>
              </w:rPr>
              <w:t>20 317,2</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«Сохранение и развитие автомобильных дорог Молчановского района»</w:t>
            </w:r>
          </w:p>
        </w:tc>
        <w:tc>
          <w:tcPr>
            <w:tcW w:w="1843" w:type="dxa"/>
            <w:vAlign w:val="center"/>
          </w:tcPr>
          <w:p w:rsidR="002D74BB" w:rsidRPr="003E23CD" w:rsidRDefault="002D74BB" w:rsidP="003E23CD">
            <w:pPr>
              <w:jc w:val="center"/>
              <w:outlineLvl w:val="0"/>
            </w:pPr>
            <w:r w:rsidRPr="003E23CD">
              <w:t>0710000000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1 137,0</w:t>
            </w:r>
          </w:p>
        </w:tc>
        <w:tc>
          <w:tcPr>
            <w:tcW w:w="1417" w:type="dxa"/>
            <w:vAlign w:val="center"/>
          </w:tcPr>
          <w:p w:rsidR="002D74BB" w:rsidRPr="003E23CD" w:rsidRDefault="002D74BB" w:rsidP="003E23CD">
            <w:pPr>
              <w:jc w:val="right"/>
              <w:outlineLvl w:val="0"/>
            </w:pPr>
            <w:r w:rsidRPr="003E23CD">
              <w:t>1 167,0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«Содержание и ремонт автомобильных дорог общего пользования местного значения Молчановского района»</w:t>
            </w:r>
          </w:p>
        </w:tc>
        <w:tc>
          <w:tcPr>
            <w:tcW w:w="1843" w:type="dxa"/>
            <w:vAlign w:val="center"/>
          </w:tcPr>
          <w:p w:rsidR="002D74BB" w:rsidRPr="003E23CD" w:rsidRDefault="002D74BB" w:rsidP="003E23CD">
            <w:pPr>
              <w:jc w:val="center"/>
              <w:outlineLvl w:val="1"/>
            </w:pPr>
            <w:r w:rsidRPr="003E23CD">
              <w:t>0715100000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1 137,0</w:t>
            </w:r>
          </w:p>
        </w:tc>
        <w:tc>
          <w:tcPr>
            <w:tcW w:w="1417" w:type="dxa"/>
            <w:vAlign w:val="center"/>
          </w:tcPr>
          <w:p w:rsidR="002D74BB" w:rsidRPr="003E23CD" w:rsidRDefault="002D74BB" w:rsidP="003E23CD">
            <w:pPr>
              <w:jc w:val="right"/>
              <w:outlineLvl w:val="1"/>
            </w:pPr>
            <w:r w:rsidRPr="003E23CD">
              <w:t>1 167,0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Осуществление деятельности по содержанию автомобильных дорог общего пользования местного значения</w:t>
            </w:r>
          </w:p>
        </w:tc>
        <w:tc>
          <w:tcPr>
            <w:tcW w:w="1843" w:type="dxa"/>
            <w:vAlign w:val="center"/>
          </w:tcPr>
          <w:p w:rsidR="002D74BB" w:rsidRPr="003E23CD" w:rsidRDefault="002D74BB" w:rsidP="003E23CD">
            <w:pPr>
              <w:jc w:val="center"/>
              <w:outlineLvl w:val="2"/>
            </w:pPr>
            <w:r w:rsidRPr="003E23CD">
              <w:t>0715100021</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1 137,0</w:t>
            </w:r>
          </w:p>
        </w:tc>
        <w:tc>
          <w:tcPr>
            <w:tcW w:w="1417" w:type="dxa"/>
            <w:vAlign w:val="center"/>
          </w:tcPr>
          <w:p w:rsidR="002D74BB" w:rsidRPr="003E23CD" w:rsidRDefault="002D74BB" w:rsidP="003E23CD">
            <w:pPr>
              <w:jc w:val="right"/>
              <w:outlineLvl w:val="2"/>
            </w:pPr>
            <w:r w:rsidRPr="003E23CD">
              <w:t>1 167,0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0715100021</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1 137,0</w:t>
            </w:r>
          </w:p>
        </w:tc>
        <w:tc>
          <w:tcPr>
            <w:tcW w:w="1417" w:type="dxa"/>
            <w:vAlign w:val="center"/>
          </w:tcPr>
          <w:p w:rsidR="002D74BB" w:rsidRPr="003E23CD" w:rsidRDefault="002D74BB" w:rsidP="003E23CD">
            <w:pPr>
              <w:jc w:val="right"/>
              <w:outlineLvl w:val="6"/>
            </w:pPr>
            <w:r w:rsidRPr="003E23CD">
              <w:t>1 167,0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«Развитие систем жизнеобеспечения населения и улучшение комфортности проживания на территории Молчановского района»</w:t>
            </w:r>
          </w:p>
        </w:tc>
        <w:tc>
          <w:tcPr>
            <w:tcW w:w="1843" w:type="dxa"/>
            <w:vAlign w:val="center"/>
          </w:tcPr>
          <w:p w:rsidR="002D74BB" w:rsidRPr="003E23CD" w:rsidRDefault="002D74BB" w:rsidP="003E23CD">
            <w:pPr>
              <w:jc w:val="center"/>
              <w:outlineLvl w:val="0"/>
            </w:pPr>
            <w:r w:rsidRPr="003E23CD">
              <w:t>0720000000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109 023,1</w:t>
            </w:r>
          </w:p>
        </w:tc>
        <w:tc>
          <w:tcPr>
            <w:tcW w:w="1417" w:type="dxa"/>
            <w:vAlign w:val="center"/>
          </w:tcPr>
          <w:p w:rsidR="002D74BB" w:rsidRPr="003E23CD" w:rsidRDefault="002D74BB" w:rsidP="003E23CD">
            <w:pPr>
              <w:jc w:val="right"/>
              <w:outlineLvl w:val="0"/>
            </w:pPr>
            <w:r w:rsidRPr="003E23CD">
              <w:t>18 423,1</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843" w:type="dxa"/>
            <w:vAlign w:val="center"/>
          </w:tcPr>
          <w:p w:rsidR="002D74BB" w:rsidRPr="003E23CD" w:rsidRDefault="002D74BB" w:rsidP="003E23CD">
            <w:pPr>
              <w:jc w:val="center"/>
              <w:outlineLvl w:val="1"/>
            </w:pPr>
            <w:r w:rsidRPr="003E23CD">
              <w:t>0725100000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17 323,1</w:t>
            </w:r>
          </w:p>
        </w:tc>
        <w:tc>
          <w:tcPr>
            <w:tcW w:w="1417" w:type="dxa"/>
            <w:vAlign w:val="center"/>
          </w:tcPr>
          <w:p w:rsidR="002D74BB" w:rsidRPr="003E23CD" w:rsidRDefault="002D74BB" w:rsidP="003E23CD">
            <w:pPr>
              <w:jc w:val="right"/>
              <w:outlineLvl w:val="1"/>
            </w:pPr>
            <w:r w:rsidRPr="003E23CD">
              <w:t>17 323,1</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Компенсация расходов по организации электроснабжения от дизельных электростанций</w:t>
            </w:r>
          </w:p>
        </w:tc>
        <w:tc>
          <w:tcPr>
            <w:tcW w:w="1843" w:type="dxa"/>
            <w:vAlign w:val="center"/>
          </w:tcPr>
          <w:p w:rsidR="002D74BB" w:rsidRPr="003E23CD" w:rsidRDefault="002D74BB" w:rsidP="003E23CD">
            <w:pPr>
              <w:jc w:val="center"/>
              <w:outlineLvl w:val="2"/>
            </w:pPr>
            <w:r w:rsidRPr="003E23CD">
              <w:t>0725140120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17 323,1</w:t>
            </w:r>
          </w:p>
        </w:tc>
        <w:tc>
          <w:tcPr>
            <w:tcW w:w="1417" w:type="dxa"/>
            <w:vAlign w:val="center"/>
          </w:tcPr>
          <w:p w:rsidR="002D74BB" w:rsidRPr="003E23CD" w:rsidRDefault="002D74BB" w:rsidP="003E23CD">
            <w:pPr>
              <w:jc w:val="right"/>
              <w:outlineLvl w:val="2"/>
            </w:pPr>
            <w:r w:rsidRPr="003E23CD">
              <w:t>17 323,1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0725140120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17 323,1</w:t>
            </w:r>
          </w:p>
        </w:tc>
        <w:tc>
          <w:tcPr>
            <w:tcW w:w="1417" w:type="dxa"/>
            <w:vAlign w:val="center"/>
          </w:tcPr>
          <w:p w:rsidR="002D74BB" w:rsidRPr="003E23CD" w:rsidRDefault="002D74BB" w:rsidP="003E23CD">
            <w:pPr>
              <w:jc w:val="right"/>
              <w:outlineLvl w:val="6"/>
            </w:pPr>
            <w:r w:rsidRPr="003E23CD">
              <w:t>17 323,1</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Ведомственный проект «Бюджетные инвестиции в целях модернизации коммунальной инфраструктуры Томской области»</w:t>
            </w:r>
          </w:p>
        </w:tc>
        <w:tc>
          <w:tcPr>
            <w:tcW w:w="1843" w:type="dxa"/>
            <w:vAlign w:val="center"/>
          </w:tcPr>
          <w:p w:rsidR="002D74BB" w:rsidRPr="003E23CD" w:rsidRDefault="002D74BB" w:rsidP="003E23CD">
            <w:pPr>
              <w:jc w:val="center"/>
              <w:outlineLvl w:val="1"/>
            </w:pPr>
            <w:r w:rsidRPr="003E23CD">
              <w:t>0725200000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90 000,0</w:t>
            </w:r>
          </w:p>
        </w:tc>
        <w:tc>
          <w:tcPr>
            <w:tcW w:w="1417" w:type="dxa"/>
            <w:vAlign w:val="center"/>
          </w:tcPr>
          <w:p w:rsidR="002D74BB" w:rsidRPr="003E23CD" w:rsidRDefault="002D74BB" w:rsidP="003E23CD">
            <w:pPr>
              <w:jc w:val="right"/>
              <w:outlineLvl w:val="1"/>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Модернизация коммунальной инфраструктуры Томской области</w:t>
            </w:r>
          </w:p>
        </w:tc>
        <w:tc>
          <w:tcPr>
            <w:tcW w:w="1843" w:type="dxa"/>
            <w:vAlign w:val="center"/>
          </w:tcPr>
          <w:p w:rsidR="002D74BB" w:rsidRPr="003E23CD" w:rsidRDefault="002D74BB" w:rsidP="003E23CD">
            <w:pPr>
              <w:jc w:val="center"/>
              <w:outlineLvl w:val="2"/>
            </w:pPr>
            <w:r w:rsidRPr="003E23CD">
              <w:t>072524И920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90 000,0</w:t>
            </w:r>
          </w:p>
        </w:tc>
        <w:tc>
          <w:tcPr>
            <w:tcW w:w="1417" w:type="dxa"/>
            <w:vAlign w:val="center"/>
          </w:tcPr>
          <w:p w:rsidR="002D74BB" w:rsidRPr="003E23CD" w:rsidRDefault="002D74BB" w:rsidP="003E23CD">
            <w:pPr>
              <w:jc w:val="right"/>
              <w:outlineLvl w:val="2"/>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072524И920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90 000,0</w:t>
            </w:r>
          </w:p>
        </w:tc>
        <w:tc>
          <w:tcPr>
            <w:tcW w:w="1417" w:type="dxa"/>
            <w:vAlign w:val="center"/>
          </w:tcPr>
          <w:p w:rsidR="002D74BB" w:rsidRPr="003E23CD" w:rsidRDefault="002D74BB" w:rsidP="003E23CD">
            <w:pPr>
              <w:jc w:val="right"/>
              <w:outlineLvl w:val="6"/>
            </w:pPr>
            <w:r w:rsidRPr="003E23CD">
              <w:t>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1843" w:type="dxa"/>
            <w:vAlign w:val="center"/>
          </w:tcPr>
          <w:p w:rsidR="002D74BB" w:rsidRPr="003E23CD" w:rsidRDefault="002D74BB" w:rsidP="003E23CD">
            <w:pPr>
              <w:jc w:val="center"/>
              <w:outlineLvl w:val="1"/>
            </w:pPr>
            <w:r w:rsidRPr="003E23CD">
              <w:t>0725300000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1 700,0</w:t>
            </w:r>
          </w:p>
        </w:tc>
        <w:tc>
          <w:tcPr>
            <w:tcW w:w="1417" w:type="dxa"/>
            <w:vAlign w:val="center"/>
          </w:tcPr>
          <w:p w:rsidR="002D74BB" w:rsidRPr="003E23CD" w:rsidRDefault="002D74BB" w:rsidP="003E23CD">
            <w:pPr>
              <w:jc w:val="right"/>
              <w:outlineLvl w:val="1"/>
            </w:pPr>
            <w:r w:rsidRPr="003E23CD">
              <w:t>1 100,0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843" w:type="dxa"/>
            <w:vAlign w:val="center"/>
          </w:tcPr>
          <w:p w:rsidR="002D74BB" w:rsidRPr="003E23CD" w:rsidRDefault="002D74BB" w:rsidP="003E23CD">
            <w:pPr>
              <w:jc w:val="center"/>
              <w:outlineLvl w:val="2"/>
            </w:pPr>
            <w:r w:rsidRPr="003E23CD">
              <w:t>07253S0910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1 700,0</w:t>
            </w:r>
          </w:p>
        </w:tc>
        <w:tc>
          <w:tcPr>
            <w:tcW w:w="1417" w:type="dxa"/>
            <w:vAlign w:val="center"/>
          </w:tcPr>
          <w:p w:rsidR="002D74BB" w:rsidRPr="003E23CD" w:rsidRDefault="002D74BB" w:rsidP="003E23CD">
            <w:pPr>
              <w:jc w:val="right"/>
              <w:outlineLvl w:val="2"/>
            </w:pPr>
            <w:r w:rsidRPr="003E23CD">
              <w:t>1 100,0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07253S0910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1 700,0</w:t>
            </w:r>
          </w:p>
        </w:tc>
        <w:tc>
          <w:tcPr>
            <w:tcW w:w="1417" w:type="dxa"/>
            <w:vAlign w:val="center"/>
          </w:tcPr>
          <w:p w:rsidR="002D74BB" w:rsidRPr="003E23CD" w:rsidRDefault="002D74BB" w:rsidP="003E23CD">
            <w:pPr>
              <w:jc w:val="right"/>
              <w:outlineLvl w:val="6"/>
            </w:pPr>
            <w:r w:rsidRPr="003E23CD">
              <w:t>1 100,0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Региональные проекты, направленные на реализацию национальных проектов</w:t>
            </w:r>
          </w:p>
        </w:tc>
        <w:tc>
          <w:tcPr>
            <w:tcW w:w="1843" w:type="dxa"/>
            <w:vAlign w:val="center"/>
          </w:tcPr>
          <w:p w:rsidR="002D74BB" w:rsidRPr="003E23CD" w:rsidRDefault="002D74BB" w:rsidP="003E23CD">
            <w:pPr>
              <w:jc w:val="center"/>
              <w:outlineLvl w:val="0"/>
            </w:pPr>
            <w:r w:rsidRPr="003E23CD">
              <w:t>07W0000000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727,1</w:t>
            </w:r>
          </w:p>
        </w:tc>
        <w:tc>
          <w:tcPr>
            <w:tcW w:w="1417" w:type="dxa"/>
            <w:vAlign w:val="center"/>
          </w:tcPr>
          <w:p w:rsidR="002D74BB" w:rsidRPr="003E23CD" w:rsidRDefault="002D74BB" w:rsidP="003E23CD">
            <w:pPr>
              <w:jc w:val="right"/>
              <w:outlineLvl w:val="0"/>
            </w:pPr>
            <w:r w:rsidRPr="003E23CD">
              <w:t>727,1</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Региональный проект «Чистая вода»</w:t>
            </w:r>
          </w:p>
        </w:tc>
        <w:tc>
          <w:tcPr>
            <w:tcW w:w="1843" w:type="dxa"/>
            <w:vAlign w:val="center"/>
          </w:tcPr>
          <w:p w:rsidR="002D74BB" w:rsidRPr="003E23CD" w:rsidRDefault="002D74BB" w:rsidP="003E23CD">
            <w:pPr>
              <w:jc w:val="center"/>
              <w:outlineLvl w:val="1"/>
            </w:pPr>
            <w:r w:rsidRPr="003E23CD">
              <w:t>07WF500000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727,1</w:t>
            </w:r>
          </w:p>
        </w:tc>
        <w:tc>
          <w:tcPr>
            <w:tcW w:w="1417" w:type="dxa"/>
            <w:vAlign w:val="center"/>
          </w:tcPr>
          <w:p w:rsidR="002D74BB" w:rsidRPr="003E23CD" w:rsidRDefault="002D74BB" w:rsidP="003E23CD">
            <w:pPr>
              <w:jc w:val="right"/>
              <w:outlineLvl w:val="1"/>
            </w:pPr>
            <w:r w:rsidRPr="003E23CD">
              <w:t>727,1</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Реализация мероприятий по обеспечению доступа к воде питьевого качества населения сельских территорий</w:t>
            </w:r>
          </w:p>
        </w:tc>
        <w:tc>
          <w:tcPr>
            <w:tcW w:w="1843" w:type="dxa"/>
            <w:vAlign w:val="center"/>
          </w:tcPr>
          <w:p w:rsidR="002D74BB" w:rsidRPr="003E23CD" w:rsidRDefault="002D74BB" w:rsidP="003E23CD">
            <w:pPr>
              <w:jc w:val="center"/>
              <w:outlineLvl w:val="2"/>
            </w:pPr>
            <w:r w:rsidRPr="003E23CD">
              <w:t>07WF541370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727,1</w:t>
            </w:r>
          </w:p>
        </w:tc>
        <w:tc>
          <w:tcPr>
            <w:tcW w:w="1417" w:type="dxa"/>
            <w:vAlign w:val="center"/>
          </w:tcPr>
          <w:p w:rsidR="002D74BB" w:rsidRPr="003E23CD" w:rsidRDefault="002D74BB" w:rsidP="003E23CD">
            <w:pPr>
              <w:jc w:val="right"/>
              <w:outlineLvl w:val="2"/>
            </w:pPr>
            <w:r w:rsidRPr="003E23CD">
              <w:t>727,1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07WF541370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727,1</w:t>
            </w:r>
          </w:p>
        </w:tc>
        <w:tc>
          <w:tcPr>
            <w:tcW w:w="1417" w:type="dxa"/>
            <w:vAlign w:val="center"/>
          </w:tcPr>
          <w:p w:rsidR="002D74BB" w:rsidRPr="003E23CD" w:rsidRDefault="002D74BB" w:rsidP="003E23CD">
            <w:pPr>
              <w:jc w:val="right"/>
              <w:outlineLvl w:val="6"/>
            </w:pPr>
            <w:r w:rsidRPr="003E23CD">
              <w:t>727,1</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Муниципальная программа «Охрана окружающей среды на территории Молчановского района на 2022-2029 годы»</w:t>
            </w:r>
          </w:p>
        </w:tc>
        <w:tc>
          <w:tcPr>
            <w:tcW w:w="1843" w:type="dxa"/>
            <w:vAlign w:val="center"/>
          </w:tcPr>
          <w:p w:rsidR="002D74BB" w:rsidRPr="003E23CD" w:rsidRDefault="002D74BB" w:rsidP="003E23CD">
            <w:pPr>
              <w:jc w:val="center"/>
              <w:rPr>
                <w:b/>
                <w:bCs/>
              </w:rPr>
            </w:pPr>
            <w:r w:rsidRPr="003E23CD">
              <w:rPr>
                <w:b/>
                <w:bCs/>
              </w:rPr>
              <w:t>0800000000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115,2</w:t>
            </w:r>
          </w:p>
        </w:tc>
        <w:tc>
          <w:tcPr>
            <w:tcW w:w="1417" w:type="dxa"/>
            <w:vAlign w:val="center"/>
          </w:tcPr>
          <w:p w:rsidR="002D74BB" w:rsidRPr="003E23CD" w:rsidRDefault="002D74BB" w:rsidP="003E23CD">
            <w:pPr>
              <w:jc w:val="right"/>
              <w:rPr>
                <w:b/>
                <w:bCs/>
              </w:rPr>
            </w:pPr>
            <w:r w:rsidRPr="003E23CD">
              <w:rPr>
                <w:b/>
                <w:bCs/>
              </w:rPr>
              <w:t>115,2</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«Модель непрерывного экологического воспитания и образования на территории Молчановского района»</w:t>
            </w:r>
          </w:p>
        </w:tc>
        <w:tc>
          <w:tcPr>
            <w:tcW w:w="1843" w:type="dxa"/>
            <w:vAlign w:val="center"/>
          </w:tcPr>
          <w:p w:rsidR="002D74BB" w:rsidRPr="003E23CD" w:rsidRDefault="002D74BB" w:rsidP="003E23CD">
            <w:pPr>
              <w:jc w:val="center"/>
              <w:outlineLvl w:val="0"/>
            </w:pPr>
            <w:r w:rsidRPr="003E23CD">
              <w:t>0820000000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115,2</w:t>
            </w:r>
          </w:p>
        </w:tc>
        <w:tc>
          <w:tcPr>
            <w:tcW w:w="1417" w:type="dxa"/>
            <w:vAlign w:val="center"/>
          </w:tcPr>
          <w:p w:rsidR="002D74BB" w:rsidRPr="003E23CD" w:rsidRDefault="002D74BB" w:rsidP="003E23CD">
            <w:pPr>
              <w:jc w:val="right"/>
              <w:outlineLvl w:val="0"/>
            </w:pPr>
            <w:r w:rsidRPr="003E23CD">
              <w:t>115,2</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«Экологическое образование, воспитание и информирование населения»</w:t>
            </w:r>
          </w:p>
        </w:tc>
        <w:tc>
          <w:tcPr>
            <w:tcW w:w="1843" w:type="dxa"/>
            <w:vAlign w:val="center"/>
          </w:tcPr>
          <w:p w:rsidR="002D74BB" w:rsidRPr="003E23CD" w:rsidRDefault="002D74BB" w:rsidP="003E23CD">
            <w:pPr>
              <w:jc w:val="center"/>
              <w:outlineLvl w:val="1"/>
            </w:pPr>
            <w:r w:rsidRPr="003E23CD">
              <w:t>0825100000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115,2</w:t>
            </w:r>
          </w:p>
        </w:tc>
        <w:tc>
          <w:tcPr>
            <w:tcW w:w="1417" w:type="dxa"/>
            <w:vAlign w:val="center"/>
          </w:tcPr>
          <w:p w:rsidR="002D74BB" w:rsidRPr="003E23CD" w:rsidRDefault="002D74BB" w:rsidP="003E23CD">
            <w:pPr>
              <w:jc w:val="right"/>
              <w:outlineLvl w:val="1"/>
            </w:pPr>
            <w:r w:rsidRPr="003E23CD">
              <w:t>115,2</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Подготовка и реализация экологических проектов</w:t>
            </w:r>
          </w:p>
        </w:tc>
        <w:tc>
          <w:tcPr>
            <w:tcW w:w="1843" w:type="dxa"/>
            <w:vAlign w:val="center"/>
          </w:tcPr>
          <w:p w:rsidR="002D74BB" w:rsidRPr="003E23CD" w:rsidRDefault="002D74BB" w:rsidP="003E23CD">
            <w:pPr>
              <w:jc w:val="center"/>
              <w:outlineLvl w:val="2"/>
            </w:pPr>
            <w:r w:rsidRPr="003E23CD">
              <w:t>0825100024</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2,5</w:t>
            </w:r>
          </w:p>
        </w:tc>
        <w:tc>
          <w:tcPr>
            <w:tcW w:w="1417" w:type="dxa"/>
            <w:vAlign w:val="center"/>
          </w:tcPr>
          <w:p w:rsidR="002D74BB" w:rsidRPr="003E23CD" w:rsidRDefault="002D74BB" w:rsidP="003E23CD">
            <w:pPr>
              <w:jc w:val="right"/>
              <w:outlineLvl w:val="2"/>
            </w:pPr>
            <w:r w:rsidRPr="003E23CD">
              <w:t>2,5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0825100024</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2,5</w:t>
            </w:r>
          </w:p>
        </w:tc>
        <w:tc>
          <w:tcPr>
            <w:tcW w:w="1417" w:type="dxa"/>
            <w:vAlign w:val="center"/>
          </w:tcPr>
          <w:p w:rsidR="002D74BB" w:rsidRPr="003E23CD" w:rsidRDefault="002D74BB" w:rsidP="003E23CD">
            <w:pPr>
              <w:jc w:val="right"/>
              <w:outlineLvl w:val="6"/>
            </w:pPr>
            <w:r w:rsidRPr="003E23CD">
              <w:t>2,5</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Ликвидация мест несанкционированного складирования отходов</w:t>
            </w:r>
          </w:p>
        </w:tc>
        <w:tc>
          <w:tcPr>
            <w:tcW w:w="1843" w:type="dxa"/>
            <w:vAlign w:val="center"/>
          </w:tcPr>
          <w:p w:rsidR="002D74BB" w:rsidRPr="003E23CD" w:rsidRDefault="002D74BB" w:rsidP="003E23CD">
            <w:pPr>
              <w:jc w:val="center"/>
              <w:outlineLvl w:val="2"/>
            </w:pPr>
            <w:r w:rsidRPr="003E23CD">
              <w:t>0825100025</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112,7</w:t>
            </w:r>
          </w:p>
        </w:tc>
        <w:tc>
          <w:tcPr>
            <w:tcW w:w="1417" w:type="dxa"/>
            <w:vAlign w:val="center"/>
          </w:tcPr>
          <w:p w:rsidR="002D74BB" w:rsidRPr="003E23CD" w:rsidRDefault="002D74BB" w:rsidP="003E23CD">
            <w:pPr>
              <w:jc w:val="right"/>
              <w:outlineLvl w:val="2"/>
            </w:pPr>
            <w:r w:rsidRPr="003E23CD">
              <w:t>112,7</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0825100025</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112,7</w:t>
            </w:r>
          </w:p>
        </w:tc>
        <w:tc>
          <w:tcPr>
            <w:tcW w:w="1417" w:type="dxa"/>
            <w:vAlign w:val="center"/>
          </w:tcPr>
          <w:p w:rsidR="002D74BB" w:rsidRPr="003E23CD" w:rsidRDefault="002D74BB" w:rsidP="003E23CD">
            <w:pPr>
              <w:jc w:val="right"/>
              <w:outlineLvl w:val="6"/>
            </w:pPr>
            <w:r w:rsidRPr="003E23CD">
              <w:t>112,7</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Муниципальная программа «Муниципальное управление Молчановского района на 2022-2029 годы»</w:t>
            </w:r>
          </w:p>
        </w:tc>
        <w:tc>
          <w:tcPr>
            <w:tcW w:w="1843" w:type="dxa"/>
            <w:vAlign w:val="center"/>
          </w:tcPr>
          <w:p w:rsidR="002D74BB" w:rsidRPr="003E23CD" w:rsidRDefault="002D74BB" w:rsidP="003E23CD">
            <w:pPr>
              <w:jc w:val="center"/>
              <w:rPr>
                <w:b/>
                <w:bCs/>
              </w:rPr>
            </w:pPr>
            <w:r w:rsidRPr="003E23CD">
              <w:rPr>
                <w:b/>
                <w:bCs/>
              </w:rPr>
              <w:t>0900000000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30 069,2</w:t>
            </w:r>
          </w:p>
        </w:tc>
        <w:tc>
          <w:tcPr>
            <w:tcW w:w="1417" w:type="dxa"/>
            <w:vAlign w:val="center"/>
          </w:tcPr>
          <w:p w:rsidR="002D74BB" w:rsidRPr="003E23CD" w:rsidRDefault="002D74BB" w:rsidP="003E23CD">
            <w:pPr>
              <w:jc w:val="right"/>
              <w:rPr>
                <w:b/>
                <w:bCs/>
              </w:rPr>
            </w:pPr>
            <w:r w:rsidRPr="003E23CD">
              <w:rPr>
                <w:b/>
                <w:bCs/>
              </w:rPr>
              <w:t>30 152,1</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«Эффективное управление муниципальным долгом муниципального образования «Молчановский район»</w:t>
            </w:r>
          </w:p>
        </w:tc>
        <w:tc>
          <w:tcPr>
            <w:tcW w:w="1843" w:type="dxa"/>
            <w:vAlign w:val="center"/>
          </w:tcPr>
          <w:p w:rsidR="002D74BB" w:rsidRPr="003E23CD" w:rsidRDefault="002D74BB" w:rsidP="003E23CD">
            <w:pPr>
              <w:jc w:val="center"/>
              <w:outlineLvl w:val="0"/>
            </w:pPr>
            <w:r w:rsidRPr="003E23CD">
              <w:t>0910000000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112,9</w:t>
            </w:r>
          </w:p>
        </w:tc>
        <w:tc>
          <w:tcPr>
            <w:tcW w:w="1417" w:type="dxa"/>
            <w:vAlign w:val="center"/>
          </w:tcPr>
          <w:p w:rsidR="002D74BB" w:rsidRPr="003E23CD" w:rsidRDefault="002D74BB" w:rsidP="003E23CD">
            <w:pPr>
              <w:jc w:val="right"/>
              <w:outlineLvl w:val="0"/>
            </w:pPr>
            <w:r w:rsidRPr="003E23CD">
              <w:t>8,1</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«Управление муниципальным долгом муниципального образования «Молчановский район»</w:t>
            </w:r>
          </w:p>
        </w:tc>
        <w:tc>
          <w:tcPr>
            <w:tcW w:w="1843" w:type="dxa"/>
            <w:vAlign w:val="center"/>
          </w:tcPr>
          <w:p w:rsidR="002D74BB" w:rsidRPr="003E23CD" w:rsidRDefault="002D74BB" w:rsidP="003E23CD">
            <w:pPr>
              <w:jc w:val="center"/>
              <w:outlineLvl w:val="1"/>
            </w:pPr>
            <w:r w:rsidRPr="003E23CD">
              <w:t>0915100000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112,9</w:t>
            </w:r>
          </w:p>
        </w:tc>
        <w:tc>
          <w:tcPr>
            <w:tcW w:w="1417" w:type="dxa"/>
            <w:vAlign w:val="center"/>
          </w:tcPr>
          <w:p w:rsidR="002D74BB" w:rsidRPr="003E23CD" w:rsidRDefault="002D74BB" w:rsidP="003E23CD">
            <w:pPr>
              <w:jc w:val="right"/>
              <w:outlineLvl w:val="1"/>
            </w:pPr>
            <w:r w:rsidRPr="003E23CD">
              <w:t>8,1</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Своевременное исполнение обязательств по обслуживанию муниципального долга</w:t>
            </w:r>
          </w:p>
        </w:tc>
        <w:tc>
          <w:tcPr>
            <w:tcW w:w="1843" w:type="dxa"/>
            <w:vAlign w:val="center"/>
          </w:tcPr>
          <w:p w:rsidR="002D74BB" w:rsidRPr="003E23CD" w:rsidRDefault="002D74BB" w:rsidP="003E23CD">
            <w:pPr>
              <w:jc w:val="center"/>
              <w:outlineLvl w:val="2"/>
            </w:pPr>
            <w:r w:rsidRPr="003E23CD">
              <w:t>0915100022</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112,9</w:t>
            </w:r>
          </w:p>
        </w:tc>
        <w:tc>
          <w:tcPr>
            <w:tcW w:w="1417" w:type="dxa"/>
            <w:vAlign w:val="center"/>
          </w:tcPr>
          <w:p w:rsidR="002D74BB" w:rsidRPr="003E23CD" w:rsidRDefault="002D74BB" w:rsidP="003E23CD">
            <w:pPr>
              <w:jc w:val="right"/>
              <w:outlineLvl w:val="2"/>
            </w:pPr>
            <w:r w:rsidRPr="003E23CD">
              <w:t>8,1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Обслуживание государственного (муниципального) долга</w:t>
            </w:r>
          </w:p>
        </w:tc>
        <w:tc>
          <w:tcPr>
            <w:tcW w:w="1843" w:type="dxa"/>
            <w:vAlign w:val="center"/>
          </w:tcPr>
          <w:p w:rsidR="002D74BB" w:rsidRPr="003E23CD" w:rsidRDefault="002D74BB" w:rsidP="003E23CD">
            <w:pPr>
              <w:jc w:val="center"/>
              <w:outlineLvl w:val="6"/>
            </w:pPr>
            <w:r w:rsidRPr="003E23CD">
              <w:t>0915100022</w:t>
            </w:r>
          </w:p>
        </w:tc>
        <w:tc>
          <w:tcPr>
            <w:tcW w:w="1080" w:type="dxa"/>
            <w:vAlign w:val="center"/>
          </w:tcPr>
          <w:p w:rsidR="002D74BB" w:rsidRPr="003E23CD" w:rsidRDefault="002D74BB" w:rsidP="003E23CD">
            <w:pPr>
              <w:jc w:val="center"/>
              <w:outlineLvl w:val="6"/>
            </w:pPr>
            <w:r w:rsidRPr="003E23CD">
              <w:t>700</w:t>
            </w:r>
          </w:p>
        </w:tc>
        <w:tc>
          <w:tcPr>
            <w:tcW w:w="1472" w:type="dxa"/>
            <w:vAlign w:val="center"/>
          </w:tcPr>
          <w:p w:rsidR="002D74BB" w:rsidRPr="003E23CD" w:rsidRDefault="002D74BB" w:rsidP="003E23CD">
            <w:pPr>
              <w:jc w:val="right"/>
              <w:outlineLvl w:val="6"/>
            </w:pPr>
            <w:r w:rsidRPr="003E23CD">
              <w:t>112,9</w:t>
            </w:r>
          </w:p>
        </w:tc>
        <w:tc>
          <w:tcPr>
            <w:tcW w:w="1417" w:type="dxa"/>
            <w:vAlign w:val="center"/>
          </w:tcPr>
          <w:p w:rsidR="002D74BB" w:rsidRPr="003E23CD" w:rsidRDefault="002D74BB" w:rsidP="003E23CD">
            <w:pPr>
              <w:jc w:val="right"/>
              <w:outlineLvl w:val="6"/>
            </w:pPr>
            <w:r w:rsidRPr="003E23CD">
              <w:t>8,1</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«Повышение качества и уровня автоматизации бюджетного процесса в Молчановском районе»</w:t>
            </w:r>
          </w:p>
        </w:tc>
        <w:tc>
          <w:tcPr>
            <w:tcW w:w="1843" w:type="dxa"/>
            <w:vAlign w:val="center"/>
          </w:tcPr>
          <w:p w:rsidR="002D74BB" w:rsidRPr="003E23CD" w:rsidRDefault="002D74BB" w:rsidP="003E23CD">
            <w:pPr>
              <w:jc w:val="center"/>
              <w:outlineLvl w:val="0"/>
            </w:pPr>
            <w:r w:rsidRPr="003E23CD">
              <w:t>0920000000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572,6</w:t>
            </w:r>
          </w:p>
        </w:tc>
        <w:tc>
          <w:tcPr>
            <w:tcW w:w="1417" w:type="dxa"/>
            <w:vAlign w:val="center"/>
          </w:tcPr>
          <w:p w:rsidR="002D74BB" w:rsidRPr="003E23CD" w:rsidRDefault="002D74BB" w:rsidP="003E23CD">
            <w:pPr>
              <w:jc w:val="right"/>
              <w:outlineLvl w:val="0"/>
            </w:pPr>
            <w:r w:rsidRPr="003E23CD">
              <w:t>572,6</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«Приобретение и сопровождение систем управления бюджетным процессом»</w:t>
            </w:r>
          </w:p>
        </w:tc>
        <w:tc>
          <w:tcPr>
            <w:tcW w:w="1843" w:type="dxa"/>
            <w:vAlign w:val="center"/>
          </w:tcPr>
          <w:p w:rsidR="002D74BB" w:rsidRPr="003E23CD" w:rsidRDefault="002D74BB" w:rsidP="003E23CD">
            <w:pPr>
              <w:jc w:val="center"/>
              <w:outlineLvl w:val="1"/>
            </w:pPr>
            <w:r w:rsidRPr="003E23CD">
              <w:t>0925100000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245,9</w:t>
            </w:r>
          </w:p>
        </w:tc>
        <w:tc>
          <w:tcPr>
            <w:tcW w:w="1417" w:type="dxa"/>
            <w:vAlign w:val="center"/>
          </w:tcPr>
          <w:p w:rsidR="002D74BB" w:rsidRPr="003E23CD" w:rsidRDefault="002D74BB" w:rsidP="003E23CD">
            <w:pPr>
              <w:jc w:val="right"/>
              <w:outlineLvl w:val="1"/>
            </w:pPr>
            <w:r w:rsidRPr="003E23CD">
              <w:t>245,9</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бесперебойной работоспособности систем бюджетной отчетности</w:t>
            </w:r>
          </w:p>
        </w:tc>
        <w:tc>
          <w:tcPr>
            <w:tcW w:w="1843" w:type="dxa"/>
            <w:vAlign w:val="center"/>
          </w:tcPr>
          <w:p w:rsidR="002D74BB" w:rsidRPr="003E23CD" w:rsidRDefault="002D74BB" w:rsidP="003E23CD">
            <w:pPr>
              <w:jc w:val="center"/>
              <w:outlineLvl w:val="2"/>
            </w:pPr>
            <w:r w:rsidRPr="003E23CD">
              <w:t>0925100025</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245,9</w:t>
            </w:r>
          </w:p>
        </w:tc>
        <w:tc>
          <w:tcPr>
            <w:tcW w:w="1417" w:type="dxa"/>
            <w:vAlign w:val="center"/>
          </w:tcPr>
          <w:p w:rsidR="002D74BB" w:rsidRPr="003E23CD" w:rsidRDefault="002D74BB" w:rsidP="003E23CD">
            <w:pPr>
              <w:jc w:val="right"/>
              <w:outlineLvl w:val="2"/>
            </w:pPr>
            <w:r w:rsidRPr="003E23CD">
              <w:t>245,9</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0925100025</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245,9</w:t>
            </w:r>
          </w:p>
        </w:tc>
        <w:tc>
          <w:tcPr>
            <w:tcW w:w="1417" w:type="dxa"/>
            <w:vAlign w:val="center"/>
          </w:tcPr>
          <w:p w:rsidR="002D74BB" w:rsidRPr="003E23CD" w:rsidRDefault="002D74BB" w:rsidP="003E23CD">
            <w:pPr>
              <w:jc w:val="right"/>
              <w:outlineLvl w:val="6"/>
            </w:pPr>
            <w:r w:rsidRPr="003E23CD">
              <w:t>245,9</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«Обеспечение доступа к информационным ресурсам»</w:t>
            </w:r>
          </w:p>
        </w:tc>
        <w:tc>
          <w:tcPr>
            <w:tcW w:w="1843" w:type="dxa"/>
            <w:vAlign w:val="center"/>
          </w:tcPr>
          <w:p w:rsidR="002D74BB" w:rsidRPr="003E23CD" w:rsidRDefault="002D74BB" w:rsidP="003E23CD">
            <w:pPr>
              <w:jc w:val="center"/>
              <w:outlineLvl w:val="1"/>
            </w:pPr>
            <w:r w:rsidRPr="003E23CD">
              <w:t>0925200000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326,7</w:t>
            </w:r>
          </w:p>
        </w:tc>
        <w:tc>
          <w:tcPr>
            <w:tcW w:w="1417" w:type="dxa"/>
            <w:vAlign w:val="center"/>
          </w:tcPr>
          <w:p w:rsidR="002D74BB" w:rsidRPr="003E23CD" w:rsidRDefault="002D74BB" w:rsidP="003E23CD">
            <w:pPr>
              <w:jc w:val="right"/>
              <w:outlineLvl w:val="1"/>
            </w:pPr>
            <w:r w:rsidRPr="003E23CD">
              <w:t>326,7</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Круглосуточный доступ к информационным ресурсам</w:t>
            </w:r>
          </w:p>
        </w:tc>
        <w:tc>
          <w:tcPr>
            <w:tcW w:w="1843" w:type="dxa"/>
            <w:vAlign w:val="center"/>
          </w:tcPr>
          <w:p w:rsidR="002D74BB" w:rsidRPr="003E23CD" w:rsidRDefault="002D74BB" w:rsidP="003E23CD">
            <w:pPr>
              <w:jc w:val="center"/>
              <w:outlineLvl w:val="2"/>
            </w:pPr>
            <w:r w:rsidRPr="003E23CD">
              <w:t>0925200024</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326,7</w:t>
            </w:r>
          </w:p>
        </w:tc>
        <w:tc>
          <w:tcPr>
            <w:tcW w:w="1417" w:type="dxa"/>
            <w:vAlign w:val="center"/>
          </w:tcPr>
          <w:p w:rsidR="002D74BB" w:rsidRPr="003E23CD" w:rsidRDefault="002D74BB" w:rsidP="003E23CD">
            <w:pPr>
              <w:jc w:val="right"/>
              <w:outlineLvl w:val="2"/>
            </w:pPr>
            <w:r w:rsidRPr="003E23CD">
              <w:t>326,7</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0925200024</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326,7</w:t>
            </w:r>
          </w:p>
        </w:tc>
        <w:tc>
          <w:tcPr>
            <w:tcW w:w="1417" w:type="dxa"/>
            <w:vAlign w:val="center"/>
          </w:tcPr>
          <w:p w:rsidR="002D74BB" w:rsidRPr="003E23CD" w:rsidRDefault="002D74BB" w:rsidP="003E23CD">
            <w:pPr>
              <w:jc w:val="right"/>
              <w:outlineLvl w:val="6"/>
            </w:pPr>
            <w:r w:rsidRPr="003E23CD">
              <w:t>326,7</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«Совершенствование межбюджетных отношений в Молчановском районе»</w:t>
            </w:r>
          </w:p>
        </w:tc>
        <w:tc>
          <w:tcPr>
            <w:tcW w:w="1843" w:type="dxa"/>
            <w:vAlign w:val="center"/>
          </w:tcPr>
          <w:p w:rsidR="002D74BB" w:rsidRPr="003E23CD" w:rsidRDefault="002D74BB" w:rsidP="003E23CD">
            <w:pPr>
              <w:jc w:val="center"/>
              <w:outlineLvl w:val="0"/>
            </w:pPr>
            <w:r w:rsidRPr="003E23CD">
              <w:t>0930000000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26 790,4</w:t>
            </w:r>
          </w:p>
        </w:tc>
        <w:tc>
          <w:tcPr>
            <w:tcW w:w="1417" w:type="dxa"/>
            <w:vAlign w:val="center"/>
          </w:tcPr>
          <w:p w:rsidR="002D74BB" w:rsidRPr="003E23CD" w:rsidRDefault="002D74BB" w:rsidP="003E23CD">
            <w:pPr>
              <w:jc w:val="right"/>
              <w:outlineLvl w:val="0"/>
            </w:pPr>
            <w:r w:rsidRPr="003E23CD">
              <w:t>26 978,1</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843" w:type="dxa"/>
            <w:vAlign w:val="center"/>
          </w:tcPr>
          <w:p w:rsidR="002D74BB" w:rsidRPr="003E23CD" w:rsidRDefault="002D74BB" w:rsidP="003E23CD">
            <w:pPr>
              <w:jc w:val="center"/>
              <w:outlineLvl w:val="1"/>
            </w:pPr>
            <w:r w:rsidRPr="003E23CD">
              <w:t>0935100000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26 790,4</w:t>
            </w:r>
          </w:p>
        </w:tc>
        <w:tc>
          <w:tcPr>
            <w:tcW w:w="1417" w:type="dxa"/>
            <w:vAlign w:val="center"/>
          </w:tcPr>
          <w:p w:rsidR="002D74BB" w:rsidRPr="003E23CD" w:rsidRDefault="002D74BB" w:rsidP="003E23CD">
            <w:pPr>
              <w:jc w:val="right"/>
              <w:outlineLvl w:val="1"/>
            </w:pPr>
            <w:r w:rsidRPr="003E23CD">
              <w:t>26 978,1</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Выравнивание бюджетной обеспеченности поселений из районного фонда финансовой поддержки поселений Молчановского района</w:t>
            </w:r>
          </w:p>
        </w:tc>
        <w:tc>
          <w:tcPr>
            <w:tcW w:w="1843" w:type="dxa"/>
            <w:vAlign w:val="center"/>
          </w:tcPr>
          <w:p w:rsidR="002D74BB" w:rsidRPr="003E23CD" w:rsidRDefault="002D74BB" w:rsidP="003E23CD">
            <w:pPr>
              <w:jc w:val="center"/>
              <w:outlineLvl w:val="2"/>
            </w:pPr>
            <w:r w:rsidRPr="003E23CD">
              <w:t>0935100M26</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8 900,0</w:t>
            </w:r>
          </w:p>
        </w:tc>
        <w:tc>
          <w:tcPr>
            <w:tcW w:w="1417" w:type="dxa"/>
            <w:vAlign w:val="center"/>
          </w:tcPr>
          <w:p w:rsidR="002D74BB" w:rsidRPr="003E23CD" w:rsidRDefault="002D74BB" w:rsidP="003E23CD">
            <w:pPr>
              <w:jc w:val="right"/>
              <w:outlineLvl w:val="2"/>
            </w:pPr>
            <w:r w:rsidRPr="003E23CD">
              <w:t>8 900,0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0935100M26</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8 900,0</w:t>
            </w:r>
          </w:p>
        </w:tc>
        <w:tc>
          <w:tcPr>
            <w:tcW w:w="1417" w:type="dxa"/>
            <w:vAlign w:val="center"/>
          </w:tcPr>
          <w:p w:rsidR="002D74BB" w:rsidRPr="003E23CD" w:rsidRDefault="002D74BB" w:rsidP="003E23CD">
            <w:pPr>
              <w:jc w:val="right"/>
              <w:outlineLvl w:val="6"/>
            </w:pPr>
            <w:r w:rsidRPr="003E23CD">
              <w:t>8 900,0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843" w:type="dxa"/>
            <w:vAlign w:val="center"/>
          </w:tcPr>
          <w:p w:rsidR="002D74BB" w:rsidRPr="003E23CD" w:rsidRDefault="002D74BB" w:rsidP="003E23CD">
            <w:pPr>
              <w:jc w:val="center"/>
              <w:outlineLvl w:val="2"/>
            </w:pPr>
            <w:r w:rsidRPr="003E23CD">
              <w:t>0935140М70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16 439,5</w:t>
            </w:r>
          </w:p>
        </w:tc>
        <w:tc>
          <w:tcPr>
            <w:tcW w:w="1417" w:type="dxa"/>
            <w:vAlign w:val="center"/>
          </w:tcPr>
          <w:p w:rsidR="002D74BB" w:rsidRPr="003E23CD" w:rsidRDefault="002D74BB" w:rsidP="003E23CD">
            <w:pPr>
              <w:jc w:val="right"/>
              <w:outlineLvl w:val="2"/>
            </w:pPr>
            <w:r w:rsidRPr="003E23CD">
              <w:t>16 488,3</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0935140М70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16 439,5</w:t>
            </w:r>
          </w:p>
        </w:tc>
        <w:tc>
          <w:tcPr>
            <w:tcW w:w="1417" w:type="dxa"/>
            <w:vAlign w:val="center"/>
          </w:tcPr>
          <w:p w:rsidR="002D74BB" w:rsidRPr="003E23CD" w:rsidRDefault="002D74BB" w:rsidP="003E23CD">
            <w:pPr>
              <w:jc w:val="right"/>
              <w:outlineLvl w:val="6"/>
            </w:pPr>
            <w:r w:rsidRPr="003E23CD">
              <w:t>16 488,3</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Осуществление первичного воинского учета органами местного самоуправления поселений, муниципальных и городских округов</w:t>
            </w:r>
          </w:p>
        </w:tc>
        <w:tc>
          <w:tcPr>
            <w:tcW w:w="1843" w:type="dxa"/>
            <w:vAlign w:val="center"/>
          </w:tcPr>
          <w:p w:rsidR="002D74BB" w:rsidRPr="003E23CD" w:rsidRDefault="002D74BB" w:rsidP="003E23CD">
            <w:pPr>
              <w:jc w:val="center"/>
              <w:outlineLvl w:val="2"/>
            </w:pPr>
            <w:r w:rsidRPr="003E23CD">
              <w:t>0935151180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1 450,9</w:t>
            </w:r>
          </w:p>
        </w:tc>
        <w:tc>
          <w:tcPr>
            <w:tcW w:w="1417" w:type="dxa"/>
            <w:vAlign w:val="center"/>
          </w:tcPr>
          <w:p w:rsidR="002D74BB" w:rsidRPr="003E23CD" w:rsidRDefault="002D74BB" w:rsidP="003E23CD">
            <w:pPr>
              <w:jc w:val="right"/>
              <w:outlineLvl w:val="2"/>
            </w:pPr>
            <w:r w:rsidRPr="003E23CD">
              <w:t>1 589,8</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Межбюджетные трансферты</w:t>
            </w:r>
          </w:p>
        </w:tc>
        <w:tc>
          <w:tcPr>
            <w:tcW w:w="1843" w:type="dxa"/>
            <w:vAlign w:val="center"/>
          </w:tcPr>
          <w:p w:rsidR="002D74BB" w:rsidRPr="003E23CD" w:rsidRDefault="002D74BB" w:rsidP="003E23CD">
            <w:pPr>
              <w:jc w:val="center"/>
              <w:outlineLvl w:val="6"/>
            </w:pPr>
            <w:r w:rsidRPr="003E23CD">
              <w:t>0935151180</w:t>
            </w:r>
          </w:p>
        </w:tc>
        <w:tc>
          <w:tcPr>
            <w:tcW w:w="1080" w:type="dxa"/>
            <w:vAlign w:val="center"/>
          </w:tcPr>
          <w:p w:rsidR="002D74BB" w:rsidRPr="003E23CD" w:rsidRDefault="002D74BB" w:rsidP="003E23CD">
            <w:pPr>
              <w:jc w:val="center"/>
              <w:outlineLvl w:val="6"/>
            </w:pPr>
            <w:r w:rsidRPr="003E23CD">
              <w:t>500</w:t>
            </w:r>
          </w:p>
        </w:tc>
        <w:tc>
          <w:tcPr>
            <w:tcW w:w="1472" w:type="dxa"/>
            <w:vAlign w:val="center"/>
          </w:tcPr>
          <w:p w:rsidR="002D74BB" w:rsidRPr="003E23CD" w:rsidRDefault="002D74BB" w:rsidP="003E23CD">
            <w:pPr>
              <w:jc w:val="right"/>
              <w:outlineLvl w:val="6"/>
            </w:pPr>
            <w:r w:rsidRPr="003E23CD">
              <w:t>1 450,9</w:t>
            </w:r>
          </w:p>
        </w:tc>
        <w:tc>
          <w:tcPr>
            <w:tcW w:w="1417" w:type="dxa"/>
            <w:vAlign w:val="center"/>
          </w:tcPr>
          <w:p w:rsidR="002D74BB" w:rsidRPr="003E23CD" w:rsidRDefault="002D74BB" w:rsidP="003E23CD">
            <w:pPr>
              <w:jc w:val="right"/>
              <w:outlineLvl w:val="6"/>
            </w:pPr>
            <w:r w:rsidRPr="003E23CD">
              <w:t>1 589,8</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«Совершенствование муниципального управления в МО «Молчановский район»</w:t>
            </w:r>
          </w:p>
        </w:tc>
        <w:tc>
          <w:tcPr>
            <w:tcW w:w="1843" w:type="dxa"/>
            <w:vAlign w:val="center"/>
          </w:tcPr>
          <w:p w:rsidR="002D74BB" w:rsidRPr="003E23CD" w:rsidRDefault="002D74BB" w:rsidP="003E23CD">
            <w:pPr>
              <w:jc w:val="center"/>
              <w:outlineLvl w:val="0"/>
            </w:pPr>
            <w:r w:rsidRPr="003E23CD">
              <w:t>0940000000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43,3</w:t>
            </w:r>
          </w:p>
        </w:tc>
        <w:tc>
          <w:tcPr>
            <w:tcW w:w="1417" w:type="dxa"/>
            <w:vAlign w:val="center"/>
          </w:tcPr>
          <w:p w:rsidR="002D74BB" w:rsidRPr="003E23CD" w:rsidRDefault="002D74BB" w:rsidP="003E23CD">
            <w:pPr>
              <w:jc w:val="right"/>
              <w:outlineLvl w:val="0"/>
            </w:pPr>
            <w:r w:rsidRPr="003E23CD">
              <w:t>43,3</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«Профессиональное развитие муниципальных служащих»</w:t>
            </w:r>
          </w:p>
        </w:tc>
        <w:tc>
          <w:tcPr>
            <w:tcW w:w="1843" w:type="dxa"/>
            <w:vAlign w:val="center"/>
          </w:tcPr>
          <w:p w:rsidR="002D74BB" w:rsidRPr="003E23CD" w:rsidRDefault="002D74BB" w:rsidP="003E23CD">
            <w:pPr>
              <w:jc w:val="center"/>
              <w:outlineLvl w:val="1"/>
            </w:pPr>
            <w:r w:rsidRPr="003E23CD">
              <w:t>0945100000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43,3</w:t>
            </w:r>
          </w:p>
        </w:tc>
        <w:tc>
          <w:tcPr>
            <w:tcW w:w="1417" w:type="dxa"/>
            <w:vAlign w:val="center"/>
          </w:tcPr>
          <w:p w:rsidR="002D74BB" w:rsidRPr="003E23CD" w:rsidRDefault="002D74BB" w:rsidP="003E23CD">
            <w:pPr>
              <w:jc w:val="right"/>
              <w:outlineLvl w:val="1"/>
            </w:pPr>
            <w:r w:rsidRPr="003E23CD">
              <w:t>43,3</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дополнительного профессионального образования муниципальных служащих МО «Молчановский район»</w:t>
            </w:r>
          </w:p>
        </w:tc>
        <w:tc>
          <w:tcPr>
            <w:tcW w:w="1843" w:type="dxa"/>
            <w:vAlign w:val="center"/>
          </w:tcPr>
          <w:p w:rsidR="002D74BB" w:rsidRPr="003E23CD" w:rsidRDefault="002D74BB" w:rsidP="003E23CD">
            <w:pPr>
              <w:jc w:val="center"/>
              <w:outlineLvl w:val="2"/>
            </w:pPr>
            <w:r w:rsidRPr="003E23CD">
              <w:t>0945100031</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34,3</w:t>
            </w:r>
          </w:p>
        </w:tc>
        <w:tc>
          <w:tcPr>
            <w:tcW w:w="1417" w:type="dxa"/>
            <w:vAlign w:val="center"/>
          </w:tcPr>
          <w:p w:rsidR="002D74BB" w:rsidRPr="003E23CD" w:rsidRDefault="002D74BB" w:rsidP="003E23CD">
            <w:pPr>
              <w:jc w:val="right"/>
              <w:outlineLvl w:val="2"/>
            </w:pPr>
            <w:r w:rsidRPr="003E23CD">
              <w:t>34,3</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0945100031</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34,3</w:t>
            </w:r>
          </w:p>
        </w:tc>
        <w:tc>
          <w:tcPr>
            <w:tcW w:w="1417" w:type="dxa"/>
            <w:vAlign w:val="center"/>
          </w:tcPr>
          <w:p w:rsidR="002D74BB" w:rsidRPr="003E23CD" w:rsidRDefault="002D74BB" w:rsidP="003E23CD">
            <w:pPr>
              <w:jc w:val="right"/>
              <w:outlineLvl w:val="6"/>
            </w:pPr>
            <w:r w:rsidRPr="003E23CD">
              <w:t>34,3</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Обеспечение участия муниципальных служащих МО «Молчановский район» в семинарах, тренингах и других образовательных мероприятиях</w:t>
            </w:r>
          </w:p>
        </w:tc>
        <w:tc>
          <w:tcPr>
            <w:tcW w:w="1843" w:type="dxa"/>
            <w:vAlign w:val="center"/>
          </w:tcPr>
          <w:p w:rsidR="002D74BB" w:rsidRPr="003E23CD" w:rsidRDefault="002D74BB" w:rsidP="003E23CD">
            <w:pPr>
              <w:jc w:val="center"/>
              <w:outlineLvl w:val="2"/>
            </w:pPr>
            <w:r w:rsidRPr="003E23CD">
              <w:t>0945100046</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9,0</w:t>
            </w:r>
          </w:p>
        </w:tc>
        <w:tc>
          <w:tcPr>
            <w:tcW w:w="1417" w:type="dxa"/>
            <w:vAlign w:val="center"/>
          </w:tcPr>
          <w:p w:rsidR="002D74BB" w:rsidRPr="003E23CD" w:rsidRDefault="002D74BB" w:rsidP="003E23CD">
            <w:pPr>
              <w:jc w:val="right"/>
              <w:outlineLvl w:val="2"/>
            </w:pPr>
            <w:r w:rsidRPr="003E23CD">
              <w:t>9,0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0945100046</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9,0</w:t>
            </w:r>
          </w:p>
        </w:tc>
        <w:tc>
          <w:tcPr>
            <w:tcW w:w="1417" w:type="dxa"/>
            <w:vAlign w:val="center"/>
          </w:tcPr>
          <w:p w:rsidR="002D74BB" w:rsidRPr="003E23CD" w:rsidRDefault="002D74BB" w:rsidP="003E23CD">
            <w:pPr>
              <w:jc w:val="right"/>
              <w:outlineLvl w:val="6"/>
            </w:pPr>
            <w:r w:rsidRPr="003E23CD">
              <w:t>9,0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Подпрограмма «Эффективное управление муниципальными ресурсами муниципального образования «Молчановский район»</w:t>
            </w:r>
          </w:p>
        </w:tc>
        <w:tc>
          <w:tcPr>
            <w:tcW w:w="1843" w:type="dxa"/>
            <w:vAlign w:val="center"/>
          </w:tcPr>
          <w:p w:rsidR="002D74BB" w:rsidRPr="003E23CD" w:rsidRDefault="002D74BB" w:rsidP="003E23CD">
            <w:pPr>
              <w:jc w:val="center"/>
              <w:outlineLvl w:val="0"/>
            </w:pPr>
            <w:r w:rsidRPr="003E23CD">
              <w:t>0950000000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2 550,0</w:t>
            </w:r>
          </w:p>
        </w:tc>
        <w:tc>
          <w:tcPr>
            <w:tcW w:w="1417" w:type="dxa"/>
            <w:vAlign w:val="center"/>
          </w:tcPr>
          <w:p w:rsidR="002D74BB" w:rsidRPr="003E23CD" w:rsidRDefault="002D74BB" w:rsidP="003E23CD">
            <w:pPr>
              <w:jc w:val="right"/>
              <w:outlineLvl w:val="0"/>
            </w:pPr>
            <w:r w:rsidRPr="003E23CD">
              <w:t>2 550,0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«Обеспечение полноты учета, сохранности использования муниципального имущества»</w:t>
            </w:r>
          </w:p>
        </w:tc>
        <w:tc>
          <w:tcPr>
            <w:tcW w:w="1843" w:type="dxa"/>
            <w:vAlign w:val="center"/>
          </w:tcPr>
          <w:p w:rsidR="002D74BB" w:rsidRPr="003E23CD" w:rsidRDefault="002D74BB" w:rsidP="003E23CD">
            <w:pPr>
              <w:jc w:val="center"/>
              <w:outlineLvl w:val="1"/>
            </w:pPr>
            <w:r w:rsidRPr="003E23CD">
              <w:t>0955100000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978,6</w:t>
            </w:r>
          </w:p>
        </w:tc>
        <w:tc>
          <w:tcPr>
            <w:tcW w:w="1417" w:type="dxa"/>
            <w:vAlign w:val="center"/>
          </w:tcPr>
          <w:p w:rsidR="002D74BB" w:rsidRPr="003E23CD" w:rsidRDefault="002D74BB" w:rsidP="003E23CD">
            <w:pPr>
              <w:jc w:val="right"/>
              <w:outlineLvl w:val="1"/>
            </w:pPr>
            <w:r w:rsidRPr="003E23CD">
              <w:t>978,6</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Организация содержания муниципального имущества</w:t>
            </w:r>
          </w:p>
        </w:tc>
        <w:tc>
          <w:tcPr>
            <w:tcW w:w="1843" w:type="dxa"/>
            <w:vAlign w:val="center"/>
          </w:tcPr>
          <w:p w:rsidR="002D74BB" w:rsidRPr="003E23CD" w:rsidRDefault="002D74BB" w:rsidP="003E23CD">
            <w:pPr>
              <w:jc w:val="center"/>
              <w:outlineLvl w:val="2"/>
            </w:pPr>
            <w:r w:rsidRPr="003E23CD">
              <w:t>0955100032</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453,6</w:t>
            </w:r>
          </w:p>
        </w:tc>
        <w:tc>
          <w:tcPr>
            <w:tcW w:w="1417" w:type="dxa"/>
            <w:vAlign w:val="center"/>
          </w:tcPr>
          <w:p w:rsidR="002D74BB" w:rsidRPr="003E23CD" w:rsidRDefault="002D74BB" w:rsidP="003E23CD">
            <w:pPr>
              <w:jc w:val="right"/>
              <w:outlineLvl w:val="2"/>
            </w:pPr>
            <w:r w:rsidRPr="003E23CD">
              <w:t>453,6</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0955100032</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453,6</w:t>
            </w:r>
          </w:p>
        </w:tc>
        <w:tc>
          <w:tcPr>
            <w:tcW w:w="1417" w:type="dxa"/>
            <w:vAlign w:val="center"/>
          </w:tcPr>
          <w:p w:rsidR="002D74BB" w:rsidRPr="003E23CD" w:rsidRDefault="002D74BB" w:rsidP="003E23CD">
            <w:pPr>
              <w:jc w:val="right"/>
              <w:outlineLvl w:val="6"/>
            </w:pPr>
            <w:r w:rsidRPr="003E23CD">
              <w:t>453,6</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муниципального образования «Молчановский район»</w:t>
            </w:r>
          </w:p>
        </w:tc>
        <w:tc>
          <w:tcPr>
            <w:tcW w:w="1843" w:type="dxa"/>
            <w:vAlign w:val="center"/>
          </w:tcPr>
          <w:p w:rsidR="002D74BB" w:rsidRPr="003E23CD" w:rsidRDefault="002D74BB" w:rsidP="003E23CD">
            <w:pPr>
              <w:jc w:val="center"/>
              <w:outlineLvl w:val="2"/>
            </w:pPr>
            <w:r w:rsidRPr="003E23CD">
              <w:t>0955100033</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25,0</w:t>
            </w:r>
          </w:p>
        </w:tc>
        <w:tc>
          <w:tcPr>
            <w:tcW w:w="1417" w:type="dxa"/>
            <w:vAlign w:val="center"/>
          </w:tcPr>
          <w:p w:rsidR="002D74BB" w:rsidRPr="003E23CD" w:rsidRDefault="002D74BB" w:rsidP="003E23CD">
            <w:pPr>
              <w:jc w:val="right"/>
              <w:outlineLvl w:val="2"/>
            </w:pPr>
            <w:r w:rsidRPr="003E23CD">
              <w:t>25,0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0955100033</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25,0</w:t>
            </w:r>
          </w:p>
        </w:tc>
        <w:tc>
          <w:tcPr>
            <w:tcW w:w="1417" w:type="dxa"/>
            <w:vAlign w:val="center"/>
          </w:tcPr>
          <w:p w:rsidR="002D74BB" w:rsidRPr="003E23CD" w:rsidRDefault="002D74BB" w:rsidP="003E23CD">
            <w:pPr>
              <w:jc w:val="right"/>
              <w:outlineLvl w:val="6"/>
            </w:pPr>
            <w:r w:rsidRPr="003E23CD">
              <w:t>25,0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Проведение ремонтных работ на объектах муниципальной собственности муниципального образования «Молчановский район»</w:t>
            </w:r>
          </w:p>
        </w:tc>
        <w:tc>
          <w:tcPr>
            <w:tcW w:w="1843" w:type="dxa"/>
            <w:vAlign w:val="center"/>
          </w:tcPr>
          <w:p w:rsidR="002D74BB" w:rsidRPr="003E23CD" w:rsidRDefault="002D74BB" w:rsidP="003E23CD">
            <w:pPr>
              <w:jc w:val="center"/>
              <w:outlineLvl w:val="2"/>
            </w:pPr>
            <w:r w:rsidRPr="003E23CD">
              <w:t>0955100034</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500,0</w:t>
            </w:r>
          </w:p>
        </w:tc>
        <w:tc>
          <w:tcPr>
            <w:tcW w:w="1417" w:type="dxa"/>
            <w:vAlign w:val="center"/>
          </w:tcPr>
          <w:p w:rsidR="002D74BB" w:rsidRPr="003E23CD" w:rsidRDefault="002D74BB" w:rsidP="003E23CD">
            <w:pPr>
              <w:jc w:val="right"/>
              <w:outlineLvl w:val="2"/>
            </w:pPr>
            <w:r w:rsidRPr="003E23CD">
              <w:t>500,0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0955100034</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500,0</w:t>
            </w:r>
          </w:p>
        </w:tc>
        <w:tc>
          <w:tcPr>
            <w:tcW w:w="1417" w:type="dxa"/>
            <w:vAlign w:val="center"/>
          </w:tcPr>
          <w:p w:rsidR="002D74BB" w:rsidRPr="003E23CD" w:rsidRDefault="002D74BB" w:rsidP="003E23CD">
            <w:pPr>
              <w:jc w:val="right"/>
              <w:outlineLvl w:val="6"/>
            </w:pPr>
            <w:r w:rsidRPr="003E23CD">
              <w:t>500,0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Комплекс процессных мероприятий «Обеспечение реализации прав граждан и юридических лиц на земельные участки»</w:t>
            </w:r>
          </w:p>
        </w:tc>
        <w:tc>
          <w:tcPr>
            <w:tcW w:w="1843" w:type="dxa"/>
            <w:vAlign w:val="center"/>
          </w:tcPr>
          <w:p w:rsidR="002D74BB" w:rsidRPr="003E23CD" w:rsidRDefault="002D74BB" w:rsidP="003E23CD">
            <w:pPr>
              <w:jc w:val="center"/>
              <w:outlineLvl w:val="1"/>
            </w:pPr>
            <w:r w:rsidRPr="003E23CD">
              <w:t>0955200000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25,0</w:t>
            </w:r>
          </w:p>
        </w:tc>
        <w:tc>
          <w:tcPr>
            <w:tcW w:w="1417" w:type="dxa"/>
            <w:vAlign w:val="center"/>
          </w:tcPr>
          <w:p w:rsidR="002D74BB" w:rsidRPr="003E23CD" w:rsidRDefault="002D74BB" w:rsidP="003E23CD">
            <w:pPr>
              <w:jc w:val="right"/>
              <w:outlineLvl w:val="1"/>
            </w:pPr>
            <w:r w:rsidRPr="003E23CD">
              <w:t>25,0</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муниципального образования «Молчановский район»</w:t>
            </w:r>
          </w:p>
        </w:tc>
        <w:tc>
          <w:tcPr>
            <w:tcW w:w="1843" w:type="dxa"/>
            <w:vAlign w:val="center"/>
          </w:tcPr>
          <w:p w:rsidR="002D74BB" w:rsidRPr="003E23CD" w:rsidRDefault="002D74BB" w:rsidP="003E23CD">
            <w:pPr>
              <w:jc w:val="center"/>
              <w:outlineLvl w:val="2"/>
            </w:pPr>
            <w:r w:rsidRPr="003E23CD">
              <w:t>0955200035</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25,0</w:t>
            </w:r>
          </w:p>
        </w:tc>
        <w:tc>
          <w:tcPr>
            <w:tcW w:w="1417" w:type="dxa"/>
            <w:vAlign w:val="center"/>
          </w:tcPr>
          <w:p w:rsidR="002D74BB" w:rsidRPr="003E23CD" w:rsidRDefault="002D74BB" w:rsidP="003E23CD">
            <w:pPr>
              <w:jc w:val="right"/>
              <w:outlineLvl w:val="2"/>
            </w:pPr>
            <w:r w:rsidRPr="003E23CD">
              <w:t>25,0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0955200035</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25,0</w:t>
            </w:r>
          </w:p>
        </w:tc>
        <w:tc>
          <w:tcPr>
            <w:tcW w:w="1417" w:type="dxa"/>
            <w:vAlign w:val="center"/>
          </w:tcPr>
          <w:p w:rsidR="002D74BB" w:rsidRPr="003E23CD" w:rsidRDefault="002D74BB" w:rsidP="003E23CD">
            <w:pPr>
              <w:jc w:val="right"/>
              <w:outlineLvl w:val="6"/>
            </w:pPr>
            <w:r w:rsidRPr="003E23CD">
              <w:t>25,0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Ведомственный проект «Создание условий для вовлечения в оборот земель сельскохозяйственного назначения»</w:t>
            </w:r>
          </w:p>
        </w:tc>
        <w:tc>
          <w:tcPr>
            <w:tcW w:w="1843" w:type="dxa"/>
            <w:vAlign w:val="center"/>
          </w:tcPr>
          <w:p w:rsidR="002D74BB" w:rsidRPr="003E23CD" w:rsidRDefault="002D74BB" w:rsidP="003E23CD">
            <w:pPr>
              <w:jc w:val="center"/>
              <w:outlineLvl w:val="1"/>
            </w:pPr>
            <w:r w:rsidRPr="003E23CD">
              <w:t>0955300000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1 546,4</w:t>
            </w:r>
          </w:p>
        </w:tc>
        <w:tc>
          <w:tcPr>
            <w:tcW w:w="1417" w:type="dxa"/>
            <w:vAlign w:val="center"/>
          </w:tcPr>
          <w:p w:rsidR="002D74BB" w:rsidRPr="003E23CD" w:rsidRDefault="002D74BB" w:rsidP="003E23CD">
            <w:pPr>
              <w:jc w:val="right"/>
              <w:outlineLvl w:val="1"/>
            </w:pPr>
            <w:r w:rsidRPr="003E23CD">
              <w:t>1 546,4</w:t>
            </w:r>
          </w:p>
        </w:tc>
      </w:tr>
      <w:tr w:rsidR="002D74BB" w:rsidRPr="003E23CD" w:rsidTr="003E23CD">
        <w:trPr>
          <w:cantSplit/>
          <w:jc w:val="center"/>
        </w:trPr>
        <w:tc>
          <w:tcPr>
            <w:tcW w:w="3681" w:type="dxa"/>
            <w:vAlign w:val="center"/>
          </w:tcPr>
          <w:p w:rsidR="002D74BB" w:rsidRPr="003E23CD" w:rsidRDefault="002D74BB" w:rsidP="003E23CD">
            <w:pPr>
              <w:outlineLvl w:val="2"/>
            </w:pPr>
            <w:r w:rsidRPr="003E23CD">
              <w:t>Подготовка проектов межевания земельных участков и на проведение кадастровых работ</w:t>
            </w:r>
          </w:p>
        </w:tc>
        <w:tc>
          <w:tcPr>
            <w:tcW w:w="1843" w:type="dxa"/>
            <w:vAlign w:val="center"/>
          </w:tcPr>
          <w:p w:rsidR="002D74BB" w:rsidRPr="003E23CD" w:rsidRDefault="002D74BB" w:rsidP="003E23CD">
            <w:pPr>
              <w:jc w:val="center"/>
              <w:outlineLvl w:val="2"/>
            </w:pPr>
            <w:r w:rsidRPr="003E23CD">
              <w:t>09553L5990</w:t>
            </w:r>
          </w:p>
        </w:tc>
        <w:tc>
          <w:tcPr>
            <w:tcW w:w="1080" w:type="dxa"/>
            <w:vAlign w:val="center"/>
          </w:tcPr>
          <w:p w:rsidR="002D74BB" w:rsidRPr="003E23CD" w:rsidRDefault="002D74BB" w:rsidP="003E23CD">
            <w:pPr>
              <w:jc w:val="center"/>
              <w:outlineLvl w:val="2"/>
            </w:pPr>
            <w:r w:rsidRPr="003E23CD">
              <w:t> </w:t>
            </w:r>
          </w:p>
        </w:tc>
        <w:tc>
          <w:tcPr>
            <w:tcW w:w="1472" w:type="dxa"/>
            <w:vAlign w:val="center"/>
          </w:tcPr>
          <w:p w:rsidR="002D74BB" w:rsidRPr="003E23CD" w:rsidRDefault="002D74BB" w:rsidP="003E23CD">
            <w:pPr>
              <w:jc w:val="right"/>
              <w:outlineLvl w:val="2"/>
            </w:pPr>
            <w:r w:rsidRPr="003E23CD">
              <w:t>1 546,4</w:t>
            </w:r>
          </w:p>
        </w:tc>
        <w:tc>
          <w:tcPr>
            <w:tcW w:w="1417" w:type="dxa"/>
            <w:vAlign w:val="center"/>
          </w:tcPr>
          <w:p w:rsidR="002D74BB" w:rsidRPr="003E23CD" w:rsidRDefault="002D74BB" w:rsidP="003E23CD">
            <w:pPr>
              <w:jc w:val="right"/>
              <w:outlineLvl w:val="2"/>
            </w:pPr>
            <w:r w:rsidRPr="003E23CD">
              <w:t>1 546,4</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09553L5990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1 546,4</w:t>
            </w:r>
          </w:p>
        </w:tc>
        <w:tc>
          <w:tcPr>
            <w:tcW w:w="1417" w:type="dxa"/>
            <w:vAlign w:val="center"/>
          </w:tcPr>
          <w:p w:rsidR="002D74BB" w:rsidRPr="003E23CD" w:rsidRDefault="002D74BB" w:rsidP="003E23CD">
            <w:pPr>
              <w:jc w:val="right"/>
              <w:outlineLvl w:val="6"/>
            </w:pPr>
            <w:r w:rsidRPr="003E23CD">
              <w:t>1 546,4</w:t>
            </w:r>
          </w:p>
        </w:tc>
      </w:tr>
      <w:tr w:rsidR="002D74BB" w:rsidRPr="003E23CD" w:rsidTr="003E23CD">
        <w:trPr>
          <w:cantSplit/>
          <w:jc w:val="center"/>
        </w:trPr>
        <w:tc>
          <w:tcPr>
            <w:tcW w:w="3681" w:type="dxa"/>
            <w:vAlign w:val="center"/>
          </w:tcPr>
          <w:p w:rsidR="002D74BB" w:rsidRPr="003E23CD" w:rsidRDefault="002D74BB" w:rsidP="003E23CD">
            <w:pPr>
              <w:rPr>
                <w:b/>
                <w:bCs/>
              </w:rPr>
            </w:pPr>
            <w:r w:rsidRPr="003E23CD">
              <w:rPr>
                <w:b/>
                <w:bCs/>
              </w:rPr>
              <w:t>Непрограммное направление расходов</w:t>
            </w:r>
          </w:p>
        </w:tc>
        <w:tc>
          <w:tcPr>
            <w:tcW w:w="1843" w:type="dxa"/>
            <w:vAlign w:val="center"/>
          </w:tcPr>
          <w:p w:rsidR="002D74BB" w:rsidRPr="003E23CD" w:rsidRDefault="002D74BB" w:rsidP="003E23CD">
            <w:pPr>
              <w:jc w:val="center"/>
              <w:rPr>
                <w:b/>
                <w:bCs/>
              </w:rPr>
            </w:pPr>
            <w:r w:rsidRPr="003E23CD">
              <w:rPr>
                <w:b/>
                <w:bCs/>
              </w:rPr>
              <w:t>9900000000</w:t>
            </w:r>
          </w:p>
        </w:tc>
        <w:tc>
          <w:tcPr>
            <w:tcW w:w="1080" w:type="dxa"/>
            <w:vAlign w:val="center"/>
          </w:tcPr>
          <w:p w:rsidR="002D74BB" w:rsidRPr="003E23CD" w:rsidRDefault="002D74BB" w:rsidP="003E23CD">
            <w:pPr>
              <w:jc w:val="center"/>
              <w:rPr>
                <w:b/>
                <w:bCs/>
              </w:rPr>
            </w:pPr>
            <w:r w:rsidRPr="003E23CD">
              <w:rPr>
                <w:b/>
                <w:bCs/>
              </w:rPr>
              <w:t> </w:t>
            </w:r>
          </w:p>
        </w:tc>
        <w:tc>
          <w:tcPr>
            <w:tcW w:w="1472" w:type="dxa"/>
            <w:vAlign w:val="center"/>
          </w:tcPr>
          <w:p w:rsidR="002D74BB" w:rsidRPr="003E23CD" w:rsidRDefault="002D74BB" w:rsidP="003E23CD">
            <w:pPr>
              <w:jc w:val="right"/>
              <w:rPr>
                <w:b/>
                <w:bCs/>
              </w:rPr>
            </w:pPr>
            <w:r w:rsidRPr="003E23CD">
              <w:rPr>
                <w:b/>
                <w:bCs/>
              </w:rPr>
              <w:t>41 932,5</w:t>
            </w:r>
          </w:p>
        </w:tc>
        <w:tc>
          <w:tcPr>
            <w:tcW w:w="1417" w:type="dxa"/>
            <w:vAlign w:val="center"/>
          </w:tcPr>
          <w:p w:rsidR="002D74BB" w:rsidRPr="003E23CD" w:rsidRDefault="002D74BB" w:rsidP="003E23CD">
            <w:pPr>
              <w:jc w:val="right"/>
              <w:rPr>
                <w:b/>
                <w:bCs/>
              </w:rPr>
            </w:pPr>
            <w:r w:rsidRPr="003E23CD">
              <w:rPr>
                <w:b/>
                <w:bCs/>
              </w:rPr>
              <w:t>46 034,4</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Руководство и управление в сфере установленных функций органов местного самоуправления</w:t>
            </w:r>
          </w:p>
        </w:tc>
        <w:tc>
          <w:tcPr>
            <w:tcW w:w="1843" w:type="dxa"/>
            <w:vAlign w:val="center"/>
          </w:tcPr>
          <w:p w:rsidR="002D74BB" w:rsidRPr="003E23CD" w:rsidRDefault="002D74BB" w:rsidP="003E23CD">
            <w:pPr>
              <w:jc w:val="center"/>
              <w:outlineLvl w:val="0"/>
            </w:pPr>
            <w:r w:rsidRPr="003E23CD">
              <w:t>9900100000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37 665,2</w:t>
            </w:r>
          </w:p>
        </w:tc>
        <w:tc>
          <w:tcPr>
            <w:tcW w:w="1417" w:type="dxa"/>
            <w:vAlign w:val="center"/>
          </w:tcPr>
          <w:p w:rsidR="002D74BB" w:rsidRPr="003E23CD" w:rsidRDefault="002D74BB" w:rsidP="003E23CD">
            <w:pPr>
              <w:jc w:val="right"/>
              <w:outlineLvl w:val="0"/>
            </w:pPr>
            <w:r w:rsidRPr="003E23CD">
              <w:t>37 665,2</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Руководство и управление в сфере установленных функций органов местного самоуправления</w:t>
            </w:r>
          </w:p>
        </w:tc>
        <w:tc>
          <w:tcPr>
            <w:tcW w:w="1843" w:type="dxa"/>
            <w:vAlign w:val="center"/>
          </w:tcPr>
          <w:p w:rsidR="002D74BB" w:rsidRPr="003E23CD" w:rsidRDefault="002D74BB" w:rsidP="003E23CD">
            <w:pPr>
              <w:jc w:val="center"/>
              <w:outlineLvl w:val="1"/>
            </w:pPr>
            <w:r w:rsidRPr="003E23CD">
              <w:t>9900100000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27 980,1</w:t>
            </w:r>
          </w:p>
        </w:tc>
        <w:tc>
          <w:tcPr>
            <w:tcW w:w="1417" w:type="dxa"/>
            <w:vAlign w:val="center"/>
          </w:tcPr>
          <w:p w:rsidR="002D74BB" w:rsidRPr="003E23CD" w:rsidRDefault="002D74BB" w:rsidP="003E23CD">
            <w:pPr>
              <w:jc w:val="right"/>
              <w:outlineLvl w:val="1"/>
            </w:pPr>
            <w:r w:rsidRPr="003E23CD">
              <w:t>27 980,1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9900100000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24 135,0</w:t>
            </w:r>
          </w:p>
        </w:tc>
        <w:tc>
          <w:tcPr>
            <w:tcW w:w="1417" w:type="dxa"/>
            <w:vAlign w:val="center"/>
          </w:tcPr>
          <w:p w:rsidR="002D74BB" w:rsidRPr="003E23CD" w:rsidRDefault="002D74BB" w:rsidP="003E23CD">
            <w:pPr>
              <w:jc w:val="right"/>
              <w:outlineLvl w:val="6"/>
            </w:pPr>
            <w:r w:rsidRPr="003E23CD">
              <w:t>24 135,0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9900100000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3 785,0</w:t>
            </w:r>
          </w:p>
        </w:tc>
        <w:tc>
          <w:tcPr>
            <w:tcW w:w="1417" w:type="dxa"/>
            <w:vAlign w:val="center"/>
          </w:tcPr>
          <w:p w:rsidR="002D74BB" w:rsidRPr="003E23CD" w:rsidRDefault="002D74BB" w:rsidP="003E23CD">
            <w:pPr>
              <w:jc w:val="right"/>
              <w:outlineLvl w:val="6"/>
            </w:pPr>
            <w:r w:rsidRPr="003E23CD">
              <w:t>3 785,0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Иные бюджетные ассигнования</w:t>
            </w:r>
          </w:p>
        </w:tc>
        <w:tc>
          <w:tcPr>
            <w:tcW w:w="1843" w:type="dxa"/>
            <w:vAlign w:val="center"/>
          </w:tcPr>
          <w:p w:rsidR="002D74BB" w:rsidRPr="003E23CD" w:rsidRDefault="002D74BB" w:rsidP="003E23CD">
            <w:pPr>
              <w:jc w:val="center"/>
              <w:outlineLvl w:val="6"/>
            </w:pPr>
            <w:r w:rsidRPr="003E23CD">
              <w:t>9900100000</w:t>
            </w:r>
          </w:p>
        </w:tc>
        <w:tc>
          <w:tcPr>
            <w:tcW w:w="1080" w:type="dxa"/>
            <w:vAlign w:val="center"/>
          </w:tcPr>
          <w:p w:rsidR="002D74BB" w:rsidRPr="003E23CD" w:rsidRDefault="002D74BB" w:rsidP="003E23CD">
            <w:pPr>
              <w:jc w:val="center"/>
              <w:outlineLvl w:val="6"/>
            </w:pPr>
            <w:r w:rsidRPr="003E23CD">
              <w:t>800</w:t>
            </w:r>
          </w:p>
        </w:tc>
        <w:tc>
          <w:tcPr>
            <w:tcW w:w="1472" w:type="dxa"/>
            <w:vAlign w:val="center"/>
          </w:tcPr>
          <w:p w:rsidR="002D74BB" w:rsidRPr="003E23CD" w:rsidRDefault="002D74BB" w:rsidP="003E23CD">
            <w:pPr>
              <w:jc w:val="right"/>
              <w:outlineLvl w:val="6"/>
            </w:pPr>
            <w:r w:rsidRPr="003E23CD">
              <w:t>60,0</w:t>
            </w:r>
          </w:p>
        </w:tc>
        <w:tc>
          <w:tcPr>
            <w:tcW w:w="1417" w:type="dxa"/>
            <w:vAlign w:val="center"/>
          </w:tcPr>
          <w:p w:rsidR="002D74BB" w:rsidRPr="003E23CD" w:rsidRDefault="002D74BB" w:rsidP="003E23CD">
            <w:pPr>
              <w:jc w:val="right"/>
              <w:outlineLvl w:val="6"/>
            </w:pPr>
            <w:r w:rsidRPr="003E23CD">
              <w:t>60,0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отдельных государственных полномочий по регистрации коллективных договоров</w:t>
            </w:r>
          </w:p>
        </w:tc>
        <w:tc>
          <w:tcPr>
            <w:tcW w:w="1843" w:type="dxa"/>
            <w:vAlign w:val="center"/>
          </w:tcPr>
          <w:p w:rsidR="002D74BB" w:rsidRPr="003E23CD" w:rsidRDefault="002D74BB" w:rsidP="003E23CD">
            <w:pPr>
              <w:jc w:val="center"/>
              <w:outlineLvl w:val="1"/>
            </w:pPr>
            <w:r w:rsidRPr="003E23CD">
              <w:t>9900140040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209,2</w:t>
            </w:r>
          </w:p>
        </w:tc>
        <w:tc>
          <w:tcPr>
            <w:tcW w:w="1417" w:type="dxa"/>
            <w:vAlign w:val="center"/>
          </w:tcPr>
          <w:p w:rsidR="002D74BB" w:rsidRPr="003E23CD" w:rsidRDefault="002D74BB" w:rsidP="003E23CD">
            <w:pPr>
              <w:jc w:val="right"/>
              <w:outlineLvl w:val="1"/>
            </w:pPr>
            <w:r w:rsidRPr="003E23CD">
              <w:t>209,2</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9900140040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207,0</w:t>
            </w:r>
          </w:p>
        </w:tc>
        <w:tc>
          <w:tcPr>
            <w:tcW w:w="1417" w:type="dxa"/>
            <w:vAlign w:val="center"/>
          </w:tcPr>
          <w:p w:rsidR="002D74BB" w:rsidRPr="003E23CD" w:rsidRDefault="002D74BB" w:rsidP="003E23CD">
            <w:pPr>
              <w:jc w:val="right"/>
              <w:outlineLvl w:val="6"/>
            </w:pPr>
            <w:r w:rsidRPr="003E23CD">
              <w:t>207,0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9900140040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2,2</w:t>
            </w:r>
          </w:p>
        </w:tc>
        <w:tc>
          <w:tcPr>
            <w:tcW w:w="1417" w:type="dxa"/>
            <w:vAlign w:val="center"/>
          </w:tcPr>
          <w:p w:rsidR="002D74BB" w:rsidRPr="003E23CD" w:rsidRDefault="002D74BB" w:rsidP="003E23CD">
            <w:pPr>
              <w:jc w:val="right"/>
              <w:outlineLvl w:val="6"/>
            </w:pPr>
            <w:r w:rsidRPr="003E23CD">
              <w:t>2,2</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43" w:type="dxa"/>
            <w:vAlign w:val="center"/>
          </w:tcPr>
          <w:p w:rsidR="002D74BB" w:rsidRPr="003E23CD" w:rsidRDefault="002D74BB" w:rsidP="003E23CD">
            <w:pPr>
              <w:jc w:val="center"/>
              <w:outlineLvl w:val="1"/>
            </w:pPr>
            <w:r w:rsidRPr="003E23CD">
              <w:t>9900140160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479,1</w:t>
            </w:r>
          </w:p>
        </w:tc>
        <w:tc>
          <w:tcPr>
            <w:tcW w:w="1417" w:type="dxa"/>
            <w:vAlign w:val="center"/>
          </w:tcPr>
          <w:p w:rsidR="002D74BB" w:rsidRPr="003E23CD" w:rsidRDefault="002D74BB" w:rsidP="003E23CD">
            <w:pPr>
              <w:jc w:val="right"/>
              <w:outlineLvl w:val="1"/>
            </w:pPr>
            <w:r w:rsidRPr="003E23CD">
              <w:t>479,1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9900140160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479,1</w:t>
            </w:r>
          </w:p>
        </w:tc>
        <w:tc>
          <w:tcPr>
            <w:tcW w:w="1417" w:type="dxa"/>
            <w:vAlign w:val="center"/>
          </w:tcPr>
          <w:p w:rsidR="002D74BB" w:rsidRPr="003E23CD" w:rsidRDefault="002D74BB" w:rsidP="003E23CD">
            <w:pPr>
              <w:jc w:val="right"/>
              <w:outlineLvl w:val="6"/>
            </w:pPr>
            <w:r w:rsidRPr="003E23CD">
              <w:t>479,1</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1843" w:type="dxa"/>
            <w:vAlign w:val="center"/>
          </w:tcPr>
          <w:p w:rsidR="002D74BB" w:rsidRPr="003E23CD" w:rsidRDefault="002D74BB" w:rsidP="003E23CD">
            <w:pPr>
              <w:jc w:val="center"/>
              <w:outlineLvl w:val="1"/>
            </w:pPr>
            <w:r w:rsidRPr="003E23CD">
              <w:t>9900140170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47,7</w:t>
            </w:r>
          </w:p>
        </w:tc>
        <w:tc>
          <w:tcPr>
            <w:tcW w:w="1417" w:type="dxa"/>
            <w:vAlign w:val="center"/>
          </w:tcPr>
          <w:p w:rsidR="002D74BB" w:rsidRPr="003E23CD" w:rsidRDefault="002D74BB" w:rsidP="003E23CD">
            <w:pPr>
              <w:jc w:val="right"/>
              <w:outlineLvl w:val="1"/>
            </w:pPr>
            <w:r w:rsidRPr="003E23CD">
              <w:t>47,7</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9900140170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47,7</w:t>
            </w:r>
          </w:p>
        </w:tc>
        <w:tc>
          <w:tcPr>
            <w:tcW w:w="1417" w:type="dxa"/>
            <w:vAlign w:val="center"/>
          </w:tcPr>
          <w:p w:rsidR="002D74BB" w:rsidRPr="003E23CD" w:rsidRDefault="002D74BB" w:rsidP="003E23CD">
            <w:pPr>
              <w:jc w:val="right"/>
              <w:outlineLvl w:val="6"/>
            </w:pPr>
            <w:r w:rsidRPr="003E23CD">
              <w:t>47,7</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843" w:type="dxa"/>
            <w:vAlign w:val="center"/>
          </w:tcPr>
          <w:p w:rsidR="002D74BB" w:rsidRPr="003E23CD" w:rsidRDefault="002D74BB" w:rsidP="003E23CD">
            <w:pPr>
              <w:jc w:val="center"/>
              <w:outlineLvl w:val="1"/>
            </w:pPr>
            <w:r w:rsidRPr="003E23CD">
              <w:t>9900140450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28,6</w:t>
            </w:r>
          </w:p>
        </w:tc>
        <w:tc>
          <w:tcPr>
            <w:tcW w:w="1417" w:type="dxa"/>
            <w:vAlign w:val="center"/>
          </w:tcPr>
          <w:p w:rsidR="002D74BB" w:rsidRPr="003E23CD" w:rsidRDefault="002D74BB" w:rsidP="003E23CD">
            <w:pPr>
              <w:jc w:val="right"/>
              <w:outlineLvl w:val="1"/>
            </w:pPr>
            <w:r w:rsidRPr="003E23CD">
              <w:t>28,6</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9900140450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26,0</w:t>
            </w:r>
          </w:p>
        </w:tc>
        <w:tc>
          <w:tcPr>
            <w:tcW w:w="1417" w:type="dxa"/>
            <w:vAlign w:val="center"/>
          </w:tcPr>
          <w:p w:rsidR="002D74BB" w:rsidRPr="003E23CD" w:rsidRDefault="002D74BB" w:rsidP="003E23CD">
            <w:pPr>
              <w:jc w:val="right"/>
              <w:outlineLvl w:val="6"/>
            </w:pPr>
            <w:r w:rsidRPr="003E23CD">
              <w:t>26,0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9900140450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2,6</w:t>
            </w:r>
          </w:p>
        </w:tc>
        <w:tc>
          <w:tcPr>
            <w:tcW w:w="1417" w:type="dxa"/>
            <w:vAlign w:val="center"/>
          </w:tcPr>
          <w:p w:rsidR="002D74BB" w:rsidRPr="003E23CD" w:rsidRDefault="002D74BB" w:rsidP="003E23CD">
            <w:pPr>
              <w:jc w:val="right"/>
              <w:outlineLvl w:val="6"/>
            </w:pPr>
            <w:r w:rsidRPr="003E23CD">
              <w:t>2,6</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843" w:type="dxa"/>
            <w:vAlign w:val="center"/>
          </w:tcPr>
          <w:p w:rsidR="002D74BB" w:rsidRPr="003E23CD" w:rsidRDefault="002D74BB" w:rsidP="003E23CD">
            <w:pPr>
              <w:jc w:val="center"/>
              <w:outlineLvl w:val="1"/>
            </w:pPr>
            <w:r w:rsidRPr="003E23CD">
              <w:t>9900140640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212,1</w:t>
            </w:r>
          </w:p>
        </w:tc>
        <w:tc>
          <w:tcPr>
            <w:tcW w:w="1417" w:type="dxa"/>
            <w:vAlign w:val="center"/>
          </w:tcPr>
          <w:p w:rsidR="002D74BB" w:rsidRPr="003E23CD" w:rsidRDefault="002D74BB" w:rsidP="003E23CD">
            <w:pPr>
              <w:jc w:val="right"/>
              <w:outlineLvl w:val="1"/>
            </w:pPr>
            <w:r w:rsidRPr="003E23CD">
              <w:t>212,1</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9900140640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192,8</w:t>
            </w:r>
          </w:p>
        </w:tc>
        <w:tc>
          <w:tcPr>
            <w:tcW w:w="1417" w:type="dxa"/>
            <w:vAlign w:val="center"/>
          </w:tcPr>
          <w:p w:rsidR="002D74BB" w:rsidRPr="003E23CD" w:rsidRDefault="002D74BB" w:rsidP="003E23CD">
            <w:pPr>
              <w:jc w:val="right"/>
              <w:outlineLvl w:val="6"/>
            </w:pPr>
            <w:r w:rsidRPr="003E23CD">
              <w:t>192,8</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9900140640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19,3</w:t>
            </w:r>
          </w:p>
        </w:tc>
        <w:tc>
          <w:tcPr>
            <w:tcW w:w="1417" w:type="dxa"/>
            <w:vAlign w:val="center"/>
          </w:tcPr>
          <w:p w:rsidR="002D74BB" w:rsidRPr="003E23CD" w:rsidRDefault="002D74BB" w:rsidP="003E23CD">
            <w:pPr>
              <w:jc w:val="right"/>
              <w:outlineLvl w:val="6"/>
            </w:pPr>
            <w:r w:rsidRPr="003E23CD">
              <w:t>19,3</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843" w:type="dxa"/>
            <w:vAlign w:val="center"/>
          </w:tcPr>
          <w:p w:rsidR="002D74BB" w:rsidRPr="003E23CD" w:rsidRDefault="002D74BB" w:rsidP="003E23CD">
            <w:pPr>
              <w:jc w:val="center"/>
              <w:outlineLvl w:val="1"/>
            </w:pPr>
            <w:r w:rsidRPr="003E23CD">
              <w:t>9900140700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142,8</w:t>
            </w:r>
          </w:p>
        </w:tc>
        <w:tc>
          <w:tcPr>
            <w:tcW w:w="1417" w:type="dxa"/>
            <w:vAlign w:val="center"/>
          </w:tcPr>
          <w:p w:rsidR="002D74BB" w:rsidRPr="003E23CD" w:rsidRDefault="002D74BB" w:rsidP="003E23CD">
            <w:pPr>
              <w:jc w:val="right"/>
              <w:outlineLvl w:val="1"/>
            </w:pPr>
            <w:r w:rsidRPr="003E23CD">
              <w:t>142,8</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9900140700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129,8</w:t>
            </w:r>
          </w:p>
        </w:tc>
        <w:tc>
          <w:tcPr>
            <w:tcW w:w="1417" w:type="dxa"/>
            <w:vAlign w:val="center"/>
          </w:tcPr>
          <w:p w:rsidR="002D74BB" w:rsidRPr="003E23CD" w:rsidRDefault="002D74BB" w:rsidP="003E23CD">
            <w:pPr>
              <w:jc w:val="right"/>
              <w:outlineLvl w:val="6"/>
            </w:pPr>
            <w:r w:rsidRPr="003E23CD">
              <w:t>129,8</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9900140700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13,0</w:t>
            </w:r>
          </w:p>
        </w:tc>
        <w:tc>
          <w:tcPr>
            <w:tcW w:w="1417" w:type="dxa"/>
            <w:vAlign w:val="center"/>
          </w:tcPr>
          <w:p w:rsidR="002D74BB" w:rsidRPr="003E23CD" w:rsidRDefault="002D74BB" w:rsidP="003E23CD">
            <w:pPr>
              <w:jc w:val="right"/>
              <w:outlineLvl w:val="6"/>
            </w:pPr>
            <w:r w:rsidRPr="003E23CD">
              <w:t>13,0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3" w:type="dxa"/>
            <w:vAlign w:val="center"/>
          </w:tcPr>
          <w:p w:rsidR="002D74BB" w:rsidRPr="003E23CD" w:rsidRDefault="002D74BB" w:rsidP="003E23CD">
            <w:pPr>
              <w:jc w:val="center"/>
              <w:outlineLvl w:val="1"/>
            </w:pPr>
            <w:r w:rsidRPr="003E23CD">
              <w:t>9900140730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842,3</w:t>
            </w:r>
          </w:p>
        </w:tc>
        <w:tc>
          <w:tcPr>
            <w:tcW w:w="1417" w:type="dxa"/>
            <w:vAlign w:val="center"/>
          </w:tcPr>
          <w:p w:rsidR="002D74BB" w:rsidRPr="003E23CD" w:rsidRDefault="002D74BB" w:rsidP="003E23CD">
            <w:pPr>
              <w:jc w:val="right"/>
              <w:outlineLvl w:val="1"/>
            </w:pPr>
            <w:r w:rsidRPr="003E23CD">
              <w:t>842,3</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9900140730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765,7</w:t>
            </w:r>
          </w:p>
        </w:tc>
        <w:tc>
          <w:tcPr>
            <w:tcW w:w="1417" w:type="dxa"/>
            <w:vAlign w:val="center"/>
          </w:tcPr>
          <w:p w:rsidR="002D74BB" w:rsidRPr="003E23CD" w:rsidRDefault="002D74BB" w:rsidP="003E23CD">
            <w:pPr>
              <w:jc w:val="right"/>
              <w:outlineLvl w:val="6"/>
            </w:pPr>
            <w:r w:rsidRPr="003E23CD">
              <w:t>765,7</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9900140730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76,6</w:t>
            </w:r>
          </w:p>
        </w:tc>
        <w:tc>
          <w:tcPr>
            <w:tcW w:w="1417" w:type="dxa"/>
            <w:vAlign w:val="center"/>
          </w:tcPr>
          <w:p w:rsidR="002D74BB" w:rsidRPr="003E23CD" w:rsidRDefault="002D74BB" w:rsidP="003E23CD">
            <w:pPr>
              <w:jc w:val="right"/>
              <w:outlineLvl w:val="6"/>
            </w:pPr>
            <w:r w:rsidRPr="003E23CD">
              <w:t>76,6</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843" w:type="dxa"/>
            <w:vAlign w:val="center"/>
          </w:tcPr>
          <w:p w:rsidR="002D74BB" w:rsidRPr="003E23CD" w:rsidRDefault="002D74BB" w:rsidP="003E23CD">
            <w:pPr>
              <w:jc w:val="center"/>
              <w:outlineLvl w:val="1"/>
            </w:pPr>
            <w:r w:rsidRPr="003E23CD">
              <w:t>9900140780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6 743,5</w:t>
            </w:r>
          </w:p>
        </w:tc>
        <w:tc>
          <w:tcPr>
            <w:tcW w:w="1417" w:type="dxa"/>
            <w:vAlign w:val="center"/>
          </w:tcPr>
          <w:p w:rsidR="002D74BB" w:rsidRPr="003E23CD" w:rsidRDefault="002D74BB" w:rsidP="003E23CD">
            <w:pPr>
              <w:jc w:val="right"/>
              <w:outlineLvl w:val="1"/>
            </w:pPr>
            <w:r w:rsidRPr="003E23CD">
              <w:t>6 743,5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9900140780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6 130,5</w:t>
            </w:r>
          </w:p>
        </w:tc>
        <w:tc>
          <w:tcPr>
            <w:tcW w:w="1417" w:type="dxa"/>
            <w:vAlign w:val="center"/>
          </w:tcPr>
          <w:p w:rsidR="002D74BB" w:rsidRPr="003E23CD" w:rsidRDefault="002D74BB" w:rsidP="003E23CD">
            <w:pPr>
              <w:jc w:val="right"/>
              <w:outlineLvl w:val="6"/>
            </w:pPr>
            <w:r w:rsidRPr="003E23CD">
              <w:t>6 130,5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9900140780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613,0</w:t>
            </w:r>
          </w:p>
        </w:tc>
        <w:tc>
          <w:tcPr>
            <w:tcW w:w="1417" w:type="dxa"/>
            <w:vAlign w:val="center"/>
          </w:tcPr>
          <w:p w:rsidR="002D74BB" w:rsidRPr="003E23CD" w:rsidRDefault="002D74BB" w:rsidP="003E23CD">
            <w:pPr>
              <w:jc w:val="right"/>
              <w:outlineLvl w:val="6"/>
            </w:pPr>
            <w:r w:rsidRPr="003E23CD">
              <w:t>613,0</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843" w:type="dxa"/>
            <w:vAlign w:val="center"/>
          </w:tcPr>
          <w:p w:rsidR="002D74BB" w:rsidRPr="003E23CD" w:rsidRDefault="002D74BB" w:rsidP="003E23CD">
            <w:pPr>
              <w:jc w:val="center"/>
              <w:outlineLvl w:val="1"/>
            </w:pPr>
            <w:r w:rsidRPr="003E23CD">
              <w:t>9900140800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63,2</w:t>
            </w:r>
          </w:p>
        </w:tc>
        <w:tc>
          <w:tcPr>
            <w:tcW w:w="1417" w:type="dxa"/>
            <w:vAlign w:val="center"/>
          </w:tcPr>
          <w:p w:rsidR="002D74BB" w:rsidRPr="003E23CD" w:rsidRDefault="002D74BB" w:rsidP="003E23CD">
            <w:pPr>
              <w:jc w:val="right"/>
              <w:outlineLvl w:val="1"/>
            </w:pPr>
            <w:r w:rsidRPr="003E23CD">
              <w:t>63,2</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9900140800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57,5</w:t>
            </w:r>
          </w:p>
        </w:tc>
        <w:tc>
          <w:tcPr>
            <w:tcW w:w="1417" w:type="dxa"/>
            <w:vAlign w:val="center"/>
          </w:tcPr>
          <w:p w:rsidR="002D74BB" w:rsidRPr="003E23CD" w:rsidRDefault="002D74BB" w:rsidP="003E23CD">
            <w:pPr>
              <w:jc w:val="right"/>
              <w:outlineLvl w:val="6"/>
            </w:pPr>
            <w:r w:rsidRPr="003E23CD">
              <w:t>57,5</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9900140800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5,7</w:t>
            </w:r>
          </w:p>
        </w:tc>
        <w:tc>
          <w:tcPr>
            <w:tcW w:w="1417" w:type="dxa"/>
            <w:vAlign w:val="center"/>
          </w:tcPr>
          <w:p w:rsidR="002D74BB" w:rsidRPr="003E23CD" w:rsidRDefault="002D74BB" w:rsidP="003E23CD">
            <w:pPr>
              <w:jc w:val="right"/>
              <w:outlineLvl w:val="6"/>
            </w:pPr>
            <w:r w:rsidRPr="003E23CD">
              <w:t>5,7</w:t>
            </w:r>
          </w:p>
        </w:tc>
      </w:tr>
      <w:tr w:rsidR="002D74BB" w:rsidRPr="003E23CD" w:rsidTr="003E23CD">
        <w:trPr>
          <w:cantSplit/>
          <w:jc w:val="center"/>
        </w:trPr>
        <w:tc>
          <w:tcPr>
            <w:tcW w:w="3681" w:type="dxa"/>
            <w:vAlign w:val="center"/>
          </w:tcPr>
          <w:p w:rsidR="002D74BB" w:rsidRPr="003E23CD" w:rsidRDefault="002D74BB" w:rsidP="003E23CD">
            <w:pPr>
              <w:outlineLvl w:val="1"/>
            </w:pPr>
            <w:r w:rsidRPr="003E23CD">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843" w:type="dxa"/>
            <w:vAlign w:val="center"/>
          </w:tcPr>
          <w:p w:rsidR="002D74BB" w:rsidRPr="003E23CD" w:rsidRDefault="002D74BB" w:rsidP="003E23CD">
            <w:pPr>
              <w:jc w:val="center"/>
              <w:outlineLvl w:val="1"/>
            </w:pPr>
            <w:r w:rsidRPr="003E23CD">
              <w:t>9900140940</w:t>
            </w:r>
          </w:p>
        </w:tc>
        <w:tc>
          <w:tcPr>
            <w:tcW w:w="1080" w:type="dxa"/>
            <w:vAlign w:val="center"/>
          </w:tcPr>
          <w:p w:rsidR="002D74BB" w:rsidRPr="003E23CD" w:rsidRDefault="002D74BB" w:rsidP="003E23CD">
            <w:pPr>
              <w:jc w:val="center"/>
              <w:outlineLvl w:val="1"/>
            </w:pPr>
            <w:r w:rsidRPr="003E23CD">
              <w:t> </w:t>
            </w:r>
          </w:p>
        </w:tc>
        <w:tc>
          <w:tcPr>
            <w:tcW w:w="1472" w:type="dxa"/>
            <w:vAlign w:val="center"/>
          </w:tcPr>
          <w:p w:rsidR="002D74BB" w:rsidRPr="003E23CD" w:rsidRDefault="002D74BB" w:rsidP="003E23CD">
            <w:pPr>
              <w:jc w:val="right"/>
              <w:outlineLvl w:val="1"/>
            </w:pPr>
            <w:r w:rsidRPr="003E23CD">
              <w:t>916,6</w:t>
            </w:r>
          </w:p>
        </w:tc>
        <w:tc>
          <w:tcPr>
            <w:tcW w:w="1417" w:type="dxa"/>
            <w:vAlign w:val="center"/>
          </w:tcPr>
          <w:p w:rsidR="002D74BB" w:rsidRPr="003E23CD" w:rsidRDefault="002D74BB" w:rsidP="003E23CD">
            <w:pPr>
              <w:jc w:val="right"/>
              <w:outlineLvl w:val="1"/>
            </w:pPr>
            <w:r w:rsidRPr="003E23CD">
              <w:t>916,6</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center"/>
          </w:tcPr>
          <w:p w:rsidR="002D74BB" w:rsidRPr="003E23CD" w:rsidRDefault="002D74BB" w:rsidP="003E23CD">
            <w:pPr>
              <w:jc w:val="center"/>
              <w:outlineLvl w:val="6"/>
            </w:pPr>
            <w:r w:rsidRPr="003E23CD">
              <w:t>9900140940</w:t>
            </w:r>
          </w:p>
        </w:tc>
        <w:tc>
          <w:tcPr>
            <w:tcW w:w="1080" w:type="dxa"/>
            <w:vAlign w:val="center"/>
          </w:tcPr>
          <w:p w:rsidR="002D74BB" w:rsidRPr="003E23CD" w:rsidRDefault="002D74BB" w:rsidP="003E23CD">
            <w:pPr>
              <w:jc w:val="center"/>
              <w:outlineLvl w:val="6"/>
            </w:pPr>
            <w:r w:rsidRPr="003E23CD">
              <w:t>100</w:t>
            </w:r>
          </w:p>
        </w:tc>
        <w:tc>
          <w:tcPr>
            <w:tcW w:w="1472" w:type="dxa"/>
            <w:vAlign w:val="center"/>
          </w:tcPr>
          <w:p w:rsidR="002D74BB" w:rsidRPr="003E23CD" w:rsidRDefault="002D74BB" w:rsidP="003E23CD">
            <w:pPr>
              <w:jc w:val="right"/>
              <w:outlineLvl w:val="6"/>
            </w:pPr>
            <w:r w:rsidRPr="003E23CD">
              <w:t>833,3</w:t>
            </w:r>
          </w:p>
        </w:tc>
        <w:tc>
          <w:tcPr>
            <w:tcW w:w="1417" w:type="dxa"/>
            <w:vAlign w:val="center"/>
          </w:tcPr>
          <w:p w:rsidR="002D74BB" w:rsidRPr="003E23CD" w:rsidRDefault="002D74BB" w:rsidP="003E23CD">
            <w:pPr>
              <w:jc w:val="right"/>
              <w:outlineLvl w:val="6"/>
            </w:pPr>
            <w:r w:rsidRPr="003E23CD">
              <w:t>833,3</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9900140940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83,3</w:t>
            </w:r>
          </w:p>
        </w:tc>
        <w:tc>
          <w:tcPr>
            <w:tcW w:w="1417" w:type="dxa"/>
            <w:vAlign w:val="center"/>
          </w:tcPr>
          <w:p w:rsidR="002D74BB" w:rsidRPr="003E23CD" w:rsidRDefault="002D74BB" w:rsidP="003E23CD">
            <w:pPr>
              <w:jc w:val="right"/>
              <w:outlineLvl w:val="6"/>
            </w:pPr>
            <w:r w:rsidRPr="003E23CD">
              <w:t>83,3</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Резервные фонды органов местного самоуправления</w:t>
            </w:r>
          </w:p>
        </w:tc>
        <w:tc>
          <w:tcPr>
            <w:tcW w:w="1843" w:type="dxa"/>
            <w:vAlign w:val="center"/>
          </w:tcPr>
          <w:p w:rsidR="002D74BB" w:rsidRPr="003E23CD" w:rsidRDefault="002D74BB" w:rsidP="003E23CD">
            <w:pPr>
              <w:jc w:val="center"/>
              <w:outlineLvl w:val="0"/>
            </w:pPr>
            <w:r w:rsidRPr="003E23CD">
              <w:t>9900200000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200,0</w:t>
            </w:r>
          </w:p>
        </w:tc>
        <w:tc>
          <w:tcPr>
            <w:tcW w:w="1417" w:type="dxa"/>
            <w:vAlign w:val="center"/>
          </w:tcPr>
          <w:p w:rsidR="002D74BB" w:rsidRPr="003E23CD" w:rsidRDefault="002D74BB" w:rsidP="003E23CD">
            <w:pPr>
              <w:jc w:val="right"/>
              <w:outlineLvl w:val="0"/>
            </w:pPr>
            <w:r w:rsidRPr="003E23CD">
              <w:t>200,0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Иные бюджетные ассигнования</w:t>
            </w:r>
          </w:p>
        </w:tc>
        <w:tc>
          <w:tcPr>
            <w:tcW w:w="1843" w:type="dxa"/>
            <w:vAlign w:val="center"/>
          </w:tcPr>
          <w:p w:rsidR="002D74BB" w:rsidRPr="003E23CD" w:rsidRDefault="002D74BB" w:rsidP="003E23CD">
            <w:pPr>
              <w:jc w:val="center"/>
              <w:outlineLvl w:val="6"/>
            </w:pPr>
            <w:r w:rsidRPr="003E23CD">
              <w:t>9900200000</w:t>
            </w:r>
          </w:p>
        </w:tc>
        <w:tc>
          <w:tcPr>
            <w:tcW w:w="1080" w:type="dxa"/>
            <w:vAlign w:val="center"/>
          </w:tcPr>
          <w:p w:rsidR="002D74BB" w:rsidRPr="003E23CD" w:rsidRDefault="002D74BB" w:rsidP="003E23CD">
            <w:pPr>
              <w:jc w:val="center"/>
              <w:outlineLvl w:val="6"/>
            </w:pPr>
            <w:r w:rsidRPr="003E23CD">
              <w:t>800</w:t>
            </w:r>
          </w:p>
        </w:tc>
        <w:tc>
          <w:tcPr>
            <w:tcW w:w="1472" w:type="dxa"/>
            <w:vAlign w:val="center"/>
          </w:tcPr>
          <w:p w:rsidR="002D74BB" w:rsidRPr="003E23CD" w:rsidRDefault="002D74BB" w:rsidP="003E23CD">
            <w:pPr>
              <w:jc w:val="right"/>
              <w:outlineLvl w:val="6"/>
            </w:pPr>
            <w:r w:rsidRPr="003E23CD">
              <w:t>200,0</w:t>
            </w:r>
          </w:p>
        </w:tc>
        <w:tc>
          <w:tcPr>
            <w:tcW w:w="1417" w:type="dxa"/>
            <w:vAlign w:val="center"/>
          </w:tcPr>
          <w:p w:rsidR="002D74BB" w:rsidRPr="003E23CD" w:rsidRDefault="002D74BB" w:rsidP="003E23CD">
            <w:pPr>
              <w:jc w:val="right"/>
              <w:outlineLvl w:val="6"/>
            </w:pPr>
            <w:r w:rsidRPr="003E23CD">
              <w:t>200,0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Расходы на организацию награждения граждан, коллективов и организаций за вклад в развитие района</w:t>
            </w:r>
          </w:p>
        </w:tc>
        <w:tc>
          <w:tcPr>
            <w:tcW w:w="1843" w:type="dxa"/>
            <w:vAlign w:val="center"/>
          </w:tcPr>
          <w:p w:rsidR="002D74BB" w:rsidRPr="003E23CD" w:rsidRDefault="002D74BB" w:rsidP="003E23CD">
            <w:pPr>
              <w:jc w:val="center"/>
              <w:outlineLvl w:val="0"/>
            </w:pPr>
            <w:r w:rsidRPr="003E23CD">
              <w:t>9900300000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175,0</w:t>
            </w:r>
          </w:p>
        </w:tc>
        <w:tc>
          <w:tcPr>
            <w:tcW w:w="1417" w:type="dxa"/>
            <w:vAlign w:val="center"/>
          </w:tcPr>
          <w:p w:rsidR="002D74BB" w:rsidRPr="003E23CD" w:rsidRDefault="002D74BB" w:rsidP="003E23CD">
            <w:pPr>
              <w:jc w:val="right"/>
              <w:outlineLvl w:val="0"/>
            </w:pPr>
            <w:r w:rsidRPr="003E23CD">
              <w:t>175,0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9900300000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175,0</w:t>
            </w:r>
          </w:p>
        </w:tc>
        <w:tc>
          <w:tcPr>
            <w:tcW w:w="1417" w:type="dxa"/>
            <w:vAlign w:val="center"/>
          </w:tcPr>
          <w:p w:rsidR="002D74BB" w:rsidRPr="003E23CD" w:rsidRDefault="002D74BB" w:rsidP="003E23CD">
            <w:pPr>
              <w:jc w:val="right"/>
              <w:outlineLvl w:val="6"/>
            </w:pPr>
            <w:r w:rsidRPr="003E23CD">
              <w:t>175,0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vAlign w:val="center"/>
          </w:tcPr>
          <w:p w:rsidR="002D74BB" w:rsidRPr="003E23CD" w:rsidRDefault="002D74BB" w:rsidP="003E23CD">
            <w:pPr>
              <w:jc w:val="center"/>
              <w:outlineLvl w:val="0"/>
            </w:pPr>
            <w:r w:rsidRPr="003E23CD">
              <w:t>9900451200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8,0</w:t>
            </w:r>
          </w:p>
        </w:tc>
        <w:tc>
          <w:tcPr>
            <w:tcW w:w="1417" w:type="dxa"/>
            <w:vAlign w:val="center"/>
          </w:tcPr>
          <w:p w:rsidR="002D74BB" w:rsidRPr="003E23CD" w:rsidRDefault="002D74BB" w:rsidP="003E23CD">
            <w:pPr>
              <w:jc w:val="right"/>
              <w:outlineLvl w:val="0"/>
            </w:pPr>
            <w:r w:rsidRPr="003E23CD">
              <w:t>68,0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Закупка товаров, работ и услуг для обеспечения государственных (муниципальных) нужд</w:t>
            </w:r>
          </w:p>
        </w:tc>
        <w:tc>
          <w:tcPr>
            <w:tcW w:w="1843" w:type="dxa"/>
            <w:vAlign w:val="center"/>
          </w:tcPr>
          <w:p w:rsidR="002D74BB" w:rsidRPr="003E23CD" w:rsidRDefault="002D74BB" w:rsidP="003E23CD">
            <w:pPr>
              <w:jc w:val="center"/>
              <w:outlineLvl w:val="6"/>
            </w:pPr>
            <w:r w:rsidRPr="003E23CD">
              <w:t>9900451200</w:t>
            </w:r>
          </w:p>
        </w:tc>
        <w:tc>
          <w:tcPr>
            <w:tcW w:w="1080" w:type="dxa"/>
            <w:vAlign w:val="center"/>
          </w:tcPr>
          <w:p w:rsidR="002D74BB" w:rsidRPr="003E23CD" w:rsidRDefault="002D74BB" w:rsidP="003E23CD">
            <w:pPr>
              <w:jc w:val="center"/>
              <w:outlineLvl w:val="6"/>
            </w:pPr>
            <w:r w:rsidRPr="003E23CD">
              <w:t>200</w:t>
            </w:r>
          </w:p>
        </w:tc>
        <w:tc>
          <w:tcPr>
            <w:tcW w:w="1472" w:type="dxa"/>
            <w:vAlign w:val="center"/>
          </w:tcPr>
          <w:p w:rsidR="002D74BB" w:rsidRPr="003E23CD" w:rsidRDefault="002D74BB" w:rsidP="003E23CD">
            <w:pPr>
              <w:jc w:val="right"/>
              <w:outlineLvl w:val="6"/>
            </w:pPr>
            <w:r w:rsidRPr="003E23CD">
              <w:t>8,0</w:t>
            </w:r>
          </w:p>
        </w:tc>
        <w:tc>
          <w:tcPr>
            <w:tcW w:w="1417" w:type="dxa"/>
            <w:vAlign w:val="center"/>
          </w:tcPr>
          <w:p w:rsidR="002D74BB" w:rsidRPr="003E23CD" w:rsidRDefault="002D74BB" w:rsidP="003E23CD">
            <w:pPr>
              <w:jc w:val="right"/>
              <w:outlineLvl w:val="6"/>
            </w:pPr>
            <w:r w:rsidRPr="003E23CD">
              <w:t>68,0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Расходы на взносы в организации по взаимодействию муниципальных образований</w:t>
            </w:r>
          </w:p>
        </w:tc>
        <w:tc>
          <w:tcPr>
            <w:tcW w:w="1843" w:type="dxa"/>
            <w:vAlign w:val="center"/>
          </w:tcPr>
          <w:p w:rsidR="002D74BB" w:rsidRPr="003E23CD" w:rsidRDefault="002D74BB" w:rsidP="003E23CD">
            <w:pPr>
              <w:jc w:val="center"/>
              <w:outlineLvl w:val="0"/>
            </w:pPr>
            <w:r w:rsidRPr="003E23CD">
              <w:t>9900500000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217,4</w:t>
            </w:r>
          </w:p>
        </w:tc>
        <w:tc>
          <w:tcPr>
            <w:tcW w:w="1417" w:type="dxa"/>
            <w:vAlign w:val="center"/>
          </w:tcPr>
          <w:p w:rsidR="002D74BB" w:rsidRPr="003E23CD" w:rsidRDefault="002D74BB" w:rsidP="003E23CD">
            <w:pPr>
              <w:jc w:val="right"/>
              <w:outlineLvl w:val="0"/>
            </w:pPr>
            <w:r w:rsidRPr="003E23CD">
              <w:t>217,4</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Иные бюджетные ассигнования</w:t>
            </w:r>
          </w:p>
        </w:tc>
        <w:tc>
          <w:tcPr>
            <w:tcW w:w="1843" w:type="dxa"/>
            <w:vAlign w:val="center"/>
          </w:tcPr>
          <w:p w:rsidR="002D74BB" w:rsidRPr="003E23CD" w:rsidRDefault="002D74BB" w:rsidP="003E23CD">
            <w:pPr>
              <w:jc w:val="center"/>
              <w:outlineLvl w:val="6"/>
            </w:pPr>
            <w:r w:rsidRPr="003E23CD">
              <w:t>9900500000</w:t>
            </w:r>
          </w:p>
        </w:tc>
        <w:tc>
          <w:tcPr>
            <w:tcW w:w="1080" w:type="dxa"/>
            <w:vAlign w:val="center"/>
          </w:tcPr>
          <w:p w:rsidR="002D74BB" w:rsidRPr="003E23CD" w:rsidRDefault="002D74BB" w:rsidP="003E23CD">
            <w:pPr>
              <w:jc w:val="center"/>
              <w:outlineLvl w:val="6"/>
            </w:pPr>
            <w:r w:rsidRPr="003E23CD">
              <w:t>800</w:t>
            </w:r>
          </w:p>
        </w:tc>
        <w:tc>
          <w:tcPr>
            <w:tcW w:w="1472" w:type="dxa"/>
            <w:vAlign w:val="center"/>
          </w:tcPr>
          <w:p w:rsidR="002D74BB" w:rsidRPr="003E23CD" w:rsidRDefault="002D74BB" w:rsidP="003E23CD">
            <w:pPr>
              <w:jc w:val="right"/>
              <w:outlineLvl w:val="6"/>
            </w:pPr>
            <w:r w:rsidRPr="003E23CD">
              <w:t>217,4</w:t>
            </w:r>
          </w:p>
        </w:tc>
        <w:tc>
          <w:tcPr>
            <w:tcW w:w="1417" w:type="dxa"/>
            <w:vAlign w:val="center"/>
          </w:tcPr>
          <w:p w:rsidR="002D74BB" w:rsidRPr="003E23CD" w:rsidRDefault="002D74BB" w:rsidP="003E23CD">
            <w:pPr>
              <w:jc w:val="right"/>
              <w:outlineLvl w:val="6"/>
            </w:pPr>
            <w:r w:rsidRPr="003E23CD">
              <w:t>217,4</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Возмещение специалистам-победителям в федеральной программе «Земский учитель» расходов за аренду (наем) жилого помещения на территории муниципального образования «Молчановский район»</w:t>
            </w:r>
          </w:p>
        </w:tc>
        <w:tc>
          <w:tcPr>
            <w:tcW w:w="1843" w:type="dxa"/>
            <w:vAlign w:val="center"/>
          </w:tcPr>
          <w:p w:rsidR="002D74BB" w:rsidRPr="003E23CD" w:rsidRDefault="002D74BB" w:rsidP="003E23CD">
            <w:pPr>
              <w:jc w:val="center"/>
              <w:outlineLvl w:val="0"/>
            </w:pPr>
            <w:r w:rsidRPr="003E23CD">
              <w:t>9900600000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100,0</w:t>
            </w:r>
          </w:p>
        </w:tc>
        <w:tc>
          <w:tcPr>
            <w:tcW w:w="1417" w:type="dxa"/>
            <w:vAlign w:val="center"/>
          </w:tcPr>
          <w:p w:rsidR="002D74BB" w:rsidRPr="003E23CD" w:rsidRDefault="002D74BB" w:rsidP="003E23CD">
            <w:pPr>
              <w:jc w:val="right"/>
              <w:outlineLvl w:val="0"/>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Предоставление субсидий бюджетным, автономным учреждениям и иным некоммерческим организациям</w:t>
            </w:r>
          </w:p>
        </w:tc>
        <w:tc>
          <w:tcPr>
            <w:tcW w:w="1843" w:type="dxa"/>
            <w:vAlign w:val="center"/>
          </w:tcPr>
          <w:p w:rsidR="002D74BB" w:rsidRPr="003E23CD" w:rsidRDefault="002D74BB" w:rsidP="003E23CD">
            <w:pPr>
              <w:jc w:val="center"/>
              <w:outlineLvl w:val="6"/>
            </w:pPr>
            <w:r w:rsidRPr="003E23CD">
              <w:t>9900600000</w:t>
            </w:r>
          </w:p>
        </w:tc>
        <w:tc>
          <w:tcPr>
            <w:tcW w:w="1080" w:type="dxa"/>
            <w:vAlign w:val="center"/>
          </w:tcPr>
          <w:p w:rsidR="002D74BB" w:rsidRPr="003E23CD" w:rsidRDefault="002D74BB" w:rsidP="003E23CD">
            <w:pPr>
              <w:jc w:val="center"/>
              <w:outlineLvl w:val="6"/>
            </w:pPr>
            <w:r w:rsidRPr="003E23CD">
              <w:t>600</w:t>
            </w:r>
          </w:p>
        </w:tc>
        <w:tc>
          <w:tcPr>
            <w:tcW w:w="1472" w:type="dxa"/>
            <w:vAlign w:val="center"/>
          </w:tcPr>
          <w:p w:rsidR="002D74BB" w:rsidRPr="003E23CD" w:rsidRDefault="002D74BB" w:rsidP="003E23CD">
            <w:pPr>
              <w:jc w:val="right"/>
              <w:outlineLvl w:val="6"/>
            </w:pPr>
            <w:r w:rsidRPr="003E23CD">
              <w:t>100,0</w:t>
            </w:r>
          </w:p>
        </w:tc>
        <w:tc>
          <w:tcPr>
            <w:tcW w:w="1417" w:type="dxa"/>
            <w:vAlign w:val="center"/>
          </w:tcPr>
          <w:p w:rsidR="002D74BB" w:rsidRPr="003E23CD" w:rsidRDefault="002D74BB" w:rsidP="003E23CD">
            <w:pPr>
              <w:jc w:val="right"/>
              <w:outlineLvl w:val="6"/>
            </w:pPr>
            <w:r w:rsidRPr="003E23CD">
              <w:t>100,0</w:t>
            </w:r>
          </w:p>
        </w:tc>
      </w:tr>
      <w:tr w:rsidR="002D74BB" w:rsidRPr="003E23CD" w:rsidTr="003E23CD">
        <w:trPr>
          <w:cantSplit/>
          <w:jc w:val="center"/>
        </w:trPr>
        <w:tc>
          <w:tcPr>
            <w:tcW w:w="3681" w:type="dxa"/>
            <w:vAlign w:val="center"/>
          </w:tcPr>
          <w:p w:rsidR="002D74BB" w:rsidRPr="003E23CD" w:rsidRDefault="002D74BB" w:rsidP="003E23CD">
            <w:pPr>
              <w:outlineLvl w:val="0"/>
            </w:pPr>
            <w:r w:rsidRPr="003E23CD">
              <w:t>Условно утвержденные расходы</w:t>
            </w:r>
          </w:p>
        </w:tc>
        <w:tc>
          <w:tcPr>
            <w:tcW w:w="1843" w:type="dxa"/>
            <w:vAlign w:val="center"/>
          </w:tcPr>
          <w:p w:rsidR="002D74BB" w:rsidRPr="003E23CD" w:rsidRDefault="002D74BB" w:rsidP="003E23CD">
            <w:pPr>
              <w:jc w:val="center"/>
              <w:outlineLvl w:val="0"/>
            </w:pPr>
            <w:r w:rsidRPr="003E23CD">
              <w:t>9901500000</w:t>
            </w:r>
          </w:p>
        </w:tc>
        <w:tc>
          <w:tcPr>
            <w:tcW w:w="1080" w:type="dxa"/>
            <w:vAlign w:val="center"/>
          </w:tcPr>
          <w:p w:rsidR="002D74BB" w:rsidRPr="003E23CD" w:rsidRDefault="002D74BB" w:rsidP="003E23CD">
            <w:pPr>
              <w:jc w:val="center"/>
              <w:outlineLvl w:val="0"/>
            </w:pPr>
            <w:r w:rsidRPr="003E23CD">
              <w:t> </w:t>
            </w:r>
          </w:p>
        </w:tc>
        <w:tc>
          <w:tcPr>
            <w:tcW w:w="1472" w:type="dxa"/>
            <w:vAlign w:val="center"/>
          </w:tcPr>
          <w:p w:rsidR="002D74BB" w:rsidRPr="003E23CD" w:rsidRDefault="002D74BB" w:rsidP="003E23CD">
            <w:pPr>
              <w:jc w:val="right"/>
              <w:outlineLvl w:val="0"/>
            </w:pPr>
            <w:r w:rsidRPr="003E23CD">
              <w:t>3 567,0</w:t>
            </w:r>
          </w:p>
        </w:tc>
        <w:tc>
          <w:tcPr>
            <w:tcW w:w="1417" w:type="dxa"/>
            <w:vAlign w:val="center"/>
          </w:tcPr>
          <w:p w:rsidR="002D74BB" w:rsidRPr="003E23CD" w:rsidRDefault="002D74BB" w:rsidP="003E23CD">
            <w:pPr>
              <w:jc w:val="right"/>
              <w:outlineLvl w:val="0"/>
            </w:pPr>
            <w:r w:rsidRPr="003E23CD">
              <w:t>7 608,9</w:t>
            </w:r>
          </w:p>
        </w:tc>
      </w:tr>
      <w:tr w:rsidR="002D74BB" w:rsidRPr="003E23CD" w:rsidTr="003E23CD">
        <w:trPr>
          <w:cantSplit/>
          <w:jc w:val="center"/>
        </w:trPr>
        <w:tc>
          <w:tcPr>
            <w:tcW w:w="3681" w:type="dxa"/>
            <w:vAlign w:val="center"/>
          </w:tcPr>
          <w:p w:rsidR="002D74BB" w:rsidRPr="003E23CD" w:rsidRDefault="002D74BB" w:rsidP="003E23CD">
            <w:pPr>
              <w:outlineLvl w:val="6"/>
            </w:pPr>
            <w:r w:rsidRPr="003E23CD">
              <w:t>Иные бюджетные ассигнования</w:t>
            </w:r>
          </w:p>
        </w:tc>
        <w:tc>
          <w:tcPr>
            <w:tcW w:w="1843" w:type="dxa"/>
            <w:vAlign w:val="center"/>
          </w:tcPr>
          <w:p w:rsidR="002D74BB" w:rsidRPr="003E23CD" w:rsidRDefault="002D74BB" w:rsidP="003E23CD">
            <w:pPr>
              <w:jc w:val="center"/>
              <w:outlineLvl w:val="6"/>
            </w:pPr>
            <w:r w:rsidRPr="003E23CD">
              <w:t>9901500000</w:t>
            </w:r>
          </w:p>
        </w:tc>
        <w:tc>
          <w:tcPr>
            <w:tcW w:w="1080" w:type="dxa"/>
            <w:vAlign w:val="center"/>
          </w:tcPr>
          <w:p w:rsidR="002D74BB" w:rsidRPr="003E23CD" w:rsidRDefault="002D74BB" w:rsidP="003E23CD">
            <w:pPr>
              <w:jc w:val="center"/>
              <w:outlineLvl w:val="6"/>
            </w:pPr>
            <w:r w:rsidRPr="003E23CD">
              <w:t>800</w:t>
            </w:r>
          </w:p>
        </w:tc>
        <w:tc>
          <w:tcPr>
            <w:tcW w:w="1472" w:type="dxa"/>
            <w:vAlign w:val="center"/>
          </w:tcPr>
          <w:p w:rsidR="002D74BB" w:rsidRPr="003E23CD" w:rsidRDefault="002D74BB" w:rsidP="003E23CD">
            <w:pPr>
              <w:jc w:val="right"/>
              <w:outlineLvl w:val="6"/>
            </w:pPr>
            <w:r w:rsidRPr="003E23CD">
              <w:t>3 567,0</w:t>
            </w:r>
          </w:p>
        </w:tc>
        <w:tc>
          <w:tcPr>
            <w:tcW w:w="1417" w:type="dxa"/>
            <w:vAlign w:val="center"/>
          </w:tcPr>
          <w:p w:rsidR="002D74BB" w:rsidRPr="003E23CD" w:rsidRDefault="002D74BB" w:rsidP="003E23CD">
            <w:pPr>
              <w:jc w:val="right"/>
              <w:outlineLvl w:val="6"/>
            </w:pPr>
            <w:r w:rsidRPr="003E23CD">
              <w:t>7 608,9</w:t>
            </w:r>
          </w:p>
        </w:tc>
      </w:tr>
    </w:tbl>
    <w:p w:rsidR="002D74BB" w:rsidRPr="00651A99" w:rsidRDefault="002D74BB" w:rsidP="00721DA6">
      <w:pPr>
        <w:rPr>
          <w:rStyle w:val="fontstyle01"/>
        </w:rPr>
      </w:pPr>
    </w:p>
    <w:p w:rsidR="002D74BB" w:rsidRPr="00651A99" w:rsidRDefault="002D74BB" w:rsidP="00721DA6">
      <w:pPr>
        <w:rPr>
          <w:rStyle w:val="fontstyle01"/>
        </w:rPr>
      </w:pPr>
    </w:p>
    <w:p w:rsidR="002D74BB" w:rsidRPr="00651A99" w:rsidRDefault="002D74BB" w:rsidP="00721DA6">
      <w:pPr>
        <w:rPr>
          <w:rStyle w:val="fontstyle01"/>
        </w:rPr>
      </w:pPr>
    </w:p>
    <w:p w:rsidR="002D74BB" w:rsidRPr="00A90895" w:rsidRDefault="002D74BB" w:rsidP="0093424F">
      <w:pPr>
        <w:rPr>
          <w:sz w:val="26"/>
          <w:szCs w:val="26"/>
        </w:rPr>
      </w:pPr>
      <w:bookmarkStart w:id="42" w:name="_Hlk24394793"/>
      <w:r w:rsidRPr="00A90895">
        <w:rPr>
          <w:rStyle w:val="fontstyle01"/>
          <w:sz w:val="26"/>
          <w:szCs w:val="26"/>
        </w:rPr>
        <w:t>Председатель Думы Молчановского района</w:t>
      </w:r>
      <w:r>
        <w:rPr>
          <w:rStyle w:val="fontstyle01"/>
          <w:sz w:val="26"/>
          <w:szCs w:val="26"/>
        </w:rPr>
        <w:t xml:space="preserve">                                                  </w:t>
      </w:r>
      <w:r w:rsidRPr="00A90895">
        <w:rPr>
          <w:rStyle w:val="fontstyle01"/>
          <w:sz w:val="26"/>
          <w:szCs w:val="26"/>
        </w:rPr>
        <w:t>С.В. Меньшова</w:t>
      </w:r>
    </w:p>
    <w:p w:rsidR="002D74BB" w:rsidRPr="00651A99" w:rsidRDefault="002D74BB" w:rsidP="00A90895">
      <w:pPr>
        <w:rPr>
          <w:sz w:val="28"/>
          <w:szCs w:val="28"/>
        </w:rPr>
      </w:pPr>
    </w:p>
    <w:p w:rsidR="002D74BB" w:rsidRPr="00651A99" w:rsidRDefault="002D74BB" w:rsidP="00A90895">
      <w:pPr>
        <w:rPr>
          <w:sz w:val="28"/>
          <w:szCs w:val="28"/>
        </w:rPr>
      </w:pPr>
    </w:p>
    <w:p w:rsidR="002D74BB" w:rsidRPr="00651A99" w:rsidRDefault="002D74BB" w:rsidP="00A90895">
      <w:pPr>
        <w:rPr>
          <w:sz w:val="28"/>
          <w:szCs w:val="28"/>
        </w:rPr>
      </w:pPr>
    </w:p>
    <w:p w:rsidR="002D74BB" w:rsidRPr="00A90895" w:rsidRDefault="002D74BB" w:rsidP="0093424F">
      <w:pPr>
        <w:rPr>
          <w:rStyle w:val="fontstyle01"/>
          <w:sz w:val="26"/>
          <w:szCs w:val="26"/>
        </w:rPr>
        <w:sectPr w:rsidR="002D74BB" w:rsidRPr="00A90895" w:rsidSect="00356769">
          <w:pgSz w:w="11906" w:h="16838"/>
          <w:pgMar w:top="567" w:right="567" w:bottom="1134" w:left="992" w:header="709" w:footer="709" w:gutter="0"/>
          <w:pgNumType w:start="31"/>
          <w:cols w:space="708"/>
          <w:docGrid w:linePitch="360"/>
        </w:sectPr>
      </w:pPr>
      <w:r w:rsidRPr="00A90895">
        <w:rPr>
          <w:rStyle w:val="fontstyle01"/>
          <w:sz w:val="26"/>
          <w:szCs w:val="26"/>
        </w:rPr>
        <w:t>Глава Молчановского района</w:t>
      </w:r>
      <w:r>
        <w:rPr>
          <w:rStyle w:val="fontstyle01"/>
          <w:sz w:val="26"/>
          <w:szCs w:val="26"/>
        </w:rPr>
        <w:t xml:space="preserve">                                                                           </w:t>
      </w:r>
      <w:r w:rsidRPr="00A90895">
        <w:rPr>
          <w:rStyle w:val="fontstyle01"/>
          <w:sz w:val="26"/>
          <w:szCs w:val="26"/>
        </w:rPr>
        <w:t>Ю.Ю. Сальков</w:t>
      </w:r>
    </w:p>
    <w:bookmarkEnd w:id="42"/>
    <w:p w:rsidR="002D74BB" w:rsidRPr="00A90895" w:rsidRDefault="002D74BB" w:rsidP="00A90895">
      <w:pPr>
        <w:pStyle w:val="Heading1"/>
        <w:ind w:firstLine="5103"/>
      </w:pPr>
      <w:r w:rsidRPr="00A90895">
        <w:t xml:space="preserve">Приложение </w:t>
      </w:r>
      <w:r>
        <w:t>8</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675A70">
      <w:pPr>
        <w:ind w:left="5103"/>
        <w:rPr>
          <w:sz w:val="26"/>
          <w:szCs w:val="26"/>
        </w:rPr>
      </w:pPr>
      <w:r w:rsidRPr="00A90895">
        <w:rPr>
          <w:sz w:val="26"/>
          <w:szCs w:val="26"/>
        </w:rPr>
        <w:t>год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675A70">
      <w:pPr>
        <w:ind w:left="5103"/>
        <w:rPr>
          <w:sz w:val="26"/>
          <w:szCs w:val="26"/>
        </w:rPr>
      </w:pPr>
    </w:p>
    <w:p w:rsidR="002D74BB" w:rsidRPr="00A90895" w:rsidRDefault="002D74BB" w:rsidP="00A90895">
      <w:pPr>
        <w:jc w:val="center"/>
        <w:rPr>
          <w:rFonts w:ascii="TimesNewRoman" w:hAnsi="TimesNewRoman"/>
          <w:color w:val="000000"/>
          <w:sz w:val="26"/>
          <w:szCs w:val="26"/>
        </w:rPr>
      </w:pPr>
      <w:bookmarkStart w:id="43" w:name="_Hlk24897187"/>
      <w:r w:rsidRPr="00A90895">
        <w:rPr>
          <w:rFonts w:ascii="TimesNewRoman" w:hAnsi="TimesNewRoman"/>
          <w:color w:val="000000"/>
          <w:sz w:val="26"/>
          <w:szCs w:val="26"/>
        </w:rPr>
        <w:t>Перечень</w:t>
      </w:r>
    </w:p>
    <w:p w:rsidR="002D74BB" w:rsidRPr="00A90895" w:rsidRDefault="002D74BB" w:rsidP="00A90895">
      <w:pPr>
        <w:jc w:val="center"/>
        <w:rPr>
          <w:rFonts w:ascii="TimesNewRoman" w:hAnsi="TimesNewRoman"/>
          <w:color w:val="000000"/>
          <w:sz w:val="26"/>
          <w:szCs w:val="26"/>
        </w:rPr>
      </w:pPr>
      <w:r w:rsidRPr="00A90895">
        <w:rPr>
          <w:rFonts w:ascii="TimesNewRoman" w:hAnsi="TimesNewRoman"/>
          <w:color w:val="000000"/>
          <w:sz w:val="26"/>
          <w:szCs w:val="26"/>
        </w:rPr>
        <w:t>главных распорядителей (распорядителей) средств</w:t>
      </w:r>
    </w:p>
    <w:p w:rsidR="002D74BB" w:rsidRPr="00A90895" w:rsidRDefault="002D74BB" w:rsidP="00A90895">
      <w:pPr>
        <w:jc w:val="center"/>
        <w:rPr>
          <w:sz w:val="26"/>
          <w:szCs w:val="26"/>
        </w:rPr>
      </w:pPr>
      <w:r w:rsidRPr="00A90895">
        <w:rPr>
          <w:rFonts w:ascii="TimesNewRoman" w:hAnsi="TimesNewRoman"/>
          <w:color w:val="000000"/>
          <w:sz w:val="26"/>
          <w:szCs w:val="26"/>
        </w:rPr>
        <w:t>бюджета муниципального образования «Молчановский район»</w:t>
      </w:r>
    </w:p>
    <w:bookmarkEnd w:id="43"/>
    <w:p w:rsidR="002D74BB" w:rsidRPr="00A90895" w:rsidRDefault="002D74BB" w:rsidP="00A90895"/>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207"/>
      </w:tblGrid>
      <w:tr w:rsidR="002D74BB" w:rsidRPr="00A90895" w:rsidTr="00162D67">
        <w:trPr>
          <w:jc w:val="center"/>
        </w:trPr>
        <w:tc>
          <w:tcPr>
            <w:tcW w:w="10207" w:type="dxa"/>
            <w:tcBorders>
              <w:top w:val="single" w:sz="4" w:space="0" w:color="auto"/>
              <w:left w:val="single" w:sz="4" w:space="0" w:color="auto"/>
              <w:bottom w:val="single" w:sz="4" w:space="0" w:color="auto"/>
              <w:right w:val="single" w:sz="4" w:space="0" w:color="auto"/>
            </w:tcBorders>
            <w:vAlign w:val="center"/>
          </w:tcPr>
          <w:p w:rsidR="002D74BB" w:rsidRPr="00162D67" w:rsidRDefault="002D74BB" w:rsidP="00A90895">
            <w:pPr>
              <w:jc w:val="center"/>
              <w:rPr>
                <w:b/>
                <w:sz w:val="26"/>
                <w:szCs w:val="26"/>
              </w:rPr>
            </w:pPr>
            <w:r w:rsidRPr="00162D67">
              <w:rPr>
                <w:rFonts w:ascii="TimesNewRoman" w:hAnsi="TimesNewRoman"/>
                <w:b/>
                <w:color w:val="000000"/>
                <w:sz w:val="26"/>
                <w:szCs w:val="26"/>
              </w:rPr>
              <w:t>Наименование главного распорядителя (распорядителя) средств бюджета муниципального образования «Молчановский район»</w:t>
            </w:r>
          </w:p>
        </w:tc>
      </w:tr>
      <w:tr w:rsidR="002D74BB" w:rsidRPr="00A90895" w:rsidTr="00162D67">
        <w:trPr>
          <w:jc w:val="center"/>
        </w:trPr>
        <w:tc>
          <w:tcPr>
            <w:tcW w:w="102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color w:val="000000"/>
                <w:sz w:val="26"/>
                <w:szCs w:val="26"/>
              </w:rPr>
              <w:t>Администрация Молчановского района</w:t>
            </w:r>
          </w:p>
        </w:tc>
      </w:tr>
      <w:tr w:rsidR="002D74BB" w:rsidRPr="00A90895" w:rsidTr="00162D67">
        <w:trPr>
          <w:jc w:val="center"/>
        </w:trPr>
        <w:tc>
          <w:tcPr>
            <w:tcW w:w="102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color w:val="000000"/>
                <w:sz w:val="26"/>
                <w:szCs w:val="26"/>
              </w:rPr>
              <w:t>Дума Молчановского района</w:t>
            </w:r>
          </w:p>
        </w:tc>
      </w:tr>
      <w:tr w:rsidR="002D74BB" w:rsidRPr="00A90895" w:rsidTr="00162D67">
        <w:trPr>
          <w:jc w:val="center"/>
        </w:trPr>
        <w:tc>
          <w:tcPr>
            <w:tcW w:w="102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color w:val="000000"/>
                <w:sz w:val="26"/>
                <w:szCs w:val="26"/>
              </w:rPr>
              <w:t>Муниципальное казенное учреждение Управление финансов Администрации Молчановского района Томской области</w:t>
            </w:r>
          </w:p>
        </w:tc>
      </w:tr>
      <w:tr w:rsidR="002D74BB" w:rsidRPr="00A90895" w:rsidTr="00162D67">
        <w:trPr>
          <w:jc w:val="center"/>
        </w:trPr>
        <w:tc>
          <w:tcPr>
            <w:tcW w:w="102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color w:val="000000"/>
                <w:sz w:val="26"/>
                <w:szCs w:val="26"/>
              </w:rPr>
              <w:t>Муниципальное казенное учреждение «Управление образования Администрации Молчановского района Томской области»</w:t>
            </w:r>
          </w:p>
        </w:tc>
      </w:tr>
      <w:tr w:rsidR="002D74BB" w:rsidRPr="00A90895" w:rsidTr="00162D67">
        <w:trPr>
          <w:jc w:val="center"/>
        </w:trPr>
        <w:tc>
          <w:tcPr>
            <w:tcW w:w="102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rFonts w:ascii="TimesNewRoman" w:hAnsi="TimesNewRoman"/>
                <w:color w:val="000000"/>
                <w:sz w:val="26"/>
                <w:szCs w:val="26"/>
              </w:rPr>
            </w:pPr>
            <w:r>
              <w:rPr>
                <w:rFonts w:ascii="TimesNewRoman" w:hAnsi="TimesNewRoman"/>
                <w:color w:val="000000"/>
                <w:sz w:val="26"/>
                <w:szCs w:val="26"/>
              </w:rPr>
              <w:t>Контрольно-счетный орган муниципального образования «Молчановский район»</w:t>
            </w:r>
          </w:p>
        </w:tc>
      </w:tr>
      <w:tr w:rsidR="002D74BB" w:rsidRPr="00A90895" w:rsidTr="00162D67">
        <w:trPr>
          <w:jc w:val="center"/>
        </w:trPr>
        <w:tc>
          <w:tcPr>
            <w:tcW w:w="10207"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6"/>
                <w:szCs w:val="26"/>
              </w:rPr>
            </w:pPr>
            <w:r w:rsidRPr="00A90895">
              <w:rPr>
                <w:rFonts w:ascii="TimesNewRoman" w:hAnsi="TimesNewRoman"/>
                <w:color w:val="000000"/>
                <w:sz w:val="26"/>
                <w:szCs w:val="26"/>
              </w:rPr>
              <w:t>Муниципальное казенное учреждение «Отдел по управлению муниципальным имуществом Администрации Молчановского района</w:t>
            </w:r>
          </w:p>
        </w:tc>
      </w:tr>
    </w:tbl>
    <w:p w:rsidR="002D74BB" w:rsidRPr="00A90895" w:rsidRDefault="002D74BB" w:rsidP="00A90895">
      <w:pPr>
        <w:ind w:firstLine="720"/>
        <w:jc w:val="both"/>
        <w:rPr>
          <w:sz w:val="28"/>
          <w:szCs w:val="28"/>
        </w:rPr>
      </w:pPr>
    </w:p>
    <w:p w:rsidR="002D74BB" w:rsidRPr="00A90895" w:rsidRDefault="002D74BB" w:rsidP="00A90895">
      <w:pPr>
        <w:ind w:firstLine="720"/>
        <w:jc w:val="both"/>
        <w:rPr>
          <w:sz w:val="28"/>
          <w:szCs w:val="28"/>
        </w:rPr>
      </w:pPr>
    </w:p>
    <w:p w:rsidR="002D74BB" w:rsidRPr="00A90895" w:rsidRDefault="002D74BB" w:rsidP="00A90895">
      <w:pPr>
        <w:ind w:firstLine="720"/>
        <w:jc w:val="both"/>
        <w:rPr>
          <w:sz w:val="28"/>
          <w:szCs w:val="28"/>
        </w:rPr>
      </w:pPr>
    </w:p>
    <w:p w:rsidR="002D74BB" w:rsidRPr="00A90895" w:rsidRDefault="002D74BB" w:rsidP="00162D67">
      <w:pPr>
        <w:rPr>
          <w:sz w:val="26"/>
          <w:szCs w:val="26"/>
        </w:rPr>
      </w:pPr>
      <w:bookmarkStart w:id="44" w:name="_Hlk24656825"/>
      <w:r w:rsidRPr="00A90895">
        <w:rPr>
          <w:rStyle w:val="fontstyle01"/>
          <w:sz w:val="26"/>
          <w:szCs w:val="26"/>
        </w:rPr>
        <w:t>Председатель Думы Молчановского района</w:t>
      </w:r>
      <w:r>
        <w:rPr>
          <w:rStyle w:val="fontstyle01"/>
          <w:sz w:val="26"/>
          <w:szCs w:val="26"/>
        </w:rPr>
        <w:t xml:space="preserve">                                                         </w:t>
      </w:r>
      <w:r w:rsidRPr="00A90895">
        <w:rPr>
          <w:rStyle w:val="fontstyle01"/>
          <w:sz w:val="26"/>
          <w:szCs w:val="26"/>
        </w:rPr>
        <w:t>С.В. Меньшова</w:t>
      </w:r>
    </w:p>
    <w:p w:rsidR="002D74BB" w:rsidRPr="00162D67" w:rsidRDefault="002D74BB" w:rsidP="00A90895">
      <w:pPr>
        <w:rPr>
          <w:sz w:val="28"/>
          <w:szCs w:val="28"/>
        </w:rPr>
      </w:pPr>
    </w:p>
    <w:p w:rsidR="002D74BB" w:rsidRPr="00162D67" w:rsidRDefault="002D74BB" w:rsidP="00A90895">
      <w:pPr>
        <w:rPr>
          <w:sz w:val="28"/>
          <w:szCs w:val="28"/>
        </w:rPr>
      </w:pPr>
    </w:p>
    <w:p w:rsidR="002D74BB" w:rsidRPr="00162D67" w:rsidRDefault="002D74BB" w:rsidP="00A90895">
      <w:pPr>
        <w:rPr>
          <w:sz w:val="28"/>
          <w:szCs w:val="28"/>
        </w:rPr>
      </w:pPr>
    </w:p>
    <w:p w:rsidR="002D74BB" w:rsidRPr="00A90895" w:rsidRDefault="002D74BB" w:rsidP="00162D67">
      <w:pPr>
        <w:rPr>
          <w:rStyle w:val="fontstyle01"/>
          <w:sz w:val="26"/>
          <w:szCs w:val="26"/>
        </w:rPr>
        <w:sectPr w:rsidR="002D74BB" w:rsidRPr="00A90895" w:rsidSect="00356769">
          <w:pgSz w:w="11906" w:h="16838"/>
          <w:pgMar w:top="567" w:right="566" w:bottom="1134" w:left="993" w:header="709" w:footer="709" w:gutter="0"/>
          <w:pgNumType w:start="99"/>
          <w:cols w:space="708"/>
          <w:docGrid w:linePitch="360"/>
        </w:sectPr>
      </w:pPr>
      <w:r w:rsidRPr="00A90895">
        <w:rPr>
          <w:rStyle w:val="fontstyle01"/>
          <w:sz w:val="26"/>
          <w:szCs w:val="26"/>
        </w:rPr>
        <w:t>Глава Молчановского района</w:t>
      </w:r>
      <w:r>
        <w:rPr>
          <w:rStyle w:val="fontstyle01"/>
          <w:sz w:val="26"/>
          <w:szCs w:val="26"/>
        </w:rPr>
        <w:t xml:space="preserve">                                                                                   </w:t>
      </w:r>
      <w:r w:rsidRPr="00A90895">
        <w:rPr>
          <w:rStyle w:val="fontstyle01"/>
          <w:sz w:val="26"/>
          <w:szCs w:val="26"/>
        </w:rPr>
        <w:t>Ю.Ю. Сальков</w:t>
      </w:r>
    </w:p>
    <w:bookmarkEnd w:id="44"/>
    <w:p w:rsidR="002D74BB" w:rsidRPr="00A90895" w:rsidRDefault="002D74BB" w:rsidP="00A90895">
      <w:pPr>
        <w:pStyle w:val="Heading1"/>
        <w:ind w:firstLine="5103"/>
      </w:pPr>
      <w:r w:rsidRPr="00A90895">
        <w:t xml:space="preserve">Приложение </w:t>
      </w:r>
      <w:r>
        <w:t>9</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675A70">
      <w:pPr>
        <w:ind w:left="5103"/>
        <w:rPr>
          <w:sz w:val="26"/>
          <w:szCs w:val="26"/>
        </w:rPr>
      </w:pPr>
      <w:r w:rsidRPr="00A90895">
        <w:rPr>
          <w:sz w:val="26"/>
          <w:szCs w:val="26"/>
        </w:rPr>
        <w:t>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675A70">
      <w:pPr>
        <w:ind w:left="5103"/>
        <w:rPr>
          <w:sz w:val="28"/>
          <w:szCs w:val="28"/>
        </w:rPr>
      </w:pPr>
    </w:p>
    <w:p w:rsidR="002D74BB" w:rsidRPr="00A90895" w:rsidRDefault="002D74BB" w:rsidP="00A90895">
      <w:pPr>
        <w:tabs>
          <w:tab w:val="left" w:pos="9638"/>
        </w:tabs>
        <w:ind w:right="-1"/>
        <w:jc w:val="center"/>
        <w:rPr>
          <w:bCs/>
          <w:sz w:val="26"/>
          <w:szCs w:val="26"/>
        </w:rPr>
      </w:pPr>
      <w:bookmarkStart w:id="45" w:name="_Hlk24897232"/>
      <w:r w:rsidRPr="00A90895">
        <w:rPr>
          <w:bCs/>
          <w:sz w:val="26"/>
          <w:szCs w:val="26"/>
        </w:rPr>
        <w:t xml:space="preserve">Ведомственная структура расходов </w:t>
      </w:r>
    </w:p>
    <w:p w:rsidR="002D74BB" w:rsidRDefault="002D74BB" w:rsidP="00A90895">
      <w:pPr>
        <w:tabs>
          <w:tab w:val="left" w:pos="9638"/>
        </w:tabs>
        <w:ind w:right="-1"/>
        <w:jc w:val="center"/>
        <w:rPr>
          <w:sz w:val="26"/>
          <w:szCs w:val="26"/>
        </w:rPr>
      </w:pPr>
      <w:r w:rsidRPr="00A90895">
        <w:rPr>
          <w:bCs/>
          <w:sz w:val="26"/>
          <w:szCs w:val="26"/>
        </w:rPr>
        <w:t xml:space="preserve">бюджета муниципального образования «Молчановский район» </w:t>
      </w:r>
      <w:r w:rsidRPr="00A90895">
        <w:rPr>
          <w:sz w:val="26"/>
          <w:szCs w:val="26"/>
        </w:rPr>
        <w:t>на 202</w:t>
      </w:r>
      <w:r>
        <w:rPr>
          <w:sz w:val="26"/>
          <w:szCs w:val="26"/>
        </w:rPr>
        <w:t>4</w:t>
      </w:r>
      <w:r w:rsidRPr="00A90895">
        <w:rPr>
          <w:sz w:val="26"/>
          <w:szCs w:val="26"/>
        </w:rPr>
        <w:t xml:space="preserve"> год</w:t>
      </w:r>
    </w:p>
    <w:p w:rsidR="002D74BB" w:rsidRPr="00A90895" w:rsidRDefault="002D74BB" w:rsidP="00A90895">
      <w:pPr>
        <w:tabs>
          <w:tab w:val="left" w:pos="9638"/>
        </w:tabs>
        <w:ind w:right="-1"/>
        <w:jc w:val="center"/>
        <w:rPr>
          <w:bCs/>
          <w:sz w:val="26"/>
          <w:szCs w:val="26"/>
        </w:rPr>
      </w:pPr>
    </w:p>
    <w:bookmarkEnd w:id="45"/>
    <w:p w:rsidR="002D74BB" w:rsidRPr="00A90895" w:rsidRDefault="002D74BB" w:rsidP="00350611">
      <w:pPr>
        <w:ind w:left="8789" w:right="98"/>
      </w:pPr>
      <w:r w:rsidRPr="00A90895">
        <w:rPr>
          <w:color w:val="000000"/>
          <w:sz w:val="26"/>
          <w:szCs w:val="26"/>
        </w:rPr>
        <w:t>тыс. рублей</w:t>
      </w:r>
    </w:p>
    <w:tbl>
      <w:tblPr>
        <w:tblW w:w="9610" w:type="dxa"/>
        <w:jc w:val="center"/>
        <w:tblLook w:val="00A0"/>
      </w:tblPr>
      <w:tblGrid>
        <w:gridCol w:w="3969"/>
        <w:gridCol w:w="820"/>
        <w:gridCol w:w="496"/>
        <w:gridCol w:w="860"/>
        <w:gridCol w:w="1590"/>
        <w:gridCol w:w="576"/>
        <w:gridCol w:w="1299"/>
      </w:tblGrid>
      <w:tr w:rsidR="002D74BB" w:rsidRPr="001974BB" w:rsidTr="001974BB">
        <w:trPr>
          <w:cantSplit/>
          <w:tblHeader/>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spacing w:line="259" w:lineRule="auto"/>
              <w:jc w:val="center"/>
              <w:rPr>
                <w:b/>
                <w:bCs/>
                <w:lang w:eastAsia="en-US"/>
              </w:rPr>
            </w:pPr>
            <w:r w:rsidRPr="001974BB">
              <w:rPr>
                <w:b/>
                <w:bCs/>
                <w:lang w:eastAsia="en-US"/>
              </w:rPr>
              <w:t>Наименование</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spacing w:line="259" w:lineRule="auto"/>
              <w:jc w:val="center"/>
              <w:rPr>
                <w:b/>
                <w:bCs/>
                <w:lang w:eastAsia="en-US"/>
              </w:rPr>
            </w:pPr>
            <w:r w:rsidRPr="001974BB">
              <w:rPr>
                <w:b/>
                <w:bCs/>
                <w:lang w:eastAsia="en-US"/>
              </w:rPr>
              <w:t>Вед</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spacing w:line="259" w:lineRule="auto"/>
              <w:jc w:val="center"/>
              <w:rPr>
                <w:b/>
                <w:bCs/>
                <w:lang w:eastAsia="en-US"/>
              </w:rPr>
            </w:pPr>
            <w:r w:rsidRPr="001974BB">
              <w:rPr>
                <w:b/>
                <w:bCs/>
                <w:lang w:eastAsia="en-US"/>
              </w:rPr>
              <w:t>Рз</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spacing w:line="259" w:lineRule="auto"/>
              <w:jc w:val="center"/>
              <w:rPr>
                <w:b/>
                <w:bCs/>
                <w:lang w:eastAsia="en-US"/>
              </w:rPr>
            </w:pPr>
            <w:r w:rsidRPr="001974BB">
              <w:rPr>
                <w:b/>
                <w:bCs/>
                <w:lang w:eastAsia="en-US"/>
              </w:rPr>
              <w:t>Пр</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spacing w:line="259" w:lineRule="auto"/>
              <w:jc w:val="center"/>
              <w:rPr>
                <w:b/>
                <w:bCs/>
                <w:lang w:eastAsia="en-US"/>
              </w:rPr>
            </w:pPr>
            <w:r w:rsidRPr="001974BB">
              <w:rPr>
                <w:b/>
                <w:bCs/>
                <w:lang w:eastAsia="en-US"/>
              </w:rPr>
              <w:t>КЦСР</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spacing w:line="259" w:lineRule="auto"/>
              <w:jc w:val="center"/>
              <w:rPr>
                <w:b/>
                <w:bCs/>
                <w:lang w:eastAsia="en-US"/>
              </w:rPr>
            </w:pPr>
            <w:r w:rsidRPr="001974BB">
              <w:rPr>
                <w:b/>
                <w:bCs/>
                <w:lang w:eastAsia="en-US"/>
              </w:rPr>
              <w:t>ВР</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spacing w:line="259" w:lineRule="auto"/>
              <w:jc w:val="center"/>
              <w:rPr>
                <w:b/>
                <w:bCs/>
                <w:lang w:eastAsia="en-US"/>
              </w:rPr>
            </w:pPr>
            <w:r w:rsidRPr="001974BB">
              <w:rPr>
                <w:b/>
                <w:bCs/>
                <w:lang w:eastAsia="en-US"/>
              </w:rPr>
              <w:t>Сумма</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noWrap/>
            <w:vAlign w:val="bottom"/>
          </w:tcPr>
          <w:p w:rsidR="002D74BB" w:rsidRPr="001974BB" w:rsidRDefault="002D74BB" w:rsidP="001974BB">
            <w:pPr>
              <w:rPr>
                <w:b/>
                <w:bCs/>
              </w:rPr>
            </w:pPr>
            <w:r w:rsidRPr="001974BB">
              <w:rPr>
                <w:b/>
                <w:bCs/>
              </w:rPr>
              <w:t>Всего расходов</w:t>
            </w:r>
          </w:p>
        </w:tc>
        <w:tc>
          <w:tcPr>
            <w:tcW w:w="820" w:type="dxa"/>
            <w:tcBorders>
              <w:top w:val="nil"/>
              <w:left w:val="single" w:sz="4" w:space="0" w:color="auto"/>
              <w:bottom w:val="single" w:sz="4" w:space="0" w:color="auto"/>
              <w:right w:val="single" w:sz="4" w:space="0" w:color="auto"/>
            </w:tcBorders>
            <w:noWrap/>
            <w:vAlign w:val="bottom"/>
          </w:tcPr>
          <w:p w:rsidR="002D74BB" w:rsidRPr="001974BB" w:rsidRDefault="002D74BB" w:rsidP="001974BB">
            <w:pPr>
              <w:jc w:val="center"/>
              <w:rPr>
                <w:b/>
                <w:bCs/>
              </w:rPr>
            </w:pPr>
            <w:r w:rsidRPr="001974BB">
              <w:rPr>
                <w:b/>
                <w:bCs/>
              </w:rPr>
              <w:t> </w:t>
            </w:r>
          </w:p>
        </w:tc>
        <w:tc>
          <w:tcPr>
            <w:tcW w:w="496" w:type="dxa"/>
            <w:tcBorders>
              <w:top w:val="nil"/>
              <w:left w:val="nil"/>
              <w:bottom w:val="single" w:sz="4" w:space="0" w:color="auto"/>
              <w:right w:val="single" w:sz="4" w:space="0" w:color="auto"/>
            </w:tcBorders>
            <w:noWrap/>
            <w:vAlign w:val="bottom"/>
          </w:tcPr>
          <w:p w:rsidR="002D74BB" w:rsidRPr="001974BB" w:rsidRDefault="002D74BB" w:rsidP="001974BB">
            <w:pPr>
              <w:jc w:val="center"/>
              <w:rPr>
                <w:b/>
                <w:bCs/>
              </w:rPr>
            </w:pPr>
            <w:r w:rsidRPr="001974BB">
              <w:rPr>
                <w:b/>
                <w:bCs/>
              </w:rPr>
              <w:t> </w:t>
            </w:r>
          </w:p>
        </w:tc>
        <w:tc>
          <w:tcPr>
            <w:tcW w:w="860" w:type="dxa"/>
            <w:tcBorders>
              <w:top w:val="nil"/>
              <w:left w:val="nil"/>
              <w:bottom w:val="single" w:sz="4" w:space="0" w:color="auto"/>
              <w:right w:val="single" w:sz="4" w:space="0" w:color="auto"/>
            </w:tcBorders>
            <w:noWrap/>
            <w:vAlign w:val="bottom"/>
          </w:tcPr>
          <w:p w:rsidR="002D74BB" w:rsidRPr="001974BB" w:rsidRDefault="002D74BB" w:rsidP="001974BB">
            <w:pPr>
              <w:jc w:val="center"/>
              <w:rPr>
                <w:b/>
                <w:bCs/>
              </w:rPr>
            </w:pPr>
            <w:r w:rsidRPr="001974BB">
              <w:rPr>
                <w:b/>
                <w:bCs/>
              </w:rPr>
              <w:t> </w:t>
            </w:r>
          </w:p>
        </w:tc>
        <w:tc>
          <w:tcPr>
            <w:tcW w:w="1590" w:type="dxa"/>
            <w:tcBorders>
              <w:top w:val="nil"/>
              <w:left w:val="nil"/>
              <w:bottom w:val="single" w:sz="4" w:space="0" w:color="auto"/>
              <w:right w:val="single" w:sz="4" w:space="0" w:color="auto"/>
            </w:tcBorders>
            <w:noWrap/>
            <w:vAlign w:val="bottom"/>
          </w:tcPr>
          <w:p w:rsidR="002D74BB" w:rsidRPr="001974BB" w:rsidRDefault="002D74BB" w:rsidP="001974BB">
            <w:pPr>
              <w:jc w:val="center"/>
              <w:rPr>
                <w:b/>
                <w:bCs/>
              </w:rPr>
            </w:pPr>
            <w:r w:rsidRPr="001974BB">
              <w:rPr>
                <w:b/>
                <w:bCs/>
              </w:rPr>
              <w:t> </w:t>
            </w:r>
          </w:p>
        </w:tc>
        <w:tc>
          <w:tcPr>
            <w:tcW w:w="576" w:type="dxa"/>
            <w:tcBorders>
              <w:top w:val="nil"/>
              <w:left w:val="nil"/>
              <w:bottom w:val="single" w:sz="4" w:space="0" w:color="auto"/>
              <w:right w:val="single" w:sz="4" w:space="0" w:color="auto"/>
            </w:tcBorders>
            <w:noWrap/>
            <w:vAlign w:val="bottom"/>
          </w:tcPr>
          <w:p w:rsidR="002D74BB" w:rsidRPr="001974BB" w:rsidRDefault="002D74BB" w:rsidP="001974BB">
            <w:pPr>
              <w:jc w:val="center"/>
              <w:rPr>
                <w:b/>
                <w:bCs/>
              </w:rPr>
            </w:pPr>
            <w:r w:rsidRPr="001974BB">
              <w:rPr>
                <w:b/>
                <w:bCs/>
              </w:rPr>
              <w:t> </w:t>
            </w:r>
          </w:p>
        </w:tc>
        <w:tc>
          <w:tcPr>
            <w:tcW w:w="1299" w:type="dxa"/>
            <w:tcBorders>
              <w:top w:val="nil"/>
              <w:left w:val="nil"/>
              <w:bottom w:val="single" w:sz="4" w:space="0" w:color="auto"/>
              <w:right w:val="single" w:sz="4" w:space="0" w:color="auto"/>
            </w:tcBorders>
            <w:noWrap/>
            <w:vAlign w:val="bottom"/>
          </w:tcPr>
          <w:p w:rsidR="002D74BB" w:rsidRPr="001974BB" w:rsidRDefault="002D74BB" w:rsidP="001974BB">
            <w:pPr>
              <w:jc w:val="right"/>
              <w:rPr>
                <w:b/>
                <w:bCs/>
              </w:rPr>
            </w:pPr>
            <w:r w:rsidRPr="001974BB">
              <w:rPr>
                <w:b/>
                <w:bCs/>
              </w:rPr>
              <w:t>763 737,8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rPr>
                <w:b/>
                <w:bCs/>
              </w:rPr>
            </w:pPr>
            <w:r w:rsidRPr="001974BB">
              <w:rPr>
                <w:b/>
                <w:bCs/>
              </w:rPr>
              <w:t>Администрация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rPr>
                <w:b/>
                <w:bCs/>
              </w:rPr>
            </w:pPr>
            <w:r w:rsidRPr="001974BB">
              <w:rPr>
                <w:b/>
                <w:bCs/>
              </w:rPr>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rPr>
                <w:b/>
                <w:bCs/>
              </w:rPr>
            </w:pPr>
            <w:r w:rsidRPr="001974BB">
              <w:rPr>
                <w:b/>
                <w:bCs/>
              </w:rPr>
              <w:t>269 488,5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Общегосударственные вопросы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47 337,4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Функционирование высшего должностного лица субъекта Российской Федерации и муниципального образования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2 682,5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2 682,5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2 682,5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2 682,5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2 682,5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bookmarkStart w:id="46" w:name="RANGE!B19:F20"/>
            <w:bookmarkStart w:id="47" w:name="RANGE!B19"/>
            <w:bookmarkEnd w:id="46"/>
            <w:bookmarkEnd w:id="47"/>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39 959,5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«Социальная поддержка населения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17,9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Обеспечивающая подпрограмма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0530000000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17,9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0530100000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17,9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0530140820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17,9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0530140820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16,3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0530140820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16,3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0530140820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0530140820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39 941,6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39 941,6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30 992,5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27 532,5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27 532,5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3 400,0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3 400,0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бюджетные ассигнования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800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Уплата налогов, сборов и иных платежей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850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9900140450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28,6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9900140450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26,0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9900140450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26,0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9900140450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9900140450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9900140640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212,1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9900140640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192,8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9900140640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192,8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9900140640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19,3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9900140640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19,3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9900140700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142,8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129,8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129,8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13,0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13,0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9900140730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842,3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9900140730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765,7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765,7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76,6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76,6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9900140780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6 743,5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9900140780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6 130,5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9900140780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6 130,5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9900140780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613,0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9900140780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613,0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9900140800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63,2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9900140800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57,5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9900140800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57,5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9900140800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9900140800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9900140940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916,6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9900140940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833,3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9900140940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833,3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9900140940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83,3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9900140940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83,3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Судебная система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9900451200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9900451200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8,0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9900451200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Другие общегосударственные вопросы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4 687,4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«Создание условий для устойчивого экономического развития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520,0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информационного общества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0150000000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520,0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0155100000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520,0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0155100004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70,0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0155100004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70,0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0155100004</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70,0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0155100005</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450,0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0155100005</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0155100005</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450,0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«Обеспечение безопасности населения Молчановского района на 2022-2029 годы»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0600000000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3 665,8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«Обеспечение безопасности жизнедеятельности населения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0610000000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3 665,8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безопасности граждан»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0615100000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3 083,8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работы Единой дежурно-диспетчерской службы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0615100016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3 083,8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0615100016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3 053,8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казенных учреждений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0615100016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3 053,8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0615100016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0615100016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«Предупреждение терроризма и экстремизма»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0615200000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102,0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0615200017</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2,0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0615200017</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0615200017</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Предупреждение терроризма и экстремизма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0615200018</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0615200018</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0615200018</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мобилизационной подготовки»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0615300000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180,0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доставки секретной корреспонденции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0615300016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0615300016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0615300016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0615300019</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170,0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0615300019</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170,0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0615300019</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170,0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0615600000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300,0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0615600021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0615600021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0615600021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«Муниципальное управление Молчановского района на 2022-2029 годы»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0900000000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34,3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«Совершенствование муниципального управления в МО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0940000000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34,3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«Профессиональное развитие муниципальных служащих»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0945100000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34,3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дополнительного профессионального образования муниципальных служащих МО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0945100031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34,3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0945100031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34,3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0945100031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34,3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467,4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Расходы на организацию награждения граждан, коллективов и организаций за вклад в развитие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9900300000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9900300000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9900300000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Расходы на взносы в организации по взаимодействию муниципальных образований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9900500000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3"/>
            </w:pPr>
            <w:r w:rsidRPr="001974BB">
              <w:t>217,4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бюджетные ассигнования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9900500000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800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217,4</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Уплата налогов, сборов и иных платежей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9900500000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850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217,4</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Национальная безопасность и правоохранительная деятельность</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03</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300,0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10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300,0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«Обеспечение безопасности населения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0600000000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300,0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«Обеспечение безопасности жизнедеятельности населения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0610000000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300,0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антитеррористической и пожарной безопасности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0615500000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300,0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0615541340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0615541340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межбюджетные трансферты</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0615541340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E12006">
            <w:pPr>
              <w:jc w:val="center"/>
              <w:outlineLvl w:val="5"/>
            </w:pPr>
            <w:r w:rsidRPr="001974BB">
              <w:t>06155</w:t>
            </w:r>
            <w:r>
              <w:rPr>
                <w:lang w:val="en-US"/>
              </w:rPr>
              <w:t>S</w:t>
            </w:r>
            <w:r w:rsidRPr="001974BB">
              <w:t>1160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1590" w:type="dxa"/>
            <w:tcBorders>
              <w:top w:val="nil"/>
              <w:left w:val="nil"/>
              <w:bottom w:val="single" w:sz="4" w:space="0" w:color="auto"/>
              <w:right w:val="single" w:sz="4" w:space="0" w:color="auto"/>
            </w:tcBorders>
            <w:vAlign w:val="center"/>
          </w:tcPr>
          <w:p w:rsidR="002D74BB" w:rsidRPr="001974BB" w:rsidRDefault="002D74BB" w:rsidP="00E12006">
            <w:pPr>
              <w:jc w:val="center"/>
              <w:outlineLvl w:val="6"/>
            </w:pPr>
            <w:r w:rsidRPr="001974BB">
              <w:t>06155</w:t>
            </w:r>
            <w:r>
              <w:rPr>
                <w:lang w:val="en-US"/>
              </w:rPr>
              <w:t>S</w:t>
            </w:r>
            <w:r w:rsidRPr="001974BB">
              <w:t>1160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межбюджетные трансферты</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E12006">
            <w:pPr>
              <w:jc w:val="center"/>
              <w:outlineLvl w:val="6"/>
            </w:pPr>
            <w:r w:rsidRPr="001974BB">
              <w:t>06155</w:t>
            </w:r>
            <w:r>
              <w:rPr>
                <w:lang w:val="en-US"/>
              </w:rPr>
              <w:t>S</w:t>
            </w:r>
            <w:r w:rsidRPr="001974BB">
              <w:t>1160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Национальная экономика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33 186,0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Общеэкономические вопросы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209,2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209,2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209,2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отдельных государственных полномочий по регистрации коллективных договоров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9900140040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209,2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9900140040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207,0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9900140040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207,0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9900140040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2,2</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9900140040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2,2</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Сельское хозяйство и рыболовство</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5 473,2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«Создание условий для устойчивого экономического развития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4 946,4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сельскохозяйственного производства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4 946,4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«Поддержка малых форм хозяйствования»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0115100000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4 946,4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Субсидии на возмещение части затрат гражданам, ведущим личное подсобное хозяйство, на содержание 2-х коров молочного направления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0115100001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бюджетные ассигнования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0115100001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800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0115100001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810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Поддержка малых форм хозяйствования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0115140200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2 791,9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0115140200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2 791,9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0115140200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2 791,9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0115140420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2 004,5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0115140420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1 822,3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0115140420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1 822,3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0115140420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182,2</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0115140420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182,2</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526,8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526,8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9900140160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479,1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9900140160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479,1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9900140160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479,1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9900140170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47,7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9900140170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47,7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9900140170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47,7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Транспорт</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08</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7 250,0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«Создание условий для устойчивого экономического развития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08</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7 250,0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малого и среднего предпринимательства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08</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0140000000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7 250,0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08</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0145100000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1 500,0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08</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0145100002</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1 500,0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0145100002</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1 500,0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0145100002</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1 500,0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«Развитие межрегиональных и межмуниципальных перевозок, оптимизация маршрутной сети»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08</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0145300000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5 750,0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транспортного обслуживания населения внутренним водным транспортом в границах муниципальных районов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08</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0145341250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3 750,0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0145341250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3 750,0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0145341250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3 750,0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транспортного обслуживания населения внутренним водным транспортом в границах муниципальных районов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08</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01453S1250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2 000,0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01453S1250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01453S1250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Дорожное хозяйство (дорожные фонды)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20 000,0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«Содержание и развитие муниципального хозяйства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20 000,0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«Сохранение и развитие автомобильных дорог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20 000,0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«Капитальный ремонт и (или) ремонт автомобильных дорог общего пользования местного значения»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0715200000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20 000,0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Капитальный ремонт и (или) ремонт автомобильных дорог общего пользования местного значения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0715240930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20 000,0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0715240930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20 000,0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0715240930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20 000,0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Другие вопросы в области национальной экономики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12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253,6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«Создание условий для устойчивого экономического развития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253,6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малого и среднего предпринимательства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0140000000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253,6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«Поддержка муниципальных программ, направленных на развитие малого и среднего предпринимательства»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0145200000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153,6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и проведение мероприятий в рамках празднования профессионального праздника-Дня российского предпринимательствам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0145200003</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53,6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0145200003</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53,6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0145200003</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53,6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Реализация мероприятий муниципальных программ (подпрограмм), направленных на развитие малого и среднего предпринимательства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01452S0020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01452S0020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01452S0020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«Развитие внутреннего и въездного туризма в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12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0145400000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01454S1040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01454S1040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01454S1040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Жилищно-коммунальное хозяйство</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70 339,8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Коммунальное хозяйство</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70 054,8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«Содержание и развитие муниципального хозяйства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70 054,8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систем жизнеобеспечения населения и улучшение комфортности проживания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69 327,7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0725100000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17 323,1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Компенсация расходов по организации электроснабжения от дизельных электростанций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0725140120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17 323,1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0725140120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17 323,1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0725140120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17 323,1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«Бюджетные инвестиции в целях модернизации коммунальной инфраструктуры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0725200000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34 481,3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Модернизация коммунальной инфраструктуры Томской области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072524И920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34 481,3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072524И920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34 481,3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072524И920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34 481,3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0725300000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17 523,3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0725340910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17 523,3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0725340910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17 523,3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0725340910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17 523,3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Региональные проекты, направленные на реализацию национальных проектов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07W0000000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3"/>
            </w:pPr>
            <w:r w:rsidRPr="001974BB">
              <w:t>727,1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Региональный проект «Чистая вода»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07WF500000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727,1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Реализация мероприятий по обеспечению доступа к воде питьевого качества населения сельских территорий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07WF541370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727,1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07WF541370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727,1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07WF541370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727,1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Благоустройство</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285,0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«Создание условий для устойчивого экономического развития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285,0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 «Комплексное развитие сельских территорий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285,0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«Реализация проектов по благоустройству сельских территорий»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0125200000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285,0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комплексного развития сельских территорий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01252S5760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285,0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01252S5760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285,0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01252S5760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285,0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Охрана окружающей среды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06</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117,7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Другие вопросы в области охраны окружающей среды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06</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117,7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«Охрана окружающей среды на территории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06</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0800000000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117,7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«Модель непрерывного экологического воспитания и образования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06</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0820000000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117,7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«Экологическое образование, воспитание и информирование населения»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06</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0825100000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117,7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Подготовка и реализация экологических проектов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06</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0825100024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0825100024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0825100024</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Ликвидация мест несанкционированного складирования отходов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06</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0825100025</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112,7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0825100025</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112,7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0825100025</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112,7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Образование</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11 593,5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Общее образование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150,0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культуры и туризма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культуры и туризма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0415300000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Стимулирующие выплаты в муниципальных организациях дополнительного образования Томской области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0415340400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0415340400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0415340400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Дополнительное образование детей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11 334,5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культуры и туризма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11 334,5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культуры и туризма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11 334,5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Ведомственная целевая программа «Создание условий для организации дополнительного образования населения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0414100000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11 334,5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Организации дополнительного образования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0414100B00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11 334,5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0414100B00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11 334,5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0414100B00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11 334,5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Профессиональная подготовка, переподготовка и повышение квалификации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9,0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«Муниципальное управление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9,0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«Совершенствование муниципального управления в МО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0940000000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9,0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«Профессиональное развитие муниципальных служащих»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0945100000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9,0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участия муниципальных служащих МО «Молчановский район» в семинарах, тренингах и других образовательных мероприятиях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0945100046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9,0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0945100046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9,0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0945100046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9,0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Молодежная политика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молодежной политики, физической культуры и спорта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эффективной молодежной политики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«Развитие системы патриотического воспитания, профилактика социально - негативных явлений в молодежной среде»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0325100000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и проведение районных мероприятий, посвященных Дню призывника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0325100011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0325100011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0325100011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Культура, кинематография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36 990,1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Культура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36 990,1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культуры и туризма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36 990,1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культуры и туризма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36 990,1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Ведомственная целевая программа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0414200000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27 080,6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0414200000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27 080,6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0414200000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27 080,6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Ведомственная целевая программа «Библиотечное обслуживание населения межпоселенческими библиотеками на территории Молчановского района»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0414300000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8 028,5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0414300000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8 028,5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0414300000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8 028,5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«Развитие профессионального искусства и народного творчества»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0415100000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1 368,9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0415140660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1 368,9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0415140660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1 368,9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0415140660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1 368,9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«Содействие комплексному развитию сферы культуры и архивного дела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0415200000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412,1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0415200014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0415200014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0415200014</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04152L4670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260,7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04152L4670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260,7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04152L4670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260,7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04152L5191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121,4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04152L5191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04152L5191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04152L5191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114,4</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04152L5191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114,4</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«Проведение областного фестиваля активного долголетия в с. Молчаново»</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0415500000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Проведение областного фестиваля активного долголетия в с. Молчаново</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0415500015</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0415500015</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0415500015</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Социальная политика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65 872,8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Социальное обеспечение населения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3 178,4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«Создание условий для устойчивого экономического развития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3 078,4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 «Комплексное развитие сельских территорий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3 078,4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«Развитие жилищного строительства на сельских территориях и повышение уровня благоустройства домовладений»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0125100000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3 078,4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комплексного развития сельских территорий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0125145760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2 207,3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0125145766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2 207,3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Социальное обеспечение и иные выплаты населению</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0125145766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300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2 207,3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Социальные выплаты гражданам, кроме публичных нормативных социальных выплат</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0125145766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2 207,3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комплексного развития сельских территорий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01251L5760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451,5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01251L5766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451,5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Социальное обеспечение и иные выплаты населению</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01251L5766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300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451,5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Социальные выплаты гражданам, кроме публичных нормативных социальных выплат</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01251L5766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451,5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комплексного развития сельских территорий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01251S5766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419,6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Социальное обеспечение и иные выплаты населению</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01251S5766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300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419,6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Социальные выплаты гражданам, кроме публичных нормативных социальных выплат</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01251S5766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419,6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«Социальная поддержка населения Молчановского района на 2022-2029 годы»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0500000000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«Социальная поддержка граждан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Основное мероприятие «Повышение качества жизни пожилых людей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0525100000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0525140710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0525140710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межбюджетные трансферты</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0525140710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05251С0710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05251С0710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межбюджетные трансферты</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05251С0710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Охрана семьи и детства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62 694,4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«Создание условий для устойчивого экономического развития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1 528,5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«Обеспечение жильем молодых семей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0130000000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1 528,5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«Улучшение жилищных условий молодых семей Томской области»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0135100000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1 528,5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Реализация мероприятий по обеспечению жильем молодых семей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01351L4970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1 528,5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Социальное обеспечение и иные выплаты населению</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01351L4970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300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1 528,5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Социальные выплаты гражданам, кроме публичных нормативных социальных выплат</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01351L4970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1 528,5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«Социальная поддержка населения Молчановского района на 2022-2029 годы»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0500000000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61 165,9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«Социальная защита населения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61 165,9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0515100000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7 504,9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0515140820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4 773,9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0515140820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4 773,9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Субвенции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0515140820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530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4 773,9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05151R0820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2 731,0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05151R0820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2 731,0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Субвенции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05151R0820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530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2 731,0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0515200000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1 188,0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0515241190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1 188,0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0515241190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1 188,0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Субвенции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0515241190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530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1 188,0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0515300000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52 473,0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0515340760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666,0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Социальное обеспечение и иные выплаты населению</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0515340760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300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658,5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Публичные нормативные социальные выплаты гражданам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0515340760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658,5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Социальное обеспечение и иные выплаты населению</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0515340760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7,5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Социальные выплаты гражданам, кроме публичных нормативных социальных выплат</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0515340760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7,5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0515340770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51 807,0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Социальное обеспечение и иные выплаты населению</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300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17 000,0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Публичные нормативные социальные выплаты гражданам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17 000,0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Социальное обеспечение и иные выплаты населению</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34 807,0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Социальные выплаты гражданам, кроме публичных нормативных социальных выплат</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10</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34 807,0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Физическая культура и спорт</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3 751,2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Физическая культура и спорт</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3 630,2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молодежной политики, физической культуры и спорта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3 630,2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физической культуры и массового спорта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350,0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0315100000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350,0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участия спортивных сборных команд в официальных спортивных мероприятиях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0315100009</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0315100009</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казенных учреждений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0315100009</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Региональные проекты, направленные на реализацию национальных проектов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03W0000000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3"/>
            </w:pPr>
            <w:r w:rsidRPr="001974BB">
              <w:t>3 280,2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Региональный проект «Спорт - норма жизни»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03WP500000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3 280,2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условий для развития физической культуры и массового спорта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03WP540008</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3 116,2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03WP540008</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3 116,2</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казенных учреждений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03WP540008</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3 116,2</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условий для развития физической культуры и массового спорта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03WP5S0008</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164,0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03WP5S0008</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164,0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казенных учреждений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03WP5S0008</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164,0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Спорт высших достижений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121,0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молодежной политики, физической культуры и спорта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121,0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физической культуры и массового спорта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121,0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0315100000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121,0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0315140320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114,9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0315140320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114,9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казенных учреждений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0315140320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114,9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03151S0320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6,1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03151S0320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казенных учреждений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901</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03151S0320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rPr>
                <w:b/>
                <w:bCs/>
              </w:rPr>
            </w:pPr>
            <w:r w:rsidRPr="001974BB">
              <w:rPr>
                <w:b/>
                <w:bCs/>
              </w:rPr>
              <w:t>Дума Молчановского района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rPr>
                <w:b/>
                <w:bCs/>
              </w:rPr>
            </w:pPr>
            <w:r w:rsidRPr="001974BB">
              <w:rPr>
                <w:b/>
                <w:bCs/>
              </w:rPr>
              <w:t>902</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rPr>
                <w:b/>
                <w:bCs/>
              </w:rPr>
            </w:pPr>
            <w:r w:rsidRPr="001974BB">
              <w:rPr>
                <w:b/>
                <w:bCs/>
              </w:rPr>
              <w:t>821,9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Общегосударственные вопросы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902</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821,9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902</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821,9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902</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821,9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902</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821,9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902</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613,9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902</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613,9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902</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208,0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902</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208,0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rPr>
                <w:b/>
                <w:bCs/>
              </w:rPr>
            </w:pPr>
            <w:r w:rsidRPr="001974BB">
              <w:rPr>
                <w:b/>
                <w:bCs/>
              </w:rPr>
              <w:t>Управление финансов Администрации Молчановского района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rPr>
                <w:b/>
                <w:bCs/>
              </w:rPr>
            </w:pPr>
            <w:r w:rsidRPr="001974BB">
              <w:rPr>
                <w:b/>
                <w:bCs/>
              </w:rPr>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rPr>
                <w:b/>
                <w:bCs/>
              </w:rPr>
            </w:pPr>
            <w:r w:rsidRPr="001974BB">
              <w:rPr>
                <w:b/>
                <w:bCs/>
              </w:rPr>
              <w:t>49 402,2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Общегосударственные вопросы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9 877,6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06</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9 105,0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06</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9 105,0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06</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9 105,0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8 820,0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8 820,0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285,0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285,0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Резервные фонды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11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200,0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Резервные фонды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9900200000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бюджетные ассигнования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9900200000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800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Резервные средства</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9900200000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870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Другие общегосударственные вопросы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572,6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«Муниципальное управление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572,6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«Повышение качества и уровня автоматизации бюджетного процесса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572,6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«Приобретение и сопровождение систем управления бюджетным процессом»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0925100000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245,9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бесперебойной работоспособности систем бюджетной отчетности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0925100025</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245,9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0925100025</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245,9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0925100025</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245,9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доступа к информационным ресурсам»</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0925200000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326,7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Круглосуточный доступ к информационным ресурсам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0925200024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326,7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0925200024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326,7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0925200024</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326,7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Национальная оборона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02</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1 314,1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Мобилизационная и вневойсковая подготовка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02</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1 314,1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«Муниципальное управление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1 314,1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«Совершенствование межбюджетных отношений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0930000000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1 314,1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0935100000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1 314,1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Осуществление первичного воинского учета органами местного самоуправления поселений, муниципальных и городских округов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0935151180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1 314,1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0935151180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1 314,1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Субвенции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0935151180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530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1 314,1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Обслуживание государственного (муниципального) долга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13</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292,5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Обслуживание государственного (муниципального) внутреннего долга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13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292,5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«Муниципальное управление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292,5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«Эффективное управление муниципальным долгом муниципального образования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292,5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«Управление муниципальным долгом муниципального образования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0915100000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292,5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Своевременное исполнение обязательств по обслуживанию муниципального долга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0915100022</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292,5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Обслуживание государственного (муниципального) долга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0915100022</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700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292,5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Обслуживание муниципального долга</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0915100022</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730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292,5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Межбюджетные трансферты общего характера бюджетам бюджетной системы Российской Федерации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14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37 918,0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25 611,0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«Муниципальное управление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25 611,0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«Совершенствование межбюджетных отношений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0930000000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25 611,0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0935100000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25 611,0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Выравнивание бюджетной обеспеченности поселений из районного фонда финансовой поддержки поселений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0935100M26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9 202,0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0935100M26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9 202,0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Дотации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0935100M26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9 202,0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0935140М70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16 409,0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0935140М70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16 409,0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Дотации</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0935140М70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16 409,0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Прочие межбюджетные трансферты общего характера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14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12 307,0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«Муниципальное управление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12 307,0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«Совершенствование межбюджетных отношений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0930000000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12 307,0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0935100000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12 307,0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Иной межбюджетный трансферт на поддержание мер по обеспечению сбалансированности бюджетов сельских поселений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0935100М38</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12 307,0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Межбюджетные трансферты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0935100М38</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500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12 307,0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межбюджетные трансферты</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0935100М38</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540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12 307,0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rPr>
                <w:b/>
                <w:bCs/>
              </w:rPr>
            </w:pPr>
            <w:r w:rsidRPr="001974BB">
              <w:rPr>
                <w:b/>
                <w:bCs/>
              </w:rPr>
              <w:t>Муниципальное казенное учреждение «Управление образования Администрации Молчановского района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rPr>
                <w:b/>
                <w:bCs/>
              </w:rPr>
            </w:pPr>
            <w:r w:rsidRPr="001974BB">
              <w:rPr>
                <w:b/>
                <w:bCs/>
              </w:rPr>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rPr>
                <w:b/>
                <w:bCs/>
              </w:rPr>
            </w:pPr>
            <w:r w:rsidRPr="001974BB">
              <w:rPr>
                <w:b/>
                <w:bCs/>
              </w:rPr>
              <w:t>431 518,5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Жилищно-коммунальное хозяйство</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1 160,0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Коммунальное хозяйство</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1 160,0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«Содержание и развитие муниципального хозяйства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1 160,0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систем жизнеобеспечения населения и улучшение комфортности проживания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1 160,0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0725300000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1 160,0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07253S0910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1 160,0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07253S0910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1 160,0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07253S0910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1 160,0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Образование</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429 548,4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Дошкольное образование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63 005,3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образования и воспитания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63 005,3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дошкольного, общего и дополнительного образования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63 005,3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0214100000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29 985,3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Дошкольные организации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0214100A00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29 735,3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0214100A00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29 735,3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0214100A00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29 735,3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0214100А06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250,0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0214100А06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0214100А06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0215100000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33 020,0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0215140370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32 578,3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0215140370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32 578,3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0215140370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32 578,3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0215140380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441,7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0215140380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441,7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0215140380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441,7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Общее образование</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322 157,9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образования и воспитания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321 314,7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дошкольного, общего и дополнительного образования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319 320,9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0214100000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39 803,3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Общеобразовательные организации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0214100Б00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39 803,3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Общеобразовательные организации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0214100Б00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39 553,3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0214100Б00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16 320,8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0214100Б00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16 320,8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0214100Б00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23 232,5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0214100Б00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23 232,5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0214100Б06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0214100Б06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0214100Б06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0215100000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277 389,6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0215100007</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135,0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0215100007</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135,0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0215100007</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135,0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Стимулирующие выплаты в муниципальных организациях дополнительного образования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0215140400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237,7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0215140400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237,7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0215140400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237,7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0215140420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241 392,0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0215140420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241 392,0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0215140420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241 392,0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0215140440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1 512,6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0215140440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1 512,6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0215140440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1 512,6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Ежемесячная стипендия Губернатора Томской области молодым учителям муниципальных образовательных организаций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0215140520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614,1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0215140520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614,1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0215140520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614,1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0215140530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975,9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0215140530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975,9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0215140530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975,9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0215141330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5 760,1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0215141330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5 760,1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0215141330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5 760,1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0215141440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1 738,9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0215141440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868,9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0215141440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868,9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0215141440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870,0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0215141440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870,0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02151L3030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16 997,3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02151L3030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5 600,0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02151L3030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5 600,0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02151L3030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11 397,3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02151L3030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11 397,3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02151L3041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8 026,0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02151L3041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8 026,0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02151L3041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8 026,0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«Улучшение материально-технического обеспечения образовательных организаций общего и дополнительного образования»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0215200000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2 128,0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пожарной безопасности в муниципальных образовательных организациях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0215241390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2 128,0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0215241390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2 128,0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0215241390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2 128,0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Региональные проекты, направленные на реализацию национальных проектов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02W0000000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3"/>
            </w:pPr>
            <w:r w:rsidRPr="001974BB">
              <w:t>1 993,8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Региональный проект «Патриотическое воспитание граждан Российской Федерации»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02WEВ00000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1 993,8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02WEВ51790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1 993,8</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02WEВ51790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1 993,8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02WEВ51790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1 993,8</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«Социальная поддержка населения Молчановского района на 2022-2029 годы»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0500000000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843,2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«Социальная защита населения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843,2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0515300000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843,2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0515340740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843,2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0515340740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843,2</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0515340740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843,2</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Дополнительное образование детей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28 708,5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образования и воспитания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28 708,5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дошкольного, общего и дополнительного образования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28 534,4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0214100000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27 534,4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дополнительного образования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0214100B00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27 534,4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0214100B00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6 932,0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0214100B00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6 932,0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0214100B00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20 602,4</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0214100B00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20 602,4</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0215400000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1 000,0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персонифицированного финансирования дополнительного образования детей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0215400008</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1 000,0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0215400008</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0215400008</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Региональные проекты, направленные на реализацию национальных проектов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02W0000000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3"/>
            </w:pPr>
            <w:r w:rsidRPr="001974BB">
              <w:t>174,1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Региональный проект «Успех каждого ребенка»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021E200000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174,1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021E251710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174,1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021E251710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174,1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021E251710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174,1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Молодежная политика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23,1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молодежной политики, физической культуры и спорта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23,1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эффективной молодежной политики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23,1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«Развитие системы патриотического воспитания, профилактика социально - негативных явлений в молодежной среде»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0325100000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23,1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Подготовка и организация выезда на спартакиаду допризывника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0325100012</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0325100012</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0325100012</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слета детских общественных организаций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0325100013</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18,1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0325100013</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18,1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бюджетным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0325100013</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18,1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Другие вопросы в области образования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15 653,6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образования и воспитания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15 078,6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дошкольного, общего и дополнительного образования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2 090,2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«Повышение качества услуг в сфере отдыха и оздоровления детей «</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0215300000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2 090,2</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организации отдыха детей в каникулярное время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0215340790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1 776,7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0215340790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1 776,7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0215340790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1 776,7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Обеспечение организации отдыха детей в каникулярное время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02153S0790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313,5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02153S0790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313,5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02153S0790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313,5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«Организация и обеспечение эффективного функционирования сети учреждений образования»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0230000000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3"/>
            </w:pPr>
            <w:r w:rsidRPr="001974BB">
              <w:t>1 228,3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Ведомственная целевая программа «Обеспечение деятельности подведомственных муниципальных учреждений МКУ «Управление образования Администрации Молчановского района Томской области»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0234100000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1 228,3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Учебно-методические кабинеты, централизованные бухгалтерии, группы хозяйственного обслуживания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0234100Г00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1 228,3</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0234100Г00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1 228,3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0234100Г00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1 228,3</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Обеспечивающая подпрограмма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0240000000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3"/>
            </w:pPr>
            <w:r w:rsidRPr="001974BB">
              <w:t>11 760,1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Учебно-методические кабинеты, группы хозяйственного обслуживания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0240000Г00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8 590,4</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0240000Г00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6 704,4</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казенных учреждений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0240000Г00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6 704,4</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0240000Г00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1 829,0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0240000Г00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1 829,0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Социальное обеспечение и иные выплаты населению</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0240000Г00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Премии и гранты</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0240000Г00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350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бюджетные ассигнования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0240000Г00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800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Уплата налогов, сборов и иных платежей</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0240000Г00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850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27,0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Руководство и управление в сфере установленных функций органов местного самоуправления</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0240100000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3 169,7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0240100000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3 159,7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3 159,7</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0240100000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«Обеспечение безопасности населения Молчановского района на 2022-2029 годы»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0600000000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475,0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«Профилактика правонарушений и наркомании в Молчановском районе»</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0620000000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400,0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«Профилактика правонарушений и наркомании, обеспечение общественной безопасности»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0625100000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400,0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и защите их прав, на внутришкольном учете, подростков, проживающих в неблагополучных малоимущих семьях</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0625100019</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400,0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0625100019</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0625100019</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400,0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«Повышение безопасности дорожного движения на территории Молчановского района»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0630000000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3"/>
            </w:pPr>
            <w:r w:rsidRPr="001974BB">
              <w:t>75,0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безопасного участия детей в дорожном движении»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0635100000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75,0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0635100024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75,0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0635100024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75,0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0635100024</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75,0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2"/>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Возмещение специалистам-победителям в федеральной программе «Земский учитель» расходов за аренду (наем) жилого помещения на территории муниципального образования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9900600000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9900600000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9900600000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Физическая культура и спорт</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810,0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Массовый спорт</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750,0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молодежной политики, физической культуры и спорта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750,0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Региональные проекты, направленные на реализацию национальных проектов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750,0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Региональный проект «Спорт - норма жизни»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03WP500000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750,0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03WP540006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682,5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03WP540006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682,5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03WP540006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682,5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03WP5S0006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67,5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03WP5S0006</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67,5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02</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03WP5S0006</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67,5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Спорт высших достижений</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«Развитие молодежной политики, физической культуры и спорта в Молчановском районе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«Развитие физической культуры и массового спорта на территории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0315100000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Приобретение спортивного инвентаря и оборудования для спортивных школ</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0315100010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60,0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Предоставление субсидий бюджетным, автономным учреждениям и иным некоммерческим организациям</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0315100010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600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60,0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Субсидии автономным учреждениям</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904</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0315100010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620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60,0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rPr>
                <w:b/>
                <w:bCs/>
              </w:rPr>
            </w:pPr>
            <w:r w:rsidRPr="001974BB">
              <w:rPr>
                <w:b/>
                <w:bCs/>
              </w:rPr>
              <w:t>Контрольно-счетный орган муниципального образования «Молчановский район»</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rPr>
                <w:b/>
                <w:bCs/>
              </w:rPr>
            </w:pPr>
            <w:r w:rsidRPr="001974BB">
              <w:rPr>
                <w:b/>
                <w:bCs/>
              </w:rPr>
              <w:t>913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rPr>
                <w:b/>
                <w:bCs/>
              </w:rPr>
            </w:pPr>
            <w:r w:rsidRPr="001974BB">
              <w:rPr>
                <w:b/>
                <w:bCs/>
              </w:rPr>
              <w:t>1 669,1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Общегосударственные вопросы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913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1 669,1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913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06</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1 669,1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913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06</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1 669,1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913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06</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1 669,1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913</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1 669,1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913</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06</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1 669,1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rPr>
                <w:b/>
                <w:bCs/>
              </w:rPr>
            </w:pPr>
            <w:r w:rsidRPr="001974BB">
              <w:rPr>
                <w:b/>
                <w:bCs/>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rPr>
                <w:b/>
                <w:bCs/>
              </w:rPr>
            </w:pPr>
            <w:r w:rsidRPr="001974BB">
              <w:rPr>
                <w:b/>
                <w:bCs/>
              </w:rPr>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rPr>
                <w:b/>
                <w:bCs/>
              </w:rPr>
            </w:pPr>
            <w:r w:rsidRPr="001974BB">
              <w:rPr>
                <w:b/>
                <w:bCs/>
              </w:rPr>
              <w:t>10 837,6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Общегосударственные вопросы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6 753,7</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4 096,1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Непрограммное направление расходов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9900000000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4 096,1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Руководство и управление в сфере установленных функций органов местного самоуправления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4 096,1</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4 096,1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Расходы на выплаты персоналу государственных (муниципальных) органов</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9900100000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120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4 096,1</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Другие общегосударственные вопросы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2 657,6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«Муниципальное управление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2 657,6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«Эффективное управление муниципальными ресурсами муниципального образования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0950000000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2 657,6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полноты учета, сохранности использования муниципального имущества»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0955100000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2 607,6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содержания муниципального имущества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0955100031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1 057,6</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0955100031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1 057,6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0955100031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1 057,6</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Организация содержания муниципального имущества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0955100032</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1 000,0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0955100032</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0955100032</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1 000,0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муниципального образования «Молчановский район»</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0955100033</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0955100033</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0955100033</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Проведение ремонтных работ на объектах муниципальной собственности муниципального образования «Молчановский район»</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0955100034</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500,0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0955100034</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0955100034</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500,0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«Обеспечение реализации прав граждан и юридических лиц на земельные участки»</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0955200000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4"/>
            </w:pPr>
            <w:r w:rsidRPr="001974BB">
              <w:t>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муниципального образования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0955200035</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50,0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0955200035</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01</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13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0955200035</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50,0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Национальная экономика</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2 125,9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Сельское хозяйство и рыболовство</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1 030,9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«Муниципальное управление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1 030,9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«Эффективное управление муниципальными ресурсами муниципального образования «Молчановский район»</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0950000000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1 030,9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«Создание условий для вовлечения в оборот земель сельскохозяйственного назначения»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0955300000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1 030,9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Подготовка проектов межевания земельных участков и на проведение кадастровых работ</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09553L5990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1 030,9</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09553L5990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1 030,9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09553L5990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1 030,9</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Дорожное хозяйство (дорожные фонды)</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1"/>
            </w:pPr>
            <w:r w:rsidRPr="001974BB">
              <w:t>1 095,0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«Содержание и развитие муниципального хозяйства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0700000000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1 095,0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«Сохранение и развитие автомобильных дорог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0710000000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1 095,0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Комплекс процессных мероприятий «Содержание и ремонт автомобильных дорог общего пользования местного значения Молчановского района»</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0715100000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1 095,0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Осуществление деятельности по содержанию автомобильных дорог общего пользования местного значения</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0715100021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1 095,0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0715100021</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1 095,0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04</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09</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0715100021</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1 095,0</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0"/>
              <w:rPr>
                <w:b/>
                <w:bCs/>
              </w:rPr>
            </w:pPr>
            <w:r w:rsidRPr="001974BB">
              <w:rPr>
                <w:b/>
                <w:bCs/>
              </w:rPr>
              <w:t>Жилищно-коммунальное хозяйство</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00</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0"/>
              <w:rPr>
                <w:b/>
                <w:bCs/>
              </w:rPr>
            </w:pPr>
            <w:r w:rsidRPr="001974BB">
              <w:rPr>
                <w:b/>
                <w:bCs/>
              </w:rPr>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0"/>
              <w:rPr>
                <w:b/>
                <w:bCs/>
              </w:rPr>
            </w:pPr>
            <w:r w:rsidRPr="001974BB">
              <w:rPr>
                <w:b/>
                <w:bCs/>
              </w:rPr>
              <w:t>1 958,0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1"/>
            </w:pPr>
            <w:r w:rsidRPr="001974BB">
              <w:t>Благоустройство</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1"/>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1"/>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1"/>
            </w:pPr>
            <w:r w:rsidRPr="001974BB">
              <w:t>1 958,0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2"/>
            </w:pPr>
            <w:r w:rsidRPr="001974BB">
              <w:t>Муниципальная программа «Охрана окружающей среды на территории Молчановского района на 2022-2029 годы»</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2"/>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0800000000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2"/>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2"/>
            </w:pPr>
            <w:r w:rsidRPr="001974BB">
              <w:t>1 958,0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3"/>
            </w:pPr>
            <w:r w:rsidRPr="001974BB">
              <w:t>Подпрограмма «Организация утилизации и переработки твердых бытовых отходов»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3"/>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0810000000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3"/>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3"/>
            </w:pPr>
            <w:r w:rsidRPr="001974BB">
              <w:t>1 958,0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4"/>
            </w:pPr>
            <w:r w:rsidRPr="001974BB">
              <w:t>Ведомственный проект «Приведение в нормативное состояние муниципальных полигонов твердых коммунальных отходов»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4"/>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0815100000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4"/>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4"/>
            </w:pPr>
            <w:r w:rsidRPr="001974BB">
              <w:t>1 958,0</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Приведение в нормативное состояние муниципальных полигонов твердых коммунальных отходов</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0815141420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5"/>
            </w:pPr>
            <w:r w:rsidRPr="001974BB">
              <w:t>1 746,5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0815141420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1 746,5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0815141420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1 746,5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5"/>
            </w:pPr>
            <w:r w:rsidRPr="001974BB">
              <w:t>Приведение в нормативное состояние муниципальных полигонов твердых коммунальных отходов</w:t>
            </w:r>
          </w:p>
        </w:tc>
        <w:tc>
          <w:tcPr>
            <w:tcW w:w="820"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jc w:val="center"/>
              <w:outlineLvl w:val="5"/>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08151S1420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5"/>
            </w:pPr>
            <w:r w:rsidRPr="001974BB">
              <w:t> </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5"/>
            </w:pPr>
            <w:r w:rsidRPr="001974BB">
              <w:t>211,5</w:t>
            </w:r>
          </w:p>
        </w:tc>
      </w:tr>
      <w:tr w:rsidR="002D74BB" w:rsidRPr="001974BB" w:rsidTr="001974BB">
        <w:trPr>
          <w:cantSplit/>
          <w:jc w:val="center"/>
        </w:trPr>
        <w:tc>
          <w:tcPr>
            <w:tcW w:w="3969" w:type="dxa"/>
            <w:tcBorders>
              <w:top w:val="nil"/>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08151S1420</w:t>
            </w:r>
          </w:p>
        </w:tc>
        <w:tc>
          <w:tcPr>
            <w:tcW w:w="576" w:type="dxa"/>
            <w:tcBorders>
              <w:top w:val="nil"/>
              <w:left w:val="nil"/>
              <w:bottom w:val="single" w:sz="4" w:space="0" w:color="auto"/>
              <w:right w:val="single" w:sz="4" w:space="0" w:color="auto"/>
            </w:tcBorders>
            <w:vAlign w:val="center"/>
          </w:tcPr>
          <w:p w:rsidR="002D74BB" w:rsidRPr="001974BB" w:rsidRDefault="002D74BB" w:rsidP="001974BB">
            <w:pPr>
              <w:jc w:val="center"/>
              <w:outlineLvl w:val="6"/>
            </w:pPr>
            <w:r w:rsidRPr="001974BB">
              <w:t>200</w:t>
            </w:r>
          </w:p>
        </w:tc>
        <w:tc>
          <w:tcPr>
            <w:tcW w:w="1299" w:type="dxa"/>
            <w:tcBorders>
              <w:top w:val="nil"/>
              <w:left w:val="nil"/>
              <w:bottom w:val="single" w:sz="4" w:space="0" w:color="auto"/>
              <w:right w:val="single" w:sz="4" w:space="0" w:color="auto"/>
            </w:tcBorders>
            <w:vAlign w:val="center"/>
          </w:tcPr>
          <w:p w:rsidR="002D74BB" w:rsidRPr="001974BB" w:rsidRDefault="002D74BB" w:rsidP="001974BB">
            <w:pPr>
              <w:jc w:val="right"/>
              <w:outlineLvl w:val="6"/>
            </w:pPr>
            <w:r w:rsidRPr="001974BB">
              <w:t>211,5</w:t>
            </w:r>
          </w:p>
        </w:tc>
      </w:tr>
      <w:tr w:rsidR="002D74BB" w:rsidRPr="001974BB" w:rsidTr="001974BB">
        <w:trPr>
          <w:cantSplit/>
          <w:jc w:val="center"/>
        </w:trPr>
        <w:tc>
          <w:tcPr>
            <w:tcW w:w="3969" w:type="dxa"/>
            <w:tcBorders>
              <w:top w:val="single" w:sz="4" w:space="0" w:color="auto"/>
              <w:left w:val="single" w:sz="4" w:space="0" w:color="auto"/>
              <w:bottom w:val="single" w:sz="4" w:space="0" w:color="auto"/>
              <w:right w:val="single" w:sz="4" w:space="0" w:color="auto"/>
            </w:tcBorders>
            <w:vAlign w:val="center"/>
          </w:tcPr>
          <w:p w:rsidR="002D74BB" w:rsidRPr="001974BB" w:rsidRDefault="002D74BB" w:rsidP="001974BB">
            <w:pPr>
              <w:outlineLvl w:val="6"/>
            </w:pPr>
            <w:r w:rsidRPr="001974BB">
              <w:t>Иные закупки товаров, работ и услуг для обеспечения государственных (муниципальных) нужд</w:t>
            </w:r>
          </w:p>
        </w:tc>
        <w:tc>
          <w:tcPr>
            <w:tcW w:w="82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915</w:t>
            </w:r>
          </w:p>
        </w:tc>
        <w:tc>
          <w:tcPr>
            <w:tcW w:w="49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05</w:t>
            </w:r>
          </w:p>
        </w:tc>
        <w:tc>
          <w:tcPr>
            <w:tcW w:w="86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03</w:t>
            </w:r>
          </w:p>
        </w:tc>
        <w:tc>
          <w:tcPr>
            <w:tcW w:w="1590"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08151S1420</w:t>
            </w:r>
          </w:p>
        </w:tc>
        <w:tc>
          <w:tcPr>
            <w:tcW w:w="576"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center"/>
              <w:outlineLvl w:val="6"/>
            </w:pPr>
            <w:r w:rsidRPr="001974BB">
              <w:t>240</w:t>
            </w:r>
          </w:p>
        </w:tc>
        <w:tc>
          <w:tcPr>
            <w:tcW w:w="1299" w:type="dxa"/>
            <w:tcBorders>
              <w:top w:val="single" w:sz="4" w:space="0" w:color="auto"/>
              <w:left w:val="nil"/>
              <w:bottom w:val="single" w:sz="4" w:space="0" w:color="auto"/>
              <w:right w:val="single" w:sz="4" w:space="0" w:color="auto"/>
            </w:tcBorders>
            <w:vAlign w:val="center"/>
          </w:tcPr>
          <w:p w:rsidR="002D74BB" w:rsidRPr="001974BB" w:rsidRDefault="002D74BB" w:rsidP="001974BB">
            <w:pPr>
              <w:jc w:val="right"/>
              <w:outlineLvl w:val="6"/>
            </w:pPr>
            <w:r w:rsidRPr="001974BB">
              <w:t>211,5</w:t>
            </w:r>
          </w:p>
        </w:tc>
      </w:tr>
    </w:tbl>
    <w:p w:rsidR="002D74BB" w:rsidRPr="002479A8" w:rsidRDefault="002D74BB">
      <w:pPr>
        <w:rPr>
          <w:sz w:val="28"/>
          <w:szCs w:val="28"/>
        </w:rPr>
      </w:pPr>
    </w:p>
    <w:p w:rsidR="002D74BB" w:rsidRPr="002479A8" w:rsidRDefault="002D74BB">
      <w:pPr>
        <w:rPr>
          <w:sz w:val="28"/>
          <w:szCs w:val="28"/>
        </w:rPr>
      </w:pPr>
    </w:p>
    <w:p w:rsidR="002D74BB" w:rsidRPr="003C5BBD" w:rsidRDefault="002D74BB" w:rsidP="00A90895">
      <w:pPr>
        <w:rPr>
          <w:sz w:val="26"/>
          <w:szCs w:val="26"/>
        </w:rPr>
      </w:pPr>
    </w:p>
    <w:p w:rsidR="002D74BB" w:rsidRPr="00A90895" w:rsidRDefault="002D74BB" w:rsidP="00A90895">
      <w:pPr>
        <w:ind w:left="142"/>
        <w:rPr>
          <w:sz w:val="26"/>
          <w:szCs w:val="26"/>
        </w:rPr>
      </w:pPr>
      <w:r w:rsidRPr="00A90895">
        <w:rPr>
          <w:rStyle w:val="fontstyle01"/>
          <w:sz w:val="26"/>
          <w:szCs w:val="26"/>
        </w:rPr>
        <w:t>Председатель Думы Молчановского района</w:t>
      </w:r>
      <w:r>
        <w:rPr>
          <w:rStyle w:val="fontstyle01"/>
          <w:sz w:val="26"/>
          <w:szCs w:val="26"/>
        </w:rPr>
        <w:t xml:space="preserve">                                                       </w:t>
      </w:r>
      <w:r w:rsidRPr="00A90895">
        <w:rPr>
          <w:rStyle w:val="fontstyle01"/>
          <w:sz w:val="26"/>
          <w:szCs w:val="26"/>
        </w:rPr>
        <w:t>С.В. Меньшова</w:t>
      </w:r>
    </w:p>
    <w:p w:rsidR="002D74BB" w:rsidRPr="00193547" w:rsidRDefault="002D74BB" w:rsidP="00A90895">
      <w:pPr>
        <w:rPr>
          <w:sz w:val="28"/>
          <w:szCs w:val="28"/>
        </w:rPr>
      </w:pPr>
    </w:p>
    <w:p w:rsidR="002D74BB" w:rsidRPr="00193547" w:rsidRDefault="002D74BB" w:rsidP="00A90895">
      <w:pPr>
        <w:rPr>
          <w:sz w:val="28"/>
          <w:szCs w:val="28"/>
        </w:rPr>
      </w:pPr>
    </w:p>
    <w:p w:rsidR="002D74BB" w:rsidRPr="00193547" w:rsidRDefault="002D74BB" w:rsidP="00A90895">
      <w:pPr>
        <w:rPr>
          <w:sz w:val="28"/>
          <w:szCs w:val="28"/>
        </w:rPr>
      </w:pPr>
    </w:p>
    <w:p w:rsidR="002D74BB" w:rsidRPr="00A90895" w:rsidRDefault="002D74BB" w:rsidP="00A90895">
      <w:pPr>
        <w:ind w:left="142"/>
        <w:rPr>
          <w:rStyle w:val="fontstyle01"/>
          <w:sz w:val="26"/>
          <w:szCs w:val="26"/>
        </w:rPr>
        <w:sectPr w:rsidR="002D74BB" w:rsidRPr="00A90895" w:rsidSect="00356769">
          <w:pgSz w:w="11906" w:h="16838"/>
          <w:pgMar w:top="567" w:right="566" w:bottom="1134" w:left="993" w:header="709" w:footer="709" w:gutter="0"/>
          <w:pgNumType w:start="100"/>
          <w:cols w:space="708"/>
          <w:docGrid w:linePitch="360"/>
        </w:sectPr>
      </w:pPr>
      <w:r w:rsidRPr="00A90895">
        <w:rPr>
          <w:rStyle w:val="fontstyle01"/>
          <w:sz w:val="26"/>
          <w:szCs w:val="26"/>
        </w:rPr>
        <w:t>Глава Молчановского района</w:t>
      </w:r>
      <w:r>
        <w:rPr>
          <w:rStyle w:val="fontstyle01"/>
          <w:sz w:val="26"/>
          <w:szCs w:val="26"/>
        </w:rPr>
        <w:t xml:space="preserve">                                                                                 </w:t>
      </w:r>
      <w:r w:rsidRPr="00A90895">
        <w:rPr>
          <w:rStyle w:val="fontstyle01"/>
          <w:sz w:val="26"/>
          <w:szCs w:val="26"/>
        </w:rPr>
        <w:t>Ю.Ю. Сальков</w:t>
      </w:r>
    </w:p>
    <w:p w:rsidR="002D74BB" w:rsidRPr="00A90895" w:rsidRDefault="002D74BB" w:rsidP="00A90895">
      <w:pPr>
        <w:pStyle w:val="Heading1"/>
        <w:ind w:firstLine="5103"/>
      </w:pPr>
      <w:bookmarkStart w:id="48" w:name="_Hlk24720307"/>
      <w:r w:rsidRPr="00A90895">
        <w:t xml:space="preserve">Приложение </w:t>
      </w:r>
      <w:r>
        <w:t>9</w:t>
      </w:r>
      <w:r w:rsidRPr="00A90895">
        <w:t>.1</w:t>
      </w:r>
    </w:p>
    <w:p w:rsidR="002D74BB" w:rsidRPr="00A90895" w:rsidRDefault="002D74BB" w:rsidP="00A90895">
      <w:pPr>
        <w:ind w:left="5103"/>
        <w:rPr>
          <w:sz w:val="26"/>
          <w:szCs w:val="26"/>
        </w:rPr>
      </w:pPr>
      <w:r w:rsidRPr="00A90895">
        <w:rPr>
          <w:sz w:val="26"/>
          <w:szCs w:val="26"/>
        </w:rPr>
        <w:t>к решению Думы Молчановского района</w:t>
      </w:r>
    </w:p>
    <w:p w:rsidR="002D74BB" w:rsidRPr="00A90895" w:rsidRDefault="002D74BB" w:rsidP="00A90895">
      <w:pPr>
        <w:ind w:left="5103"/>
        <w:rPr>
          <w:sz w:val="26"/>
          <w:szCs w:val="26"/>
        </w:rPr>
      </w:pPr>
      <w:r w:rsidRPr="00A90895">
        <w:rPr>
          <w:sz w:val="26"/>
          <w:szCs w:val="26"/>
        </w:rPr>
        <w:t>«Об утверждении бюджета муниципального</w:t>
      </w:r>
    </w:p>
    <w:p w:rsidR="002D74BB" w:rsidRPr="00A90895" w:rsidRDefault="002D74BB" w:rsidP="00675A70">
      <w:pPr>
        <w:ind w:left="5103"/>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675A70">
      <w:pPr>
        <w:ind w:left="5103"/>
        <w:rPr>
          <w:sz w:val="26"/>
          <w:szCs w:val="26"/>
        </w:rPr>
      </w:pPr>
      <w:r>
        <w:rPr>
          <w:sz w:val="26"/>
          <w:szCs w:val="26"/>
        </w:rPr>
        <w:t xml:space="preserve">год и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675A70">
      <w:pPr>
        <w:ind w:left="5103"/>
        <w:rPr>
          <w:sz w:val="26"/>
          <w:szCs w:val="26"/>
        </w:rPr>
      </w:pPr>
    </w:p>
    <w:p w:rsidR="002D74BB" w:rsidRPr="00A90895" w:rsidRDefault="002D74BB" w:rsidP="00A90895">
      <w:pPr>
        <w:ind w:firstLine="720"/>
        <w:jc w:val="both"/>
        <w:rPr>
          <w:sz w:val="28"/>
          <w:szCs w:val="28"/>
        </w:rPr>
      </w:pPr>
    </w:p>
    <w:p w:rsidR="002D74BB" w:rsidRPr="00A90895" w:rsidRDefault="002D74BB" w:rsidP="00A90895">
      <w:pPr>
        <w:tabs>
          <w:tab w:val="left" w:pos="9638"/>
        </w:tabs>
        <w:ind w:right="-1"/>
        <w:jc w:val="center"/>
        <w:rPr>
          <w:bCs/>
          <w:sz w:val="26"/>
          <w:szCs w:val="26"/>
        </w:rPr>
      </w:pPr>
      <w:bookmarkStart w:id="49" w:name="_Hlk24897410"/>
      <w:bookmarkEnd w:id="48"/>
      <w:r w:rsidRPr="00A90895">
        <w:rPr>
          <w:bCs/>
          <w:sz w:val="26"/>
          <w:szCs w:val="26"/>
        </w:rPr>
        <w:t xml:space="preserve">Ведомственная структура расходов </w:t>
      </w:r>
    </w:p>
    <w:p w:rsidR="002D74BB" w:rsidRPr="00A90895" w:rsidRDefault="002D74BB" w:rsidP="00A90895">
      <w:pPr>
        <w:tabs>
          <w:tab w:val="left" w:pos="9638"/>
        </w:tabs>
        <w:ind w:right="-1"/>
        <w:jc w:val="center"/>
        <w:rPr>
          <w:sz w:val="26"/>
          <w:szCs w:val="26"/>
        </w:rPr>
      </w:pPr>
      <w:r w:rsidRPr="00A90895">
        <w:rPr>
          <w:bCs/>
          <w:sz w:val="26"/>
          <w:szCs w:val="26"/>
        </w:rPr>
        <w:t xml:space="preserve">бюджета муниципального образования «Молчановский район» </w:t>
      </w:r>
      <w:r w:rsidRPr="00A90895">
        <w:rPr>
          <w:sz w:val="26"/>
          <w:szCs w:val="26"/>
        </w:rPr>
        <w:t>на плановый период</w:t>
      </w:r>
    </w:p>
    <w:p w:rsidR="002D74BB" w:rsidRPr="00A90895" w:rsidRDefault="002D74BB" w:rsidP="00A90895">
      <w:pPr>
        <w:tabs>
          <w:tab w:val="left" w:pos="9638"/>
        </w:tabs>
        <w:ind w:right="-1"/>
        <w:jc w:val="center"/>
        <w:rPr>
          <w:bCs/>
          <w:sz w:val="26"/>
          <w:szCs w:val="26"/>
        </w:rPr>
      </w:pPr>
      <w:r w:rsidRPr="00A90895">
        <w:rPr>
          <w:sz w:val="26"/>
          <w:szCs w:val="26"/>
        </w:rPr>
        <w:t xml:space="preserve"> 202</w:t>
      </w:r>
      <w:r>
        <w:rPr>
          <w:sz w:val="26"/>
          <w:szCs w:val="26"/>
        </w:rPr>
        <w:t>5</w:t>
      </w:r>
      <w:r w:rsidRPr="00A90895">
        <w:rPr>
          <w:sz w:val="26"/>
          <w:szCs w:val="26"/>
        </w:rPr>
        <w:t xml:space="preserve"> и 202</w:t>
      </w:r>
      <w:r>
        <w:rPr>
          <w:sz w:val="26"/>
          <w:szCs w:val="26"/>
        </w:rPr>
        <w:t>6</w:t>
      </w:r>
      <w:r w:rsidRPr="00A90895">
        <w:rPr>
          <w:sz w:val="26"/>
          <w:szCs w:val="26"/>
        </w:rPr>
        <w:t xml:space="preserve"> годов</w:t>
      </w:r>
    </w:p>
    <w:bookmarkEnd w:id="49"/>
    <w:p w:rsidR="002D74BB" w:rsidRPr="00A90895" w:rsidRDefault="002D74BB" w:rsidP="002A00DF">
      <w:pPr>
        <w:ind w:left="8931" w:right="-285"/>
        <w:rPr>
          <w:color w:val="000000"/>
          <w:sz w:val="26"/>
          <w:szCs w:val="26"/>
        </w:rPr>
      </w:pPr>
      <w:r w:rsidRPr="00A90895">
        <w:rPr>
          <w:color w:val="000000"/>
          <w:sz w:val="26"/>
          <w:szCs w:val="26"/>
        </w:rPr>
        <w:t>тыс. рублей</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709"/>
        <w:gridCol w:w="700"/>
        <w:gridCol w:w="648"/>
        <w:gridCol w:w="1559"/>
        <w:gridCol w:w="850"/>
        <w:gridCol w:w="1346"/>
        <w:gridCol w:w="1247"/>
      </w:tblGrid>
      <w:tr w:rsidR="002D74BB" w:rsidRPr="00AA1CDA" w:rsidTr="00356769">
        <w:trPr>
          <w:cantSplit/>
          <w:tblHeader/>
          <w:jc w:val="center"/>
        </w:trPr>
        <w:tc>
          <w:tcPr>
            <w:tcW w:w="3119" w:type="dxa"/>
            <w:vMerge w:val="restart"/>
            <w:vAlign w:val="center"/>
          </w:tcPr>
          <w:p w:rsidR="002D74BB" w:rsidRPr="00AA1CDA" w:rsidRDefault="002D74BB" w:rsidP="00AA1CDA">
            <w:pPr>
              <w:spacing w:after="160" w:line="259" w:lineRule="auto"/>
              <w:jc w:val="center"/>
              <w:rPr>
                <w:b/>
                <w:bCs/>
                <w:lang w:eastAsia="en-US"/>
              </w:rPr>
            </w:pPr>
            <w:r w:rsidRPr="00AA1CDA">
              <w:rPr>
                <w:b/>
                <w:bCs/>
                <w:lang w:eastAsia="en-US"/>
              </w:rPr>
              <w:t>Наименование</w:t>
            </w:r>
          </w:p>
        </w:tc>
        <w:tc>
          <w:tcPr>
            <w:tcW w:w="709" w:type="dxa"/>
            <w:vMerge w:val="restart"/>
            <w:vAlign w:val="center"/>
          </w:tcPr>
          <w:p w:rsidR="002D74BB" w:rsidRPr="00AA1CDA" w:rsidRDefault="002D74BB" w:rsidP="00AA1CDA">
            <w:pPr>
              <w:spacing w:after="160" w:line="259" w:lineRule="auto"/>
              <w:jc w:val="center"/>
              <w:rPr>
                <w:b/>
                <w:bCs/>
                <w:lang w:eastAsia="en-US"/>
              </w:rPr>
            </w:pPr>
            <w:r w:rsidRPr="00AA1CDA">
              <w:rPr>
                <w:b/>
                <w:bCs/>
                <w:lang w:eastAsia="en-US"/>
              </w:rPr>
              <w:t>Вед</w:t>
            </w:r>
          </w:p>
        </w:tc>
        <w:tc>
          <w:tcPr>
            <w:tcW w:w="700" w:type="dxa"/>
            <w:vMerge w:val="restart"/>
            <w:vAlign w:val="center"/>
          </w:tcPr>
          <w:p w:rsidR="002D74BB" w:rsidRPr="00AA1CDA" w:rsidRDefault="002D74BB" w:rsidP="00AA1CDA">
            <w:pPr>
              <w:spacing w:after="160" w:line="259" w:lineRule="auto"/>
              <w:jc w:val="center"/>
              <w:rPr>
                <w:b/>
                <w:bCs/>
                <w:lang w:eastAsia="en-US"/>
              </w:rPr>
            </w:pPr>
            <w:r w:rsidRPr="00AA1CDA">
              <w:rPr>
                <w:b/>
                <w:bCs/>
                <w:lang w:eastAsia="en-US"/>
              </w:rPr>
              <w:t>Рз</w:t>
            </w:r>
          </w:p>
        </w:tc>
        <w:tc>
          <w:tcPr>
            <w:tcW w:w="648" w:type="dxa"/>
            <w:vMerge w:val="restart"/>
            <w:vAlign w:val="center"/>
          </w:tcPr>
          <w:p w:rsidR="002D74BB" w:rsidRPr="00AA1CDA" w:rsidRDefault="002D74BB" w:rsidP="00AA1CDA">
            <w:pPr>
              <w:spacing w:after="160" w:line="259" w:lineRule="auto"/>
              <w:jc w:val="center"/>
              <w:rPr>
                <w:b/>
                <w:bCs/>
                <w:lang w:eastAsia="en-US"/>
              </w:rPr>
            </w:pPr>
            <w:r w:rsidRPr="00AA1CDA">
              <w:rPr>
                <w:b/>
                <w:bCs/>
                <w:lang w:eastAsia="en-US"/>
              </w:rPr>
              <w:t>Пр</w:t>
            </w:r>
          </w:p>
        </w:tc>
        <w:tc>
          <w:tcPr>
            <w:tcW w:w="1559" w:type="dxa"/>
            <w:vMerge w:val="restart"/>
            <w:vAlign w:val="center"/>
          </w:tcPr>
          <w:p w:rsidR="002D74BB" w:rsidRPr="00AA1CDA" w:rsidRDefault="002D74BB" w:rsidP="00AA1CDA">
            <w:pPr>
              <w:spacing w:after="160" w:line="259" w:lineRule="auto"/>
              <w:jc w:val="center"/>
              <w:rPr>
                <w:b/>
                <w:bCs/>
                <w:lang w:eastAsia="en-US"/>
              </w:rPr>
            </w:pPr>
            <w:r w:rsidRPr="00AA1CDA">
              <w:rPr>
                <w:b/>
                <w:bCs/>
                <w:lang w:eastAsia="en-US"/>
              </w:rPr>
              <w:t>КЦСР</w:t>
            </w:r>
          </w:p>
        </w:tc>
        <w:tc>
          <w:tcPr>
            <w:tcW w:w="850" w:type="dxa"/>
            <w:vMerge w:val="restart"/>
            <w:vAlign w:val="center"/>
          </w:tcPr>
          <w:p w:rsidR="002D74BB" w:rsidRPr="00AA1CDA" w:rsidRDefault="002D74BB" w:rsidP="00AA1CDA">
            <w:pPr>
              <w:spacing w:after="160" w:line="259" w:lineRule="auto"/>
              <w:jc w:val="center"/>
              <w:rPr>
                <w:b/>
                <w:bCs/>
                <w:lang w:eastAsia="en-US"/>
              </w:rPr>
            </w:pPr>
            <w:r w:rsidRPr="00AA1CDA">
              <w:rPr>
                <w:b/>
                <w:bCs/>
                <w:lang w:eastAsia="en-US"/>
              </w:rPr>
              <w:t>ВР</w:t>
            </w:r>
          </w:p>
        </w:tc>
        <w:tc>
          <w:tcPr>
            <w:tcW w:w="2593" w:type="dxa"/>
            <w:gridSpan w:val="2"/>
            <w:vAlign w:val="center"/>
          </w:tcPr>
          <w:p w:rsidR="002D74BB" w:rsidRPr="00AA1CDA" w:rsidRDefault="002D74BB" w:rsidP="00AA1CDA">
            <w:pPr>
              <w:spacing w:line="259" w:lineRule="auto"/>
              <w:jc w:val="center"/>
              <w:rPr>
                <w:b/>
                <w:bCs/>
                <w:lang w:eastAsia="en-US"/>
              </w:rPr>
            </w:pPr>
            <w:r w:rsidRPr="00AA1CDA">
              <w:rPr>
                <w:b/>
                <w:bCs/>
                <w:lang w:eastAsia="en-US"/>
              </w:rPr>
              <w:t>Сумма</w:t>
            </w:r>
          </w:p>
        </w:tc>
      </w:tr>
      <w:tr w:rsidR="002D74BB" w:rsidRPr="00AA1CDA" w:rsidTr="00356769">
        <w:trPr>
          <w:cantSplit/>
          <w:tblHeader/>
          <w:jc w:val="center"/>
        </w:trPr>
        <w:tc>
          <w:tcPr>
            <w:tcW w:w="3119" w:type="dxa"/>
            <w:vMerge/>
            <w:vAlign w:val="center"/>
          </w:tcPr>
          <w:p w:rsidR="002D74BB" w:rsidRPr="00AA1CDA" w:rsidRDefault="002D74BB" w:rsidP="00AA1CDA">
            <w:pPr>
              <w:spacing w:line="259" w:lineRule="auto"/>
              <w:jc w:val="center"/>
              <w:rPr>
                <w:b/>
                <w:bCs/>
                <w:lang w:eastAsia="en-US"/>
              </w:rPr>
            </w:pPr>
          </w:p>
        </w:tc>
        <w:tc>
          <w:tcPr>
            <w:tcW w:w="709" w:type="dxa"/>
            <w:vMerge/>
            <w:vAlign w:val="center"/>
          </w:tcPr>
          <w:p w:rsidR="002D74BB" w:rsidRPr="00AA1CDA" w:rsidRDefault="002D74BB" w:rsidP="00AA1CDA">
            <w:pPr>
              <w:spacing w:line="259" w:lineRule="auto"/>
              <w:jc w:val="center"/>
              <w:rPr>
                <w:b/>
                <w:bCs/>
                <w:lang w:eastAsia="en-US"/>
              </w:rPr>
            </w:pPr>
          </w:p>
        </w:tc>
        <w:tc>
          <w:tcPr>
            <w:tcW w:w="700" w:type="dxa"/>
            <w:vMerge/>
            <w:vAlign w:val="center"/>
          </w:tcPr>
          <w:p w:rsidR="002D74BB" w:rsidRPr="00AA1CDA" w:rsidRDefault="002D74BB" w:rsidP="00AA1CDA">
            <w:pPr>
              <w:spacing w:line="259" w:lineRule="auto"/>
              <w:jc w:val="center"/>
              <w:rPr>
                <w:b/>
                <w:bCs/>
                <w:lang w:eastAsia="en-US"/>
              </w:rPr>
            </w:pPr>
          </w:p>
        </w:tc>
        <w:tc>
          <w:tcPr>
            <w:tcW w:w="648" w:type="dxa"/>
            <w:vMerge/>
            <w:vAlign w:val="center"/>
          </w:tcPr>
          <w:p w:rsidR="002D74BB" w:rsidRPr="00AA1CDA" w:rsidRDefault="002D74BB" w:rsidP="00AA1CDA">
            <w:pPr>
              <w:spacing w:line="259" w:lineRule="auto"/>
              <w:jc w:val="center"/>
              <w:rPr>
                <w:b/>
                <w:bCs/>
                <w:lang w:eastAsia="en-US"/>
              </w:rPr>
            </w:pPr>
          </w:p>
        </w:tc>
        <w:tc>
          <w:tcPr>
            <w:tcW w:w="1559" w:type="dxa"/>
            <w:vMerge/>
            <w:vAlign w:val="center"/>
          </w:tcPr>
          <w:p w:rsidR="002D74BB" w:rsidRPr="00AA1CDA" w:rsidRDefault="002D74BB" w:rsidP="00AA1CDA">
            <w:pPr>
              <w:spacing w:line="259" w:lineRule="auto"/>
              <w:jc w:val="center"/>
              <w:rPr>
                <w:b/>
                <w:bCs/>
                <w:lang w:eastAsia="en-US"/>
              </w:rPr>
            </w:pPr>
          </w:p>
        </w:tc>
        <w:tc>
          <w:tcPr>
            <w:tcW w:w="850" w:type="dxa"/>
            <w:vMerge/>
            <w:vAlign w:val="center"/>
          </w:tcPr>
          <w:p w:rsidR="002D74BB" w:rsidRPr="00AA1CDA" w:rsidRDefault="002D74BB" w:rsidP="00AA1CDA">
            <w:pPr>
              <w:spacing w:line="259" w:lineRule="auto"/>
              <w:jc w:val="center"/>
              <w:rPr>
                <w:b/>
                <w:bCs/>
                <w:lang w:eastAsia="en-US"/>
              </w:rPr>
            </w:pPr>
          </w:p>
        </w:tc>
        <w:tc>
          <w:tcPr>
            <w:tcW w:w="1346" w:type="dxa"/>
            <w:vAlign w:val="center"/>
          </w:tcPr>
          <w:p w:rsidR="002D74BB" w:rsidRPr="00AA1CDA" w:rsidRDefault="002D74BB" w:rsidP="00AA1CDA">
            <w:pPr>
              <w:spacing w:line="259" w:lineRule="auto"/>
              <w:jc w:val="center"/>
              <w:rPr>
                <w:b/>
                <w:bCs/>
                <w:lang w:eastAsia="en-US"/>
              </w:rPr>
            </w:pPr>
            <w:r w:rsidRPr="00AA1CDA">
              <w:rPr>
                <w:b/>
                <w:bCs/>
                <w:lang w:eastAsia="en-US"/>
              </w:rPr>
              <w:t>2025 год</w:t>
            </w:r>
          </w:p>
        </w:tc>
        <w:tc>
          <w:tcPr>
            <w:tcW w:w="1247" w:type="dxa"/>
            <w:vAlign w:val="center"/>
          </w:tcPr>
          <w:p w:rsidR="002D74BB" w:rsidRPr="00AA1CDA" w:rsidRDefault="002D74BB" w:rsidP="00AA1CDA">
            <w:pPr>
              <w:spacing w:line="259" w:lineRule="auto"/>
              <w:jc w:val="center"/>
              <w:rPr>
                <w:b/>
                <w:bCs/>
                <w:lang w:eastAsia="en-US"/>
              </w:rPr>
            </w:pPr>
            <w:r w:rsidRPr="00AA1CDA">
              <w:rPr>
                <w:b/>
                <w:bCs/>
                <w:lang w:eastAsia="en-US"/>
              </w:rPr>
              <w:t>2026 год</w:t>
            </w:r>
          </w:p>
        </w:tc>
      </w:tr>
      <w:tr w:rsidR="002D74BB" w:rsidRPr="00AA1CDA" w:rsidTr="00356769">
        <w:trPr>
          <w:cantSplit/>
          <w:jc w:val="center"/>
        </w:trPr>
        <w:tc>
          <w:tcPr>
            <w:tcW w:w="3119" w:type="dxa"/>
            <w:noWrap/>
            <w:vAlign w:val="bottom"/>
          </w:tcPr>
          <w:p w:rsidR="002D74BB" w:rsidRPr="00AA1CDA" w:rsidRDefault="002D74BB" w:rsidP="00AA1CDA">
            <w:pPr>
              <w:spacing w:after="160" w:line="259" w:lineRule="auto"/>
              <w:rPr>
                <w:b/>
                <w:lang w:eastAsia="en-US"/>
              </w:rPr>
            </w:pPr>
            <w:r w:rsidRPr="00AA1CDA">
              <w:rPr>
                <w:b/>
                <w:lang w:eastAsia="en-US"/>
              </w:rPr>
              <w:t>Всего расходов</w:t>
            </w:r>
          </w:p>
        </w:tc>
        <w:tc>
          <w:tcPr>
            <w:tcW w:w="709" w:type="dxa"/>
            <w:noWrap/>
            <w:vAlign w:val="center"/>
          </w:tcPr>
          <w:p w:rsidR="002D74BB" w:rsidRPr="00AA1CDA" w:rsidRDefault="002D74BB" w:rsidP="00AA1CDA">
            <w:pPr>
              <w:spacing w:after="160" w:line="259" w:lineRule="auto"/>
              <w:jc w:val="center"/>
              <w:rPr>
                <w:b/>
                <w:bCs/>
                <w:lang w:eastAsia="en-US"/>
              </w:rPr>
            </w:pPr>
          </w:p>
        </w:tc>
        <w:tc>
          <w:tcPr>
            <w:tcW w:w="700" w:type="dxa"/>
            <w:noWrap/>
            <w:vAlign w:val="center"/>
          </w:tcPr>
          <w:p w:rsidR="002D74BB" w:rsidRPr="00AA1CDA" w:rsidRDefault="002D74BB" w:rsidP="00AA1CDA">
            <w:pPr>
              <w:spacing w:after="160" w:line="259" w:lineRule="auto"/>
              <w:jc w:val="center"/>
              <w:rPr>
                <w:b/>
                <w:bCs/>
                <w:lang w:eastAsia="en-US"/>
              </w:rPr>
            </w:pPr>
          </w:p>
        </w:tc>
        <w:tc>
          <w:tcPr>
            <w:tcW w:w="648" w:type="dxa"/>
            <w:noWrap/>
            <w:vAlign w:val="center"/>
          </w:tcPr>
          <w:p w:rsidR="002D74BB" w:rsidRPr="00AA1CDA" w:rsidRDefault="002D74BB" w:rsidP="00AA1CDA">
            <w:pPr>
              <w:spacing w:after="160" w:line="259" w:lineRule="auto"/>
              <w:jc w:val="center"/>
              <w:rPr>
                <w:b/>
                <w:bCs/>
                <w:lang w:eastAsia="en-US"/>
              </w:rPr>
            </w:pPr>
          </w:p>
        </w:tc>
        <w:tc>
          <w:tcPr>
            <w:tcW w:w="1559" w:type="dxa"/>
            <w:noWrap/>
            <w:vAlign w:val="center"/>
          </w:tcPr>
          <w:p w:rsidR="002D74BB" w:rsidRPr="00AA1CDA" w:rsidRDefault="002D74BB" w:rsidP="00AA1CDA">
            <w:pPr>
              <w:spacing w:after="160" w:line="259" w:lineRule="auto"/>
              <w:jc w:val="center"/>
              <w:rPr>
                <w:b/>
                <w:bCs/>
                <w:lang w:eastAsia="en-US"/>
              </w:rPr>
            </w:pPr>
          </w:p>
        </w:tc>
        <w:tc>
          <w:tcPr>
            <w:tcW w:w="850" w:type="dxa"/>
            <w:noWrap/>
            <w:vAlign w:val="center"/>
          </w:tcPr>
          <w:p w:rsidR="002D74BB" w:rsidRPr="00AA1CDA" w:rsidRDefault="002D74BB" w:rsidP="00AA1CDA">
            <w:pPr>
              <w:spacing w:after="160" w:line="259" w:lineRule="auto"/>
              <w:jc w:val="center"/>
              <w:rPr>
                <w:b/>
                <w:bCs/>
                <w:lang w:eastAsia="en-US"/>
              </w:rPr>
            </w:pPr>
          </w:p>
        </w:tc>
        <w:tc>
          <w:tcPr>
            <w:tcW w:w="1346" w:type="dxa"/>
            <w:noWrap/>
            <w:vAlign w:val="center"/>
          </w:tcPr>
          <w:p w:rsidR="002D74BB" w:rsidRPr="00AA1CDA" w:rsidRDefault="002D74BB" w:rsidP="00AA1CDA">
            <w:pPr>
              <w:jc w:val="right"/>
              <w:rPr>
                <w:b/>
                <w:bCs/>
              </w:rPr>
            </w:pPr>
            <w:r w:rsidRPr="00AA1CDA">
              <w:rPr>
                <w:b/>
                <w:bCs/>
              </w:rPr>
              <w:t>669 283,2</w:t>
            </w:r>
          </w:p>
        </w:tc>
        <w:tc>
          <w:tcPr>
            <w:tcW w:w="1247" w:type="dxa"/>
            <w:noWrap/>
            <w:vAlign w:val="center"/>
          </w:tcPr>
          <w:p w:rsidR="002D74BB" w:rsidRPr="00AA1CDA" w:rsidRDefault="002D74BB" w:rsidP="00AA1CDA">
            <w:pPr>
              <w:jc w:val="right"/>
              <w:rPr>
                <w:b/>
                <w:bCs/>
              </w:rPr>
            </w:pPr>
            <w:r w:rsidRPr="00AA1CDA">
              <w:rPr>
                <w:b/>
                <w:bCs/>
              </w:rPr>
              <w:t>663 114,0</w:t>
            </w:r>
          </w:p>
        </w:tc>
      </w:tr>
      <w:tr w:rsidR="002D74BB" w:rsidRPr="00AA1CDA" w:rsidTr="00356769">
        <w:trPr>
          <w:cantSplit/>
          <w:jc w:val="center"/>
        </w:trPr>
        <w:tc>
          <w:tcPr>
            <w:tcW w:w="3119" w:type="dxa"/>
            <w:vAlign w:val="center"/>
          </w:tcPr>
          <w:p w:rsidR="002D74BB" w:rsidRPr="00AA1CDA" w:rsidRDefault="002D74BB" w:rsidP="00AA1CDA">
            <w:pPr>
              <w:rPr>
                <w:b/>
                <w:bCs/>
              </w:rPr>
            </w:pPr>
            <w:r w:rsidRPr="00AA1CDA">
              <w:rPr>
                <w:b/>
                <w:bCs/>
              </w:rPr>
              <w:t>Администрация Молчановского района</w:t>
            </w:r>
          </w:p>
        </w:tc>
        <w:tc>
          <w:tcPr>
            <w:tcW w:w="709" w:type="dxa"/>
            <w:vAlign w:val="center"/>
          </w:tcPr>
          <w:p w:rsidR="002D74BB" w:rsidRPr="00AA1CDA" w:rsidRDefault="002D74BB" w:rsidP="00AA1CDA">
            <w:pPr>
              <w:jc w:val="center"/>
              <w:rPr>
                <w:b/>
                <w:bCs/>
              </w:rPr>
            </w:pPr>
            <w:r w:rsidRPr="00AA1CDA">
              <w:rPr>
                <w:b/>
                <w:bCs/>
              </w:rPr>
              <w:t>901</w:t>
            </w:r>
          </w:p>
        </w:tc>
        <w:tc>
          <w:tcPr>
            <w:tcW w:w="700" w:type="dxa"/>
            <w:vAlign w:val="center"/>
          </w:tcPr>
          <w:p w:rsidR="002D74BB" w:rsidRPr="00AA1CDA" w:rsidRDefault="002D74BB" w:rsidP="00AA1CDA">
            <w:pPr>
              <w:jc w:val="center"/>
              <w:rPr>
                <w:b/>
                <w:bCs/>
              </w:rPr>
            </w:pPr>
            <w:r w:rsidRPr="00AA1CDA">
              <w:rPr>
                <w:b/>
                <w:bCs/>
              </w:rPr>
              <w:t> </w:t>
            </w:r>
          </w:p>
        </w:tc>
        <w:tc>
          <w:tcPr>
            <w:tcW w:w="648" w:type="dxa"/>
            <w:vAlign w:val="center"/>
          </w:tcPr>
          <w:p w:rsidR="002D74BB" w:rsidRPr="00AA1CDA" w:rsidRDefault="002D74BB" w:rsidP="00AA1CDA">
            <w:pPr>
              <w:jc w:val="center"/>
              <w:rPr>
                <w:b/>
                <w:bCs/>
              </w:rPr>
            </w:pPr>
            <w:r w:rsidRPr="00AA1CDA">
              <w:rPr>
                <w:b/>
                <w:bCs/>
              </w:rPr>
              <w:t> </w:t>
            </w:r>
          </w:p>
        </w:tc>
        <w:tc>
          <w:tcPr>
            <w:tcW w:w="1559" w:type="dxa"/>
            <w:vAlign w:val="center"/>
          </w:tcPr>
          <w:p w:rsidR="002D74BB" w:rsidRPr="00AA1CDA" w:rsidRDefault="002D74BB" w:rsidP="00AA1CDA">
            <w:pPr>
              <w:jc w:val="center"/>
              <w:rPr>
                <w:b/>
                <w:bCs/>
              </w:rPr>
            </w:pPr>
            <w:r w:rsidRPr="00AA1CDA">
              <w:rPr>
                <w:b/>
                <w:bCs/>
              </w:rPr>
              <w:t> </w:t>
            </w:r>
          </w:p>
        </w:tc>
        <w:tc>
          <w:tcPr>
            <w:tcW w:w="850" w:type="dxa"/>
            <w:vAlign w:val="center"/>
          </w:tcPr>
          <w:p w:rsidR="002D74BB" w:rsidRPr="00AA1CDA" w:rsidRDefault="002D74BB" w:rsidP="00AA1CDA">
            <w:pPr>
              <w:jc w:val="center"/>
              <w:rPr>
                <w:b/>
                <w:bCs/>
              </w:rPr>
            </w:pPr>
            <w:r w:rsidRPr="00AA1CDA">
              <w:rPr>
                <w:b/>
                <w:bCs/>
              </w:rPr>
              <w:t> </w:t>
            </w:r>
          </w:p>
        </w:tc>
        <w:tc>
          <w:tcPr>
            <w:tcW w:w="1346" w:type="dxa"/>
            <w:vAlign w:val="center"/>
          </w:tcPr>
          <w:p w:rsidR="002D74BB" w:rsidRPr="00AA1CDA" w:rsidRDefault="002D74BB" w:rsidP="00AA1CDA">
            <w:pPr>
              <w:jc w:val="right"/>
              <w:rPr>
                <w:b/>
                <w:bCs/>
              </w:rPr>
            </w:pPr>
            <w:r w:rsidRPr="00AA1CDA">
              <w:rPr>
                <w:b/>
                <w:bCs/>
              </w:rPr>
              <w:t>242 733,1</w:t>
            </w:r>
          </w:p>
        </w:tc>
        <w:tc>
          <w:tcPr>
            <w:tcW w:w="1247" w:type="dxa"/>
            <w:vAlign w:val="center"/>
          </w:tcPr>
          <w:p w:rsidR="002D74BB" w:rsidRPr="00AA1CDA" w:rsidRDefault="002D74BB" w:rsidP="00AA1CDA">
            <w:pPr>
              <w:jc w:val="right"/>
              <w:rPr>
                <w:b/>
                <w:bCs/>
              </w:rPr>
            </w:pPr>
            <w:r w:rsidRPr="00AA1CDA">
              <w:rPr>
                <w:b/>
                <w:bCs/>
              </w:rPr>
              <w:t>152 499,8</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Общегосударственные вопросы</w:t>
            </w:r>
          </w:p>
        </w:tc>
        <w:tc>
          <w:tcPr>
            <w:tcW w:w="709" w:type="dxa"/>
            <w:vAlign w:val="center"/>
          </w:tcPr>
          <w:p w:rsidR="002D74BB" w:rsidRPr="00AA1CDA" w:rsidRDefault="002D74BB" w:rsidP="00AA1CDA">
            <w:pPr>
              <w:jc w:val="center"/>
              <w:outlineLvl w:val="0"/>
              <w:rPr>
                <w:b/>
                <w:bCs/>
              </w:rPr>
            </w:pPr>
            <w:r w:rsidRPr="00AA1CDA">
              <w:rPr>
                <w:b/>
                <w:bCs/>
              </w:rPr>
              <w:t>901</w:t>
            </w:r>
          </w:p>
        </w:tc>
        <w:tc>
          <w:tcPr>
            <w:tcW w:w="700" w:type="dxa"/>
            <w:vAlign w:val="center"/>
          </w:tcPr>
          <w:p w:rsidR="002D74BB" w:rsidRPr="00AA1CDA" w:rsidRDefault="002D74BB" w:rsidP="00AA1CDA">
            <w:pPr>
              <w:jc w:val="center"/>
              <w:outlineLvl w:val="0"/>
              <w:rPr>
                <w:b/>
                <w:bCs/>
              </w:rPr>
            </w:pPr>
            <w:r w:rsidRPr="00AA1CDA">
              <w:rPr>
                <w:b/>
                <w:bCs/>
              </w:rPr>
              <w:t>01</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30 274,1</w:t>
            </w:r>
          </w:p>
        </w:tc>
        <w:tc>
          <w:tcPr>
            <w:tcW w:w="1247" w:type="dxa"/>
            <w:vAlign w:val="center"/>
          </w:tcPr>
          <w:p w:rsidR="002D74BB" w:rsidRPr="00AA1CDA" w:rsidRDefault="002D74BB" w:rsidP="00AA1CDA">
            <w:pPr>
              <w:jc w:val="right"/>
              <w:outlineLvl w:val="0"/>
              <w:rPr>
                <w:b/>
                <w:bCs/>
              </w:rPr>
            </w:pPr>
            <w:r w:rsidRPr="00AA1CDA">
              <w:rPr>
                <w:b/>
                <w:bCs/>
              </w:rPr>
              <w:t>30 322,1</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Функционирование высшего должностного лица субъекта Российской Федерации и муниципального образования</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02</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1 341,3</w:t>
            </w:r>
          </w:p>
        </w:tc>
        <w:tc>
          <w:tcPr>
            <w:tcW w:w="1247" w:type="dxa"/>
            <w:vAlign w:val="center"/>
          </w:tcPr>
          <w:p w:rsidR="002D74BB" w:rsidRPr="00AA1CDA" w:rsidRDefault="002D74BB" w:rsidP="00AA1CDA">
            <w:pPr>
              <w:jc w:val="right"/>
              <w:outlineLvl w:val="1"/>
            </w:pPr>
            <w:r w:rsidRPr="00AA1CDA">
              <w:t>1 341,3</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02</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1 341,3</w:t>
            </w:r>
          </w:p>
        </w:tc>
        <w:tc>
          <w:tcPr>
            <w:tcW w:w="1247" w:type="dxa"/>
            <w:vAlign w:val="center"/>
          </w:tcPr>
          <w:p w:rsidR="002D74BB" w:rsidRPr="00AA1CDA" w:rsidRDefault="002D74BB" w:rsidP="00AA1CDA">
            <w:pPr>
              <w:jc w:val="right"/>
              <w:outlineLvl w:val="2"/>
            </w:pPr>
            <w:r w:rsidRPr="00AA1CDA">
              <w:t>1 341,3</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9900100000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1 341,3</w:t>
            </w:r>
          </w:p>
        </w:tc>
        <w:tc>
          <w:tcPr>
            <w:tcW w:w="1247" w:type="dxa"/>
            <w:vAlign w:val="center"/>
          </w:tcPr>
          <w:p w:rsidR="002D74BB" w:rsidRPr="00AA1CDA" w:rsidRDefault="002D74BB" w:rsidP="00AA1CDA">
            <w:pPr>
              <w:jc w:val="right"/>
              <w:outlineLvl w:val="3"/>
            </w:pPr>
            <w:r w:rsidRPr="00AA1CDA">
              <w:t>1 341,3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1 341,3</w:t>
            </w:r>
          </w:p>
        </w:tc>
        <w:tc>
          <w:tcPr>
            <w:tcW w:w="1247" w:type="dxa"/>
            <w:vAlign w:val="center"/>
          </w:tcPr>
          <w:p w:rsidR="002D74BB" w:rsidRPr="00AA1CDA" w:rsidRDefault="002D74BB" w:rsidP="00AA1CDA">
            <w:pPr>
              <w:jc w:val="right"/>
              <w:outlineLvl w:val="6"/>
            </w:pPr>
            <w:r w:rsidRPr="00AA1CDA">
              <w:t>1 341,3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1 341,3</w:t>
            </w:r>
          </w:p>
        </w:tc>
        <w:tc>
          <w:tcPr>
            <w:tcW w:w="1247" w:type="dxa"/>
            <w:vAlign w:val="center"/>
          </w:tcPr>
          <w:p w:rsidR="002D74BB" w:rsidRPr="00AA1CDA" w:rsidRDefault="002D74BB" w:rsidP="00AA1CDA">
            <w:pPr>
              <w:jc w:val="right"/>
              <w:outlineLvl w:val="6"/>
            </w:pPr>
            <w:r w:rsidRPr="00AA1CDA">
              <w:t>1 341,3</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04</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26 193,3</w:t>
            </w:r>
          </w:p>
        </w:tc>
        <w:tc>
          <w:tcPr>
            <w:tcW w:w="1247" w:type="dxa"/>
            <w:vAlign w:val="center"/>
          </w:tcPr>
          <w:p w:rsidR="002D74BB" w:rsidRPr="00AA1CDA" w:rsidRDefault="002D74BB" w:rsidP="00AA1CDA">
            <w:pPr>
              <w:jc w:val="right"/>
              <w:outlineLvl w:val="1"/>
            </w:pPr>
            <w:r w:rsidRPr="00AA1CDA">
              <w:t>26 193,3</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«Социальная поддержка населения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04</w:t>
            </w:r>
          </w:p>
        </w:tc>
        <w:tc>
          <w:tcPr>
            <w:tcW w:w="1559" w:type="dxa"/>
            <w:vAlign w:val="center"/>
          </w:tcPr>
          <w:p w:rsidR="002D74BB" w:rsidRPr="00AA1CDA" w:rsidRDefault="002D74BB" w:rsidP="00AA1CDA">
            <w:pPr>
              <w:jc w:val="center"/>
              <w:outlineLvl w:val="2"/>
            </w:pPr>
            <w:r w:rsidRPr="00AA1CDA">
              <w:t>0500000000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17,9</w:t>
            </w:r>
          </w:p>
        </w:tc>
        <w:tc>
          <w:tcPr>
            <w:tcW w:w="1247" w:type="dxa"/>
            <w:vAlign w:val="center"/>
          </w:tcPr>
          <w:p w:rsidR="002D74BB" w:rsidRPr="00AA1CDA" w:rsidRDefault="002D74BB" w:rsidP="00AA1CDA">
            <w:pPr>
              <w:jc w:val="right"/>
              <w:outlineLvl w:val="2"/>
            </w:pPr>
            <w:r w:rsidRPr="00AA1CDA">
              <w:t>17,9</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Обеспечивающая подпрограмма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04</w:t>
            </w:r>
          </w:p>
        </w:tc>
        <w:tc>
          <w:tcPr>
            <w:tcW w:w="1559" w:type="dxa"/>
            <w:vAlign w:val="center"/>
          </w:tcPr>
          <w:p w:rsidR="002D74BB" w:rsidRPr="00AA1CDA" w:rsidRDefault="002D74BB" w:rsidP="00AA1CDA">
            <w:pPr>
              <w:jc w:val="center"/>
              <w:outlineLvl w:val="3"/>
            </w:pPr>
            <w:r w:rsidRPr="00AA1CDA">
              <w:t>0530000000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17,9</w:t>
            </w:r>
          </w:p>
        </w:tc>
        <w:tc>
          <w:tcPr>
            <w:tcW w:w="1247" w:type="dxa"/>
            <w:vAlign w:val="center"/>
          </w:tcPr>
          <w:p w:rsidR="002D74BB" w:rsidRPr="00AA1CDA" w:rsidRDefault="002D74BB" w:rsidP="00AA1CDA">
            <w:pPr>
              <w:jc w:val="right"/>
              <w:outlineLvl w:val="3"/>
            </w:pPr>
            <w:r w:rsidRPr="00AA1CDA">
              <w:t>17,9</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0530100000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17,9</w:t>
            </w:r>
          </w:p>
        </w:tc>
        <w:tc>
          <w:tcPr>
            <w:tcW w:w="1247" w:type="dxa"/>
            <w:vAlign w:val="center"/>
          </w:tcPr>
          <w:p w:rsidR="002D74BB" w:rsidRPr="00AA1CDA" w:rsidRDefault="002D74BB" w:rsidP="00AA1CDA">
            <w:pPr>
              <w:jc w:val="right"/>
              <w:outlineLvl w:val="4"/>
            </w:pPr>
            <w:r w:rsidRPr="00AA1CDA">
              <w:t>17,9</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04</w:t>
            </w:r>
          </w:p>
        </w:tc>
        <w:tc>
          <w:tcPr>
            <w:tcW w:w="1559" w:type="dxa"/>
            <w:vAlign w:val="center"/>
          </w:tcPr>
          <w:p w:rsidR="002D74BB" w:rsidRPr="00AA1CDA" w:rsidRDefault="002D74BB" w:rsidP="00AA1CDA">
            <w:pPr>
              <w:jc w:val="center"/>
              <w:outlineLvl w:val="5"/>
            </w:pPr>
            <w:r w:rsidRPr="00AA1CDA">
              <w:t>0530140820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17,9</w:t>
            </w:r>
          </w:p>
        </w:tc>
        <w:tc>
          <w:tcPr>
            <w:tcW w:w="1247" w:type="dxa"/>
            <w:vAlign w:val="center"/>
          </w:tcPr>
          <w:p w:rsidR="002D74BB" w:rsidRPr="00AA1CDA" w:rsidRDefault="002D74BB" w:rsidP="00AA1CDA">
            <w:pPr>
              <w:jc w:val="right"/>
              <w:outlineLvl w:val="5"/>
            </w:pPr>
            <w:r w:rsidRPr="00AA1CDA">
              <w:t>17,9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0530140820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16,3</w:t>
            </w:r>
          </w:p>
        </w:tc>
        <w:tc>
          <w:tcPr>
            <w:tcW w:w="1247" w:type="dxa"/>
            <w:vAlign w:val="center"/>
          </w:tcPr>
          <w:p w:rsidR="002D74BB" w:rsidRPr="00AA1CDA" w:rsidRDefault="002D74BB" w:rsidP="00AA1CDA">
            <w:pPr>
              <w:jc w:val="right"/>
              <w:outlineLvl w:val="6"/>
            </w:pPr>
            <w:r w:rsidRPr="00AA1CDA">
              <w:t>16,3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0530140820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16,3</w:t>
            </w:r>
          </w:p>
        </w:tc>
        <w:tc>
          <w:tcPr>
            <w:tcW w:w="1247" w:type="dxa"/>
            <w:vAlign w:val="center"/>
          </w:tcPr>
          <w:p w:rsidR="002D74BB" w:rsidRPr="00AA1CDA" w:rsidRDefault="002D74BB" w:rsidP="00AA1CDA">
            <w:pPr>
              <w:jc w:val="right"/>
              <w:outlineLvl w:val="6"/>
            </w:pPr>
            <w:r w:rsidRPr="00AA1CDA">
              <w:t>16,3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0530140820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1,6</w:t>
            </w:r>
          </w:p>
        </w:tc>
        <w:tc>
          <w:tcPr>
            <w:tcW w:w="1247" w:type="dxa"/>
            <w:vAlign w:val="center"/>
          </w:tcPr>
          <w:p w:rsidR="002D74BB" w:rsidRPr="00AA1CDA" w:rsidRDefault="002D74BB" w:rsidP="00AA1CDA">
            <w:pPr>
              <w:jc w:val="right"/>
              <w:outlineLvl w:val="6"/>
            </w:pPr>
            <w:r w:rsidRPr="00AA1CDA">
              <w:t>1,6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0530140820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1,6</w:t>
            </w:r>
          </w:p>
        </w:tc>
        <w:tc>
          <w:tcPr>
            <w:tcW w:w="1247" w:type="dxa"/>
            <w:vAlign w:val="center"/>
          </w:tcPr>
          <w:p w:rsidR="002D74BB" w:rsidRPr="00AA1CDA" w:rsidRDefault="002D74BB" w:rsidP="00AA1CDA">
            <w:pPr>
              <w:jc w:val="right"/>
              <w:outlineLvl w:val="6"/>
            </w:pPr>
            <w:r w:rsidRPr="00AA1CDA">
              <w:t>1,6</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04</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26 175,4</w:t>
            </w:r>
          </w:p>
        </w:tc>
        <w:tc>
          <w:tcPr>
            <w:tcW w:w="1247" w:type="dxa"/>
            <w:vAlign w:val="center"/>
          </w:tcPr>
          <w:p w:rsidR="002D74BB" w:rsidRPr="00AA1CDA" w:rsidRDefault="002D74BB" w:rsidP="00AA1CDA">
            <w:pPr>
              <w:jc w:val="right"/>
              <w:outlineLvl w:val="2"/>
            </w:pPr>
            <w:r w:rsidRPr="00AA1CDA">
              <w:t>26 175,4</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04</w:t>
            </w:r>
          </w:p>
        </w:tc>
        <w:tc>
          <w:tcPr>
            <w:tcW w:w="1559" w:type="dxa"/>
            <w:vAlign w:val="center"/>
          </w:tcPr>
          <w:p w:rsidR="002D74BB" w:rsidRPr="00AA1CDA" w:rsidRDefault="002D74BB" w:rsidP="00AA1CDA">
            <w:pPr>
              <w:jc w:val="center"/>
              <w:outlineLvl w:val="3"/>
            </w:pPr>
            <w:r w:rsidRPr="00AA1CDA">
              <w:t>9900100000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26 175,4</w:t>
            </w:r>
          </w:p>
        </w:tc>
        <w:tc>
          <w:tcPr>
            <w:tcW w:w="1247" w:type="dxa"/>
            <w:vAlign w:val="center"/>
          </w:tcPr>
          <w:p w:rsidR="002D74BB" w:rsidRPr="00AA1CDA" w:rsidRDefault="002D74BB" w:rsidP="00AA1CDA">
            <w:pPr>
              <w:jc w:val="right"/>
              <w:outlineLvl w:val="3"/>
            </w:pPr>
            <w:r w:rsidRPr="00AA1CDA">
              <w:t>26 175,4</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9900100000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17 226,3</w:t>
            </w:r>
          </w:p>
        </w:tc>
        <w:tc>
          <w:tcPr>
            <w:tcW w:w="1247" w:type="dxa"/>
            <w:vAlign w:val="center"/>
          </w:tcPr>
          <w:p w:rsidR="002D74BB" w:rsidRPr="00AA1CDA" w:rsidRDefault="002D74BB" w:rsidP="00AA1CDA">
            <w:pPr>
              <w:jc w:val="right"/>
              <w:outlineLvl w:val="4"/>
            </w:pPr>
            <w:r w:rsidRPr="00AA1CDA">
              <w:t>17 226,3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13 766,3</w:t>
            </w:r>
          </w:p>
        </w:tc>
        <w:tc>
          <w:tcPr>
            <w:tcW w:w="1247" w:type="dxa"/>
            <w:vAlign w:val="center"/>
          </w:tcPr>
          <w:p w:rsidR="002D74BB" w:rsidRPr="00AA1CDA" w:rsidRDefault="002D74BB" w:rsidP="00AA1CDA">
            <w:pPr>
              <w:jc w:val="right"/>
              <w:outlineLvl w:val="6"/>
            </w:pPr>
            <w:r w:rsidRPr="00AA1CDA">
              <w:t>13 766,3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13 766,3</w:t>
            </w:r>
          </w:p>
        </w:tc>
        <w:tc>
          <w:tcPr>
            <w:tcW w:w="1247" w:type="dxa"/>
            <w:vAlign w:val="center"/>
          </w:tcPr>
          <w:p w:rsidR="002D74BB" w:rsidRPr="00AA1CDA" w:rsidRDefault="002D74BB" w:rsidP="00AA1CDA">
            <w:pPr>
              <w:jc w:val="right"/>
              <w:outlineLvl w:val="6"/>
            </w:pPr>
            <w:r w:rsidRPr="00AA1CDA">
              <w:t>13 766,3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3 400,0</w:t>
            </w:r>
          </w:p>
        </w:tc>
        <w:tc>
          <w:tcPr>
            <w:tcW w:w="1247" w:type="dxa"/>
            <w:vAlign w:val="center"/>
          </w:tcPr>
          <w:p w:rsidR="002D74BB" w:rsidRPr="00AA1CDA" w:rsidRDefault="002D74BB" w:rsidP="00AA1CDA">
            <w:pPr>
              <w:jc w:val="right"/>
              <w:outlineLvl w:val="6"/>
            </w:pPr>
            <w:r w:rsidRPr="00AA1CDA">
              <w:t>3 400,0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3 400,0</w:t>
            </w:r>
          </w:p>
        </w:tc>
        <w:tc>
          <w:tcPr>
            <w:tcW w:w="1247" w:type="dxa"/>
            <w:vAlign w:val="center"/>
          </w:tcPr>
          <w:p w:rsidR="002D74BB" w:rsidRPr="00AA1CDA" w:rsidRDefault="002D74BB" w:rsidP="00AA1CDA">
            <w:pPr>
              <w:jc w:val="right"/>
              <w:outlineLvl w:val="6"/>
            </w:pPr>
            <w:r w:rsidRPr="00AA1CDA">
              <w:t>3 400,0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бюджетные ассигнования</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800</w:t>
            </w:r>
          </w:p>
        </w:tc>
        <w:tc>
          <w:tcPr>
            <w:tcW w:w="1346" w:type="dxa"/>
            <w:vAlign w:val="center"/>
          </w:tcPr>
          <w:p w:rsidR="002D74BB" w:rsidRPr="00AA1CDA" w:rsidRDefault="002D74BB" w:rsidP="00AA1CDA">
            <w:pPr>
              <w:jc w:val="right"/>
              <w:outlineLvl w:val="6"/>
            </w:pPr>
            <w:r w:rsidRPr="00AA1CDA">
              <w:t>60,0</w:t>
            </w:r>
          </w:p>
        </w:tc>
        <w:tc>
          <w:tcPr>
            <w:tcW w:w="1247" w:type="dxa"/>
            <w:vAlign w:val="center"/>
          </w:tcPr>
          <w:p w:rsidR="002D74BB" w:rsidRPr="00AA1CDA" w:rsidRDefault="002D74BB" w:rsidP="00AA1CDA">
            <w:pPr>
              <w:jc w:val="right"/>
              <w:outlineLvl w:val="6"/>
            </w:pPr>
            <w:r w:rsidRPr="00AA1CDA">
              <w:t>60,0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Уплата налогов, сборов и иных платежей</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850</w:t>
            </w:r>
          </w:p>
        </w:tc>
        <w:tc>
          <w:tcPr>
            <w:tcW w:w="1346" w:type="dxa"/>
            <w:vAlign w:val="center"/>
          </w:tcPr>
          <w:p w:rsidR="002D74BB" w:rsidRPr="00AA1CDA" w:rsidRDefault="002D74BB" w:rsidP="00AA1CDA">
            <w:pPr>
              <w:jc w:val="right"/>
              <w:outlineLvl w:val="6"/>
            </w:pPr>
            <w:r w:rsidRPr="00AA1CDA">
              <w:t>60,0</w:t>
            </w:r>
          </w:p>
        </w:tc>
        <w:tc>
          <w:tcPr>
            <w:tcW w:w="1247" w:type="dxa"/>
            <w:vAlign w:val="center"/>
          </w:tcPr>
          <w:p w:rsidR="002D74BB" w:rsidRPr="00AA1CDA" w:rsidRDefault="002D74BB" w:rsidP="00AA1CDA">
            <w:pPr>
              <w:jc w:val="right"/>
              <w:outlineLvl w:val="6"/>
            </w:pPr>
            <w:r w:rsidRPr="00AA1CDA">
              <w:t>60,0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9900140450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28,6</w:t>
            </w:r>
          </w:p>
        </w:tc>
        <w:tc>
          <w:tcPr>
            <w:tcW w:w="1247" w:type="dxa"/>
            <w:vAlign w:val="center"/>
          </w:tcPr>
          <w:p w:rsidR="002D74BB" w:rsidRPr="00AA1CDA" w:rsidRDefault="002D74BB" w:rsidP="00AA1CDA">
            <w:pPr>
              <w:jc w:val="right"/>
              <w:outlineLvl w:val="4"/>
            </w:pPr>
            <w:r w:rsidRPr="00AA1CDA">
              <w:t>28,6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9900140450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26,0</w:t>
            </w:r>
          </w:p>
        </w:tc>
        <w:tc>
          <w:tcPr>
            <w:tcW w:w="1247" w:type="dxa"/>
            <w:vAlign w:val="center"/>
          </w:tcPr>
          <w:p w:rsidR="002D74BB" w:rsidRPr="00AA1CDA" w:rsidRDefault="002D74BB" w:rsidP="00AA1CDA">
            <w:pPr>
              <w:jc w:val="right"/>
              <w:outlineLvl w:val="6"/>
            </w:pPr>
            <w:r w:rsidRPr="00AA1CDA">
              <w:t>26,0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9900140450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26,0</w:t>
            </w:r>
          </w:p>
        </w:tc>
        <w:tc>
          <w:tcPr>
            <w:tcW w:w="1247" w:type="dxa"/>
            <w:vAlign w:val="center"/>
          </w:tcPr>
          <w:p w:rsidR="002D74BB" w:rsidRPr="00AA1CDA" w:rsidRDefault="002D74BB" w:rsidP="00AA1CDA">
            <w:pPr>
              <w:jc w:val="right"/>
              <w:outlineLvl w:val="6"/>
            </w:pPr>
            <w:r w:rsidRPr="00AA1CDA">
              <w:t>26,0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9900140450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2,6</w:t>
            </w:r>
          </w:p>
        </w:tc>
        <w:tc>
          <w:tcPr>
            <w:tcW w:w="1247" w:type="dxa"/>
            <w:vAlign w:val="center"/>
          </w:tcPr>
          <w:p w:rsidR="002D74BB" w:rsidRPr="00AA1CDA" w:rsidRDefault="002D74BB" w:rsidP="00AA1CDA">
            <w:pPr>
              <w:jc w:val="right"/>
              <w:outlineLvl w:val="6"/>
            </w:pPr>
            <w:r w:rsidRPr="00AA1CDA">
              <w:t>2,6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9900140450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2,6</w:t>
            </w:r>
          </w:p>
        </w:tc>
        <w:tc>
          <w:tcPr>
            <w:tcW w:w="1247" w:type="dxa"/>
            <w:vAlign w:val="center"/>
          </w:tcPr>
          <w:p w:rsidR="002D74BB" w:rsidRPr="00AA1CDA" w:rsidRDefault="002D74BB" w:rsidP="00AA1CDA">
            <w:pPr>
              <w:jc w:val="right"/>
              <w:outlineLvl w:val="6"/>
            </w:pPr>
            <w:r w:rsidRPr="00AA1CDA">
              <w:t>2,6</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9900140640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212,1</w:t>
            </w:r>
          </w:p>
        </w:tc>
        <w:tc>
          <w:tcPr>
            <w:tcW w:w="1247" w:type="dxa"/>
            <w:vAlign w:val="center"/>
          </w:tcPr>
          <w:p w:rsidR="002D74BB" w:rsidRPr="00AA1CDA" w:rsidRDefault="002D74BB" w:rsidP="00AA1CDA">
            <w:pPr>
              <w:jc w:val="right"/>
              <w:outlineLvl w:val="4"/>
            </w:pPr>
            <w:r w:rsidRPr="00AA1CDA">
              <w:t>212,1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9900140640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192,8</w:t>
            </w:r>
          </w:p>
        </w:tc>
        <w:tc>
          <w:tcPr>
            <w:tcW w:w="1247" w:type="dxa"/>
            <w:vAlign w:val="center"/>
          </w:tcPr>
          <w:p w:rsidR="002D74BB" w:rsidRPr="00AA1CDA" w:rsidRDefault="002D74BB" w:rsidP="00AA1CDA">
            <w:pPr>
              <w:jc w:val="right"/>
              <w:outlineLvl w:val="6"/>
            </w:pPr>
            <w:r w:rsidRPr="00AA1CDA">
              <w:t>192,8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9900140640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192,8</w:t>
            </w:r>
          </w:p>
        </w:tc>
        <w:tc>
          <w:tcPr>
            <w:tcW w:w="1247" w:type="dxa"/>
            <w:vAlign w:val="center"/>
          </w:tcPr>
          <w:p w:rsidR="002D74BB" w:rsidRPr="00AA1CDA" w:rsidRDefault="002D74BB" w:rsidP="00AA1CDA">
            <w:pPr>
              <w:jc w:val="right"/>
              <w:outlineLvl w:val="6"/>
            </w:pPr>
            <w:r w:rsidRPr="00AA1CDA">
              <w:t>192,8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9900140640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19,3</w:t>
            </w:r>
          </w:p>
        </w:tc>
        <w:tc>
          <w:tcPr>
            <w:tcW w:w="1247" w:type="dxa"/>
            <w:vAlign w:val="center"/>
          </w:tcPr>
          <w:p w:rsidR="002D74BB" w:rsidRPr="00AA1CDA" w:rsidRDefault="002D74BB" w:rsidP="00AA1CDA">
            <w:pPr>
              <w:jc w:val="right"/>
              <w:outlineLvl w:val="6"/>
            </w:pPr>
            <w:r w:rsidRPr="00AA1CDA">
              <w:t>19,3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9900140640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19,3</w:t>
            </w:r>
          </w:p>
        </w:tc>
        <w:tc>
          <w:tcPr>
            <w:tcW w:w="1247" w:type="dxa"/>
            <w:vAlign w:val="center"/>
          </w:tcPr>
          <w:p w:rsidR="002D74BB" w:rsidRPr="00AA1CDA" w:rsidRDefault="002D74BB" w:rsidP="00AA1CDA">
            <w:pPr>
              <w:jc w:val="right"/>
              <w:outlineLvl w:val="6"/>
            </w:pPr>
            <w:r w:rsidRPr="00AA1CDA">
              <w:t>19,3</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9900140700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142,8</w:t>
            </w:r>
          </w:p>
        </w:tc>
        <w:tc>
          <w:tcPr>
            <w:tcW w:w="1247" w:type="dxa"/>
            <w:vAlign w:val="center"/>
          </w:tcPr>
          <w:p w:rsidR="002D74BB" w:rsidRPr="00AA1CDA" w:rsidRDefault="002D74BB" w:rsidP="00AA1CDA">
            <w:pPr>
              <w:jc w:val="right"/>
              <w:outlineLvl w:val="4"/>
            </w:pPr>
            <w:r w:rsidRPr="00AA1CDA">
              <w:t>142,8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129,8</w:t>
            </w:r>
          </w:p>
        </w:tc>
        <w:tc>
          <w:tcPr>
            <w:tcW w:w="1247" w:type="dxa"/>
            <w:vAlign w:val="center"/>
          </w:tcPr>
          <w:p w:rsidR="002D74BB" w:rsidRPr="00AA1CDA" w:rsidRDefault="002D74BB" w:rsidP="00AA1CDA">
            <w:pPr>
              <w:jc w:val="right"/>
              <w:outlineLvl w:val="6"/>
            </w:pPr>
            <w:r w:rsidRPr="00AA1CDA">
              <w:t>129,8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9900140700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129,8</w:t>
            </w:r>
          </w:p>
        </w:tc>
        <w:tc>
          <w:tcPr>
            <w:tcW w:w="1247" w:type="dxa"/>
            <w:vAlign w:val="center"/>
          </w:tcPr>
          <w:p w:rsidR="002D74BB" w:rsidRPr="00AA1CDA" w:rsidRDefault="002D74BB" w:rsidP="00AA1CDA">
            <w:pPr>
              <w:jc w:val="right"/>
              <w:outlineLvl w:val="6"/>
            </w:pPr>
            <w:r w:rsidRPr="00AA1CDA">
              <w:t>129,8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13,0</w:t>
            </w:r>
          </w:p>
        </w:tc>
        <w:tc>
          <w:tcPr>
            <w:tcW w:w="1247" w:type="dxa"/>
            <w:vAlign w:val="center"/>
          </w:tcPr>
          <w:p w:rsidR="002D74BB" w:rsidRPr="00AA1CDA" w:rsidRDefault="002D74BB" w:rsidP="00AA1CDA">
            <w:pPr>
              <w:jc w:val="right"/>
              <w:outlineLvl w:val="6"/>
            </w:pPr>
            <w:r w:rsidRPr="00AA1CDA">
              <w:t>13,0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13,0</w:t>
            </w:r>
          </w:p>
        </w:tc>
        <w:tc>
          <w:tcPr>
            <w:tcW w:w="1247" w:type="dxa"/>
            <w:vAlign w:val="center"/>
          </w:tcPr>
          <w:p w:rsidR="002D74BB" w:rsidRPr="00AA1CDA" w:rsidRDefault="002D74BB" w:rsidP="00AA1CDA">
            <w:pPr>
              <w:jc w:val="right"/>
              <w:outlineLvl w:val="6"/>
            </w:pPr>
            <w:r w:rsidRPr="00AA1CDA">
              <w:t>13,0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9900140730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842,3</w:t>
            </w:r>
          </w:p>
        </w:tc>
        <w:tc>
          <w:tcPr>
            <w:tcW w:w="1247" w:type="dxa"/>
            <w:vAlign w:val="center"/>
          </w:tcPr>
          <w:p w:rsidR="002D74BB" w:rsidRPr="00AA1CDA" w:rsidRDefault="002D74BB" w:rsidP="00AA1CDA">
            <w:pPr>
              <w:jc w:val="right"/>
              <w:outlineLvl w:val="4"/>
            </w:pPr>
            <w:r w:rsidRPr="00AA1CDA">
              <w:t>842,3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9900140730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765,7</w:t>
            </w:r>
          </w:p>
        </w:tc>
        <w:tc>
          <w:tcPr>
            <w:tcW w:w="1247" w:type="dxa"/>
            <w:vAlign w:val="center"/>
          </w:tcPr>
          <w:p w:rsidR="002D74BB" w:rsidRPr="00AA1CDA" w:rsidRDefault="002D74BB" w:rsidP="00AA1CDA">
            <w:pPr>
              <w:jc w:val="right"/>
              <w:outlineLvl w:val="6"/>
            </w:pPr>
            <w:r w:rsidRPr="00AA1CDA">
              <w:t>765,7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9900140730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765,7</w:t>
            </w:r>
          </w:p>
        </w:tc>
        <w:tc>
          <w:tcPr>
            <w:tcW w:w="1247" w:type="dxa"/>
            <w:vAlign w:val="center"/>
          </w:tcPr>
          <w:p w:rsidR="002D74BB" w:rsidRPr="00AA1CDA" w:rsidRDefault="002D74BB" w:rsidP="00AA1CDA">
            <w:pPr>
              <w:jc w:val="right"/>
              <w:outlineLvl w:val="6"/>
            </w:pPr>
            <w:r w:rsidRPr="00AA1CDA">
              <w:t>765,7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9900140730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76,6</w:t>
            </w:r>
          </w:p>
        </w:tc>
        <w:tc>
          <w:tcPr>
            <w:tcW w:w="1247" w:type="dxa"/>
            <w:vAlign w:val="center"/>
          </w:tcPr>
          <w:p w:rsidR="002D74BB" w:rsidRPr="00AA1CDA" w:rsidRDefault="002D74BB" w:rsidP="00AA1CDA">
            <w:pPr>
              <w:jc w:val="right"/>
              <w:outlineLvl w:val="6"/>
            </w:pPr>
            <w:r w:rsidRPr="00AA1CDA">
              <w:t>76,6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9900140730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76,6</w:t>
            </w:r>
          </w:p>
        </w:tc>
        <w:tc>
          <w:tcPr>
            <w:tcW w:w="1247" w:type="dxa"/>
            <w:vAlign w:val="center"/>
          </w:tcPr>
          <w:p w:rsidR="002D74BB" w:rsidRPr="00AA1CDA" w:rsidRDefault="002D74BB" w:rsidP="00AA1CDA">
            <w:pPr>
              <w:jc w:val="right"/>
              <w:outlineLvl w:val="6"/>
            </w:pPr>
            <w:r w:rsidRPr="00AA1CDA">
              <w:t>76,6</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9900140780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6 743,5</w:t>
            </w:r>
          </w:p>
        </w:tc>
        <w:tc>
          <w:tcPr>
            <w:tcW w:w="1247" w:type="dxa"/>
            <w:vAlign w:val="center"/>
          </w:tcPr>
          <w:p w:rsidR="002D74BB" w:rsidRPr="00AA1CDA" w:rsidRDefault="002D74BB" w:rsidP="00AA1CDA">
            <w:pPr>
              <w:jc w:val="right"/>
              <w:outlineLvl w:val="4"/>
            </w:pPr>
            <w:r w:rsidRPr="00AA1CDA">
              <w:t>6 743,5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9900140780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6 130,5</w:t>
            </w:r>
          </w:p>
        </w:tc>
        <w:tc>
          <w:tcPr>
            <w:tcW w:w="1247" w:type="dxa"/>
            <w:vAlign w:val="center"/>
          </w:tcPr>
          <w:p w:rsidR="002D74BB" w:rsidRPr="00AA1CDA" w:rsidRDefault="002D74BB" w:rsidP="00AA1CDA">
            <w:pPr>
              <w:jc w:val="right"/>
              <w:outlineLvl w:val="6"/>
            </w:pPr>
            <w:r w:rsidRPr="00AA1CDA">
              <w:t>6 130,5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9900140780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6 130,5</w:t>
            </w:r>
          </w:p>
        </w:tc>
        <w:tc>
          <w:tcPr>
            <w:tcW w:w="1247" w:type="dxa"/>
            <w:vAlign w:val="center"/>
          </w:tcPr>
          <w:p w:rsidR="002D74BB" w:rsidRPr="00AA1CDA" w:rsidRDefault="002D74BB" w:rsidP="00AA1CDA">
            <w:pPr>
              <w:jc w:val="right"/>
              <w:outlineLvl w:val="6"/>
            </w:pPr>
            <w:r w:rsidRPr="00AA1CDA">
              <w:t>6 130,5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9900140780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613,0</w:t>
            </w:r>
          </w:p>
        </w:tc>
        <w:tc>
          <w:tcPr>
            <w:tcW w:w="1247" w:type="dxa"/>
            <w:vAlign w:val="center"/>
          </w:tcPr>
          <w:p w:rsidR="002D74BB" w:rsidRPr="00AA1CDA" w:rsidRDefault="002D74BB" w:rsidP="00AA1CDA">
            <w:pPr>
              <w:jc w:val="right"/>
              <w:outlineLvl w:val="6"/>
            </w:pPr>
            <w:r w:rsidRPr="00AA1CDA">
              <w:t>613,0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9900140780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613,0</w:t>
            </w:r>
          </w:p>
        </w:tc>
        <w:tc>
          <w:tcPr>
            <w:tcW w:w="1247" w:type="dxa"/>
            <w:vAlign w:val="center"/>
          </w:tcPr>
          <w:p w:rsidR="002D74BB" w:rsidRPr="00AA1CDA" w:rsidRDefault="002D74BB" w:rsidP="00AA1CDA">
            <w:pPr>
              <w:jc w:val="right"/>
              <w:outlineLvl w:val="6"/>
            </w:pPr>
            <w:r w:rsidRPr="00AA1CDA">
              <w:t>613,0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9900140800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63,2</w:t>
            </w:r>
          </w:p>
        </w:tc>
        <w:tc>
          <w:tcPr>
            <w:tcW w:w="1247" w:type="dxa"/>
            <w:vAlign w:val="center"/>
          </w:tcPr>
          <w:p w:rsidR="002D74BB" w:rsidRPr="00AA1CDA" w:rsidRDefault="002D74BB" w:rsidP="00AA1CDA">
            <w:pPr>
              <w:jc w:val="right"/>
              <w:outlineLvl w:val="4"/>
            </w:pPr>
            <w:r w:rsidRPr="00AA1CDA">
              <w:t>63,2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9900140800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57,5</w:t>
            </w:r>
          </w:p>
        </w:tc>
        <w:tc>
          <w:tcPr>
            <w:tcW w:w="1247" w:type="dxa"/>
            <w:vAlign w:val="center"/>
          </w:tcPr>
          <w:p w:rsidR="002D74BB" w:rsidRPr="00AA1CDA" w:rsidRDefault="002D74BB" w:rsidP="00AA1CDA">
            <w:pPr>
              <w:jc w:val="right"/>
              <w:outlineLvl w:val="6"/>
            </w:pPr>
            <w:r w:rsidRPr="00AA1CDA">
              <w:t>57,5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9900140800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57,5</w:t>
            </w:r>
          </w:p>
        </w:tc>
        <w:tc>
          <w:tcPr>
            <w:tcW w:w="1247" w:type="dxa"/>
            <w:vAlign w:val="center"/>
          </w:tcPr>
          <w:p w:rsidR="002D74BB" w:rsidRPr="00AA1CDA" w:rsidRDefault="002D74BB" w:rsidP="00AA1CDA">
            <w:pPr>
              <w:jc w:val="right"/>
              <w:outlineLvl w:val="6"/>
            </w:pPr>
            <w:r w:rsidRPr="00AA1CDA">
              <w:t>57,5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9900140800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5,7</w:t>
            </w:r>
          </w:p>
        </w:tc>
        <w:tc>
          <w:tcPr>
            <w:tcW w:w="1247" w:type="dxa"/>
            <w:vAlign w:val="center"/>
          </w:tcPr>
          <w:p w:rsidR="002D74BB" w:rsidRPr="00AA1CDA" w:rsidRDefault="002D74BB" w:rsidP="00AA1CDA">
            <w:pPr>
              <w:jc w:val="right"/>
              <w:outlineLvl w:val="6"/>
            </w:pPr>
            <w:r w:rsidRPr="00AA1CDA">
              <w:t>5,7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9900140800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5,7</w:t>
            </w:r>
          </w:p>
        </w:tc>
        <w:tc>
          <w:tcPr>
            <w:tcW w:w="1247" w:type="dxa"/>
            <w:vAlign w:val="center"/>
          </w:tcPr>
          <w:p w:rsidR="002D74BB" w:rsidRPr="00AA1CDA" w:rsidRDefault="002D74BB" w:rsidP="00AA1CDA">
            <w:pPr>
              <w:jc w:val="right"/>
              <w:outlineLvl w:val="6"/>
            </w:pPr>
            <w:r w:rsidRPr="00AA1CDA">
              <w:t>5,7</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9900140940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916,6</w:t>
            </w:r>
          </w:p>
        </w:tc>
        <w:tc>
          <w:tcPr>
            <w:tcW w:w="1247" w:type="dxa"/>
            <w:vAlign w:val="center"/>
          </w:tcPr>
          <w:p w:rsidR="002D74BB" w:rsidRPr="00AA1CDA" w:rsidRDefault="002D74BB" w:rsidP="00AA1CDA">
            <w:pPr>
              <w:jc w:val="right"/>
              <w:outlineLvl w:val="4"/>
            </w:pPr>
            <w:r w:rsidRPr="00AA1CDA">
              <w:t>916,6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9900140940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833,3</w:t>
            </w:r>
          </w:p>
        </w:tc>
        <w:tc>
          <w:tcPr>
            <w:tcW w:w="1247" w:type="dxa"/>
            <w:vAlign w:val="center"/>
          </w:tcPr>
          <w:p w:rsidR="002D74BB" w:rsidRPr="00AA1CDA" w:rsidRDefault="002D74BB" w:rsidP="00AA1CDA">
            <w:pPr>
              <w:jc w:val="right"/>
              <w:outlineLvl w:val="6"/>
            </w:pPr>
            <w:r w:rsidRPr="00AA1CDA">
              <w:t>833,3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9900140940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833,3</w:t>
            </w:r>
          </w:p>
        </w:tc>
        <w:tc>
          <w:tcPr>
            <w:tcW w:w="1247" w:type="dxa"/>
            <w:vAlign w:val="center"/>
          </w:tcPr>
          <w:p w:rsidR="002D74BB" w:rsidRPr="00AA1CDA" w:rsidRDefault="002D74BB" w:rsidP="00AA1CDA">
            <w:pPr>
              <w:jc w:val="right"/>
              <w:outlineLvl w:val="6"/>
            </w:pPr>
            <w:r w:rsidRPr="00AA1CDA">
              <w:t>833,3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9900140940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83,3</w:t>
            </w:r>
          </w:p>
        </w:tc>
        <w:tc>
          <w:tcPr>
            <w:tcW w:w="1247" w:type="dxa"/>
            <w:vAlign w:val="center"/>
          </w:tcPr>
          <w:p w:rsidR="002D74BB" w:rsidRPr="00AA1CDA" w:rsidRDefault="002D74BB" w:rsidP="00AA1CDA">
            <w:pPr>
              <w:jc w:val="right"/>
              <w:outlineLvl w:val="6"/>
            </w:pPr>
            <w:r w:rsidRPr="00AA1CDA">
              <w:t>83,3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9900140940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83,3</w:t>
            </w:r>
          </w:p>
        </w:tc>
        <w:tc>
          <w:tcPr>
            <w:tcW w:w="1247" w:type="dxa"/>
            <w:vAlign w:val="center"/>
          </w:tcPr>
          <w:p w:rsidR="002D74BB" w:rsidRPr="00AA1CDA" w:rsidRDefault="002D74BB" w:rsidP="00AA1CDA">
            <w:pPr>
              <w:jc w:val="right"/>
              <w:outlineLvl w:val="6"/>
            </w:pPr>
            <w:r w:rsidRPr="00AA1CDA">
              <w:t>83,3</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Судебная система</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05</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8,0</w:t>
            </w:r>
          </w:p>
        </w:tc>
        <w:tc>
          <w:tcPr>
            <w:tcW w:w="1247" w:type="dxa"/>
            <w:vAlign w:val="center"/>
          </w:tcPr>
          <w:p w:rsidR="002D74BB" w:rsidRPr="00AA1CDA" w:rsidRDefault="002D74BB" w:rsidP="00AA1CDA">
            <w:pPr>
              <w:jc w:val="right"/>
              <w:outlineLvl w:val="1"/>
            </w:pPr>
            <w:r w:rsidRPr="00AA1CDA">
              <w:t>68,0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05</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8,0</w:t>
            </w:r>
          </w:p>
        </w:tc>
        <w:tc>
          <w:tcPr>
            <w:tcW w:w="1247" w:type="dxa"/>
            <w:vAlign w:val="center"/>
          </w:tcPr>
          <w:p w:rsidR="002D74BB" w:rsidRPr="00AA1CDA" w:rsidRDefault="002D74BB" w:rsidP="00AA1CDA">
            <w:pPr>
              <w:jc w:val="right"/>
              <w:outlineLvl w:val="2"/>
            </w:pPr>
            <w:r w:rsidRPr="00AA1CDA">
              <w:t>68,0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05</w:t>
            </w:r>
          </w:p>
        </w:tc>
        <w:tc>
          <w:tcPr>
            <w:tcW w:w="1559" w:type="dxa"/>
            <w:vAlign w:val="center"/>
          </w:tcPr>
          <w:p w:rsidR="002D74BB" w:rsidRPr="00AA1CDA" w:rsidRDefault="002D74BB" w:rsidP="00AA1CDA">
            <w:pPr>
              <w:jc w:val="center"/>
              <w:outlineLvl w:val="3"/>
            </w:pPr>
            <w:r w:rsidRPr="00AA1CDA">
              <w:t>9900451200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8,0</w:t>
            </w:r>
          </w:p>
        </w:tc>
        <w:tc>
          <w:tcPr>
            <w:tcW w:w="1247" w:type="dxa"/>
            <w:vAlign w:val="center"/>
          </w:tcPr>
          <w:p w:rsidR="002D74BB" w:rsidRPr="00AA1CDA" w:rsidRDefault="002D74BB" w:rsidP="00AA1CDA">
            <w:pPr>
              <w:jc w:val="right"/>
              <w:outlineLvl w:val="3"/>
            </w:pPr>
            <w:r w:rsidRPr="00AA1CDA">
              <w:t>68,0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9900451200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8,0</w:t>
            </w:r>
          </w:p>
        </w:tc>
        <w:tc>
          <w:tcPr>
            <w:tcW w:w="1247" w:type="dxa"/>
            <w:vAlign w:val="center"/>
          </w:tcPr>
          <w:p w:rsidR="002D74BB" w:rsidRPr="00AA1CDA" w:rsidRDefault="002D74BB" w:rsidP="00AA1CDA">
            <w:pPr>
              <w:jc w:val="right"/>
              <w:outlineLvl w:val="6"/>
            </w:pPr>
            <w:r w:rsidRPr="00AA1CDA">
              <w:t>68,0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9900451200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8,0</w:t>
            </w:r>
          </w:p>
        </w:tc>
        <w:tc>
          <w:tcPr>
            <w:tcW w:w="1247" w:type="dxa"/>
            <w:vAlign w:val="center"/>
          </w:tcPr>
          <w:p w:rsidR="002D74BB" w:rsidRPr="00AA1CDA" w:rsidRDefault="002D74BB" w:rsidP="00AA1CDA">
            <w:pPr>
              <w:jc w:val="right"/>
              <w:outlineLvl w:val="6"/>
            </w:pPr>
            <w:r w:rsidRPr="00AA1CDA">
              <w:t>68,0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Другие общегосударственные вопросы</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13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2 731,6</w:t>
            </w:r>
          </w:p>
        </w:tc>
        <w:tc>
          <w:tcPr>
            <w:tcW w:w="1247" w:type="dxa"/>
            <w:vAlign w:val="center"/>
          </w:tcPr>
          <w:p w:rsidR="002D74BB" w:rsidRPr="00AA1CDA" w:rsidRDefault="002D74BB" w:rsidP="00AA1CDA">
            <w:pPr>
              <w:jc w:val="right"/>
              <w:outlineLvl w:val="1"/>
            </w:pPr>
            <w:r w:rsidRPr="00AA1CDA">
              <w:t>2 719,6</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«Создание условий для устойчивого экономического развития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13</w:t>
            </w:r>
          </w:p>
        </w:tc>
        <w:tc>
          <w:tcPr>
            <w:tcW w:w="1559" w:type="dxa"/>
            <w:vAlign w:val="center"/>
          </w:tcPr>
          <w:p w:rsidR="002D74BB" w:rsidRPr="00AA1CDA" w:rsidRDefault="002D74BB" w:rsidP="00AA1CDA">
            <w:pPr>
              <w:jc w:val="center"/>
              <w:outlineLvl w:val="2"/>
            </w:pPr>
            <w:r w:rsidRPr="00AA1CDA">
              <w:t>0100000000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485,0</w:t>
            </w:r>
          </w:p>
        </w:tc>
        <w:tc>
          <w:tcPr>
            <w:tcW w:w="1247" w:type="dxa"/>
            <w:vAlign w:val="center"/>
          </w:tcPr>
          <w:p w:rsidR="002D74BB" w:rsidRPr="00AA1CDA" w:rsidRDefault="002D74BB" w:rsidP="00AA1CDA">
            <w:pPr>
              <w:jc w:val="right"/>
              <w:outlineLvl w:val="2"/>
            </w:pPr>
            <w:r w:rsidRPr="00AA1CDA">
              <w:t>485,0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информационного общества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13</w:t>
            </w:r>
          </w:p>
        </w:tc>
        <w:tc>
          <w:tcPr>
            <w:tcW w:w="1559" w:type="dxa"/>
            <w:vAlign w:val="center"/>
          </w:tcPr>
          <w:p w:rsidR="002D74BB" w:rsidRPr="00AA1CDA" w:rsidRDefault="002D74BB" w:rsidP="00AA1CDA">
            <w:pPr>
              <w:jc w:val="center"/>
              <w:outlineLvl w:val="3"/>
            </w:pPr>
            <w:r w:rsidRPr="00AA1CDA">
              <w:t>0150000000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485,0</w:t>
            </w:r>
          </w:p>
        </w:tc>
        <w:tc>
          <w:tcPr>
            <w:tcW w:w="1247" w:type="dxa"/>
            <w:vAlign w:val="center"/>
          </w:tcPr>
          <w:p w:rsidR="002D74BB" w:rsidRPr="00AA1CDA" w:rsidRDefault="002D74BB" w:rsidP="00AA1CDA">
            <w:pPr>
              <w:jc w:val="right"/>
              <w:outlineLvl w:val="3"/>
            </w:pPr>
            <w:r w:rsidRPr="00AA1CDA">
              <w:t>485,0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0155100000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485,0</w:t>
            </w:r>
          </w:p>
        </w:tc>
        <w:tc>
          <w:tcPr>
            <w:tcW w:w="1247" w:type="dxa"/>
            <w:vAlign w:val="center"/>
          </w:tcPr>
          <w:p w:rsidR="002D74BB" w:rsidRPr="00AA1CDA" w:rsidRDefault="002D74BB" w:rsidP="00AA1CDA">
            <w:pPr>
              <w:jc w:val="right"/>
              <w:outlineLvl w:val="4"/>
            </w:pPr>
            <w:r w:rsidRPr="00AA1CDA">
              <w:t>485,0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0155100004</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35,0</w:t>
            </w:r>
          </w:p>
        </w:tc>
        <w:tc>
          <w:tcPr>
            <w:tcW w:w="1247" w:type="dxa"/>
            <w:vAlign w:val="center"/>
          </w:tcPr>
          <w:p w:rsidR="002D74BB" w:rsidRPr="00AA1CDA" w:rsidRDefault="002D74BB" w:rsidP="00AA1CDA">
            <w:pPr>
              <w:jc w:val="right"/>
              <w:outlineLvl w:val="5"/>
            </w:pPr>
            <w:r w:rsidRPr="00AA1CDA">
              <w:t>35,0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0155100004</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35,0</w:t>
            </w:r>
          </w:p>
        </w:tc>
        <w:tc>
          <w:tcPr>
            <w:tcW w:w="1247" w:type="dxa"/>
            <w:vAlign w:val="center"/>
          </w:tcPr>
          <w:p w:rsidR="002D74BB" w:rsidRPr="00AA1CDA" w:rsidRDefault="002D74BB" w:rsidP="00AA1CDA">
            <w:pPr>
              <w:jc w:val="right"/>
              <w:outlineLvl w:val="6"/>
            </w:pPr>
            <w:r w:rsidRPr="00AA1CDA">
              <w:t>35,0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0155100004</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35,0</w:t>
            </w:r>
          </w:p>
        </w:tc>
        <w:tc>
          <w:tcPr>
            <w:tcW w:w="1247" w:type="dxa"/>
            <w:vAlign w:val="center"/>
          </w:tcPr>
          <w:p w:rsidR="002D74BB" w:rsidRPr="00AA1CDA" w:rsidRDefault="002D74BB" w:rsidP="00AA1CDA">
            <w:pPr>
              <w:jc w:val="right"/>
              <w:outlineLvl w:val="6"/>
            </w:pPr>
            <w:r w:rsidRPr="00AA1CDA">
              <w:t>35,0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0155100005</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450,0</w:t>
            </w:r>
          </w:p>
        </w:tc>
        <w:tc>
          <w:tcPr>
            <w:tcW w:w="1247" w:type="dxa"/>
            <w:vAlign w:val="center"/>
          </w:tcPr>
          <w:p w:rsidR="002D74BB" w:rsidRPr="00AA1CDA" w:rsidRDefault="002D74BB" w:rsidP="00AA1CDA">
            <w:pPr>
              <w:jc w:val="right"/>
              <w:outlineLvl w:val="5"/>
            </w:pPr>
            <w:r w:rsidRPr="00AA1CDA">
              <w:t>450,0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0155100005</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450,0</w:t>
            </w:r>
          </w:p>
        </w:tc>
        <w:tc>
          <w:tcPr>
            <w:tcW w:w="1247" w:type="dxa"/>
            <w:vAlign w:val="center"/>
          </w:tcPr>
          <w:p w:rsidR="002D74BB" w:rsidRPr="00AA1CDA" w:rsidRDefault="002D74BB" w:rsidP="00AA1CDA">
            <w:pPr>
              <w:jc w:val="right"/>
              <w:outlineLvl w:val="6"/>
            </w:pPr>
            <w:r w:rsidRPr="00AA1CDA">
              <w:t>450,0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0155100005</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450,0</w:t>
            </w:r>
          </w:p>
        </w:tc>
        <w:tc>
          <w:tcPr>
            <w:tcW w:w="1247" w:type="dxa"/>
            <w:vAlign w:val="center"/>
          </w:tcPr>
          <w:p w:rsidR="002D74BB" w:rsidRPr="00AA1CDA" w:rsidRDefault="002D74BB" w:rsidP="00AA1CDA">
            <w:pPr>
              <w:jc w:val="right"/>
              <w:outlineLvl w:val="6"/>
            </w:pPr>
            <w:r w:rsidRPr="00AA1CDA">
              <w:t>450,0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«Обеспечение безопасности населения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13</w:t>
            </w:r>
          </w:p>
        </w:tc>
        <w:tc>
          <w:tcPr>
            <w:tcW w:w="1559" w:type="dxa"/>
            <w:vAlign w:val="center"/>
          </w:tcPr>
          <w:p w:rsidR="002D74BB" w:rsidRPr="00AA1CDA" w:rsidRDefault="002D74BB" w:rsidP="00AA1CDA">
            <w:pPr>
              <w:jc w:val="center"/>
              <w:outlineLvl w:val="2"/>
            </w:pPr>
            <w:r w:rsidRPr="00AA1CDA">
              <w:t>0600000000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1 819,9</w:t>
            </w:r>
          </w:p>
        </w:tc>
        <w:tc>
          <w:tcPr>
            <w:tcW w:w="1247" w:type="dxa"/>
            <w:vAlign w:val="center"/>
          </w:tcPr>
          <w:p w:rsidR="002D74BB" w:rsidRPr="00AA1CDA" w:rsidRDefault="002D74BB" w:rsidP="00AA1CDA">
            <w:pPr>
              <w:jc w:val="right"/>
              <w:outlineLvl w:val="2"/>
            </w:pPr>
            <w:r w:rsidRPr="00AA1CDA">
              <w:t>1 807,9</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«Обеспечение безопасности жизнедеятельности населения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13</w:t>
            </w:r>
          </w:p>
        </w:tc>
        <w:tc>
          <w:tcPr>
            <w:tcW w:w="1559" w:type="dxa"/>
            <w:vAlign w:val="center"/>
          </w:tcPr>
          <w:p w:rsidR="002D74BB" w:rsidRPr="00AA1CDA" w:rsidRDefault="002D74BB" w:rsidP="00AA1CDA">
            <w:pPr>
              <w:jc w:val="center"/>
              <w:outlineLvl w:val="3"/>
            </w:pPr>
            <w:r w:rsidRPr="00AA1CDA">
              <w:t>0610000000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1 819,9</w:t>
            </w:r>
          </w:p>
        </w:tc>
        <w:tc>
          <w:tcPr>
            <w:tcW w:w="1247" w:type="dxa"/>
            <w:vAlign w:val="center"/>
          </w:tcPr>
          <w:p w:rsidR="002D74BB" w:rsidRPr="00AA1CDA" w:rsidRDefault="002D74BB" w:rsidP="00AA1CDA">
            <w:pPr>
              <w:jc w:val="right"/>
              <w:outlineLvl w:val="3"/>
            </w:pPr>
            <w:r w:rsidRPr="00AA1CDA">
              <w:t>1 807,9</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безопасности граждан»</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0615100000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1 556,9</w:t>
            </w:r>
          </w:p>
        </w:tc>
        <w:tc>
          <w:tcPr>
            <w:tcW w:w="1247" w:type="dxa"/>
            <w:vAlign w:val="center"/>
          </w:tcPr>
          <w:p w:rsidR="002D74BB" w:rsidRPr="00AA1CDA" w:rsidRDefault="002D74BB" w:rsidP="00AA1CDA">
            <w:pPr>
              <w:jc w:val="right"/>
              <w:outlineLvl w:val="4"/>
            </w:pPr>
            <w:r w:rsidRPr="00AA1CDA">
              <w:t>1 556,9</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работы Единой дежурно-диспетчерской службы</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0615100016</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1 556,9</w:t>
            </w:r>
          </w:p>
        </w:tc>
        <w:tc>
          <w:tcPr>
            <w:tcW w:w="1247" w:type="dxa"/>
            <w:vAlign w:val="center"/>
          </w:tcPr>
          <w:p w:rsidR="002D74BB" w:rsidRPr="00AA1CDA" w:rsidRDefault="002D74BB" w:rsidP="00AA1CDA">
            <w:pPr>
              <w:jc w:val="right"/>
              <w:outlineLvl w:val="5"/>
            </w:pPr>
            <w:r w:rsidRPr="00AA1CDA">
              <w:t>1 556,9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0615100016</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1 526,9</w:t>
            </w:r>
          </w:p>
        </w:tc>
        <w:tc>
          <w:tcPr>
            <w:tcW w:w="1247" w:type="dxa"/>
            <w:vAlign w:val="center"/>
          </w:tcPr>
          <w:p w:rsidR="002D74BB" w:rsidRPr="00AA1CDA" w:rsidRDefault="002D74BB" w:rsidP="00AA1CDA">
            <w:pPr>
              <w:jc w:val="right"/>
              <w:outlineLvl w:val="6"/>
            </w:pPr>
            <w:r w:rsidRPr="00AA1CDA">
              <w:t>1 526,9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казенных учреждений</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0615100016</w:t>
            </w:r>
          </w:p>
        </w:tc>
        <w:tc>
          <w:tcPr>
            <w:tcW w:w="850" w:type="dxa"/>
            <w:vAlign w:val="center"/>
          </w:tcPr>
          <w:p w:rsidR="002D74BB" w:rsidRPr="00AA1CDA" w:rsidRDefault="002D74BB" w:rsidP="00AA1CDA">
            <w:pPr>
              <w:jc w:val="center"/>
              <w:outlineLvl w:val="6"/>
            </w:pPr>
            <w:r w:rsidRPr="00AA1CDA">
              <w:t>110</w:t>
            </w:r>
          </w:p>
        </w:tc>
        <w:tc>
          <w:tcPr>
            <w:tcW w:w="1346" w:type="dxa"/>
            <w:vAlign w:val="center"/>
          </w:tcPr>
          <w:p w:rsidR="002D74BB" w:rsidRPr="00AA1CDA" w:rsidRDefault="002D74BB" w:rsidP="00AA1CDA">
            <w:pPr>
              <w:jc w:val="right"/>
              <w:outlineLvl w:val="6"/>
            </w:pPr>
            <w:r w:rsidRPr="00AA1CDA">
              <w:t>1 526,9</w:t>
            </w:r>
          </w:p>
        </w:tc>
        <w:tc>
          <w:tcPr>
            <w:tcW w:w="1247" w:type="dxa"/>
            <w:vAlign w:val="center"/>
          </w:tcPr>
          <w:p w:rsidR="002D74BB" w:rsidRPr="00AA1CDA" w:rsidRDefault="002D74BB" w:rsidP="00AA1CDA">
            <w:pPr>
              <w:jc w:val="right"/>
              <w:outlineLvl w:val="6"/>
            </w:pPr>
            <w:r w:rsidRPr="00AA1CDA">
              <w:t>1 526,9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0615100016</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30,0</w:t>
            </w:r>
          </w:p>
        </w:tc>
        <w:tc>
          <w:tcPr>
            <w:tcW w:w="1247" w:type="dxa"/>
            <w:vAlign w:val="center"/>
          </w:tcPr>
          <w:p w:rsidR="002D74BB" w:rsidRPr="00AA1CDA" w:rsidRDefault="002D74BB" w:rsidP="00AA1CDA">
            <w:pPr>
              <w:jc w:val="right"/>
              <w:outlineLvl w:val="6"/>
            </w:pPr>
            <w:r w:rsidRPr="00AA1CDA">
              <w:t>30,0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0615100016</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30,0</w:t>
            </w:r>
          </w:p>
        </w:tc>
        <w:tc>
          <w:tcPr>
            <w:tcW w:w="1247" w:type="dxa"/>
            <w:vAlign w:val="center"/>
          </w:tcPr>
          <w:p w:rsidR="002D74BB" w:rsidRPr="00AA1CDA" w:rsidRDefault="002D74BB" w:rsidP="00AA1CDA">
            <w:pPr>
              <w:jc w:val="right"/>
              <w:outlineLvl w:val="6"/>
            </w:pPr>
            <w:r w:rsidRPr="00AA1CDA">
              <w:t>30,0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«Предупреждение терроризма и экстремизма»</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0615200000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101,0</w:t>
            </w:r>
          </w:p>
        </w:tc>
        <w:tc>
          <w:tcPr>
            <w:tcW w:w="1247" w:type="dxa"/>
            <w:vAlign w:val="center"/>
          </w:tcPr>
          <w:p w:rsidR="002D74BB" w:rsidRPr="00AA1CDA" w:rsidRDefault="002D74BB" w:rsidP="00AA1CDA">
            <w:pPr>
              <w:jc w:val="right"/>
              <w:outlineLvl w:val="4"/>
            </w:pPr>
            <w:r w:rsidRPr="00AA1CDA">
              <w:t>101,0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0615200017</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1,0</w:t>
            </w:r>
          </w:p>
        </w:tc>
        <w:tc>
          <w:tcPr>
            <w:tcW w:w="1247" w:type="dxa"/>
            <w:vAlign w:val="center"/>
          </w:tcPr>
          <w:p w:rsidR="002D74BB" w:rsidRPr="00AA1CDA" w:rsidRDefault="002D74BB" w:rsidP="00AA1CDA">
            <w:pPr>
              <w:jc w:val="right"/>
              <w:outlineLvl w:val="5"/>
            </w:pPr>
            <w:r w:rsidRPr="00AA1CDA">
              <w:t>1,0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0615200017</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1,0</w:t>
            </w:r>
          </w:p>
        </w:tc>
        <w:tc>
          <w:tcPr>
            <w:tcW w:w="1247" w:type="dxa"/>
            <w:vAlign w:val="center"/>
          </w:tcPr>
          <w:p w:rsidR="002D74BB" w:rsidRPr="00AA1CDA" w:rsidRDefault="002D74BB" w:rsidP="00AA1CDA">
            <w:pPr>
              <w:jc w:val="right"/>
              <w:outlineLvl w:val="6"/>
            </w:pPr>
            <w:r w:rsidRPr="00AA1CDA">
              <w:t>1,0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0615200017</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1,0</w:t>
            </w:r>
          </w:p>
        </w:tc>
        <w:tc>
          <w:tcPr>
            <w:tcW w:w="1247" w:type="dxa"/>
            <w:vAlign w:val="center"/>
          </w:tcPr>
          <w:p w:rsidR="002D74BB" w:rsidRPr="00AA1CDA" w:rsidRDefault="002D74BB" w:rsidP="00AA1CDA">
            <w:pPr>
              <w:jc w:val="right"/>
              <w:outlineLvl w:val="6"/>
            </w:pPr>
            <w:r w:rsidRPr="00AA1CDA">
              <w:t>1,0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Предупреждение терроризма и экстремизма</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0615200018</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100,0</w:t>
            </w:r>
          </w:p>
        </w:tc>
        <w:tc>
          <w:tcPr>
            <w:tcW w:w="1247" w:type="dxa"/>
            <w:vAlign w:val="center"/>
          </w:tcPr>
          <w:p w:rsidR="002D74BB" w:rsidRPr="00AA1CDA" w:rsidRDefault="002D74BB" w:rsidP="00AA1CDA">
            <w:pPr>
              <w:jc w:val="right"/>
              <w:outlineLvl w:val="5"/>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0615200018</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0615200018</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мобилизационной подготовки»</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0615300000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12,0</w:t>
            </w:r>
          </w:p>
        </w:tc>
        <w:tc>
          <w:tcPr>
            <w:tcW w:w="1247" w:type="dxa"/>
            <w:vAlign w:val="center"/>
          </w:tcPr>
          <w:p w:rsidR="002D74BB" w:rsidRPr="00AA1CDA" w:rsidRDefault="002D74BB" w:rsidP="00AA1CDA">
            <w:pPr>
              <w:jc w:val="right"/>
              <w:outlineLvl w:val="4"/>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доставки секретной корреспонденции</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0615300016</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10,0</w:t>
            </w:r>
          </w:p>
        </w:tc>
        <w:tc>
          <w:tcPr>
            <w:tcW w:w="1247" w:type="dxa"/>
            <w:vAlign w:val="center"/>
          </w:tcPr>
          <w:p w:rsidR="002D74BB" w:rsidRPr="00AA1CDA" w:rsidRDefault="002D74BB" w:rsidP="00AA1CDA">
            <w:pPr>
              <w:jc w:val="right"/>
              <w:outlineLvl w:val="5"/>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0615300016</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10,0</w:t>
            </w:r>
          </w:p>
        </w:tc>
        <w:tc>
          <w:tcPr>
            <w:tcW w:w="1247" w:type="dxa"/>
            <w:vAlign w:val="center"/>
          </w:tcPr>
          <w:p w:rsidR="002D74BB" w:rsidRPr="00AA1CDA" w:rsidRDefault="002D74BB" w:rsidP="00AA1CDA">
            <w:pPr>
              <w:jc w:val="right"/>
              <w:outlineLvl w:val="6"/>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0615300016</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10,0</w:t>
            </w:r>
          </w:p>
        </w:tc>
        <w:tc>
          <w:tcPr>
            <w:tcW w:w="1247" w:type="dxa"/>
            <w:vAlign w:val="center"/>
          </w:tcPr>
          <w:p w:rsidR="002D74BB" w:rsidRPr="00AA1CDA" w:rsidRDefault="002D74BB" w:rsidP="00AA1CDA">
            <w:pPr>
              <w:jc w:val="right"/>
              <w:outlineLvl w:val="6"/>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Материально-техническое обеспечение мероприятий, направленных на обеспечение мобилизационной подготовки</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0615300018</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2,0</w:t>
            </w:r>
          </w:p>
        </w:tc>
        <w:tc>
          <w:tcPr>
            <w:tcW w:w="1247" w:type="dxa"/>
            <w:vAlign w:val="center"/>
          </w:tcPr>
          <w:p w:rsidR="002D74BB" w:rsidRPr="00AA1CDA" w:rsidRDefault="002D74BB" w:rsidP="00AA1CDA">
            <w:pPr>
              <w:jc w:val="right"/>
              <w:outlineLvl w:val="5"/>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0615300018</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2,0</w:t>
            </w:r>
          </w:p>
        </w:tc>
        <w:tc>
          <w:tcPr>
            <w:tcW w:w="1247" w:type="dxa"/>
            <w:vAlign w:val="center"/>
          </w:tcPr>
          <w:p w:rsidR="002D74BB" w:rsidRPr="00AA1CDA" w:rsidRDefault="002D74BB" w:rsidP="00AA1CDA">
            <w:pPr>
              <w:jc w:val="right"/>
              <w:outlineLvl w:val="6"/>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0615300018</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2,0</w:t>
            </w:r>
          </w:p>
        </w:tc>
        <w:tc>
          <w:tcPr>
            <w:tcW w:w="1247" w:type="dxa"/>
            <w:vAlign w:val="center"/>
          </w:tcPr>
          <w:p w:rsidR="002D74BB" w:rsidRPr="00AA1CDA" w:rsidRDefault="002D74BB" w:rsidP="00AA1CDA">
            <w:pPr>
              <w:jc w:val="right"/>
              <w:outlineLvl w:val="6"/>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0615600000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150,0</w:t>
            </w:r>
          </w:p>
        </w:tc>
        <w:tc>
          <w:tcPr>
            <w:tcW w:w="1247" w:type="dxa"/>
            <w:vAlign w:val="center"/>
          </w:tcPr>
          <w:p w:rsidR="002D74BB" w:rsidRPr="00AA1CDA" w:rsidRDefault="002D74BB" w:rsidP="00AA1CDA">
            <w:pPr>
              <w:jc w:val="right"/>
              <w:outlineLvl w:val="4"/>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0615600021</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150,0</w:t>
            </w:r>
          </w:p>
        </w:tc>
        <w:tc>
          <w:tcPr>
            <w:tcW w:w="1247" w:type="dxa"/>
            <w:vAlign w:val="center"/>
          </w:tcPr>
          <w:p w:rsidR="002D74BB" w:rsidRPr="00AA1CDA" w:rsidRDefault="002D74BB" w:rsidP="00AA1CDA">
            <w:pPr>
              <w:jc w:val="right"/>
              <w:outlineLvl w:val="5"/>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0615600021</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150,0</w:t>
            </w:r>
          </w:p>
        </w:tc>
        <w:tc>
          <w:tcPr>
            <w:tcW w:w="1247" w:type="dxa"/>
            <w:vAlign w:val="center"/>
          </w:tcPr>
          <w:p w:rsidR="002D74BB" w:rsidRPr="00AA1CDA" w:rsidRDefault="002D74BB" w:rsidP="00AA1CDA">
            <w:pPr>
              <w:jc w:val="right"/>
              <w:outlineLvl w:val="6"/>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0615600021</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150,0</w:t>
            </w:r>
          </w:p>
        </w:tc>
        <w:tc>
          <w:tcPr>
            <w:tcW w:w="1247" w:type="dxa"/>
            <w:vAlign w:val="center"/>
          </w:tcPr>
          <w:p w:rsidR="002D74BB" w:rsidRPr="00AA1CDA" w:rsidRDefault="002D74BB" w:rsidP="00AA1CDA">
            <w:pPr>
              <w:jc w:val="right"/>
              <w:outlineLvl w:val="6"/>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«Муниципальное управление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13</w:t>
            </w:r>
          </w:p>
        </w:tc>
        <w:tc>
          <w:tcPr>
            <w:tcW w:w="1559" w:type="dxa"/>
            <w:vAlign w:val="center"/>
          </w:tcPr>
          <w:p w:rsidR="002D74BB" w:rsidRPr="00AA1CDA" w:rsidRDefault="002D74BB" w:rsidP="00AA1CDA">
            <w:pPr>
              <w:jc w:val="center"/>
              <w:outlineLvl w:val="2"/>
            </w:pPr>
            <w:r w:rsidRPr="00AA1CDA">
              <w:t>0900000000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34,3</w:t>
            </w:r>
          </w:p>
        </w:tc>
        <w:tc>
          <w:tcPr>
            <w:tcW w:w="1247" w:type="dxa"/>
            <w:vAlign w:val="center"/>
          </w:tcPr>
          <w:p w:rsidR="002D74BB" w:rsidRPr="00AA1CDA" w:rsidRDefault="002D74BB" w:rsidP="00AA1CDA">
            <w:pPr>
              <w:jc w:val="right"/>
              <w:outlineLvl w:val="2"/>
            </w:pPr>
            <w:r w:rsidRPr="00AA1CDA">
              <w:t>34,3</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«Совершенствование муниципального управления в МО «Молчановский район»</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13</w:t>
            </w:r>
          </w:p>
        </w:tc>
        <w:tc>
          <w:tcPr>
            <w:tcW w:w="1559" w:type="dxa"/>
            <w:vAlign w:val="center"/>
          </w:tcPr>
          <w:p w:rsidR="002D74BB" w:rsidRPr="00AA1CDA" w:rsidRDefault="002D74BB" w:rsidP="00AA1CDA">
            <w:pPr>
              <w:jc w:val="center"/>
              <w:outlineLvl w:val="3"/>
            </w:pPr>
            <w:r w:rsidRPr="00AA1CDA">
              <w:t>0940000000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34,3</w:t>
            </w:r>
          </w:p>
        </w:tc>
        <w:tc>
          <w:tcPr>
            <w:tcW w:w="1247" w:type="dxa"/>
            <w:vAlign w:val="center"/>
          </w:tcPr>
          <w:p w:rsidR="002D74BB" w:rsidRPr="00AA1CDA" w:rsidRDefault="002D74BB" w:rsidP="00AA1CDA">
            <w:pPr>
              <w:jc w:val="right"/>
              <w:outlineLvl w:val="3"/>
            </w:pPr>
            <w:r w:rsidRPr="00AA1CDA">
              <w:t>34,3</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«Профессиональное развитие муниципальных служащих»</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0945100000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34,3</w:t>
            </w:r>
          </w:p>
        </w:tc>
        <w:tc>
          <w:tcPr>
            <w:tcW w:w="1247" w:type="dxa"/>
            <w:vAlign w:val="center"/>
          </w:tcPr>
          <w:p w:rsidR="002D74BB" w:rsidRPr="00AA1CDA" w:rsidRDefault="002D74BB" w:rsidP="00AA1CDA">
            <w:pPr>
              <w:jc w:val="right"/>
              <w:outlineLvl w:val="4"/>
            </w:pPr>
            <w:r w:rsidRPr="00AA1CDA">
              <w:t>34,3</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дополнительного профессионального образования муниципальных служащих МО «Молчановский район»</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0945100031</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34,3</w:t>
            </w:r>
          </w:p>
        </w:tc>
        <w:tc>
          <w:tcPr>
            <w:tcW w:w="1247" w:type="dxa"/>
            <w:vAlign w:val="center"/>
          </w:tcPr>
          <w:p w:rsidR="002D74BB" w:rsidRPr="00AA1CDA" w:rsidRDefault="002D74BB" w:rsidP="00AA1CDA">
            <w:pPr>
              <w:jc w:val="right"/>
              <w:outlineLvl w:val="5"/>
            </w:pPr>
            <w:r w:rsidRPr="00AA1CDA">
              <w:t>34,3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0945100031</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34,3</w:t>
            </w:r>
          </w:p>
        </w:tc>
        <w:tc>
          <w:tcPr>
            <w:tcW w:w="1247" w:type="dxa"/>
            <w:vAlign w:val="center"/>
          </w:tcPr>
          <w:p w:rsidR="002D74BB" w:rsidRPr="00AA1CDA" w:rsidRDefault="002D74BB" w:rsidP="00AA1CDA">
            <w:pPr>
              <w:jc w:val="right"/>
              <w:outlineLvl w:val="6"/>
            </w:pPr>
            <w:r w:rsidRPr="00AA1CDA">
              <w:t>34,3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0945100031</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34,3</w:t>
            </w:r>
          </w:p>
        </w:tc>
        <w:tc>
          <w:tcPr>
            <w:tcW w:w="1247" w:type="dxa"/>
            <w:vAlign w:val="center"/>
          </w:tcPr>
          <w:p w:rsidR="002D74BB" w:rsidRPr="00AA1CDA" w:rsidRDefault="002D74BB" w:rsidP="00AA1CDA">
            <w:pPr>
              <w:jc w:val="right"/>
              <w:outlineLvl w:val="6"/>
            </w:pPr>
            <w:r w:rsidRPr="00AA1CDA">
              <w:t>34,3</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13</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392,4</w:t>
            </w:r>
          </w:p>
        </w:tc>
        <w:tc>
          <w:tcPr>
            <w:tcW w:w="1247" w:type="dxa"/>
            <w:vAlign w:val="center"/>
          </w:tcPr>
          <w:p w:rsidR="002D74BB" w:rsidRPr="00AA1CDA" w:rsidRDefault="002D74BB" w:rsidP="00AA1CDA">
            <w:pPr>
              <w:jc w:val="right"/>
              <w:outlineLvl w:val="2"/>
            </w:pPr>
            <w:r w:rsidRPr="00AA1CDA">
              <w:t>392,4</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Расходы на организацию награждения граждан, коллективов и организаций за вклад в развитие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13</w:t>
            </w:r>
          </w:p>
        </w:tc>
        <w:tc>
          <w:tcPr>
            <w:tcW w:w="1559" w:type="dxa"/>
            <w:vAlign w:val="center"/>
          </w:tcPr>
          <w:p w:rsidR="002D74BB" w:rsidRPr="00AA1CDA" w:rsidRDefault="002D74BB" w:rsidP="00AA1CDA">
            <w:pPr>
              <w:jc w:val="center"/>
              <w:outlineLvl w:val="3"/>
            </w:pPr>
            <w:r w:rsidRPr="00AA1CDA">
              <w:t>9900300000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175,0</w:t>
            </w:r>
          </w:p>
        </w:tc>
        <w:tc>
          <w:tcPr>
            <w:tcW w:w="1247" w:type="dxa"/>
            <w:vAlign w:val="center"/>
          </w:tcPr>
          <w:p w:rsidR="002D74BB" w:rsidRPr="00AA1CDA" w:rsidRDefault="002D74BB" w:rsidP="00AA1CDA">
            <w:pPr>
              <w:jc w:val="right"/>
              <w:outlineLvl w:val="3"/>
            </w:pPr>
            <w:r w:rsidRPr="00AA1CDA">
              <w:t>175,0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9900300000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175,0</w:t>
            </w:r>
          </w:p>
        </w:tc>
        <w:tc>
          <w:tcPr>
            <w:tcW w:w="1247" w:type="dxa"/>
            <w:vAlign w:val="center"/>
          </w:tcPr>
          <w:p w:rsidR="002D74BB" w:rsidRPr="00AA1CDA" w:rsidRDefault="002D74BB" w:rsidP="00AA1CDA">
            <w:pPr>
              <w:jc w:val="right"/>
              <w:outlineLvl w:val="6"/>
            </w:pPr>
            <w:r w:rsidRPr="00AA1CDA">
              <w:t>175,0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9900300000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175,0</w:t>
            </w:r>
          </w:p>
        </w:tc>
        <w:tc>
          <w:tcPr>
            <w:tcW w:w="1247" w:type="dxa"/>
            <w:vAlign w:val="center"/>
          </w:tcPr>
          <w:p w:rsidR="002D74BB" w:rsidRPr="00AA1CDA" w:rsidRDefault="002D74BB" w:rsidP="00AA1CDA">
            <w:pPr>
              <w:jc w:val="right"/>
              <w:outlineLvl w:val="6"/>
            </w:pPr>
            <w:r w:rsidRPr="00AA1CDA">
              <w:t>175,0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Расходы на взносы в организации по взаимодействию муниципальных образований</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13</w:t>
            </w:r>
          </w:p>
        </w:tc>
        <w:tc>
          <w:tcPr>
            <w:tcW w:w="1559" w:type="dxa"/>
            <w:vAlign w:val="center"/>
          </w:tcPr>
          <w:p w:rsidR="002D74BB" w:rsidRPr="00AA1CDA" w:rsidRDefault="002D74BB" w:rsidP="00AA1CDA">
            <w:pPr>
              <w:jc w:val="center"/>
              <w:outlineLvl w:val="3"/>
            </w:pPr>
            <w:r w:rsidRPr="00AA1CDA">
              <w:t>9900500000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217,4</w:t>
            </w:r>
          </w:p>
        </w:tc>
        <w:tc>
          <w:tcPr>
            <w:tcW w:w="1247" w:type="dxa"/>
            <w:vAlign w:val="center"/>
          </w:tcPr>
          <w:p w:rsidR="002D74BB" w:rsidRPr="00AA1CDA" w:rsidRDefault="002D74BB" w:rsidP="00AA1CDA">
            <w:pPr>
              <w:jc w:val="right"/>
              <w:outlineLvl w:val="3"/>
            </w:pPr>
            <w:r w:rsidRPr="00AA1CDA">
              <w:t>217,4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бюджетные ассигнования</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9900500000</w:t>
            </w:r>
          </w:p>
        </w:tc>
        <w:tc>
          <w:tcPr>
            <w:tcW w:w="850" w:type="dxa"/>
            <w:vAlign w:val="center"/>
          </w:tcPr>
          <w:p w:rsidR="002D74BB" w:rsidRPr="00AA1CDA" w:rsidRDefault="002D74BB" w:rsidP="00AA1CDA">
            <w:pPr>
              <w:jc w:val="center"/>
              <w:outlineLvl w:val="6"/>
            </w:pPr>
            <w:r w:rsidRPr="00AA1CDA">
              <w:t>800</w:t>
            </w:r>
          </w:p>
        </w:tc>
        <w:tc>
          <w:tcPr>
            <w:tcW w:w="1346" w:type="dxa"/>
            <w:vAlign w:val="center"/>
          </w:tcPr>
          <w:p w:rsidR="002D74BB" w:rsidRPr="00AA1CDA" w:rsidRDefault="002D74BB" w:rsidP="00AA1CDA">
            <w:pPr>
              <w:jc w:val="right"/>
              <w:outlineLvl w:val="6"/>
            </w:pPr>
            <w:r w:rsidRPr="00AA1CDA">
              <w:t>217,4</w:t>
            </w:r>
          </w:p>
        </w:tc>
        <w:tc>
          <w:tcPr>
            <w:tcW w:w="1247" w:type="dxa"/>
            <w:vAlign w:val="center"/>
          </w:tcPr>
          <w:p w:rsidR="002D74BB" w:rsidRPr="00AA1CDA" w:rsidRDefault="002D74BB" w:rsidP="00AA1CDA">
            <w:pPr>
              <w:jc w:val="right"/>
              <w:outlineLvl w:val="6"/>
            </w:pPr>
            <w:r w:rsidRPr="00AA1CDA">
              <w:t>217,4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Уплата налогов, сборов и иных платежей</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9900500000</w:t>
            </w:r>
          </w:p>
        </w:tc>
        <w:tc>
          <w:tcPr>
            <w:tcW w:w="850" w:type="dxa"/>
            <w:vAlign w:val="center"/>
          </w:tcPr>
          <w:p w:rsidR="002D74BB" w:rsidRPr="00AA1CDA" w:rsidRDefault="002D74BB" w:rsidP="00AA1CDA">
            <w:pPr>
              <w:jc w:val="center"/>
              <w:outlineLvl w:val="6"/>
            </w:pPr>
            <w:r w:rsidRPr="00AA1CDA">
              <w:t>850</w:t>
            </w:r>
          </w:p>
        </w:tc>
        <w:tc>
          <w:tcPr>
            <w:tcW w:w="1346" w:type="dxa"/>
            <w:vAlign w:val="center"/>
          </w:tcPr>
          <w:p w:rsidR="002D74BB" w:rsidRPr="00AA1CDA" w:rsidRDefault="002D74BB" w:rsidP="00AA1CDA">
            <w:pPr>
              <w:jc w:val="right"/>
              <w:outlineLvl w:val="6"/>
            </w:pPr>
            <w:r w:rsidRPr="00AA1CDA">
              <w:t>217,4</w:t>
            </w:r>
          </w:p>
        </w:tc>
        <w:tc>
          <w:tcPr>
            <w:tcW w:w="1247" w:type="dxa"/>
            <w:vAlign w:val="center"/>
          </w:tcPr>
          <w:p w:rsidR="002D74BB" w:rsidRPr="00AA1CDA" w:rsidRDefault="002D74BB" w:rsidP="00AA1CDA">
            <w:pPr>
              <w:jc w:val="right"/>
              <w:outlineLvl w:val="6"/>
            </w:pPr>
            <w:r w:rsidRPr="00AA1CDA">
              <w:t>217,4</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Национальная безопасность и правоохранительная деятельность</w:t>
            </w:r>
          </w:p>
        </w:tc>
        <w:tc>
          <w:tcPr>
            <w:tcW w:w="709" w:type="dxa"/>
            <w:vAlign w:val="center"/>
          </w:tcPr>
          <w:p w:rsidR="002D74BB" w:rsidRPr="00AA1CDA" w:rsidRDefault="002D74BB" w:rsidP="00AA1CDA">
            <w:pPr>
              <w:jc w:val="center"/>
              <w:outlineLvl w:val="0"/>
              <w:rPr>
                <w:b/>
                <w:bCs/>
              </w:rPr>
            </w:pPr>
            <w:r w:rsidRPr="00AA1CDA">
              <w:rPr>
                <w:b/>
                <w:bCs/>
              </w:rPr>
              <w:t>901</w:t>
            </w:r>
          </w:p>
        </w:tc>
        <w:tc>
          <w:tcPr>
            <w:tcW w:w="700" w:type="dxa"/>
            <w:vAlign w:val="center"/>
          </w:tcPr>
          <w:p w:rsidR="002D74BB" w:rsidRPr="00AA1CDA" w:rsidRDefault="002D74BB" w:rsidP="00AA1CDA">
            <w:pPr>
              <w:jc w:val="center"/>
              <w:outlineLvl w:val="0"/>
              <w:rPr>
                <w:b/>
                <w:bCs/>
              </w:rPr>
            </w:pPr>
            <w:r w:rsidRPr="00AA1CDA">
              <w:rPr>
                <w:b/>
                <w:bCs/>
              </w:rPr>
              <w:t>03</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133,8</w:t>
            </w:r>
          </w:p>
        </w:tc>
        <w:tc>
          <w:tcPr>
            <w:tcW w:w="1247" w:type="dxa"/>
            <w:vAlign w:val="center"/>
          </w:tcPr>
          <w:p w:rsidR="002D74BB" w:rsidRPr="00AA1CDA" w:rsidRDefault="002D74BB" w:rsidP="00AA1CDA">
            <w:pPr>
              <w:jc w:val="right"/>
              <w:outlineLvl w:val="0"/>
              <w:rPr>
                <w:b/>
                <w:bCs/>
              </w:rPr>
            </w:pPr>
            <w:r w:rsidRPr="00AA1CDA">
              <w:rPr>
                <w:b/>
                <w:bCs/>
              </w:rPr>
              <w:t>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Защита населения и территории от чрезвычайных ситуаций природного и техногенного характера, пожарная безопасность</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03</w:t>
            </w:r>
          </w:p>
        </w:tc>
        <w:tc>
          <w:tcPr>
            <w:tcW w:w="648" w:type="dxa"/>
            <w:vAlign w:val="center"/>
          </w:tcPr>
          <w:p w:rsidR="002D74BB" w:rsidRPr="00AA1CDA" w:rsidRDefault="002D74BB" w:rsidP="00AA1CDA">
            <w:pPr>
              <w:jc w:val="center"/>
              <w:outlineLvl w:val="1"/>
            </w:pPr>
            <w:r w:rsidRPr="00AA1CDA">
              <w:t>10</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133,8</w:t>
            </w:r>
          </w:p>
        </w:tc>
        <w:tc>
          <w:tcPr>
            <w:tcW w:w="1247" w:type="dxa"/>
            <w:vAlign w:val="center"/>
          </w:tcPr>
          <w:p w:rsidR="002D74BB" w:rsidRPr="00AA1CDA" w:rsidRDefault="002D74BB" w:rsidP="00AA1CDA">
            <w:pPr>
              <w:jc w:val="right"/>
              <w:outlineLvl w:val="1"/>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«Обеспечение безопасности населения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03</w:t>
            </w:r>
          </w:p>
        </w:tc>
        <w:tc>
          <w:tcPr>
            <w:tcW w:w="648" w:type="dxa"/>
            <w:vAlign w:val="center"/>
          </w:tcPr>
          <w:p w:rsidR="002D74BB" w:rsidRPr="00AA1CDA" w:rsidRDefault="002D74BB" w:rsidP="00AA1CDA">
            <w:pPr>
              <w:jc w:val="center"/>
              <w:outlineLvl w:val="2"/>
            </w:pPr>
            <w:r w:rsidRPr="00AA1CDA">
              <w:t>10</w:t>
            </w:r>
          </w:p>
        </w:tc>
        <w:tc>
          <w:tcPr>
            <w:tcW w:w="1559" w:type="dxa"/>
            <w:vAlign w:val="center"/>
          </w:tcPr>
          <w:p w:rsidR="002D74BB" w:rsidRPr="00AA1CDA" w:rsidRDefault="002D74BB" w:rsidP="00AA1CDA">
            <w:pPr>
              <w:jc w:val="center"/>
              <w:outlineLvl w:val="2"/>
            </w:pPr>
            <w:r w:rsidRPr="00AA1CDA">
              <w:t>0600000000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133,8</w:t>
            </w:r>
          </w:p>
        </w:tc>
        <w:tc>
          <w:tcPr>
            <w:tcW w:w="1247" w:type="dxa"/>
            <w:vAlign w:val="center"/>
          </w:tcPr>
          <w:p w:rsidR="002D74BB" w:rsidRPr="00AA1CDA" w:rsidRDefault="002D74BB" w:rsidP="00AA1CDA">
            <w:pPr>
              <w:jc w:val="right"/>
              <w:outlineLvl w:val="2"/>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«Обеспечение безопасности жизнедеятельности населения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03</w:t>
            </w:r>
          </w:p>
        </w:tc>
        <w:tc>
          <w:tcPr>
            <w:tcW w:w="648" w:type="dxa"/>
            <w:vAlign w:val="center"/>
          </w:tcPr>
          <w:p w:rsidR="002D74BB" w:rsidRPr="00AA1CDA" w:rsidRDefault="002D74BB" w:rsidP="00AA1CDA">
            <w:pPr>
              <w:jc w:val="center"/>
              <w:outlineLvl w:val="3"/>
            </w:pPr>
            <w:r w:rsidRPr="00AA1CDA">
              <w:t>10</w:t>
            </w:r>
          </w:p>
        </w:tc>
        <w:tc>
          <w:tcPr>
            <w:tcW w:w="1559" w:type="dxa"/>
            <w:vAlign w:val="center"/>
          </w:tcPr>
          <w:p w:rsidR="002D74BB" w:rsidRPr="00AA1CDA" w:rsidRDefault="002D74BB" w:rsidP="00AA1CDA">
            <w:pPr>
              <w:jc w:val="center"/>
              <w:outlineLvl w:val="3"/>
            </w:pPr>
            <w:r w:rsidRPr="00AA1CDA">
              <w:t>0610000000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133,8</w:t>
            </w:r>
          </w:p>
        </w:tc>
        <w:tc>
          <w:tcPr>
            <w:tcW w:w="1247" w:type="dxa"/>
            <w:vAlign w:val="center"/>
          </w:tcPr>
          <w:p w:rsidR="002D74BB" w:rsidRPr="00AA1CDA" w:rsidRDefault="002D74BB" w:rsidP="00AA1CDA">
            <w:pPr>
              <w:jc w:val="right"/>
              <w:outlineLvl w:val="3"/>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антитеррористической и пожарной безопасности Молчановского района»</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03</w:t>
            </w:r>
          </w:p>
        </w:tc>
        <w:tc>
          <w:tcPr>
            <w:tcW w:w="648" w:type="dxa"/>
            <w:vAlign w:val="center"/>
          </w:tcPr>
          <w:p w:rsidR="002D74BB" w:rsidRPr="00AA1CDA" w:rsidRDefault="002D74BB" w:rsidP="00AA1CDA">
            <w:pPr>
              <w:jc w:val="center"/>
              <w:outlineLvl w:val="4"/>
            </w:pPr>
            <w:r w:rsidRPr="00AA1CDA">
              <w:t>10</w:t>
            </w:r>
          </w:p>
        </w:tc>
        <w:tc>
          <w:tcPr>
            <w:tcW w:w="1559" w:type="dxa"/>
            <w:vAlign w:val="center"/>
          </w:tcPr>
          <w:p w:rsidR="002D74BB" w:rsidRPr="00AA1CDA" w:rsidRDefault="002D74BB" w:rsidP="00AA1CDA">
            <w:pPr>
              <w:jc w:val="center"/>
              <w:outlineLvl w:val="4"/>
            </w:pPr>
            <w:r w:rsidRPr="00AA1CDA">
              <w:t>0615500000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133,8</w:t>
            </w:r>
          </w:p>
        </w:tc>
        <w:tc>
          <w:tcPr>
            <w:tcW w:w="1247" w:type="dxa"/>
            <w:vAlign w:val="center"/>
          </w:tcPr>
          <w:p w:rsidR="002D74BB" w:rsidRPr="00AA1CDA" w:rsidRDefault="002D74BB" w:rsidP="00AA1CDA">
            <w:pPr>
              <w:jc w:val="right"/>
              <w:outlineLvl w:val="4"/>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03</w:t>
            </w:r>
          </w:p>
        </w:tc>
        <w:tc>
          <w:tcPr>
            <w:tcW w:w="648" w:type="dxa"/>
            <w:vAlign w:val="center"/>
          </w:tcPr>
          <w:p w:rsidR="002D74BB" w:rsidRPr="00AA1CDA" w:rsidRDefault="002D74BB" w:rsidP="00AA1CDA">
            <w:pPr>
              <w:jc w:val="center"/>
              <w:outlineLvl w:val="5"/>
            </w:pPr>
            <w:r w:rsidRPr="00AA1CDA">
              <w:t>10</w:t>
            </w:r>
          </w:p>
        </w:tc>
        <w:tc>
          <w:tcPr>
            <w:tcW w:w="1559" w:type="dxa"/>
            <w:vAlign w:val="center"/>
          </w:tcPr>
          <w:p w:rsidR="002D74BB" w:rsidRPr="00AA1CDA" w:rsidRDefault="002D74BB" w:rsidP="00AA1CDA">
            <w:pPr>
              <w:jc w:val="center"/>
              <w:outlineLvl w:val="5"/>
            </w:pPr>
            <w:r w:rsidRPr="00AA1CDA">
              <w:t>06155C1160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133,8</w:t>
            </w:r>
          </w:p>
        </w:tc>
        <w:tc>
          <w:tcPr>
            <w:tcW w:w="1247" w:type="dxa"/>
            <w:vAlign w:val="center"/>
          </w:tcPr>
          <w:p w:rsidR="002D74BB" w:rsidRPr="00AA1CDA" w:rsidRDefault="002D74BB" w:rsidP="00AA1CDA">
            <w:pPr>
              <w:jc w:val="right"/>
              <w:outlineLvl w:val="5"/>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03</w:t>
            </w:r>
          </w:p>
        </w:tc>
        <w:tc>
          <w:tcPr>
            <w:tcW w:w="648" w:type="dxa"/>
            <w:vAlign w:val="center"/>
          </w:tcPr>
          <w:p w:rsidR="002D74BB" w:rsidRPr="00AA1CDA" w:rsidRDefault="002D74BB" w:rsidP="00AA1CDA">
            <w:pPr>
              <w:jc w:val="center"/>
              <w:outlineLvl w:val="6"/>
            </w:pPr>
            <w:r w:rsidRPr="00AA1CDA">
              <w:t>10</w:t>
            </w:r>
          </w:p>
        </w:tc>
        <w:tc>
          <w:tcPr>
            <w:tcW w:w="1559" w:type="dxa"/>
            <w:vAlign w:val="center"/>
          </w:tcPr>
          <w:p w:rsidR="002D74BB" w:rsidRPr="00AA1CDA" w:rsidRDefault="002D74BB" w:rsidP="00AA1CDA">
            <w:pPr>
              <w:jc w:val="center"/>
              <w:outlineLvl w:val="6"/>
            </w:pPr>
            <w:r w:rsidRPr="00AA1CDA">
              <w:t>06155C1160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133,8</w:t>
            </w:r>
          </w:p>
        </w:tc>
        <w:tc>
          <w:tcPr>
            <w:tcW w:w="1247" w:type="dxa"/>
            <w:vAlign w:val="center"/>
          </w:tcPr>
          <w:p w:rsidR="002D74BB" w:rsidRPr="00AA1CDA" w:rsidRDefault="002D74BB" w:rsidP="00AA1CDA">
            <w:pPr>
              <w:jc w:val="right"/>
              <w:outlineLvl w:val="6"/>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03</w:t>
            </w:r>
          </w:p>
        </w:tc>
        <w:tc>
          <w:tcPr>
            <w:tcW w:w="648" w:type="dxa"/>
            <w:vAlign w:val="center"/>
          </w:tcPr>
          <w:p w:rsidR="002D74BB" w:rsidRPr="00AA1CDA" w:rsidRDefault="002D74BB" w:rsidP="00AA1CDA">
            <w:pPr>
              <w:jc w:val="center"/>
              <w:outlineLvl w:val="6"/>
            </w:pPr>
            <w:r w:rsidRPr="00AA1CDA">
              <w:t>10</w:t>
            </w:r>
          </w:p>
        </w:tc>
        <w:tc>
          <w:tcPr>
            <w:tcW w:w="1559" w:type="dxa"/>
            <w:vAlign w:val="center"/>
          </w:tcPr>
          <w:p w:rsidR="002D74BB" w:rsidRPr="00AA1CDA" w:rsidRDefault="002D74BB" w:rsidP="00AA1CDA">
            <w:pPr>
              <w:jc w:val="center"/>
              <w:outlineLvl w:val="6"/>
            </w:pPr>
            <w:r w:rsidRPr="00AA1CDA">
              <w:t>06155C1160</w:t>
            </w:r>
          </w:p>
        </w:tc>
        <w:tc>
          <w:tcPr>
            <w:tcW w:w="850" w:type="dxa"/>
            <w:vAlign w:val="center"/>
          </w:tcPr>
          <w:p w:rsidR="002D74BB" w:rsidRPr="00AA1CDA" w:rsidRDefault="002D74BB" w:rsidP="00AA1CDA">
            <w:pPr>
              <w:jc w:val="center"/>
              <w:outlineLvl w:val="6"/>
            </w:pPr>
            <w:r w:rsidRPr="00AA1CDA">
              <w:t>540</w:t>
            </w:r>
          </w:p>
        </w:tc>
        <w:tc>
          <w:tcPr>
            <w:tcW w:w="1346" w:type="dxa"/>
            <w:vAlign w:val="center"/>
          </w:tcPr>
          <w:p w:rsidR="002D74BB" w:rsidRPr="00AA1CDA" w:rsidRDefault="002D74BB" w:rsidP="00AA1CDA">
            <w:pPr>
              <w:jc w:val="right"/>
              <w:outlineLvl w:val="6"/>
            </w:pPr>
            <w:r w:rsidRPr="00AA1CDA">
              <w:t>133,8</w:t>
            </w:r>
          </w:p>
        </w:tc>
        <w:tc>
          <w:tcPr>
            <w:tcW w:w="1247" w:type="dxa"/>
            <w:vAlign w:val="center"/>
          </w:tcPr>
          <w:p w:rsidR="002D74BB" w:rsidRPr="00AA1CDA" w:rsidRDefault="002D74BB" w:rsidP="00AA1CDA">
            <w:pPr>
              <w:jc w:val="right"/>
              <w:outlineLvl w:val="6"/>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Национальная экономика</w:t>
            </w:r>
          </w:p>
        </w:tc>
        <w:tc>
          <w:tcPr>
            <w:tcW w:w="709" w:type="dxa"/>
            <w:vAlign w:val="center"/>
          </w:tcPr>
          <w:p w:rsidR="002D74BB" w:rsidRPr="00AA1CDA" w:rsidRDefault="002D74BB" w:rsidP="00AA1CDA">
            <w:pPr>
              <w:jc w:val="center"/>
              <w:outlineLvl w:val="0"/>
              <w:rPr>
                <w:b/>
                <w:bCs/>
              </w:rPr>
            </w:pPr>
            <w:r w:rsidRPr="00AA1CDA">
              <w:rPr>
                <w:b/>
                <w:bCs/>
              </w:rPr>
              <w:t>901</w:t>
            </w:r>
          </w:p>
        </w:tc>
        <w:tc>
          <w:tcPr>
            <w:tcW w:w="700" w:type="dxa"/>
            <w:vAlign w:val="center"/>
          </w:tcPr>
          <w:p w:rsidR="002D74BB" w:rsidRPr="00AA1CDA" w:rsidRDefault="002D74BB" w:rsidP="00AA1CDA">
            <w:pPr>
              <w:jc w:val="center"/>
              <w:outlineLvl w:val="0"/>
              <w:rPr>
                <w:b/>
                <w:bCs/>
              </w:rPr>
            </w:pPr>
            <w:r w:rsidRPr="00AA1CDA">
              <w:rPr>
                <w:b/>
                <w:bCs/>
              </w:rPr>
              <w:t>04</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12 604,1</w:t>
            </w:r>
          </w:p>
        </w:tc>
        <w:tc>
          <w:tcPr>
            <w:tcW w:w="1247" w:type="dxa"/>
            <w:vAlign w:val="center"/>
          </w:tcPr>
          <w:p w:rsidR="002D74BB" w:rsidRPr="00AA1CDA" w:rsidRDefault="002D74BB" w:rsidP="00AA1CDA">
            <w:pPr>
              <w:jc w:val="right"/>
              <w:outlineLvl w:val="0"/>
              <w:rPr>
                <w:b/>
                <w:bCs/>
              </w:rPr>
            </w:pPr>
            <w:r w:rsidRPr="00AA1CDA">
              <w:rPr>
                <w:b/>
                <w:bCs/>
              </w:rPr>
              <w:t>12 604,1</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Общеэкономические вопросы</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04</w:t>
            </w:r>
          </w:p>
        </w:tc>
        <w:tc>
          <w:tcPr>
            <w:tcW w:w="648" w:type="dxa"/>
            <w:vAlign w:val="center"/>
          </w:tcPr>
          <w:p w:rsidR="002D74BB" w:rsidRPr="00AA1CDA" w:rsidRDefault="002D74BB" w:rsidP="00AA1CDA">
            <w:pPr>
              <w:jc w:val="center"/>
              <w:outlineLvl w:val="1"/>
            </w:pPr>
            <w:r w:rsidRPr="00AA1CDA">
              <w:t>01</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209,2</w:t>
            </w:r>
          </w:p>
        </w:tc>
        <w:tc>
          <w:tcPr>
            <w:tcW w:w="1247" w:type="dxa"/>
            <w:vAlign w:val="center"/>
          </w:tcPr>
          <w:p w:rsidR="002D74BB" w:rsidRPr="00AA1CDA" w:rsidRDefault="002D74BB" w:rsidP="00AA1CDA">
            <w:pPr>
              <w:jc w:val="right"/>
              <w:outlineLvl w:val="1"/>
            </w:pPr>
            <w:r w:rsidRPr="00AA1CDA">
              <w:t>209,2</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04</w:t>
            </w:r>
          </w:p>
        </w:tc>
        <w:tc>
          <w:tcPr>
            <w:tcW w:w="648" w:type="dxa"/>
            <w:vAlign w:val="center"/>
          </w:tcPr>
          <w:p w:rsidR="002D74BB" w:rsidRPr="00AA1CDA" w:rsidRDefault="002D74BB" w:rsidP="00AA1CDA">
            <w:pPr>
              <w:jc w:val="center"/>
              <w:outlineLvl w:val="2"/>
            </w:pPr>
            <w:r w:rsidRPr="00AA1CDA">
              <w:t>01</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209,2</w:t>
            </w:r>
          </w:p>
        </w:tc>
        <w:tc>
          <w:tcPr>
            <w:tcW w:w="1247" w:type="dxa"/>
            <w:vAlign w:val="center"/>
          </w:tcPr>
          <w:p w:rsidR="002D74BB" w:rsidRPr="00AA1CDA" w:rsidRDefault="002D74BB" w:rsidP="00AA1CDA">
            <w:pPr>
              <w:jc w:val="right"/>
              <w:outlineLvl w:val="2"/>
            </w:pPr>
            <w:r w:rsidRPr="00AA1CDA">
              <w:t>209,2</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04</w:t>
            </w:r>
          </w:p>
        </w:tc>
        <w:tc>
          <w:tcPr>
            <w:tcW w:w="648" w:type="dxa"/>
            <w:vAlign w:val="center"/>
          </w:tcPr>
          <w:p w:rsidR="002D74BB" w:rsidRPr="00AA1CDA" w:rsidRDefault="002D74BB" w:rsidP="00AA1CDA">
            <w:pPr>
              <w:jc w:val="center"/>
              <w:outlineLvl w:val="3"/>
            </w:pPr>
            <w:r w:rsidRPr="00AA1CDA">
              <w:t>01</w:t>
            </w:r>
          </w:p>
        </w:tc>
        <w:tc>
          <w:tcPr>
            <w:tcW w:w="1559" w:type="dxa"/>
            <w:vAlign w:val="center"/>
          </w:tcPr>
          <w:p w:rsidR="002D74BB" w:rsidRPr="00AA1CDA" w:rsidRDefault="002D74BB" w:rsidP="00AA1CDA">
            <w:pPr>
              <w:jc w:val="center"/>
              <w:outlineLvl w:val="3"/>
            </w:pPr>
            <w:r w:rsidRPr="00AA1CDA">
              <w:t>9900100000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209,2</w:t>
            </w:r>
          </w:p>
        </w:tc>
        <w:tc>
          <w:tcPr>
            <w:tcW w:w="1247" w:type="dxa"/>
            <w:vAlign w:val="center"/>
          </w:tcPr>
          <w:p w:rsidR="002D74BB" w:rsidRPr="00AA1CDA" w:rsidRDefault="002D74BB" w:rsidP="00AA1CDA">
            <w:pPr>
              <w:jc w:val="right"/>
              <w:outlineLvl w:val="3"/>
            </w:pPr>
            <w:r w:rsidRPr="00AA1CDA">
              <w:t>209,2</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отдельных государственных полномочий по регистрации коллективных договоров</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9900140040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209,2</w:t>
            </w:r>
          </w:p>
        </w:tc>
        <w:tc>
          <w:tcPr>
            <w:tcW w:w="1247" w:type="dxa"/>
            <w:vAlign w:val="center"/>
          </w:tcPr>
          <w:p w:rsidR="002D74BB" w:rsidRPr="00AA1CDA" w:rsidRDefault="002D74BB" w:rsidP="00AA1CDA">
            <w:pPr>
              <w:jc w:val="right"/>
              <w:outlineLvl w:val="4"/>
            </w:pPr>
            <w:r w:rsidRPr="00AA1CDA">
              <w:t>209,2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9900140040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207,0</w:t>
            </w:r>
          </w:p>
        </w:tc>
        <w:tc>
          <w:tcPr>
            <w:tcW w:w="1247" w:type="dxa"/>
            <w:vAlign w:val="center"/>
          </w:tcPr>
          <w:p w:rsidR="002D74BB" w:rsidRPr="00AA1CDA" w:rsidRDefault="002D74BB" w:rsidP="00AA1CDA">
            <w:pPr>
              <w:jc w:val="right"/>
              <w:outlineLvl w:val="6"/>
            </w:pPr>
            <w:r w:rsidRPr="00AA1CDA">
              <w:t>207,0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9900140040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207,0</w:t>
            </w:r>
          </w:p>
        </w:tc>
        <w:tc>
          <w:tcPr>
            <w:tcW w:w="1247" w:type="dxa"/>
            <w:vAlign w:val="center"/>
          </w:tcPr>
          <w:p w:rsidR="002D74BB" w:rsidRPr="00AA1CDA" w:rsidRDefault="002D74BB" w:rsidP="00AA1CDA">
            <w:pPr>
              <w:jc w:val="right"/>
              <w:outlineLvl w:val="6"/>
            </w:pPr>
            <w:r w:rsidRPr="00AA1CDA">
              <w:t>207,0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9900140040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2,2</w:t>
            </w:r>
          </w:p>
        </w:tc>
        <w:tc>
          <w:tcPr>
            <w:tcW w:w="1247" w:type="dxa"/>
            <w:vAlign w:val="center"/>
          </w:tcPr>
          <w:p w:rsidR="002D74BB" w:rsidRPr="00AA1CDA" w:rsidRDefault="002D74BB" w:rsidP="00AA1CDA">
            <w:pPr>
              <w:jc w:val="right"/>
              <w:outlineLvl w:val="6"/>
            </w:pPr>
            <w:r w:rsidRPr="00AA1CDA">
              <w:t>2,2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9900140040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2,2</w:t>
            </w:r>
          </w:p>
        </w:tc>
        <w:tc>
          <w:tcPr>
            <w:tcW w:w="1247" w:type="dxa"/>
            <w:vAlign w:val="center"/>
          </w:tcPr>
          <w:p w:rsidR="002D74BB" w:rsidRPr="00AA1CDA" w:rsidRDefault="002D74BB" w:rsidP="00AA1CDA">
            <w:pPr>
              <w:jc w:val="right"/>
              <w:outlineLvl w:val="6"/>
            </w:pPr>
            <w:r w:rsidRPr="00AA1CDA">
              <w:t>2,2</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Сельское хозяйство и рыболовство</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04</w:t>
            </w:r>
          </w:p>
        </w:tc>
        <w:tc>
          <w:tcPr>
            <w:tcW w:w="648" w:type="dxa"/>
            <w:vAlign w:val="center"/>
          </w:tcPr>
          <w:p w:rsidR="002D74BB" w:rsidRPr="00AA1CDA" w:rsidRDefault="002D74BB" w:rsidP="00AA1CDA">
            <w:pPr>
              <w:jc w:val="center"/>
              <w:outlineLvl w:val="1"/>
            </w:pPr>
            <w:r w:rsidRPr="00AA1CDA">
              <w:t>05</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4 919,9</w:t>
            </w:r>
          </w:p>
        </w:tc>
        <w:tc>
          <w:tcPr>
            <w:tcW w:w="1247" w:type="dxa"/>
            <w:vAlign w:val="center"/>
          </w:tcPr>
          <w:p w:rsidR="002D74BB" w:rsidRPr="00AA1CDA" w:rsidRDefault="002D74BB" w:rsidP="00AA1CDA">
            <w:pPr>
              <w:jc w:val="right"/>
              <w:outlineLvl w:val="1"/>
            </w:pPr>
            <w:r w:rsidRPr="00AA1CDA">
              <w:t>4 919,9</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«Создание условий для устойчивого экономического развития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04</w:t>
            </w:r>
          </w:p>
        </w:tc>
        <w:tc>
          <w:tcPr>
            <w:tcW w:w="648" w:type="dxa"/>
            <w:vAlign w:val="center"/>
          </w:tcPr>
          <w:p w:rsidR="002D74BB" w:rsidRPr="00AA1CDA" w:rsidRDefault="002D74BB" w:rsidP="00AA1CDA">
            <w:pPr>
              <w:jc w:val="center"/>
              <w:outlineLvl w:val="2"/>
            </w:pPr>
            <w:r w:rsidRPr="00AA1CDA">
              <w:t>05</w:t>
            </w:r>
          </w:p>
        </w:tc>
        <w:tc>
          <w:tcPr>
            <w:tcW w:w="1559" w:type="dxa"/>
            <w:vAlign w:val="center"/>
          </w:tcPr>
          <w:p w:rsidR="002D74BB" w:rsidRPr="00AA1CDA" w:rsidRDefault="002D74BB" w:rsidP="00AA1CDA">
            <w:pPr>
              <w:jc w:val="center"/>
              <w:outlineLvl w:val="2"/>
            </w:pPr>
            <w:r w:rsidRPr="00AA1CDA">
              <w:t>0100000000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4 393,1</w:t>
            </w:r>
          </w:p>
        </w:tc>
        <w:tc>
          <w:tcPr>
            <w:tcW w:w="1247" w:type="dxa"/>
            <w:vAlign w:val="center"/>
          </w:tcPr>
          <w:p w:rsidR="002D74BB" w:rsidRPr="00AA1CDA" w:rsidRDefault="002D74BB" w:rsidP="00AA1CDA">
            <w:pPr>
              <w:jc w:val="right"/>
              <w:outlineLvl w:val="2"/>
            </w:pPr>
            <w:r w:rsidRPr="00AA1CDA">
              <w:t>4 393,1</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сельскохозяйственного производства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04</w:t>
            </w:r>
          </w:p>
        </w:tc>
        <w:tc>
          <w:tcPr>
            <w:tcW w:w="648" w:type="dxa"/>
            <w:vAlign w:val="center"/>
          </w:tcPr>
          <w:p w:rsidR="002D74BB" w:rsidRPr="00AA1CDA" w:rsidRDefault="002D74BB" w:rsidP="00AA1CDA">
            <w:pPr>
              <w:jc w:val="center"/>
              <w:outlineLvl w:val="3"/>
            </w:pPr>
            <w:r w:rsidRPr="00AA1CDA">
              <w:t>05</w:t>
            </w:r>
          </w:p>
        </w:tc>
        <w:tc>
          <w:tcPr>
            <w:tcW w:w="1559" w:type="dxa"/>
            <w:vAlign w:val="center"/>
          </w:tcPr>
          <w:p w:rsidR="002D74BB" w:rsidRPr="00AA1CDA" w:rsidRDefault="002D74BB" w:rsidP="00AA1CDA">
            <w:pPr>
              <w:jc w:val="center"/>
              <w:outlineLvl w:val="3"/>
            </w:pPr>
            <w:r w:rsidRPr="00AA1CDA">
              <w:t>0110000000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4 393,1</w:t>
            </w:r>
          </w:p>
        </w:tc>
        <w:tc>
          <w:tcPr>
            <w:tcW w:w="1247" w:type="dxa"/>
            <w:vAlign w:val="center"/>
          </w:tcPr>
          <w:p w:rsidR="002D74BB" w:rsidRPr="00AA1CDA" w:rsidRDefault="002D74BB" w:rsidP="00AA1CDA">
            <w:pPr>
              <w:jc w:val="right"/>
              <w:outlineLvl w:val="3"/>
            </w:pPr>
            <w:r w:rsidRPr="00AA1CDA">
              <w:t>4 393,1</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Ведомственный проект «Поддержка малых форм хозяйствования»</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05</w:t>
            </w:r>
          </w:p>
        </w:tc>
        <w:tc>
          <w:tcPr>
            <w:tcW w:w="1559" w:type="dxa"/>
            <w:vAlign w:val="center"/>
          </w:tcPr>
          <w:p w:rsidR="002D74BB" w:rsidRPr="00AA1CDA" w:rsidRDefault="002D74BB" w:rsidP="00AA1CDA">
            <w:pPr>
              <w:jc w:val="center"/>
              <w:outlineLvl w:val="4"/>
            </w:pPr>
            <w:r w:rsidRPr="00AA1CDA">
              <w:t>0115100000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4 393,1</w:t>
            </w:r>
          </w:p>
        </w:tc>
        <w:tc>
          <w:tcPr>
            <w:tcW w:w="1247" w:type="dxa"/>
            <w:vAlign w:val="center"/>
          </w:tcPr>
          <w:p w:rsidR="002D74BB" w:rsidRPr="00AA1CDA" w:rsidRDefault="002D74BB" w:rsidP="00AA1CDA">
            <w:pPr>
              <w:jc w:val="right"/>
              <w:outlineLvl w:val="4"/>
            </w:pPr>
            <w:r w:rsidRPr="00AA1CDA">
              <w:t>4 393,1</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Субсидии на возмещение части затрат гражданам, ведущим личное подсобное хозяйство, на содержание 2-х коров молочного направления</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05</w:t>
            </w:r>
          </w:p>
        </w:tc>
        <w:tc>
          <w:tcPr>
            <w:tcW w:w="1559" w:type="dxa"/>
            <w:vAlign w:val="center"/>
          </w:tcPr>
          <w:p w:rsidR="002D74BB" w:rsidRPr="00AA1CDA" w:rsidRDefault="002D74BB" w:rsidP="00AA1CDA">
            <w:pPr>
              <w:jc w:val="center"/>
              <w:outlineLvl w:val="5"/>
            </w:pPr>
            <w:r w:rsidRPr="00AA1CDA">
              <w:t>0115100001</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150,0</w:t>
            </w:r>
          </w:p>
        </w:tc>
        <w:tc>
          <w:tcPr>
            <w:tcW w:w="1247" w:type="dxa"/>
            <w:vAlign w:val="center"/>
          </w:tcPr>
          <w:p w:rsidR="002D74BB" w:rsidRPr="00AA1CDA" w:rsidRDefault="002D74BB" w:rsidP="00AA1CDA">
            <w:pPr>
              <w:jc w:val="right"/>
              <w:outlineLvl w:val="5"/>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бюджетные ассигнования</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0115100001</w:t>
            </w:r>
          </w:p>
        </w:tc>
        <w:tc>
          <w:tcPr>
            <w:tcW w:w="850" w:type="dxa"/>
            <w:vAlign w:val="center"/>
          </w:tcPr>
          <w:p w:rsidR="002D74BB" w:rsidRPr="00AA1CDA" w:rsidRDefault="002D74BB" w:rsidP="00AA1CDA">
            <w:pPr>
              <w:jc w:val="center"/>
              <w:outlineLvl w:val="6"/>
            </w:pPr>
            <w:r w:rsidRPr="00AA1CDA">
              <w:t>800</w:t>
            </w:r>
          </w:p>
        </w:tc>
        <w:tc>
          <w:tcPr>
            <w:tcW w:w="1346" w:type="dxa"/>
            <w:vAlign w:val="center"/>
          </w:tcPr>
          <w:p w:rsidR="002D74BB" w:rsidRPr="00AA1CDA" w:rsidRDefault="002D74BB" w:rsidP="00AA1CDA">
            <w:pPr>
              <w:jc w:val="right"/>
              <w:outlineLvl w:val="6"/>
            </w:pPr>
            <w:r w:rsidRPr="00AA1CDA">
              <w:t>150,0</w:t>
            </w:r>
          </w:p>
        </w:tc>
        <w:tc>
          <w:tcPr>
            <w:tcW w:w="1247" w:type="dxa"/>
            <w:vAlign w:val="center"/>
          </w:tcPr>
          <w:p w:rsidR="002D74BB" w:rsidRPr="00AA1CDA" w:rsidRDefault="002D74BB" w:rsidP="00AA1CDA">
            <w:pPr>
              <w:jc w:val="right"/>
              <w:outlineLvl w:val="6"/>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0115100001</w:t>
            </w:r>
          </w:p>
        </w:tc>
        <w:tc>
          <w:tcPr>
            <w:tcW w:w="850" w:type="dxa"/>
            <w:vAlign w:val="center"/>
          </w:tcPr>
          <w:p w:rsidR="002D74BB" w:rsidRPr="00AA1CDA" w:rsidRDefault="002D74BB" w:rsidP="00AA1CDA">
            <w:pPr>
              <w:jc w:val="center"/>
              <w:outlineLvl w:val="6"/>
            </w:pPr>
            <w:r w:rsidRPr="00AA1CDA">
              <w:t>810</w:t>
            </w:r>
          </w:p>
        </w:tc>
        <w:tc>
          <w:tcPr>
            <w:tcW w:w="1346" w:type="dxa"/>
            <w:vAlign w:val="center"/>
          </w:tcPr>
          <w:p w:rsidR="002D74BB" w:rsidRPr="00AA1CDA" w:rsidRDefault="002D74BB" w:rsidP="00AA1CDA">
            <w:pPr>
              <w:jc w:val="right"/>
              <w:outlineLvl w:val="6"/>
            </w:pPr>
            <w:r w:rsidRPr="00AA1CDA">
              <w:t>150,0</w:t>
            </w:r>
          </w:p>
        </w:tc>
        <w:tc>
          <w:tcPr>
            <w:tcW w:w="1247" w:type="dxa"/>
            <w:vAlign w:val="center"/>
          </w:tcPr>
          <w:p w:rsidR="002D74BB" w:rsidRPr="00AA1CDA" w:rsidRDefault="002D74BB" w:rsidP="00AA1CDA">
            <w:pPr>
              <w:jc w:val="right"/>
              <w:outlineLvl w:val="6"/>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Поддержка малых форм хозяйствования</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05</w:t>
            </w:r>
          </w:p>
        </w:tc>
        <w:tc>
          <w:tcPr>
            <w:tcW w:w="1559" w:type="dxa"/>
            <w:vAlign w:val="center"/>
          </w:tcPr>
          <w:p w:rsidR="002D74BB" w:rsidRPr="00AA1CDA" w:rsidRDefault="002D74BB" w:rsidP="00AA1CDA">
            <w:pPr>
              <w:jc w:val="center"/>
              <w:outlineLvl w:val="5"/>
            </w:pPr>
            <w:r w:rsidRPr="00AA1CDA">
              <w:t>0115140200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2 238,6</w:t>
            </w:r>
          </w:p>
        </w:tc>
        <w:tc>
          <w:tcPr>
            <w:tcW w:w="1247" w:type="dxa"/>
            <w:vAlign w:val="center"/>
          </w:tcPr>
          <w:p w:rsidR="002D74BB" w:rsidRPr="00AA1CDA" w:rsidRDefault="002D74BB" w:rsidP="00AA1CDA">
            <w:pPr>
              <w:jc w:val="right"/>
              <w:outlineLvl w:val="5"/>
            </w:pPr>
            <w:r w:rsidRPr="00AA1CDA">
              <w:t>2 238,6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0115140200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2 238,6</w:t>
            </w:r>
          </w:p>
        </w:tc>
        <w:tc>
          <w:tcPr>
            <w:tcW w:w="1247" w:type="dxa"/>
            <w:vAlign w:val="center"/>
          </w:tcPr>
          <w:p w:rsidR="002D74BB" w:rsidRPr="00AA1CDA" w:rsidRDefault="002D74BB" w:rsidP="00AA1CDA">
            <w:pPr>
              <w:jc w:val="right"/>
              <w:outlineLvl w:val="6"/>
            </w:pPr>
            <w:r w:rsidRPr="00AA1CDA">
              <w:t>2 238,6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0115140200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2 238,6</w:t>
            </w:r>
          </w:p>
        </w:tc>
        <w:tc>
          <w:tcPr>
            <w:tcW w:w="1247" w:type="dxa"/>
            <w:vAlign w:val="center"/>
          </w:tcPr>
          <w:p w:rsidR="002D74BB" w:rsidRPr="00AA1CDA" w:rsidRDefault="002D74BB" w:rsidP="00AA1CDA">
            <w:pPr>
              <w:jc w:val="right"/>
              <w:outlineLvl w:val="6"/>
            </w:pPr>
            <w:r w:rsidRPr="00AA1CDA">
              <w:t>2 238,6</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05</w:t>
            </w:r>
          </w:p>
        </w:tc>
        <w:tc>
          <w:tcPr>
            <w:tcW w:w="1559" w:type="dxa"/>
            <w:vAlign w:val="center"/>
          </w:tcPr>
          <w:p w:rsidR="002D74BB" w:rsidRPr="00AA1CDA" w:rsidRDefault="002D74BB" w:rsidP="00AA1CDA">
            <w:pPr>
              <w:jc w:val="center"/>
              <w:outlineLvl w:val="5"/>
            </w:pPr>
            <w:r w:rsidRPr="00AA1CDA">
              <w:t>0115140420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2 004,5</w:t>
            </w:r>
          </w:p>
        </w:tc>
        <w:tc>
          <w:tcPr>
            <w:tcW w:w="1247" w:type="dxa"/>
            <w:vAlign w:val="center"/>
          </w:tcPr>
          <w:p w:rsidR="002D74BB" w:rsidRPr="00AA1CDA" w:rsidRDefault="002D74BB" w:rsidP="00AA1CDA">
            <w:pPr>
              <w:jc w:val="right"/>
              <w:outlineLvl w:val="5"/>
            </w:pPr>
            <w:r w:rsidRPr="00AA1CDA">
              <w:t>2 004,5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0115140420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1 822,3</w:t>
            </w:r>
          </w:p>
        </w:tc>
        <w:tc>
          <w:tcPr>
            <w:tcW w:w="1247" w:type="dxa"/>
            <w:vAlign w:val="center"/>
          </w:tcPr>
          <w:p w:rsidR="002D74BB" w:rsidRPr="00AA1CDA" w:rsidRDefault="002D74BB" w:rsidP="00AA1CDA">
            <w:pPr>
              <w:jc w:val="right"/>
              <w:outlineLvl w:val="6"/>
            </w:pPr>
            <w:r w:rsidRPr="00AA1CDA">
              <w:t>1 822,3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0115140420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1 822,3</w:t>
            </w:r>
          </w:p>
        </w:tc>
        <w:tc>
          <w:tcPr>
            <w:tcW w:w="1247" w:type="dxa"/>
            <w:vAlign w:val="center"/>
          </w:tcPr>
          <w:p w:rsidR="002D74BB" w:rsidRPr="00AA1CDA" w:rsidRDefault="002D74BB" w:rsidP="00AA1CDA">
            <w:pPr>
              <w:jc w:val="right"/>
              <w:outlineLvl w:val="6"/>
            </w:pPr>
            <w:r w:rsidRPr="00AA1CDA">
              <w:t>1 822,3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0115140420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182,2</w:t>
            </w:r>
          </w:p>
        </w:tc>
        <w:tc>
          <w:tcPr>
            <w:tcW w:w="1247" w:type="dxa"/>
            <w:vAlign w:val="center"/>
          </w:tcPr>
          <w:p w:rsidR="002D74BB" w:rsidRPr="00AA1CDA" w:rsidRDefault="002D74BB" w:rsidP="00AA1CDA">
            <w:pPr>
              <w:jc w:val="right"/>
              <w:outlineLvl w:val="6"/>
            </w:pPr>
            <w:r w:rsidRPr="00AA1CDA">
              <w:t>182,2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0115140420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182,2</w:t>
            </w:r>
          </w:p>
        </w:tc>
        <w:tc>
          <w:tcPr>
            <w:tcW w:w="1247" w:type="dxa"/>
            <w:vAlign w:val="center"/>
          </w:tcPr>
          <w:p w:rsidR="002D74BB" w:rsidRPr="00AA1CDA" w:rsidRDefault="002D74BB" w:rsidP="00AA1CDA">
            <w:pPr>
              <w:jc w:val="right"/>
              <w:outlineLvl w:val="6"/>
            </w:pPr>
            <w:r w:rsidRPr="00AA1CDA">
              <w:t>182,2</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04</w:t>
            </w:r>
          </w:p>
        </w:tc>
        <w:tc>
          <w:tcPr>
            <w:tcW w:w="648" w:type="dxa"/>
            <w:vAlign w:val="center"/>
          </w:tcPr>
          <w:p w:rsidR="002D74BB" w:rsidRPr="00AA1CDA" w:rsidRDefault="002D74BB" w:rsidP="00AA1CDA">
            <w:pPr>
              <w:jc w:val="center"/>
              <w:outlineLvl w:val="2"/>
            </w:pPr>
            <w:r w:rsidRPr="00AA1CDA">
              <w:t>05</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526,8</w:t>
            </w:r>
          </w:p>
        </w:tc>
        <w:tc>
          <w:tcPr>
            <w:tcW w:w="1247" w:type="dxa"/>
            <w:vAlign w:val="center"/>
          </w:tcPr>
          <w:p w:rsidR="002D74BB" w:rsidRPr="00AA1CDA" w:rsidRDefault="002D74BB" w:rsidP="00AA1CDA">
            <w:pPr>
              <w:jc w:val="right"/>
              <w:outlineLvl w:val="2"/>
            </w:pPr>
            <w:r w:rsidRPr="00AA1CDA">
              <w:t>526,8</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04</w:t>
            </w:r>
          </w:p>
        </w:tc>
        <w:tc>
          <w:tcPr>
            <w:tcW w:w="648" w:type="dxa"/>
            <w:vAlign w:val="center"/>
          </w:tcPr>
          <w:p w:rsidR="002D74BB" w:rsidRPr="00AA1CDA" w:rsidRDefault="002D74BB" w:rsidP="00AA1CDA">
            <w:pPr>
              <w:jc w:val="center"/>
              <w:outlineLvl w:val="3"/>
            </w:pPr>
            <w:r w:rsidRPr="00AA1CDA">
              <w:t>05</w:t>
            </w:r>
          </w:p>
        </w:tc>
        <w:tc>
          <w:tcPr>
            <w:tcW w:w="1559" w:type="dxa"/>
            <w:vAlign w:val="center"/>
          </w:tcPr>
          <w:p w:rsidR="002D74BB" w:rsidRPr="00AA1CDA" w:rsidRDefault="002D74BB" w:rsidP="00AA1CDA">
            <w:pPr>
              <w:jc w:val="center"/>
              <w:outlineLvl w:val="3"/>
            </w:pPr>
            <w:r w:rsidRPr="00AA1CDA">
              <w:t>9900100000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526,8</w:t>
            </w:r>
          </w:p>
        </w:tc>
        <w:tc>
          <w:tcPr>
            <w:tcW w:w="1247" w:type="dxa"/>
            <w:vAlign w:val="center"/>
          </w:tcPr>
          <w:p w:rsidR="002D74BB" w:rsidRPr="00AA1CDA" w:rsidRDefault="002D74BB" w:rsidP="00AA1CDA">
            <w:pPr>
              <w:jc w:val="right"/>
              <w:outlineLvl w:val="3"/>
            </w:pPr>
            <w:r w:rsidRPr="00AA1CDA">
              <w:t>526,8</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05</w:t>
            </w:r>
          </w:p>
        </w:tc>
        <w:tc>
          <w:tcPr>
            <w:tcW w:w="1559" w:type="dxa"/>
            <w:vAlign w:val="center"/>
          </w:tcPr>
          <w:p w:rsidR="002D74BB" w:rsidRPr="00AA1CDA" w:rsidRDefault="002D74BB" w:rsidP="00AA1CDA">
            <w:pPr>
              <w:jc w:val="center"/>
              <w:outlineLvl w:val="4"/>
            </w:pPr>
            <w:r w:rsidRPr="00AA1CDA">
              <w:t>9900140160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479,1</w:t>
            </w:r>
          </w:p>
        </w:tc>
        <w:tc>
          <w:tcPr>
            <w:tcW w:w="1247" w:type="dxa"/>
            <w:vAlign w:val="center"/>
          </w:tcPr>
          <w:p w:rsidR="002D74BB" w:rsidRPr="00AA1CDA" w:rsidRDefault="002D74BB" w:rsidP="00AA1CDA">
            <w:pPr>
              <w:jc w:val="right"/>
              <w:outlineLvl w:val="4"/>
            </w:pPr>
            <w:r w:rsidRPr="00AA1CDA">
              <w:t>479,1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9900140160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479,1</w:t>
            </w:r>
          </w:p>
        </w:tc>
        <w:tc>
          <w:tcPr>
            <w:tcW w:w="1247" w:type="dxa"/>
            <w:vAlign w:val="center"/>
          </w:tcPr>
          <w:p w:rsidR="002D74BB" w:rsidRPr="00AA1CDA" w:rsidRDefault="002D74BB" w:rsidP="00AA1CDA">
            <w:pPr>
              <w:jc w:val="right"/>
              <w:outlineLvl w:val="6"/>
            </w:pPr>
            <w:r w:rsidRPr="00AA1CDA">
              <w:t>479,1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9900140160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479,1</w:t>
            </w:r>
          </w:p>
        </w:tc>
        <w:tc>
          <w:tcPr>
            <w:tcW w:w="1247" w:type="dxa"/>
            <w:vAlign w:val="center"/>
          </w:tcPr>
          <w:p w:rsidR="002D74BB" w:rsidRPr="00AA1CDA" w:rsidRDefault="002D74BB" w:rsidP="00AA1CDA">
            <w:pPr>
              <w:jc w:val="right"/>
              <w:outlineLvl w:val="6"/>
            </w:pPr>
            <w:r w:rsidRPr="00AA1CDA">
              <w:t>479,1</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05</w:t>
            </w:r>
          </w:p>
        </w:tc>
        <w:tc>
          <w:tcPr>
            <w:tcW w:w="1559" w:type="dxa"/>
            <w:vAlign w:val="center"/>
          </w:tcPr>
          <w:p w:rsidR="002D74BB" w:rsidRPr="00AA1CDA" w:rsidRDefault="002D74BB" w:rsidP="00AA1CDA">
            <w:pPr>
              <w:jc w:val="center"/>
              <w:outlineLvl w:val="4"/>
            </w:pPr>
            <w:r w:rsidRPr="00AA1CDA">
              <w:t>9900140170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47,7</w:t>
            </w:r>
          </w:p>
        </w:tc>
        <w:tc>
          <w:tcPr>
            <w:tcW w:w="1247" w:type="dxa"/>
            <w:vAlign w:val="center"/>
          </w:tcPr>
          <w:p w:rsidR="002D74BB" w:rsidRPr="00AA1CDA" w:rsidRDefault="002D74BB" w:rsidP="00AA1CDA">
            <w:pPr>
              <w:jc w:val="right"/>
              <w:outlineLvl w:val="4"/>
            </w:pPr>
            <w:r w:rsidRPr="00AA1CDA">
              <w:t>47,7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9900140170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47,7</w:t>
            </w:r>
          </w:p>
        </w:tc>
        <w:tc>
          <w:tcPr>
            <w:tcW w:w="1247" w:type="dxa"/>
            <w:vAlign w:val="center"/>
          </w:tcPr>
          <w:p w:rsidR="002D74BB" w:rsidRPr="00AA1CDA" w:rsidRDefault="002D74BB" w:rsidP="00AA1CDA">
            <w:pPr>
              <w:jc w:val="right"/>
              <w:outlineLvl w:val="6"/>
            </w:pPr>
            <w:r w:rsidRPr="00AA1CDA">
              <w:t>47,7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9900140170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47,7</w:t>
            </w:r>
          </w:p>
        </w:tc>
        <w:tc>
          <w:tcPr>
            <w:tcW w:w="1247" w:type="dxa"/>
            <w:vAlign w:val="center"/>
          </w:tcPr>
          <w:p w:rsidR="002D74BB" w:rsidRPr="00AA1CDA" w:rsidRDefault="002D74BB" w:rsidP="00AA1CDA">
            <w:pPr>
              <w:jc w:val="right"/>
              <w:outlineLvl w:val="6"/>
            </w:pPr>
            <w:r w:rsidRPr="00AA1CDA">
              <w:t>47,7</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Транспорт</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04</w:t>
            </w:r>
          </w:p>
        </w:tc>
        <w:tc>
          <w:tcPr>
            <w:tcW w:w="648" w:type="dxa"/>
            <w:vAlign w:val="center"/>
          </w:tcPr>
          <w:p w:rsidR="002D74BB" w:rsidRPr="00AA1CDA" w:rsidRDefault="002D74BB" w:rsidP="00AA1CDA">
            <w:pPr>
              <w:jc w:val="center"/>
              <w:outlineLvl w:val="1"/>
            </w:pPr>
            <w:r w:rsidRPr="00AA1CDA">
              <w:t>08</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7 250,0</w:t>
            </w:r>
          </w:p>
        </w:tc>
        <w:tc>
          <w:tcPr>
            <w:tcW w:w="1247" w:type="dxa"/>
            <w:vAlign w:val="center"/>
          </w:tcPr>
          <w:p w:rsidR="002D74BB" w:rsidRPr="00AA1CDA" w:rsidRDefault="002D74BB" w:rsidP="00AA1CDA">
            <w:pPr>
              <w:jc w:val="right"/>
              <w:outlineLvl w:val="1"/>
            </w:pPr>
            <w:r w:rsidRPr="00AA1CDA">
              <w:t>7 250,0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«Создание условий для устойчивого экономического развития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04</w:t>
            </w:r>
          </w:p>
        </w:tc>
        <w:tc>
          <w:tcPr>
            <w:tcW w:w="648" w:type="dxa"/>
            <w:vAlign w:val="center"/>
          </w:tcPr>
          <w:p w:rsidR="002D74BB" w:rsidRPr="00AA1CDA" w:rsidRDefault="002D74BB" w:rsidP="00AA1CDA">
            <w:pPr>
              <w:jc w:val="center"/>
              <w:outlineLvl w:val="2"/>
            </w:pPr>
            <w:r w:rsidRPr="00AA1CDA">
              <w:t>08</w:t>
            </w:r>
          </w:p>
        </w:tc>
        <w:tc>
          <w:tcPr>
            <w:tcW w:w="1559" w:type="dxa"/>
            <w:vAlign w:val="center"/>
          </w:tcPr>
          <w:p w:rsidR="002D74BB" w:rsidRPr="00AA1CDA" w:rsidRDefault="002D74BB" w:rsidP="00AA1CDA">
            <w:pPr>
              <w:jc w:val="center"/>
              <w:outlineLvl w:val="2"/>
            </w:pPr>
            <w:r w:rsidRPr="00AA1CDA">
              <w:t>0100000000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7 250,0</w:t>
            </w:r>
          </w:p>
        </w:tc>
        <w:tc>
          <w:tcPr>
            <w:tcW w:w="1247" w:type="dxa"/>
            <w:vAlign w:val="center"/>
          </w:tcPr>
          <w:p w:rsidR="002D74BB" w:rsidRPr="00AA1CDA" w:rsidRDefault="002D74BB" w:rsidP="00AA1CDA">
            <w:pPr>
              <w:jc w:val="right"/>
              <w:outlineLvl w:val="2"/>
            </w:pPr>
            <w:r w:rsidRPr="00AA1CDA">
              <w:t>7 250,0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малого и среднего предпринимательства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04</w:t>
            </w:r>
          </w:p>
        </w:tc>
        <w:tc>
          <w:tcPr>
            <w:tcW w:w="648" w:type="dxa"/>
            <w:vAlign w:val="center"/>
          </w:tcPr>
          <w:p w:rsidR="002D74BB" w:rsidRPr="00AA1CDA" w:rsidRDefault="002D74BB" w:rsidP="00AA1CDA">
            <w:pPr>
              <w:jc w:val="center"/>
              <w:outlineLvl w:val="3"/>
            </w:pPr>
            <w:r w:rsidRPr="00AA1CDA">
              <w:t>08</w:t>
            </w:r>
          </w:p>
        </w:tc>
        <w:tc>
          <w:tcPr>
            <w:tcW w:w="1559" w:type="dxa"/>
            <w:vAlign w:val="center"/>
          </w:tcPr>
          <w:p w:rsidR="002D74BB" w:rsidRPr="00AA1CDA" w:rsidRDefault="002D74BB" w:rsidP="00AA1CDA">
            <w:pPr>
              <w:jc w:val="center"/>
              <w:outlineLvl w:val="3"/>
            </w:pPr>
            <w:r w:rsidRPr="00AA1CDA">
              <w:t>0140000000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7 250,0</w:t>
            </w:r>
          </w:p>
        </w:tc>
        <w:tc>
          <w:tcPr>
            <w:tcW w:w="1247" w:type="dxa"/>
            <w:vAlign w:val="center"/>
          </w:tcPr>
          <w:p w:rsidR="002D74BB" w:rsidRPr="00AA1CDA" w:rsidRDefault="002D74BB" w:rsidP="00AA1CDA">
            <w:pPr>
              <w:jc w:val="right"/>
              <w:outlineLvl w:val="3"/>
            </w:pPr>
            <w:r w:rsidRPr="00AA1CDA">
              <w:t>7 250,0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08</w:t>
            </w:r>
          </w:p>
        </w:tc>
        <w:tc>
          <w:tcPr>
            <w:tcW w:w="1559" w:type="dxa"/>
            <w:vAlign w:val="center"/>
          </w:tcPr>
          <w:p w:rsidR="002D74BB" w:rsidRPr="00AA1CDA" w:rsidRDefault="002D74BB" w:rsidP="00AA1CDA">
            <w:pPr>
              <w:jc w:val="center"/>
              <w:outlineLvl w:val="4"/>
            </w:pPr>
            <w:r w:rsidRPr="00AA1CDA">
              <w:t>0145100000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1 500,0</w:t>
            </w:r>
          </w:p>
        </w:tc>
        <w:tc>
          <w:tcPr>
            <w:tcW w:w="1247" w:type="dxa"/>
            <w:vAlign w:val="center"/>
          </w:tcPr>
          <w:p w:rsidR="002D74BB" w:rsidRPr="00AA1CDA" w:rsidRDefault="002D74BB" w:rsidP="00AA1CDA">
            <w:pPr>
              <w:jc w:val="right"/>
              <w:outlineLvl w:val="4"/>
            </w:pPr>
            <w:r w:rsidRPr="00AA1CDA">
              <w:t>1 500,0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08</w:t>
            </w:r>
          </w:p>
        </w:tc>
        <w:tc>
          <w:tcPr>
            <w:tcW w:w="1559" w:type="dxa"/>
            <w:vAlign w:val="center"/>
          </w:tcPr>
          <w:p w:rsidR="002D74BB" w:rsidRPr="00AA1CDA" w:rsidRDefault="002D74BB" w:rsidP="00AA1CDA">
            <w:pPr>
              <w:jc w:val="center"/>
              <w:outlineLvl w:val="5"/>
            </w:pPr>
            <w:r w:rsidRPr="00AA1CDA">
              <w:t>0145100002</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1 500,0</w:t>
            </w:r>
          </w:p>
        </w:tc>
        <w:tc>
          <w:tcPr>
            <w:tcW w:w="1247" w:type="dxa"/>
            <w:vAlign w:val="center"/>
          </w:tcPr>
          <w:p w:rsidR="002D74BB" w:rsidRPr="00AA1CDA" w:rsidRDefault="002D74BB" w:rsidP="00AA1CDA">
            <w:pPr>
              <w:jc w:val="right"/>
              <w:outlineLvl w:val="5"/>
            </w:pPr>
            <w:r w:rsidRPr="00AA1CDA">
              <w:t>1 500,0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08</w:t>
            </w:r>
          </w:p>
        </w:tc>
        <w:tc>
          <w:tcPr>
            <w:tcW w:w="1559" w:type="dxa"/>
            <w:vAlign w:val="center"/>
          </w:tcPr>
          <w:p w:rsidR="002D74BB" w:rsidRPr="00AA1CDA" w:rsidRDefault="002D74BB" w:rsidP="00AA1CDA">
            <w:pPr>
              <w:jc w:val="center"/>
              <w:outlineLvl w:val="6"/>
            </w:pPr>
            <w:r w:rsidRPr="00AA1CDA">
              <w:t>0145100002</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1 500,0</w:t>
            </w:r>
          </w:p>
        </w:tc>
        <w:tc>
          <w:tcPr>
            <w:tcW w:w="1247" w:type="dxa"/>
            <w:vAlign w:val="center"/>
          </w:tcPr>
          <w:p w:rsidR="002D74BB" w:rsidRPr="00AA1CDA" w:rsidRDefault="002D74BB" w:rsidP="00AA1CDA">
            <w:pPr>
              <w:jc w:val="right"/>
              <w:outlineLvl w:val="6"/>
            </w:pPr>
            <w:r w:rsidRPr="00AA1CDA">
              <w:t>1 500,0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08</w:t>
            </w:r>
          </w:p>
        </w:tc>
        <w:tc>
          <w:tcPr>
            <w:tcW w:w="1559" w:type="dxa"/>
            <w:vAlign w:val="center"/>
          </w:tcPr>
          <w:p w:rsidR="002D74BB" w:rsidRPr="00AA1CDA" w:rsidRDefault="002D74BB" w:rsidP="00AA1CDA">
            <w:pPr>
              <w:jc w:val="center"/>
              <w:outlineLvl w:val="6"/>
            </w:pPr>
            <w:r w:rsidRPr="00AA1CDA">
              <w:t>0145100002</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1 500,0</w:t>
            </w:r>
          </w:p>
        </w:tc>
        <w:tc>
          <w:tcPr>
            <w:tcW w:w="1247" w:type="dxa"/>
            <w:vAlign w:val="center"/>
          </w:tcPr>
          <w:p w:rsidR="002D74BB" w:rsidRPr="00AA1CDA" w:rsidRDefault="002D74BB" w:rsidP="00AA1CDA">
            <w:pPr>
              <w:jc w:val="right"/>
              <w:outlineLvl w:val="6"/>
            </w:pPr>
            <w:r w:rsidRPr="00AA1CDA">
              <w:t>1 500,0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«Развитие межрегиональных и межмуниципальных перевозок, оптимизация маршрутной сети»</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08</w:t>
            </w:r>
          </w:p>
        </w:tc>
        <w:tc>
          <w:tcPr>
            <w:tcW w:w="1559" w:type="dxa"/>
            <w:vAlign w:val="center"/>
          </w:tcPr>
          <w:p w:rsidR="002D74BB" w:rsidRPr="00AA1CDA" w:rsidRDefault="002D74BB" w:rsidP="00AA1CDA">
            <w:pPr>
              <w:jc w:val="center"/>
              <w:outlineLvl w:val="4"/>
            </w:pPr>
            <w:r w:rsidRPr="00AA1CDA">
              <w:t>0145300000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5 750,0</w:t>
            </w:r>
          </w:p>
        </w:tc>
        <w:tc>
          <w:tcPr>
            <w:tcW w:w="1247" w:type="dxa"/>
            <w:vAlign w:val="center"/>
          </w:tcPr>
          <w:p w:rsidR="002D74BB" w:rsidRPr="00AA1CDA" w:rsidRDefault="002D74BB" w:rsidP="00AA1CDA">
            <w:pPr>
              <w:jc w:val="right"/>
              <w:outlineLvl w:val="4"/>
            </w:pPr>
            <w:r w:rsidRPr="00AA1CDA">
              <w:t>5 750,0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транспортного обслуживания населения внутренним водным транспортом в границах муниципальных районов</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08</w:t>
            </w:r>
          </w:p>
        </w:tc>
        <w:tc>
          <w:tcPr>
            <w:tcW w:w="1559" w:type="dxa"/>
            <w:vAlign w:val="center"/>
          </w:tcPr>
          <w:p w:rsidR="002D74BB" w:rsidRPr="00AA1CDA" w:rsidRDefault="002D74BB" w:rsidP="00AA1CDA">
            <w:pPr>
              <w:jc w:val="center"/>
              <w:outlineLvl w:val="5"/>
            </w:pPr>
            <w:r w:rsidRPr="00AA1CDA">
              <w:t>0145341250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3 750,0</w:t>
            </w:r>
          </w:p>
        </w:tc>
        <w:tc>
          <w:tcPr>
            <w:tcW w:w="1247" w:type="dxa"/>
            <w:vAlign w:val="center"/>
          </w:tcPr>
          <w:p w:rsidR="002D74BB" w:rsidRPr="00AA1CDA" w:rsidRDefault="002D74BB" w:rsidP="00AA1CDA">
            <w:pPr>
              <w:jc w:val="right"/>
              <w:outlineLvl w:val="5"/>
            </w:pPr>
            <w:r w:rsidRPr="00AA1CDA">
              <w:t>3 750,0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08</w:t>
            </w:r>
          </w:p>
        </w:tc>
        <w:tc>
          <w:tcPr>
            <w:tcW w:w="1559" w:type="dxa"/>
            <w:vAlign w:val="center"/>
          </w:tcPr>
          <w:p w:rsidR="002D74BB" w:rsidRPr="00AA1CDA" w:rsidRDefault="002D74BB" w:rsidP="00AA1CDA">
            <w:pPr>
              <w:jc w:val="center"/>
              <w:outlineLvl w:val="6"/>
            </w:pPr>
            <w:r w:rsidRPr="00AA1CDA">
              <w:t>0145341250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3 750,0</w:t>
            </w:r>
          </w:p>
        </w:tc>
        <w:tc>
          <w:tcPr>
            <w:tcW w:w="1247" w:type="dxa"/>
            <w:vAlign w:val="center"/>
          </w:tcPr>
          <w:p w:rsidR="002D74BB" w:rsidRPr="00AA1CDA" w:rsidRDefault="002D74BB" w:rsidP="00AA1CDA">
            <w:pPr>
              <w:jc w:val="right"/>
              <w:outlineLvl w:val="6"/>
            </w:pPr>
            <w:r w:rsidRPr="00AA1CDA">
              <w:t>3 750,0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08</w:t>
            </w:r>
          </w:p>
        </w:tc>
        <w:tc>
          <w:tcPr>
            <w:tcW w:w="1559" w:type="dxa"/>
            <w:vAlign w:val="center"/>
          </w:tcPr>
          <w:p w:rsidR="002D74BB" w:rsidRPr="00AA1CDA" w:rsidRDefault="002D74BB" w:rsidP="00AA1CDA">
            <w:pPr>
              <w:jc w:val="center"/>
              <w:outlineLvl w:val="6"/>
            </w:pPr>
            <w:r w:rsidRPr="00AA1CDA">
              <w:t>0145341250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3 750,0</w:t>
            </w:r>
          </w:p>
        </w:tc>
        <w:tc>
          <w:tcPr>
            <w:tcW w:w="1247" w:type="dxa"/>
            <w:vAlign w:val="center"/>
          </w:tcPr>
          <w:p w:rsidR="002D74BB" w:rsidRPr="00AA1CDA" w:rsidRDefault="002D74BB" w:rsidP="00AA1CDA">
            <w:pPr>
              <w:jc w:val="right"/>
              <w:outlineLvl w:val="6"/>
            </w:pPr>
            <w:r w:rsidRPr="00AA1CDA">
              <w:t>3 750,0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транспортного обслуживания населения внутренним водным транспортом в границах муниципальных районов</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08</w:t>
            </w:r>
          </w:p>
        </w:tc>
        <w:tc>
          <w:tcPr>
            <w:tcW w:w="1559" w:type="dxa"/>
            <w:vAlign w:val="center"/>
          </w:tcPr>
          <w:p w:rsidR="002D74BB" w:rsidRPr="00AA1CDA" w:rsidRDefault="002D74BB" w:rsidP="00AA1CDA">
            <w:pPr>
              <w:jc w:val="center"/>
              <w:outlineLvl w:val="5"/>
            </w:pPr>
            <w:r w:rsidRPr="00AA1CDA">
              <w:t>01453S1250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2 000,0</w:t>
            </w:r>
          </w:p>
        </w:tc>
        <w:tc>
          <w:tcPr>
            <w:tcW w:w="1247" w:type="dxa"/>
            <w:vAlign w:val="center"/>
          </w:tcPr>
          <w:p w:rsidR="002D74BB" w:rsidRPr="00AA1CDA" w:rsidRDefault="002D74BB" w:rsidP="00AA1CDA">
            <w:pPr>
              <w:jc w:val="right"/>
              <w:outlineLvl w:val="5"/>
            </w:pPr>
            <w:r w:rsidRPr="00AA1CDA">
              <w:t>2 000,0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08</w:t>
            </w:r>
          </w:p>
        </w:tc>
        <w:tc>
          <w:tcPr>
            <w:tcW w:w="1559" w:type="dxa"/>
            <w:vAlign w:val="center"/>
          </w:tcPr>
          <w:p w:rsidR="002D74BB" w:rsidRPr="00AA1CDA" w:rsidRDefault="002D74BB" w:rsidP="00AA1CDA">
            <w:pPr>
              <w:jc w:val="center"/>
              <w:outlineLvl w:val="6"/>
            </w:pPr>
            <w:r w:rsidRPr="00AA1CDA">
              <w:t>01453S1250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2 000,0</w:t>
            </w:r>
          </w:p>
        </w:tc>
        <w:tc>
          <w:tcPr>
            <w:tcW w:w="1247" w:type="dxa"/>
            <w:vAlign w:val="center"/>
          </w:tcPr>
          <w:p w:rsidR="002D74BB" w:rsidRPr="00AA1CDA" w:rsidRDefault="002D74BB" w:rsidP="00AA1CDA">
            <w:pPr>
              <w:jc w:val="right"/>
              <w:outlineLvl w:val="6"/>
            </w:pPr>
            <w:r w:rsidRPr="00AA1CDA">
              <w:t>2 000,0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08</w:t>
            </w:r>
          </w:p>
        </w:tc>
        <w:tc>
          <w:tcPr>
            <w:tcW w:w="1559" w:type="dxa"/>
            <w:vAlign w:val="center"/>
          </w:tcPr>
          <w:p w:rsidR="002D74BB" w:rsidRPr="00AA1CDA" w:rsidRDefault="002D74BB" w:rsidP="00AA1CDA">
            <w:pPr>
              <w:jc w:val="center"/>
              <w:outlineLvl w:val="6"/>
            </w:pPr>
            <w:r w:rsidRPr="00AA1CDA">
              <w:t>01453S1250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2 000,0</w:t>
            </w:r>
          </w:p>
        </w:tc>
        <w:tc>
          <w:tcPr>
            <w:tcW w:w="1247" w:type="dxa"/>
            <w:vAlign w:val="center"/>
          </w:tcPr>
          <w:p w:rsidR="002D74BB" w:rsidRPr="00AA1CDA" w:rsidRDefault="002D74BB" w:rsidP="00AA1CDA">
            <w:pPr>
              <w:jc w:val="right"/>
              <w:outlineLvl w:val="6"/>
            </w:pPr>
            <w:r w:rsidRPr="00AA1CDA">
              <w:t>2 000,0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Другие вопросы в области национальной экономики</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04</w:t>
            </w:r>
          </w:p>
        </w:tc>
        <w:tc>
          <w:tcPr>
            <w:tcW w:w="648" w:type="dxa"/>
            <w:vAlign w:val="center"/>
          </w:tcPr>
          <w:p w:rsidR="002D74BB" w:rsidRPr="00AA1CDA" w:rsidRDefault="002D74BB" w:rsidP="00AA1CDA">
            <w:pPr>
              <w:jc w:val="center"/>
              <w:outlineLvl w:val="1"/>
            </w:pPr>
            <w:r w:rsidRPr="00AA1CDA">
              <w:t>12</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225,0</w:t>
            </w:r>
          </w:p>
        </w:tc>
        <w:tc>
          <w:tcPr>
            <w:tcW w:w="1247" w:type="dxa"/>
            <w:vAlign w:val="center"/>
          </w:tcPr>
          <w:p w:rsidR="002D74BB" w:rsidRPr="00AA1CDA" w:rsidRDefault="002D74BB" w:rsidP="00AA1CDA">
            <w:pPr>
              <w:jc w:val="right"/>
              <w:outlineLvl w:val="1"/>
            </w:pPr>
            <w:r w:rsidRPr="00AA1CDA">
              <w:t>225,0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«Создание условий для устойчивого экономического развития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04</w:t>
            </w:r>
          </w:p>
        </w:tc>
        <w:tc>
          <w:tcPr>
            <w:tcW w:w="648" w:type="dxa"/>
            <w:vAlign w:val="center"/>
          </w:tcPr>
          <w:p w:rsidR="002D74BB" w:rsidRPr="00AA1CDA" w:rsidRDefault="002D74BB" w:rsidP="00AA1CDA">
            <w:pPr>
              <w:jc w:val="center"/>
              <w:outlineLvl w:val="2"/>
            </w:pPr>
            <w:r w:rsidRPr="00AA1CDA">
              <w:t>12</w:t>
            </w:r>
          </w:p>
        </w:tc>
        <w:tc>
          <w:tcPr>
            <w:tcW w:w="1559" w:type="dxa"/>
            <w:vAlign w:val="center"/>
          </w:tcPr>
          <w:p w:rsidR="002D74BB" w:rsidRPr="00AA1CDA" w:rsidRDefault="002D74BB" w:rsidP="00AA1CDA">
            <w:pPr>
              <w:jc w:val="center"/>
              <w:outlineLvl w:val="2"/>
            </w:pPr>
            <w:r w:rsidRPr="00AA1CDA">
              <w:t>0100000000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225,0</w:t>
            </w:r>
          </w:p>
        </w:tc>
        <w:tc>
          <w:tcPr>
            <w:tcW w:w="1247" w:type="dxa"/>
            <w:vAlign w:val="center"/>
          </w:tcPr>
          <w:p w:rsidR="002D74BB" w:rsidRPr="00AA1CDA" w:rsidRDefault="002D74BB" w:rsidP="00AA1CDA">
            <w:pPr>
              <w:jc w:val="right"/>
              <w:outlineLvl w:val="2"/>
            </w:pPr>
            <w:r w:rsidRPr="00AA1CDA">
              <w:t>225,0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малого и среднего предпринимательства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04</w:t>
            </w:r>
          </w:p>
        </w:tc>
        <w:tc>
          <w:tcPr>
            <w:tcW w:w="648" w:type="dxa"/>
            <w:vAlign w:val="center"/>
          </w:tcPr>
          <w:p w:rsidR="002D74BB" w:rsidRPr="00AA1CDA" w:rsidRDefault="002D74BB" w:rsidP="00AA1CDA">
            <w:pPr>
              <w:jc w:val="center"/>
              <w:outlineLvl w:val="3"/>
            </w:pPr>
            <w:r w:rsidRPr="00AA1CDA">
              <w:t>12</w:t>
            </w:r>
          </w:p>
        </w:tc>
        <w:tc>
          <w:tcPr>
            <w:tcW w:w="1559" w:type="dxa"/>
            <w:vAlign w:val="center"/>
          </w:tcPr>
          <w:p w:rsidR="002D74BB" w:rsidRPr="00AA1CDA" w:rsidRDefault="002D74BB" w:rsidP="00AA1CDA">
            <w:pPr>
              <w:jc w:val="center"/>
              <w:outlineLvl w:val="3"/>
            </w:pPr>
            <w:r w:rsidRPr="00AA1CDA">
              <w:t>0140000000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225,0</w:t>
            </w:r>
          </w:p>
        </w:tc>
        <w:tc>
          <w:tcPr>
            <w:tcW w:w="1247" w:type="dxa"/>
            <w:vAlign w:val="center"/>
          </w:tcPr>
          <w:p w:rsidR="002D74BB" w:rsidRPr="00AA1CDA" w:rsidRDefault="002D74BB" w:rsidP="00AA1CDA">
            <w:pPr>
              <w:jc w:val="right"/>
              <w:outlineLvl w:val="3"/>
            </w:pPr>
            <w:r w:rsidRPr="00AA1CDA">
              <w:t>225,0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«Поддержка муниципальных программ, направленных на развитие малого и среднего предпринимательства»</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12</w:t>
            </w:r>
          </w:p>
        </w:tc>
        <w:tc>
          <w:tcPr>
            <w:tcW w:w="1559" w:type="dxa"/>
            <w:vAlign w:val="center"/>
          </w:tcPr>
          <w:p w:rsidR="002D74BB" w:rsidRPr="00AA1CDA" w:rsidRDefault="002D74BB" w:rsidP="00AA1CDA">
            <w:pPr>
              <w:jc w:val="center"/>
              <w:outlineLvl w:val="4"/>
            </w:pPr>
            <w:r w:rsidRPr="00AA1CDA">
              <w:t>0145200000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125,0</w:t>
            </w:r>
          </w:p>
        </w:tc>
        <w:tc>
          <w:tcPr>
            <w:tcW w:w="1247" w:type="dxa"/>
            <w:vAlign w:val="center"/>
          </w:tcPr>
          <w:p w:rsidR="002D74BB" w:rsidRPr="00AA1CDA" w:rsidRDefault="002D74BB" w:rsidP="00AA1CDA">
            <w:pPr>
              <w:jc w:val="right"/>
              <w:outlineLvl w:val="4"/>
            </w:pPr>
            <w:r w:rsidRPr="00AA1CDA">
              <w:t>125,0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и проведение мероприятий в рамках празднования профессионального праздника-Дня российского предпринимательствам в Молчановском районе</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12</w:t>
            </w:r>
          </w:p>
        </w:tc>
        <w:tc>
          <w:tcPr>
            <w:tcW w:w="1559" w:type="dxa"/>
            <w:vAlign w:val="center"/>
          </w:tcPr>
          <w:p w:rsidR="002D74BB" w:rsidRPr="00AA1CDA" w:rsidRDefault="002D74BB" w:rsidP="00AA1CDA">
            <w:pPr>
              <w:jc w:val="center"/>
              <w:outlineLvl w:val="5"/>
            </w:pPr>
            <w:r w:rsidRPr="00AA1CDA">
              <w:t>0145200003</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25,0</w:t>
            </w:r>
          </w:p>
        </w:tc>
        <w:tc>
          <w:tcPr>
            <w:tcW w:w="1247" w:type="dxa"/>
            <w:vAlign w:val="center"/>
          </w:tcPr>
          <w:p w:rsidR="002D74BB" w:rsidRPr="00AA1CDA" w:rsidRDefault="002D74BB" w:rsidP="00AA1CDA">
            <w:pPr>
              <w:jc w:val="right"/>
              <w:outlineLvl w:val="5"/>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12</w:t>
            </w:r>
          </w:p>
        </w:tc>
        <w:tc>
          <w:tcPr>
            <w:tcW w:w="1559" w:type="dxa"/>
            <w:vAlign w:val="center"/>
          </w:tcPr>
          <w:p w:rsidR="002D74BB" w:rsidRPr="00AA1CDA" w:rsidRDefault="002D74BB" w:rsidP="00AA1CDA">
            <w:pPr>
              <w:jc w:val="center"/>
              <w:outlineLvl w:val="6"/>
            </w:pPr>
            <w:r w:rsidRPr="00AA1CDA">
              <w:t>0145200003</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25,0</w:t>
            </w:r>
          </w:p>
        </w:tc>
        <w:tc>
          <w:tcPr>
            <w:tcW w:w="1247" w:type="dxa"/>
            <w:vAlign w:val="center"/>
          </w:tcPr>
          <w:p w:rsidR="002D74BB" w:rsidRPr="00AA1CDA" w:rsidRDefault="002D74BB" w:rsidP="00AA1CDA">
            <w:pPr>
              <w:jc w:val="right"/>
              <w:outlineLvl w:val="6"/>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12</w:t>
            </w:r>
          </w:p>
        </w:tc>
        <w:tc>
          <w:tcPr>
            <w:tcW w:w="1559" w:type="dxa"/>
            <w:vAlign w:val="center"/>
          </w:tcPr>
          <w:p w:rsidR="002D74BB" w:rsidRPr="00AA1CDA" w:rsidRDefault="002D74BB" w:rsidP="00AA1CDA">
            <w:pPr>
              <w:jc w:val="center"/>
              <w:outlineLvl w:val="6"/>
            </w:pPr>
            <w:r w:rsidRPr="00AA1CDA">
              <w:t>0145200003</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25,0</w:t>
            </w:r>
          </w:p>
        </w:tc>
        <w:tc>
          <w:tcPr>
            <w:tcW w:w="1247" w:type="dxa"/>
            <w:vAlign w:val="center"/>
          </w:tcPr>
          <w:p w:rsidR="002D74BB" w:rsidRPr="00AA1CDA" w:rsidRDefault="002D74BB" w:rsidP="00AA1CDA">
            <w:pPr>
              <w:jc w:val="right"/>
              <w:outlineLvl w:val="6"/>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Реализация мероприятий муниципальных программ (подпрограмм), направленных на развитие малого и среднего предпринимательства</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12</w:t>
            </w:r>
          </w:p>
        </w:tc>
        <w:tc>
          <w:tcPr>
            <w:tcW w:w="1559" w:type="dxa"/>
            <w:vAlign w:val="center"/>
          </w:tcPr>
          <w:p w:rsidR="002D74BB" w:rsidRPr="00AA1CDA" w:rsidRDefault="002D74BB" w:rsidP="00AA1CDA">
            <w:pPr>
              <w:jc w:val="center"/>
              <w:outlineLvl w:val="5"/>
            </w:pPr>
            <w:r w:rsidRPr="00AA1CDA">
              <w:t>01452S0020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100,0</w:t>
            </w:r>
          </w:p>
        </w:tc>
        <w:tc>
          <w:tcPr>
            <w:tcW w:w="1247" w:type="dxa"/>
            <w:vAlign w:val="center"/>
          </w:tcPr>
          <w:p w:rsidR="002D74BB" w:rsidRPr="00AA1CDA" w:rsidRDefault="002D74BB" w:rsidP="00AA1CDA">
            <w:pPr>
              <w:jc w:val="right"/>
              <w:outlineLvl w:val="5"/>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12</w:t>
            </w:r>
          </w:p>
        </w:tc>
        <w:tc>
          <w:tcPr>
            <w:tcW w:w="1559" w:type="dxa"/>
            <w:vAlign w:val="center"/>
          </w:tcPr>
          <w:p w:rsidR="002D74BB" w:rsidRPr="00AA1CDA" w:rsidRDefault="002D74BB" w:rsidP="00AA1CDA">
            <w:pPr>
              <w:jc w:val="center"/>
              <w:outlineLvl w:val="6"/>
            </w:pPr>
            <w:r w:rsidRPr="00AA1CDA">
              <w:t>01452S0020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12</w:t>
            </w:r>
          </w:p>
        </w:tc>
        <w:tc>
          <w:tcPr>
            <w:tcW w:w="1559" w:type="dxa"/>
            <w:vAlign w:val="center"/>
          </w:tcPr>
          <w:p w:rsidR="002D74BB" w:rsidRPr="00AA1CDA" w:rsidRDefault="002D74BB" w:rsidP="00AA1CDA">
            <w:pPr>
              <w:jc w:val="center"/>
              <w:outlineLvl w:val="6"/>
            </w:pPr>
            <w:r w:rsidRPr="00AA1CDA">
              <w:t>01452S0020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«Развитие внутреннего и въездного туризма в Томской области»</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12</w:t>
            </w:r>
          </w:p>
        </w:tc>
        <w:tc>
          <w:tcPr>
            <w:tcW w:w="1559" w:type="dxa"/>
            <w:vAlign w:val="center"/>
          </w:tcPr>
          <w:p w:rsidR="002D74BB" w:rsidRPr="00AA1CDA" w:rsidRDefault="002D74BB" w:rsidP="00AA1CDA">
            <w:pPr>
              <w:jc w:val="center"/>
              <w:outlineLvl w:val="4"/>
            </w:pPr>
            <w:r w:rsidRPr="00AA1CDA">
              <w:t>0145400000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100,0</w:t>
            </w:r>
          </w:p>
        </w:tc>
        <w:tc>
          <w:tcPr>
            <w:tcW w:w="1247" w:type="dxa"/>
            <w:vAlign w:val="center"/>
          </w:tcPr>
          <w:p w:rsidR="002D74BB" w:rsidRPr="00AA1CDA" w:rsidRDefault="002D74BB" w:rsidP="00AA1CDA">
            <w:pPr>
              <w:jc w:val="right"/>
              <w:outlineLvl w:val="4"/>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12</w:t>
            </w:r>
          </w:p>
        </w:tc>
        <w:tc>
          <w:tcPr>
            <w:tcW w:w="1559" w:type="dxa"/>
            <w:vAlign w:val="center"/>
          </w:tcPr>
          <w:p w:rsidR="002D74BB" w:rsidRPr="00AA1CDA" w:rsidRDefault="002D74BB" w:rsidP="00AA1CDA">
            <w:pPr>
              <w:jc w:val="center"/>
              <w:outlineLvl w:val="5"/>
            </w:pPr>
            <w:r w:rsidRPr="00AA1CDA">
              <w:t>01454S1040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100,0</w:t>
            </w:r>
          </w:p>
        </w:tc>
        <w:tc>
          <w:tcPr>
            <w:tcW w:w="1247" w:type="dxa"/>
            <w:vAlign w:val="center"/>
          </w:tcPr>
          <w:p w:rsidR="002D74BB" w:rsidRPr="00AA1CDA" w:rsidRDefault="002D74BB" w:rsidP="00AA1CDA">
            <w:pPr>
              <w:jc w:val="right"/>
              <w:outlineLvl w:val="5"/>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12</w:t>
            </w:r>
          </w:p>
        </w:tc>
        <w:tc>
          <w:tcPr>
            <w:tcW w:w="1559" w:type="dxa"/>
            <w:vAlign w:val="center"/>
          </w:tcPr>
          <w:p w:rsidR="002D74BB" w:rsidRPr="00AA1CDA" w:rsidRDefault="002D74BB" w:rsidP="00AA1CDA">
            <w:pPr>
              <w:jc w:val="center"/>
              <w:outlineLvl w:val="6"/>
            </w:pPr>
            <w:r w:rsidRPr="00AA1CDA">
              <w:t>01454S1040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12</w:t>
            </w:r>
          </w:p>
        </w:tc>
        <w:tc>
          <w:tcPr>
            <w:tcW w:w="1559" w:type="dxa"/>
            <w:vAlign w:val="center"/>
          </w:tcPr>
          <w:p w:rsidR="002D74BB" w:rsidRPr="00AA1CDA" w:rsidRDefault="002D74BB" w:rsidP="00AA1CDA">
            <w:pPr>
              <w:jc w:val="center"/>
              <w:outlineLvl w:val="6"/>
            </w:pPr>
            <w:r w:rsidRPr="00AA1CDA">
              <w:t>01454S1040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Жилищно-коммунальное хозяйство</w:t>
            </w:r>
          </w:p>
        </w:tc>
        <w:tc>
          <w:tcPr>
            <w:tcW w:w="709" w:type="dxa"/>
            <w:vAlign w:val="center"/>
          </w:tcPr>
          <w:p w:rsidR="002D74BB" w:rsidRPr="00AA1CDA" w:rsidRDefault="002D74BB" w:rsidP="00AA1CDA">
            <w:pPr>
              <w:jc w:val="center"/>
              <w:outlineLvl w:val="0"/>
              <w:rPr>
                <w:b/>
                <w:bCs/>
              </w:rPr>
            </w:pPr>
            <w:r w:rsidRPr="00AA1CDA">
              <w:rPr>
                <w:b/>
                <w:bCs/>
              </w:rPr>
              <w:t>901</w:t>
            </w:r>
          </w:p>
        </w:tc>
        <w:tc>
          <w:tcPr>
            <w:tcW w:w="700" w:type="dxa"/>
            <w:vAlign w:val="center"/>
          </w:tcPr>
          <w:p w:rsidR="002D74BB" w:rsidRPr="00AA1CDA" w:rsidRDefault="002D74BB" w:rsidP="00AA1CDA">
            <w:pPr>
              <w:jc w:val="center"/>
              <w:outlineLvl w:val="0"/>
              <w:rPr>
                <w:b/>
                <w:bCs/>
              </w:rPr>
            </w:pPr>
            <w:r w:rsidRPr="00AA1CDA">
              <w:rPr>
                <w:b/>
                <w:bCs/>
              </w:rPr>
              <w:t>05</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108 335,2</w:t>
            </w:r>
          </w:p>
        </w:tc>
        <w:tc>
          <w:tcPr>
            <w:tcW w:w="1247" w:type="dxa"/>
            <w:vAlign w:val="center"/>
          </w:tcPr>
          <w:p w:rsidR="002D74BB" w:rsidRPr="00AA1CDA" w:rsidRDefault="002D74BB" w:rsidP="00AA1CDA">
            <w:pPr>
              <w:jc w:val="right"/>
              <w:outlineLvl w:val="0"/>
              <w:rPr>
                <w:b/>
                <w:bCs/>
              </w:rPr>
            </w:pPr>
            <w:r w:rsidRPr="00AA1CDA">
              <w:rPr>
                <w:b/>
                <w:bCs/>
              </w:rPr>
              <w:t>18 335,2</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Коммунальное хозяйство</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05</w:t>
            </w:r>
          </w:p>
        </w:tc>
        <w:tc>
          <w:tcPr>
            <w:tcW w:w="648" w:type="dxa"/>
            <w:vAlign w:val="center"/>
          </w:tcPr>
          <w:p w:rsidR="002D74BB" w:rsidRPr="00AA1CDA" w:rsidRDefault="002D74BB" w:rsidP="00AA1CDA">
            <w:pPr>
              <w:jc w:val="center"/>
              <w:outlineLvl w:val="1"/>
            </w:pPr>
            <w:r w:rsidRPr="00AA1CDA">
              <w:t>02</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108 050,2</w:t>
            </w:r>
          </w:p>
        </w:tc>
        <w:tc>
          <w:tcPr>
            <w:tcW w:w="1247" w:type="dxa"/>
            <w:vAlign w:val="center"/>
          </w:tcPr>
          <w:p w:rsidR="002D74BB" w:rsidRPr="00AA1CDA" w:rsidRDefault="002D74BB" w:rsidP="00AA1CDA">
            <w:pPr>
              <w:jc w:val="right"/>
              <w:outlineLvl w:val="1"/>
            </w:pPr>
            <w:r w:rsidRPr="00AA1CDA">
              <w:t>18 050,2</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«Содержание и развитие муниципального хозяйства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05</w:t>
            </w:r>
          </w:p>
        </w:tc>
        <w:tc>
          <w:tcPr>
            <w:tcW w:w="648" w:type="dxa"/>
            <w:vAlign w:val="center"/>
          </w:tcPr>
          <w:p w:rsidR="002D74BB" w:rsidRPr="00AA1CDA" w:rsidRDefault="002D74BB" w:rsidP="00AA1CDA">
            <w:pPr>
              <w:jc w:val="center"/>
              <w:outlineLvl w:val="2"/>
            </w:pPr>
            <w:r w:rsidRPr="00AA1CDA">
              <w:t>02</w:t>
            </w:r>
          </w:p>
        </w:tc>
        <w:tc>
          <w:tcPr>
            <w:tcW w:w="1559" w:type="dxa"/>
            <w:vAlign w:val="center"/>
          </w:tcPr>
          <w:p w:rsidR="002D74BB" w:rsidRPr="00AA1CDA" w:rsidRDefault="002D74BB" w:rsidP="00AA1CDA">
            <w:pPr>
              <w:jc w:val="center"/>
              <w:outlineLvl w:val="2"/>
            </w:pPr>
            <w:r w:rsidRPr="00AA1CDA">
              <w:t>0700000000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108 050,2</w:t>
            </w:r>
          </w:p>
        </w:tc>
        <w:tc>
          <w:tcPr>
            <w:tcW w:w="1247" w:type="dxa"/>
            <w:vAlign w:val="center"/>
          </w:tcPr>
          <w:p w:rsidR="002D74BB" w:rsidRPr="00AA1CDA" w:rsidRDefault="002D74BB" w:rsidP="00AA1CDA">
            <w:pPr>
              <w:jc w:val="right"/>
              <w:outlineLvl w:val="2"/>
            </w:pPr>
            <w:r w:rsidRPr="00AA1CDA">
              <w:t>18 050,2</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систем жизнеобеспечения населения и улучшение комфортности проживания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05</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0720000000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107 323,1</w:t>
            </w:r>
          </w:p>
        </w:tc>
        <w:tc>
          <w:tcPr>
            <w:tcW w:w="1247" w:type="dxa"/>
            <w:vAlign w:val="center"/>
          </w:tcPr>
          <w:p w:rsidR="002D74BB" w:rsidRPr="00AA1CDA" w:rsidRDefault="002D74BB" w:rsidP="00AA1CDA">
            <w:pPr>
              <w:jc w:val="right"/>
              <w:outlineLvl w:val="3"/>
            </w:pPr>
            <w:r w:rsidRPr="00AA1CDA">
              <w:t>17 323,1</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05</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0725100000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17 323,1</w:t>
            </w:r>
          </w:p>
        </w:tc>
        <w:tc>
          <w:tcPr>
            <w:tcW w:w="1247" w:type="dxa"/>
            <w:vAlign w:val="center"/>
          </w:tcPr>
          <w:p w:rsidR="002D74BB" w:rsidRPr="00AA1CDA" w:rsidRDefault="002D74BB" w:rsidP="00AA1CDA">
            <w:pPr>
              <w:jc w:val="right"/>
              <w:outlineLvl w:val="4"/>
            </w:pPr>
            <w:r w:rsidRPr="00AA1CDA">
              <w:t>17 323,1</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Компенсация расходов по организации электроснабжения от дизельных электростанций</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05</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0725140120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17 323,1</w:t>
            </w:r>
          </w:p>
        </w:tc>
        <w:tc>
          <w:tcPr>
            <w:tcW w:w="1247" w:type="dxa"/>
            <w:vAlign w:val="center"/>
          </w:tcPr>
          <w:p w:rsidR="002D74BB" w:rsidRPr="00AA1CDA" w:rsidRDefault="002D74BB" w:rsidP="00AA1CDA">
            <w:pPr>
              <w:jc w:val="right"/>
              <w:outlineLvl w:val="5"/>
            </w:pPr>
            <w:r w:rsidRPr="00AA1CDA">
              <w:t>17 323,1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0725140120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17 323,1</w:t>
            </w:r>
          </w:p>
        </w:tc>
        <w:tc>
          <w:tcPr>
            <w:tcW w:w="1247" w:type="dxa"/>
            <w:vAlign w:val="center"/>
          </w:tcPr>
          <w:p w:rsidR="002D74BB" w:rsidRPr="00AA1CDA" w:rsidRDefault="002D74BB" w:rsidP="00AA1CDA">
            <w:pPr>
              <w:jc w:val="right"/>
              <w:outlineLvl w:val="6"/>
            </w:pPr>
            <w:r w:rsidRPr="00AA1CDA">
              <w:t>17 323,1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0725140120</w:t>
            </w:r>
          </w:p>
        </w:tc>
        <w:tc>
          <w:tcPr>
            <w:tcW w:w="850" w:type="dxa"/>
            <w:vAlign w:val="center"/>
          </w:tcPr>
          <w:p w:rsidR="002D74BB" w:rsidRPr="00AA1CDA" w:rsidRDefault="002D74BB" w:rsidP="00AA1CDA">
            <w:pPr>
              <w:jc w:val="center"/>
              <w:outlineLvl w:val="6"/>
            </w:pPr>
            <w:r w:rsidRPr="00AA1CDA">
              <w:t>520</w:t>
            </w:r>
          </w:p>
        </w:tc>
        <w:tc>
          <w:tcPr>
            <w:tcW w:w="1346" w:type="dxa"/>
            <w:vAlign w:val="center"/>
          </w:tcPr>
          <w:p w:rsidR="002D74BB" w:rsidRPr="00AA1CDA" w:rsidRDefault="002D74BB" w:rsidP="00AA1CDA">
            <w:pPr>
              <w:jc w:val="right"/>
              <w:outlineLvl w:val="6"/>
            </w:pPr>
            <w:r w:rsidRPr="00AA1CDA">
              <w:t>17 323,1</w:t>
            </w:r>
          </w:p>
        </w:tc>
        <w:tc>
          <w:tcPr>
            <w:tcW w:w="1247" w:type="dxa"/>
            <w:vAlign w:val="center"/>
          </w:tcPr>
          <w:p w:rsidR="002D74BB" w:rsidRPr="00AA1CDA" w:rsidRDefault="002D74BB" w:rsidP="00AA1CDA">
            <w:pPr>
              <w:jc w:val="right"/>
              <w:outlineLvl w:val="6"/>
            </w:pPr>
            <w:r w:rsidRPr="00AA1CDA">
              <w:t>17 323,1</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Ведомственный проект «Бюджетные инвестиции в целях модернизации коммунальной инфраструктуры Томской области»</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05</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0725200000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90 000,0</w:t>
            </w:r>
          </w:p>
        </w:tc>
        <w:tc>
          <w:tcPr>
            <w:tcW w:w="1247" w:type="dxa"/>
            <w:vAlign w:val="center"/>
          </w:tcPr>
          <w:p w:rsidR="002D74BB" w:rsidRPr="00AA1CDA" w:rsidRDefault="002D74BB" w:rsidP="00AA1CDA">
            <w:pPr>
              <w:jc w:val="right"/>
              <w:outlineLvl w:val="4"/>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Модернизация коммунальной инфраструктуры Томской области</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05</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072524И920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90 000,0</w:t>
            </w:r>
          </w:p>
        </w:tc>
        <w:tc>
          <w:tcPr>
            <w:tcW w:w="1247" w:type="dxa"/>
            <w:vAlign w:val="center"/>
          </w:tcPr>
          <w:p w:rsidR="002D74BB" w:rsidRPr="00AA1CDA" w:rsidRDefault="002D74BB" w:rsidP="00AA1CDA">
            <w:pPr>
              <w:jc w:val="right"/>
              <w:outlineLvl w:val="5"/>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072524И920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90 000,0</w:t>
            </w:r>
          </w:p>
        </w:tc>
        <w:tc>
          <w:tcPr>
            <w:tcW w:w="1247" w:type="dxa"/>
            <w:vAlign w:val="center"/>
          </w:tcPr>
          <w:p w:rsidR="002D74BB" w:rsidRPr="00AA1CDA" w:rsidRDefault="002D74BB" w:rsidP="00AA1CDA">
            <w:pPr>
              <w:jc w:val="right"/>
              <w:outlineLvl w:val="6"/>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072524И920</w:t>
            </w:r>
          </w:p>
        </w:tc>
        <w:tc>
          <w:tcPr>
            <w:tcW w:w="850" w:type="dxa"/>
            <w:vAlign w:val="center"/>
          </w:tcPr>
          <w:p w:rsidR="002D74BB" w:rsidRPr="00AA1CDA" w:rsidRDefault="002D74BB" w:rsidP="00AA1CDA">
            <w:pPr>
              <w:jc w:val="center"/>
              <w:outlineLvl w:val="6"/>
            </w:pPr>
            <w:r w:rsidRPr="00AA1CDA">
              <w:t>520</w:t>
            </w:r>
          </w:p>
        </w:tc>
        <w:tc>
          <w:tcPr>
            <w:tcW w:w="1346" w:type="dxa"/>
            <w:vAlign w:val="center"/>
          </w:tcPr>
          <w:p w:rsidR="002D74BB" w:rsidRPr="00AA1CDA" w:rsidRDefault="002D74BB" w:rsidP="00AA1CDA">
            <w:pPr>
              <w:jc w:val="right"/>
              <w:outlineLvl w:val="6"/>
            </w:pPr>
            <w:r w:rsidRPr="00AA1CDA">
              <w:t>90 000,0</w:t>
            </w:r>
          </w:p>
        </w:tc>
        <w:tc>
          <w:tcPr>
            <w:tcW w:w="1247" w:type="dxa"/>
            <w:vAlign w:val="center"/>
          </w:tcPr>
          <w:p w:rsidR="002D74BB" w:rsidRPr="00AA1CDA" w:rsidRDefault="002D74BB" w:rsidP="00AA1CDA">
            <w:pPr>
              <w:jc w:val="right"/>
              <w:outlineLvl w:val="6"/>
            </w:pPr>
            <w:r w:rsidRPr="00AA1CDA">
              <w:t>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Региональные проекты, направленные на реализацию национальных проектов</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05</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07W0000000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727,1</w:t>
            </w:r>
          </w:p>
        </w:tc>
        <w:tc>
          <w:tcPr>
            <w:tcW w:w="1247" w:type="dxa"/>
            <w:vAlign w:val="center"/>
          </w:tcPr>
          <w:p w:rsidR="002D74BB" w:rsidRPr="00AA1CDA" w:rsidRDefault="002D74BB" w:rsidP="00AA1CDA">
            <w:pPr>
              <w:jc w:val="right"/>
              <w:outlineLvl w:val="3"/>
            </w:pPr>
            <w:r w:rsidRPr="00AA1CDA">
              <w:t>727,1</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Региональный проект «Чистая вода»</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05</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07WF500000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727,1</w:t>
            </w:r>
          </w:p>
        </w:tc>
        <w:tc>
          <w:tcPr>
            <w:tcW w:w="1247" w:type="dxa"/>
            <w:vAlign w:val="center"/>
          </w:tcPr>
          <w:p w:rsidR="002D74BB" w:rsidRPr="00AA1CDA" w:rsidRDefault="002D74BB" w:rsidP="00AA1CDA">
            <w:pPr>
              <w:jc w:val="right"/>
              <w:outlineLvl w:val="4"/>
            </w:pPr>
            <w:r w:rsidRPr="00AA1CDA">
              <w:t>727,1</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Реализация мероприятий по обеспечению доступа к воде питьевого качества населения сельских территорий</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05</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07WF541370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727,1</w:t>
            </w:r>
          </w:p>
        </w:tc>
        <w:tc>
          <w:tcPr>
            <w:tcW w:w="1247" w:type="dxa"/>
            <w:vAlign w:val="center"/>
          </w:tcPr>
          <w:p w:rsidR="002D74BB" w:rsidRPr="00AA1CDA" w:rsidRDefault="002D74BB" w:rsidP="00AA1CDA">
            <w:pPr>
              <w:jc w:val="right"/>
              <w:outlineLvl w:val="5"/>
            </w:pPr>
            <w:r w:rsidRPr="00AA1CDA">
              <w:t>727,1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07WF541370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727,1</w:t>
            </w:r>
          </w:p>
        </w:tc>
        <w:tc>
          <w:tcPr>
            <w:tcW w:w="1247" w:type="dxa"/>
            <w:vAlign w:val="center"/>
          </w:tcPr>
          <w:p w:rsidR="002D74BB" w:rsidRPr="00AA1CDA" w:rsidRDefault="002D74BB" w:rsidP="00AA1CDA">
            <w:pPr>
              <w:jc w:val="right"/>
              <w:outlineLvl w:val="6"/>
            </w:pPr>
            <w:r w:rsidRPr="00AA1CDA">
              <w:t>727,1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07WF541370</w:t>
            </w:r>
          </w:p>
        </w:tc>
        <w:tc>
          <w:tcPr>
            <w:tcW w:w="850" w:type="dxa"/>
            <w:vAlign w:val="center"/>
          </w:tcPr>
          <w:p w:rsidR="002D74BB" w:rsidRPr="00AA1CDA" w:rsidRDefault="002D74BB" w:rsidP="00AA1CDA">
            <w:pPr>
              <w:jc w:val="center"/>
              <w:outlineLvl w:val="6"/>
            </w:pPr>
            <w:r w:rsidRPr="00AA1CDA">
              <w:t>520</w:t>
            </w:r>
          </w:p>
        </w:tc>
        <w:tc>
          <w:tcPr>
            <w:tcW w:w="1346" w:type="dxa"/>
            <w:vAlign w:val="center"/>
          </w:tcPr>
          <w:p w:rsidR="002D74BB" w:rsidRPr="00AA1CDA" w:rsidRDefault="002D74BB" w:rsidP="00AA1CDA">
            <w:pPr>
              <w:jc w:val="right"/>
              <w:outlineLvl w:val="6"/>
            </w:pPr>
            <w:r w:rsidRPr="00AA1CDA">
              <w:t>727,1</w:t>
            </w:r>
          </w:p>
        </w:tc>
        <w:tc>
          <w:tcPr>
            <w:tcW w:w="1247" w:type="dxa"/>
            <w:vAlign w:val="center"/>
          </w:tcPr>
          <w:p w:rsidR="002D74BB" w:rsidRPr="00AA1CDA" w:rsidRDefault="002D74BB" w:rsidP="00AA1CDA">
            <w:pPr>
              <w:jc w:val="right"/>
              <w:outlineLvl w:val="6"/>
            </w:pPr>
            <w:r w:rsidRPr="00AA1CDA">
              <w:t>727,1</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Благоустройство</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05</w:t>
            </w:r>
          </w:p>
        </w:tc>
        <w:tc>
          <w:tcPr>
            <w:tcW w:w="648" w:type="dxa"/>
            <w:vAlign w:val="center"/>
          </w:tcPr>
          <w:p w:rsidR="002D74BB" w:rsidRPr="00AA1CDA" w:rsidRDefault="002D74BB" w:rsidP="00AA1CDA">
            <w:pPr>
              <w:jc w:val="center"/>
              <w:outlineLvl w:val="1"/>
            </w:pPr>
            <w:r w:rsidRPr="00AA1CDA">
              <w:t>03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285,0</w:t>
            </w:r>
          </w:p>
        </w:tc>
        <w:tc>
          <w:tcPr>
            <w:tcW w:w="1247" w:type="dxa"/>
            <w:vAlign w:val="center"/>
          </w:tcPr>
          <w:p w:rsidR="002D74BB" w:rsidRPr="00AA1CDA" w:rsidRDefault="002D74BB" w:rsidP="00AA1CDA">
            <w:pPr>
              <w:jc w:val="right"/>
              <w:outlineLvl w:val="1"/>
            </w:pPr>
            <w:r w:rsidRPr="00AA1CDA">
              <w:t>285,0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«Создание условий для устойчивого экономического развития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05</w:t>
            </w:r>
          </w:p>
        </w:tc>
        <w:tc>
          <w:tcPr>
            <w:tcW w:w="648" w:type="dxa"/>
            <w:vAlign w:val="center"/>
          </w:tcPr>
          <w:p w:rsidR="002D74BB" w:rsidRPr="00AA1CDA" w:rsidRDefault="002D74BB" w:rsidP="00AA1CDA">
            <w:pPr>
              <w:jc w:val="center"/>
              <w:outlineLvl w:val="2"/>
            </w:pPr>
            <w:r w:rsidRPr="00AA1CDA">
              <w:t>03</w:t>
            </w:r>
          </w:p>
        </w:tc>
        <w:tc>
          <w:tcPr>
            <w:tcW w:w="1559" w:type="dxa"/>
            <w:vAlign w:val="center"/>
          </w:tcPr>
          <w:p w:rsidR="002D74BB" w:rsidRPr="00AA1CDA" w:rsidRDefault="002D74BB" w:rsidP="00AA1CDA">
            <w:pPr>
              <w:jc w:val="center"/>
              <w:outlineLvl w:val="2"/>
            </w:pPr>
            <w:r w:rsidRPr="00AA1CDA">
              <w:t>0100000000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285,0</w:t>
            </w:r>
          </w:p>
        </w:tc>
        <w:tc>
          <w:tcPr>
            <w:tcW w:w="1247" w:type="dxa"/>
            <w:vAlign w:val="center"/>
          </w:tcPr>
          <w:p w:rsidR="002D74BB" w:rsidRPr="00AA1CDA" w:rsidRDefault="002D74BB" w:rsidP="00AA1CDA">
            <w:pPr>
              <w:jc w:val="right"/>
              <w:outlineLvl w:val="2"/>
            </w:pPr>
            <w:r w:rsidRPr="00AA1CDA">
              <w:t>285,0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 «Комплексное развитие сельских территорий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05</w:t>
            </w:r>
          </w:p>
        </w:tc>
        <w:tc>
          <w:tcPr>
            <w:tcW w:w="648" w:type="dxa"/>
            <w:vAlign w:val="center"/>
          </w:tcPr>
          <w:p w:rsidR="002D74BB" w:rsidRPr="00AA1CDA" w:rsidRDefault="002D74BB" w:rsidP="00AA1CDA">
            <w:pPr>
              <w:jc w:val="center"/>
              <w:outlineLvl w:val="3"/>
            </w:pPr>
            <w:r w:rsidRPr="00AA1CDA">
              <w:t>03</w:t>
            </w:r>
          </w:p>
        </w:tc>
        <w:tc>
          <w:tcPr>
            <w:tcW w:w="1559" w:type="dxa"/>
            <w:vAlign w:val="center"/>
          </w:tcPr>
          <w:p w:rsidR="002D74BB" w:rsidRPr="00AA1CDA" w:rsidRDefault="002D74BB" w:rsidP="00AA1CDA">
            <w:pPr>
              <w:jc w:val="center"/>
              <w:outlineLvl w:val="3"/>
            </w:pPr>
            <w:r w:rsidRPr="00AA1CDA">
              <w:t>0120000000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285,0</w:t>
            </w:r>
          </w:p>
        </w:tc>
        <w:tc>
          <w:tcPr>
            <w:tcW w:w="1247" w:type="dxa"/>
            <w:vAlign w:val="center"/>
          </w:tcPr>
          <w:p w:rsidR="002D74BB" w:rsidRPr="00AA1CDA" w:rsidRDefault="002D74BB" w:rsidP="00AA1CDA">
            <w:pPr>
              <w:jc w:val="right"/>
              <w:outlineLvl w:val="3"/>
            </w:pPr>
            <w:r w:rsidRPr="00AA1CDA">
              <w:t>285,0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«Реализация проектов по благоустройству сельских территорий»</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05</w:t>
            </w:r>
          </w:p>
        </w:tc>
        <w:tc>
          <w:tcPr>
            <w:tcW w:w="648" w:type="dxa"/>
            <w:vAlign w:val="center"/>
          </w:tcPr>
          <w:p w:rsidR="002D74BB" w:rsidRPr="00AA1CDA" w:rsidRDefault="002D74BB" w:rsidP="00AA1CDA">
            <w:pPr>
              <w:jc w:val="center"/>
              <w:outlineLvl w:val="4"/>
            </w:pPr>
            <w:r w:rsidRPr="00AA1CDA">
              <w:t>03</w:t>
            </w:r>
          </w:p>
        </w:tc>
        <w:tc>
          <w:tcPr>
            <w:tcW w:w="1559" w:type="dxa"/>
            <w:vAlign w:val="center"/>
          </w:tcPr>
          <w:p w:rsidR="002D74BB" w:rsidRPr="00AA1CDA" w:rsidRDefault="002D74BB" w:rsidP="00AA1CDA">
            <w:pPr>
              <w:jc w:val="center"/>
              <w:outlineLvl w:val="4"/>
            </w:pPr>
            <w:r w:rsidRPr="00AA1CDA">
              <w:t>0125200000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285,0</w:t>
            </w:r>
          </w:p>
        </w:tc>
        <w:tc>
          <w:tcPr>
            <w:tcW w:w="1247" w:type="dxa"/>
            <w:vAlign w:val="center"/>
          </w:tcPr>
          <w:p w:rsidR="002D74BB" w:rsidRPr="00AA1CDA" w:rsidRDefault="002D74BB" w:rsidP="00AA1CDA">
            <w:pPr>
              <w:jc w:val="right"/>
              <w:outlineLvl w:val="4"/>
            </w:pPr>
            <w:r w:rsidRPr="00AA1CDA">
              <w:t>285,0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комплексного развития сельских территорий</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05</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01252S5760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285,0</w:t>
            </w:r>
          </w:p>
        </w:tc>
        <w:tc>
          <w:tcPr>
            <w:tcW w:w="1247" w:type="dxa"/>
            <w:vAlign w:val="center"/>
          </w:tcPr>
          <w:p w:rsidR="002D74BB" w:rsidRPr="00AA1CDA" w:rsidRDefault="002D74BB" w:rsidP="00AA1CDA">
            <w:pPr>
              <w:jc w:val="right"/>
              <w:outlineLvl w:val="5"/>
            </w:pPr>
            <w:r w:rsidRPr="00AA1CDA">
              <w:t>285,0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01252S5760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285,0</w:t>
            </w:r>
          </w:p>
        </w:tc>
        <w:tc>
          <w:tcPr>
            <w:tcW w:w="1247" w:type="dxa"/>
            <w:vAlign w:val="center"/>
          </w:tcPr>
          <w:p w:rsidR="002D74BB" w:rsidRPr="00AA1CDA" w:rsidRDefault="002D74BB" w:rsidP="00AA1CDA">
            <w:pPr>
              <w:jc w:val="right"/>
              <w:outlineLvl w:val="6"/>
            </w:pPr>
            <w:r w:rsidRPr="00AA1CDA">
              <w:t>285,0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01252S5760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285,0</w:t>
            </w:r>
          </w:p>
        </w:tc>
        <w:tc>
          <w:tcPr>
            <w:tcW w:w="1247" w:type="dxa"/>
            <w:vAlign w:val="center"/>
          </w:tcPr>
          <w:p w:rsidR="002D74BB" w:rsidRPr="00AA1CDA" w:rsidRDefault="002D74BB" w:rsidP="00AA1CDA">
            <w:pPr>
              <w:jc w:val="right"/>
              <w:outlineLvl w:val="6"/>
            </w:pPr>
            <w:r w:rsidRPr="00AA1CDA">
              <w:t>285,0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Охрана окружающей среды</w:t>
            </w:r>
          </w:p>
        </w:tc>
        <w:tc>
          <w:tcPr>
            <w:tcW w:w="709" w:type="dxa"/>
            <w:vAlign w:val="center"/>
          </w:tcPr>
          <w:p w:rsidR="002D74BB" w:rsidRPr="00AA1CDA" w:rsidRDefault="002D74BB" w:rsidP="00AA1CDA">
            <w:pPr>
              <w:jc w:val="center"/>
              <w:outlineLvl w:val="0"/>
              <w:rPr>
                <w:b/>
                <w:bCs/>
              </w:rPr>
            </w:pPr>
            <w:r w:rsidRPr="00AA1CDA">
              <w:rPr>
                <w:b/>
                <w:bCs/>
              </w:rPr>
              <w:t>901</w:t>
            </w:r>
          </w:p>
        </w:tc>
        <w:tc>
          <w:tcPr>
            <w:tcW w:w="700" w:type="dxa"/>
            <w:vAlign w:val="center"/>
          </w:tcPr>
          <w:p w:rsidR="002D74BB" w:rsidRPr="00AA1CDA" w:rsidRDefault="002D74BB" w:rsidP="00AA1CDA">
            <w:pPr>
              <w:jc w:val="center"/>
              <w:outlineLvl w:val="0"/>
              <w:rPr>
                <w:b/>
                <w:bCs/>
              </w:rPr>
            </w:pPr>
            <w:r w:rsidRPr="00AA1CDA">
              <w:rPr>
                <w:b/>
                <w:bCs/>
              </w:rPr>
              <w:t>06</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115,2</w:t>
            </w:r>
          </w:p>
        </w:tc>
        <w:tc>
          <w:tcPr>
            <w:tcW w:w="1247" w:type="dxa"/>
            <w:vAlign w:val="center"/>
          </w:tcPr>
          <w:p w:rsidR="002D74BB" w:rsidRPr="00AA1CDA" w:rsidRDefault="002D74BB" w:rsidP="00AA1CDA">
            <w:pPr>
              <w:jc w:val="right"/>
              <w:outlineLvl w:val="0"/>
              <w:rPr>
                <w:b/>
                <w:bCs/>
              </w:rPr>
            </w:pPr>
            <w:r w:rsidRPr="00AA1CDA">
              <w:rPr>
                <w:b/>
                <w:bCs/>
              </w:rPr>
              <w:t>115,2</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Другие вопросы в области охраны окружающей среды</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06</w:t>
            </w:r>
          </w:p>
        </w:tc>
        <w:tc>
          <w:tcPr>
            <w:tcW w:w="648" w:type="dxa"/>
            <w:vAlign w:val="center"/>
          </w:tcPr>
          <w:p w:rsidR="002D74BB" w:rsidRPr="00AA1CDA" w:rsidRDefault="002D74BB" w:rsidP="00AA1CDA">
            <w:pPr>
              <w:jc w:val="center"/>
              <w:outlineLvl w:val="1"/>
            </w:pPr>
            <w:r w:rsidRPr="00AA1CDA">
              <w:t>05</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115,2</w:t>
            </w:r>
          </w:p>
        </w:tc>
        <w:tc>
          <w:tcPr>
            <w:tcW w:w="1247" w:type="dxa"/>
            <w:vAlign w:val="center"/>
          </w:tcPr>
          <w:p w:rsidR="002D74BB" w:rsidRPr="00AA1CDA" w:rsidRDefault="002D74BB" w:rsidP="00AA1CDA">
            <w:pPr>
              <w:jc w:val="right"/>
              <w:outlineLvl w:val="1"/>
            </w:pPr>
            <w:r w:rsidRPr="00AA1CDA">
              <w:t>115,2</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«Охрана окружающей среды на территории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06</w:t>
            </w:r>
          </w:p>
        </w:tc>
        <w:tc>
          <w:tcPr>
            <w:tcW w:w="648" w:type="dxa"/>
            <w:vAlign w:val="center"/>
          </w:tcPr>
          <w:p w:rsidR="002D74BB" w:rsidRPr="00AA1CDA" w:rsidRDefault="002D74BB" w:rsidP="00AA1CDA">
            <w:pPr>
              <w:jc w:val="center"/>
              <w:outlineLvl w:val="2"/>
            </w:pPr>
            <w:r w:rsidRPr="00AA1CDA">
              <w:t>05</w:t>
            </w:r>
          </w:p>
        </w:tc>
        <w:tc>
          <w:tcPr>
            <w:tcW w:w="1559" w:type="dxa"/>
            <w:vAlign w:val="center"/>
          </w:tcPr>
          <w:p w:rsidR="002D74BB" w:rsidRPr="00AA1CDA" w:rsidRDefault="002D74BB" w:rsidP="00AA1CDA">
            <w:pPr>
              <w:jc w:val="center"/>
              <w:outlineLvl w:val="2"/>
            </w:pPr>
            <w:r w:rsidRPr="00AA1CDA">
              <w:t>0800000000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115,2</w:t>
            </w:r>
          </w:p>
        </w:tc>
        <w:tc>
          <w:tcPr>
            <w:tcW w:w="1247" w:type="dxa"/>
            <w:vAlign w:val="center"/>
          </w:tcPr>
          <w:p w:rsidR="002D74BB" w:rsidRPr="00AA1CDA" w:rsidRDefault="002D74BB" w:rsidP="00AA1CDA">
            <w:pPr>
              <w:jc w:val="right"/>
              <w:outlineLvl w:val="2"/>
            </w:pPr>
            <w:r w:rsidRPr="00AA1CDA">
              <w:t>115,2</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«Модель непрерывного экологического воспитания и образования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06</w:t>
            </w:r>
          </w:p>
        </w:tc>
        <w:tc>
          <w:tcPr>
            <w:tcW w:w="648" w:type="dxa"/>
            <w:vAlign w:val="center"/>
          </w:tcPr>
          <w:p w:rsidR="002D74BB" w:rsidRPr="00AA1CDA" w:rsidRDefault="002D74BB" w:rsidP="00AA1CDA">
            <w:pPr>
              <w:jc w:val="center"/>
              <w:outlineLvl w:val="3"/>
            </w:pPr>
            <w:r w:rsidRPr="00AA1CDA">
              <w:t>05</w:t>
            </w:r>
          </w:p>
        </w:tc>
        <w:tc>
          <w:tcPr>
            <w:tcW w:w="1559" w:type="dxa"/>
            <w:vAlign w:val="center"/>
          </w:tcPr>
          <w:p w:rsidR="002D74BB" w:rsidRPr="00AA1CDA" w:rsidRDefault="002D74BB" w:rsidP="00AA1CDA">
            <w:pPr>
              <w:jc w:val="center"/>
              <w:outlineLvl w:val="3"/>
            </w:pPr>
            <w:r w:rsidRPr="00AA1CDA">
              <w:t>0820000000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115,2</w:t>
            </w:r>
          </w:p>
        </w:tc>
        <w:tc>
          <w:tcPr>
            <w:tcW w:w="1247" w:type="dxa"/>
            <w:vAlign w:val="center"/>
          </w:tcPr>
          <w:p w:rsidR="002D74BB" w:rsidRPr="00AA1CDA" w:rsidRDefault="002D74BB" w:rsidP="00AA1CDA">
            <w:pPr>
              <w:jc w:val="right"/>
              <w:outlineLvl w:val="3"/>
            </w:pPr>
            <w:r w:rsidRPr="00AA1CDA">
              <w:t>115,2</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«Экологическое образование, воспитание и информирование населения»</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06</w:t>
            </w:r>
          </w:p>
        </w:tc>
        <w:tc>
          <w:tcPr>
            <w:tcW w:w="648" w:type="dxa"/>
            <w:vAlign w:val="center"/>
          </w:tcPr>
          <w:p w:rsidR="002D74BB" w:rsidRPr="00AA1CDA" w:rsidRDefault="002D74BB" w:rsidP="00AA1CDA">
            <w:pPr>
              <w:jc w:val="center"/>
              <w:outlineLvl w:val="4"/>
            </w:pPr>
            <w:r w:rsidRPr="00AA1CDA">
              <w:t>05</w:t>
            </w:r>
          </w:p>
        </w:tc>
        <w:tc>
          <w:tcPr>
            <w:tcW w:w="1559" w:type="dxa"/>
            <w:vAlign w:val="center"/>
          </w:tcPr>
          <w:p w:rsidR="002D74BB" w:rsidRPr="00AA1CDA" w:rsidRDefault="002D74BB" w:rsidP="00AA1CDA">
            <w:pPr>
              <w:jc w:val="center"/>
              <w:outlineLvl w:val="4"/>
            </w:pPr>
            <w:r w:rsidRPr="00AA1CDA">
              <w:t>0825100000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115,2</w:t>
            </w:r>
          </w:p>
        </w:tc>
        <w:tc>
          <w:tcPr>
            <w:tcW w:w="1247" w:type="dxa"/>
            <w:vAlign w:val="center"/>
          </w:tcPr>
          <w:p w:rsidR="002D74BB" w:rsidRPr="00AA1CDA" w:rsidRDefault="002D74BB" w:rsidP="00AA1CDA">
            <w:pPr>
              <w:jc w:val="right"/>
              <w:outlineLvl w:val="4"/>
            </w:pPr>
            <w:r w:rsidRPr="00AA1CDA">
              <w:t>115,2</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Подготовка и реализация экологических проектов</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06</w:t>
            </w:r>
          </w:p>
        </w:tc>
        <w:tc>
          <w:tcPr>
            <w:tcW w:w="648" w:type="dxa"/>
            <w:vAlign w:val="center"/>
          </w:tcPr>
          <w:p w:rsidR="002D74BB" w:rsidRPr="00AA1CDA" w:rsidRDefault="002D74BB" w:rsidP="00AA1CDA">
            <w:pPr>
              <w:jc w:val="center"/>
              <w:outlineLvl w:val="5"/>
            </w:pPr>
            <w:r w:rsidRPr="00AA1CDA">
              <w:t>05</w:t>
            </w:r>
          </w:p>
        </w:tc>
        <w:tc>
          <w:tcPr>
            <w:tcW w:w="1559" w:type="dxa"/>
            <w:vAlign w:val="center"/>
          </w:tcPr>
          <w:p w:rsidR="002D74BB" w:rsidRPr="00AA1CDA" w:rsidRDefault="002D74BB" w:rsidP="00AA1CDA">
            <w:pPr>
              <w:jc w:val="center"/>
              <w:outlineLvl w:val="5"/>
            </w:pPr>
            <w:r w:rsidRPr="00AA1CDA">
              <w:t>0825100024</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2,5</w:t>
            </w:r>
          </w:p>
        </w:tc>
        <w:tc>
          <w:tcPr>
            <w:tcW w:w="1247" w:type="dxa"/>
            <w:vAlign w:val="center"/>
          </w:tcPr>
          <w:p w:rsidR="002D74BB" w:rsidRPr="00AA1CDA" w:rsidRDefault="002D74BB" w:rsidP="00AA1CDA">
            <w:pPr>
              <w:jc w:val="right"/>
              <w:outlineLvl w:val="5"/>
            </w:pPr>
            <w:r w:rsidRPr="00AA1CDA">
              <w:t>2,5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06</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0825100024</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2,5</w:t>
            </w:r>
          </w:p>
        </w:tc>
        <w:tc>
          <w:tcPr>
            <w:tcW w:w="1247" w:type="dxa"/>
            <w:vAlign w:val="center"/>
          </w:tcPr>
          <w:p w:rsidR="002D74BB" w:rsidRPr="00AA1CDA" w:rsidRDefault="002D74BB" w:rsidP="00AA1CDA">
            <w:pPr>
              <w:jc w:val="right"/>
              <w:outlineLvl w:val="6"/>
            </w:pPr>
            <w:r w:rsidRPr="00AA1CDA">
              <w:t>2,5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06</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0825100024</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2,5</w:t>
            </w:r>
          </w:p>
        </w:tc>
        <w:tc>
          <w:tcPr>
            <w:tcW w:w="1247" w:type="dxa"/>
            <w:vAlign w:val="center"/>
          </w:tcPr>
          <w:p w:rsidR="002D74BB" w:rsidRPr="00AA1CDA" w:rsidRDefault="002D74BB" w:rsidP="00AA1CDA">
            <w:pPr>
              <w:jc w:val="right"/>
              <w:outlineLvl w:val="6"/>
            </w:pPr>
            <w:r w:rsidRPr="00AA1CDA">
              <w:t>2,5</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Ликвидация мест несанкционированного складирования отходов</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06</w:t>
            </w:r>
          </w:p>
        </w:tc>
        <w:tc>
          <w:tcPr>
            <w:tcW w:w="648" w:type="dxa"/>
            <w:vAlign w:val="center"/>
          </w:tcPr>
          <w:p w:rsidR="002D74BB" w:rsidRPr="00AA1CDA" w:rsidRDefault="002D74BB" w:rsidP="00AA1CDA">
            <w:pPr>
              <w:jc w:val="center"/>
              <w:outlineLvl w:val="5"/>
            </w:pPr>
            <w:r w:rsidRPr="00AA1CDA">
              <w:t>05</w:t>
            </w:r>
          </w:p>
        </w:tc>
        <w:tc>
          <w:tcPr>
            <w:tcW w:w="1559" w:type="dxa"/>
            <w:vAlign w:val="center"/>
          </w:tcPr>
          <w:p w:rsidR="002D74BB" w:rsidRPr="00AA1CDA" w:rsidRDefault="002D74BB" w:rsidP="00AA1CDA">
            <w:pPr>
              <w:jc w:val="center"/>
              <w:outlineLvl w:val="5"/>
            </w:pPr>
            <w:r w:rsidRPr="00AA1CDA">
              <w:t>0825100025</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112,7</w:t>
            </w:r>
          </w:p>
        </w:tc>
        <w:tc>
          <w:tcPr>
            <w:tcW w:w="1247" w:type="dxa"/>
            <w:vAlign w:val="center"/>
          </w:tcPr>
          <w:p w:rsidR="002D74BB" w:rsidRPr="00AA1CDA" w:rsidRDefault="002D74BB" w:rsidP="00AA1CDA">
            <w:pPr>
              <w:jc w:val="right"/>
              <w:outlineLvl w:val="5"/>
            </w:pPr>
            <w:r w:rsidRPr="00AA1CDA">
              <w:t>112,7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06</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0825100025</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112,7</w:t>
            </w:r>
          </w:p>
        </w:tc>
        <w:tc>
          <w:tcPr>
            <w:tcW w:w="1247" w:type="dxa"/>
            <w:vAlign w:val="center"/>
          </w:tcPr>
          <w:p w:rsidR="002D74BB" w:rsidRPr="00AA1CDA" w:rsidRDefault="002D74BB" w:rsidP="00AA1CDA">
            <w:pPr>
              <w:jc w:val="right"/>
              <w:outlineLvl w:val="6"/>
            </w:pPr>
            <w:r w:rsidRPr="00AA1CDA">
              <w:t>112,7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06</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0825100025</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112,7</w:t>
            </w:r>
          </w:p>
        </w:tc>
        <w:tc>
          <w:tcPr>
            <w:tcW w:w="1247" w:type="dxa"/>
            <w:vAlign w:val="center"/>
          </w:tcPr>
          <w:p w:rsidR="002D74BB" w:rsidRPr="00AA1CDA" w:rsidRDefault="002D74BB" w:rsidP="00AA1CDA">
            <w:pPr>
              <w:jc w:val="right"/>
              <w:outlineLvl w:val="6"/>
            </w:pPr>
            <w:r w:rsidRPr="00AA1CDA">
              <w:t>112,7</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Образование</w:t>
            </w:r>
          </w:p>
        </w:tc>
        <w:tc>
          <w:tcPr>
            <w:tcW w:w="709" w:type="dxa"/>
            <w:vAlign w:val="center"/>
          </w:tcPr>
          <w:p w:rsidR="002D74BB" w:rsidRPr="00AA1CDA" w:rsidRDefault="002D74BB" w:rsidP="00AA1CDA">
            <w:pPr>
              <w:jc w:val="center"/>
              <w:outlineLvl w:val="0"/>
              <w:rPr>
                <w:b/>
                <w:bCs/>
              </w:rPr>
            </w:pPr>
            <w:r w:rsidRPr="00AA1CDA">
              <w:rPr>
                <w:b/>
                <w:bCs/>
              </w:rPr>
              <w:t>901</w:t>
            </w:r>
          </w:p>
        </w:tc>
        <w:tc>
          <w:tcPr>
            <w:tcW w:w="700" w:type="dxa"/>
            <w:vAlign w:val="center"/>
          </w:tcPr>
          <w:p w:rsidR="002D74BB" w:rsidRPr="00AA1CDA" w:rsidRDefault="002D74BB" w:rsidP="00AA1CDA">
            <w:pPr>
              <w:jc w:val="center"/>
              <w:outlineLvl w:val="0"/>
              <w:rPr>
                <w:b/>
                <w:bCs/>
              </w:rPr>
            </w:pPr>
            <w:r w:rsidRPr="00AA1CDA">
              <w:rPr>
                <w:b/>
                <w:bCs/>
              </w:rPr>
              <w:t>07</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5 906,5</w:t>
            </w:r>
          </w:p>
        </w:tc>
        <w:tc>
          <w:tcPr>
            <w:tcW w:w="1247" w:type="dxa"/>
            <w:vAlign w:val="center"/>
          </w:tcPr>
          <w:p w:rsidR="002D74BB" w:rsidRPr="00AA1CDA" w:rsidRDefault="002D74BB" w:rsidP="00AA1CDA">
            <w:pPr>
              <w:jc w:val="right"/>
              <w:outlineLvl w:val="0"/>
              <w:rPr>
                <w:b/>
                <w:bCs/>
              </w:rPr>
            </w:pPr>
            <w:r w:rsidRPr="00AA1CDA">
              <w:rPr>
                <w:b/>
                <w:bCs/>
              </w:rPr>
              <w:t>5 906,5</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Общее образование</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07</w:t>
            </w:r>
          </w:p>
        </w:tc>
        <w:tc>
          <w:tcPr>
            <w:tcW w:w="648" w:type="dxa"/>
            <w:vAlign w:val="center"/>
          </w:tcPr>
          <w:p w:rsidR="002D74BB" w:rsidRPr="00AA1CDA" w:rsidRDefault="002D74BB" w:rsidP="00AA1CDA">
            <w:pPr>
              <w:jc w:val="center"/>
              <w:outlineLvl w:val="1"/>
            </w:pPr>
            <w:r w:rsidRPr="00AA1CDA">
              <w:t>02</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150,0</w:t>
            </w:r>
          </w:p>
        </w:tc>
        <w:tc>
          <w:tcPr>
            <w:tcW w:w="1247" w:type="dxa"/>
            <w:vAlign w:val="center"/>
          </w:tcPr>
          <w:p w:rsidR="002D74BB" w:rsidRPr="00AA1CDA" w:rsidRDefault="002D74BB" w:rsidP="00AA1CDA">
            <w:pPr>
              <w:jc w:val="right"/>
              <w:outlineLvl w:val="1"/>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культуры и туризма в Молчановском районе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02</w:t>
            </w:r>
          </w:p>
        </w:tc>
        <w:tc>
          <w:tcPr>
            <w:tcW w:w="1559" w:type="dxa"/>
            <w:vAlign w:val="center"/>
          </w:tcPr>
          <w:p w:rsidR="002D74BB" w:rsidRPr="00AA1CDA" w:rsidRDefault="002D74BB" w:rsidP="00AA1CDA">
            <w:pPr>
              <w:jc w:val="center"/>
              <w:outlineLvl w:val="2"/>
            </w:pPr>
            <w:r w:rsidRPr="00AA1CDA">
              <w:t>0400000000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150,0</w:t>
            </w:r>
          </w:p>
        </w:tc>
        <w:tc>
          <w:tcPr>
            <w:tcW w:w="1247" w:type="dxa"/>
            <w:vAlign w:val="center"/>
          </w:tcPr>
          <w:p w:rsidR="002D74BB" w:rsidRPr="00AA1CDA" w:rsidRDefault="002D74BB" w:rsidP="00AA1CDA">
            <w:pPr>
              <w:jc w:val="right"/>
              <w:outlineLvl w:val="2"/>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культуры и туризма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0410000000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150,0</w:t>
            </w:r>
          </w:p>
        </w:tc>
        <w:tc>
          <w:tcPr>
            <w:tcW w:w="1247" w:type="dxa"/>
            <w:vAlign w:val="center"/>
          </w:tcPr>
          <w:p w:rsidR="002D74BB" w:rsidRPr="00AA1CDA" w:rsidRDefault="002D74BB" w:rsidP="00AA1CDA">
            <w:pPr>
              <w:jc w:val="right"/>
              <w:outlineLvl w:val="3"/>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0415300000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150,0</w:t>
            </w:r>
          </w:p>
        </w:tc>
        <w:tc>
          <w:tcPr>
            <w:tcW w:w="1247" w:type="dxa"/>
            <w:vAlign w:val="center"/>
          </w:tcPr>
          <w:p w:rsidR="002D74BB" w:rsidRPr="00AA1CDA" w:rsidRDefault="002D74BB" w:rsidP="00AA1CDA">
            <w:pPr>
              <w:jc w:val="right"/>
              <w:outlineLvl w:val="4"/>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Стимулирующие выплаты в муниципальных организациях дополнительного образования Томской области</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0415340400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150,0</w:t>
            </w:r>
          </w:p>
        </w:tc>
        <w:tc>
          <w:tcPr>
            <w:tcW w:w="1247" w:type="dxa"/>
            <w:vAlign w:val="center"/>
          </w:tcPr>
          <w:p w:rsidR="002D74BB" w:rsidRPr="00AA1CDA" w:rsidRDefault="002D74BB" w:rsidP="00AA1CDA">
            <w:pPr>
              <w:jc w:val="right"/>
              <w:outlineLvl w:val="5"/>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0415340400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150,0</w:t>
            </w:r>
          </w:p>
        </w:tc>
        <w:tc>
          <w:tcPr>
            <w:tcW w:w="1247" w:type="dxa"/>
            <w:vAlign w:val="center"/>
          </w:tcPr>
          <w:p w:rsidR="002D74BB" w:rsidRPr="00AA1CDA" w:rsidRDefault="002D74BB" w:rsidP="00AA1CDA">
            <w:pPr>
              <w:jc w:val="right"/>
              <w:outlineLvl w:val="6"/>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0415340400</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150,0</w:t>
            </w:r>
          </w:p>
        </w:tc>
        <w:tc>
          <w:tcPr>
            <w:tcW w:w="1247" w:type="dxa"/>
            <w:vAlign w:val="center"/>
          </w:tcPr>
          <w:p w:rsidR="002D74BB" w:rsidRPr="00AA1CDA" w:rsidRDefault="002D74BB" w:rsidP="00AA1CDA">
            <w:pPr>
              <w:jc w:val="right"/>
              <w:outlineLvl w:val="6"/>
            </w:pPr>
            <w:r w:rsidRPr="00AA1CDA">
              <w:t>150,0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Дополнительное образование детей</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07</w:t>
            </w:r>
          </w:p>
        </w:tc>
        <w:tc>
          <w:tcPr>
            <w:tcW w:w="648" w:type="dxa"/>
            <w:vAlign w:val="center"/>
          </w:tcPr>
          <w:p w:rsidR="002D74BB" w:rsidRPr="00AA1CDA" w:rsidRDefault="002D74BB" w:rsidP="00AA1CDA">
            <w:pPr>
              <w:jc w:val="center"/>
              <w:outlineLvl w:val="1"/>
            </w:pPr>
            <w:r w:rsidRPr="00AA1CDA">
              <w:t>03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5 700,0</w:t>
            </w:r>
          </w:p>
        </w:tc>
        <w:tc>
          <w:tcPr>
            <w:tcW w:w="1247" w:type="dxa"/>
            <w:vAlign w:val="center"/>
          </w:tcPr>
          <w:p w:rsidR="002D74BB" w:rsidRPr="00AA1CDA" w:rsidRDefault="002D74BB" w:rsidP="00AA1CDA">
            <w:pPr>
              <w:jc w:val="right"/>
              <w:outlineLvl w:val="1"/>
            </w:pPr>
            <w:r w:rsidRPr="00AA1CDA">
              <w:t>5 700,0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культуры и туризма в Молчановском районе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03</w:t>
            </w:r>
          </w:p>
        </w:tc>
        <w:tc>
          <w:tcPr>
            <w:tcW w:w="1559" w:type="dxa"/>
            <w:vAlign w:val="center"/>
          </w:tcPr>
          <w:p w:rsidR="002D74BB" w:rsidRPr="00AA1CDA" w:rsidRDefault="002D74BB" w:rsidP="00AA1CDA">
            <w:pPr>
              <w:jc w:val="center"/>
              <w:outlineLvl w:val="2"/>
            </w:pPr>
            <w:r w:rsidRPr="00AA1CDA">
              <w:t>0400000000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5 700,0</w:t>
            </w:r>
          </w:p>
        </w:tc>
        <w:tc>
          <w:tcPr>
            <w:tcW w:w="1247" w:type="dxa"/>
            <w:vAlign w:val="center"/>
          </w:tcPr>
          <w:p w:rsidR="002D74BB" w:rsidRPr="00AA1CDA" w:rsidRDefault="002D74BB" w:rsidP="00AA1CDA">
            <w:pPr>
              <w:jc w:val="right"/>
              <w:outlineLvl w:val="2"/>
            </w:pPr>
            <w:r w:rsidRPr="00AA1CDA">
              <w:t>5 700,0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культуры и туризма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03</w:t>
            </w:r>
          </w:p>
        </w:tc>
        <w:tc>
          <w:tcPr>
            <w:tcW w:w="1559" w:type="dxa"/>
            <w:vAlign w:val="center"/>
          </w:tcPr>
          <w:p w:rsidR="002D74BB" w:rsidRPr="00AA1CDA" w:rsidRDefault="002D74BB" w:rsidP="00AA1CDA">
            <w:pPr>
              <w:jc w:val="center"/>
              <w:outlineLvl w:val="3"/>
            </w:pPr>
            <w:r w:rsidRPr="00AA1CDA">
              <w:t>0410000000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5 700,0</w:t>
            </w:r>
          </w:p>
        </w:tc>
        <w:tc>
          <w:tcPr>
            <w:tcW w:w="1247" w:type="dxa"/>
            <w:vAlign w:val="center"/>
          </w:tcPr>
          <w:p w:rsidR="002D74BB" w:rsidRPr="00AA1CDA" w:rsidRDefault="002D74BB" w:rsidP="00AA1CDA">
            <w:pPr>
              <w:jc w:val="right"/>
              <w:outlineLvl w:val="3"/>
            </w:pPr>
            <w:r w:rsidRPr="00AA1CDA">
              <w:t>5 700,0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Ведомственная целевая программа «Создание условий для организации дополнительного образования населения Молчановского района»</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03</w:t>
            </w:r>
          </w:p>
        </w:tc>
        <w:tc>
          <w:tcPr>
            <w:tcW w:w="1559" w:type="dxa"/>
            <w:vAlign w:val="center"/>
          </w:tcPr>
          <w:p w:rsidR="002D74BB" w:rsidRPr="00AA1CDA" w:rsidRDefault="002D74BB" w:rsidP="00AA1CDA">
            <w:pPr>
              <w:jc w:val="center"/>
              <w:outlineLvl w:val="4"/>
            </w:pPr>
            <w:r w:rsidRPr="00AA1CDA">
              <w:t>0414100000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5 700,0</w:t>
            </w:r>
          </w:p>
        </w:tc>
        <w:tc>
          <w:tcPr>
            <w:tcW w:w="1247" w:type="dxa"/>
            <w:vAlign w:val="center"/>
          </w:tcPr>
          <w:p w:rsidR="002D74BB" w:rsidRPr="00AA1CDA" w:rsidRDefault="002D74BB" w:rsidP="00AA1CDA">
            <w:pPr>
              <w:jc w:val="right"/>
              <w:outlineLvl w:val="4"/>
            </w:pPr>
            <w:r w:rsidRPr="00AA1CDA">
              <w:t>5 700,0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Организации дополнительного образования</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0414100B00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5 700,0</w:t>
            </w:r>
          </w:p>
        </w:tc>
        <w:tc>
          <w:tcPr>
            <w:tcW w:w="1247" w:type="dxa"/>
            <w:vAlign w:val="center"/>
          </w:tcPr>
          <w:p w:rsidR="002D74BB" w:rsidRPr="00AA1CDA" w:rsidRDefault="002D74BB" w:rsidP="00AA1CDA">
            <w:pPr>
              <w:jc w:val="right"/>
              <w:outlineLvl w:val="5"/>
            </w:pPr>
            <w:r w:rsidRPr="00AA1CDA">
              <w:t>5 700,0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0414100B00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5 700,0</w:t>
            </w:r>
          </w:p>
        </w:tc>
        <w:tc>
          <w:tcPr>
            <w:tcW w:w="1247" w:type="dxa"/>
            <w:vAlign w:val="center"/>
          </w:tcPr>
          <w:p w:rsidR="002D74BB" w:rsidRPr="00AA1CDA" w:rsidRDefault="002D74BB" w:rsidP="00AA1CDA">
            <w:pPr>
              <w:jc w:val="right"/>
              <w:outlineLvl w:val="6"/>
            </w:pPr>
            <w:r w:rsidRPr="00AA1CDA">
              <w:t>5 700,0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0414100B00</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5 700,0</w:t>
            </w:r>
          </w:p>
        </w:tc>
        <w:tc>
          <w:tcPr>
            <w:tcW w:w="1247" w:type="dxa"/>
            <w:vAlign w:val="center"/>
          </w:tcPr>
          <w:p w:rsidR="002D74BB" w:rsidRPr="00AA1CDA" w:rsidRDefault="002D74BB" w:rsidP="00AA1CDA">
            <w:pPr>
              <w:jc w:val="right"/>
              <w:outlineLvl w:val="6"/>
            </w:pPr>
            <w:r w:rsidRPr="00AA1CDA">
              <w:t>5 700,0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Профессиональная подготовка, переподготовка и повышение квалификации</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07</w:t>
            </w:r>
          </w:p>
        </w:tc>
        <w:tc>
          <w:tcPr>
            <w:tcW w:w="648" w:type="dxa"/>
            <w:vAlign w:val="center"/>
          </w:tcPr>
          <w:p w:rsidR="002D74BB" w:rsidRPr="00AA1CDA" w:rsidRDefault="002D74BB" w:rsidP="00AA1CDA">
            <w:pPr>
              <w:jc w:val="center"/>
              <w:outlineLvl w:val="1"/>
            </w:pPr>
            <w:r w:rsidRPr="00AA1CDA">
              <w:t>05</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9,0</w:t>
            </w:r>
          </w:p>
        </w:tc>
        <w:tc>
          <w:tcPr>
            <w:tcW w:w="1247" w:type="dxa"/>
            <w:vAlign w:val="center"/>
          </w:tcPr>
          <w:p w:rsidR="002D74BB" w:rsidRPr="00AA1CDA" w:rsidRDefault="002D74BB" w:rsidP="00AA1CDA">
            <w:pPr>
              <w:jc w:val="right"/>
              <w:outlineLvl w:val="1"/>
            </w:pPr>
            <w:r w:rsidRPr="00AA1CDA">
              <w:t>9,0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«Муниципальное управление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05</w:t>
            </w:r>
          </w:p>
        </w:tc>
        <w:tc>
          <w:tcPr>
            <w:tcW w:w="1559" w:type="dxa"/>
            <w:vAlign w:val="center"/>
          </w:tcPr>
          <w:p w:rsidR="002D74BB" w:rsidRPr="00AA1CDA" w:rsidRDefault="002D74BB" w:rsidP="00AA1CDA">
            <w:pPr>
              <w:jc w:val="center"/>
              <w:outlineLvl w:val="2"/>
            </w:pPr>
            <w:r w:rsidRPr="00AA1CDA">
              <w:t>0900000000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9,0</w:t>
            </w:r>
          </w:p>
        </w:tc>
        <w:tc>
          <w:tcPr>
            <w:tcW w:w="1247" w:type="dxa"/>
            <w:vAlign w:val="center"/>
          </w:tcPr>
          <w:p w:rsidR="002D74BB" w:rsidRPr="00AA1CDA" w:rsidRDefault="002D74BB" w:rsidP="00AA1CDA">
            <w:pPr>
              <w:jc w:val="right"/>
              <w:outlineLvl w:val="2"/>
            </w:pPr>
            <w:r w:rsidRPr="00AA1CDA">
              <w:t>9,0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«Совершенствование муниципального управления в МО «Молчановский район»</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05</w:t>
            </w:r>
          </w:p>
        </w:tc>
        <w:tc>
          <w:tcPr>
            <w:tcW w:w="1559" w:type="dxa"/>
            <w:vAlign w:val="center"/>
          </w:tcPr>
          <w:p w:rsidR="002D74BB" w:rsidRPr="00AA1CDA" w:rsidRDefault="002D74BB" w:rsidP="00AA1CDA">
            <w:pPr>
              <w:jc w:val="center"/>
              <w:outlineLvl w:val="3"/>
            </w:pPr>
            <w:r w:rsidRPr="00AA1CDA">
              <w:t>0940000000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9,0</w:t>
            </w:r>
          </w:p>
        </w:tc>
        <w:tc>
          <w:tcPr>
            <w:tcW w:w="1247" w:type="dxa"/>
            <w:vAlign w:val="center"/>
          </w:tcPr>
          <w:p w:rsidR="002D74BB" w:rsidRPr="00AA1CDA" w:rsidRDefault="002D74BB" w:rsidP="00AA1CDA">
            <w:pPr>
              <w:jc w:val="right"/>
              <w:outlineLvl w:val="3"/>
            </w:pPr>
            <w:r w:rsidRPr="00AA1CDA">
              <w:t>9,0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«Профессиональное развитие муниципальных служащих»</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05</w:t>
            </w:r>
          </w:p>
        </w:tc>
        <w:tc>
          <w:tcPr>
            <w:tcW w:w="1559" w:type="dxa"/>
            <w:vAlign w:val="center"/>
          </w:tcPr>
          <w:p w:rsidR="002D74BB" w:rsidRPr="00AA1CDA" w:rsidRDefault="002D74BB" w:rsidP="00AA1CDA">
            <w:pPr>
              <w:jc w:val="center"/>
              <w:outlineLvl w:val="4"/>
            </w:pPr>
            <w:r w:rsidRPr="00AA1CDA">
              <w:t>0945100000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9,0</w:t>
            </w:r>
          </w:p>
        </w:tc>
        <w:tc>
          <w:tcPr>
            <w:tcW w:w="1247" w:type="dxa"/>
            <w:vAlign w:val="center"/>
          </w:tcPr>
          <w:p w:rsidR="002D74BB" w:rsidRPr="00AA1CDA" w:rsidRDefault="002D74BB" w:rsidP="00AA1CDA">
            <w:pPr>
              <w:jc w:val="right"/>
              <w:outlineLvl w:val="4"/>
            </w:pPr>
            <w:r w:rsidRPr="00AA1CDA">
              <w:t>9,0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участия муниципальных служащих МО «Молчановский район» в семинарах, тренингах и других образовательных мероприятиях</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05</w:t>
            </w:r>
          </w:p>
        </w:tc>
        <w:tc>
          <w:tcPr>
            <w:tcW w:w="1559" w:type="dxa"/>
            <w:vAlign w:val="center"/>
          </w:tcPr>
          <w:p w:rsidR="002D74BB" w:rsidRPr="00AA1CDA" w:rsidRDefault="002D74BB" w:rsidP="00AA1CDA">
            <w:pPr>
              <w:jc w:val="center"/>
              <w:outlineLvl w:val="5"/>
            </w:pPr>
            <w:r w:rsidRPr="00AA1CDA">
              <w:t>0945100046</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9,0</w:t>
            </w:r>
          </w:p>
        </w:tc>
        <w:tc>
          <w:tcPr>
            <w:tcW w:w="1247" w:type="dxa"/>
            <w:vAlign w:val="center"/>
          </w:tcPr>
          <w:p w:rsidR="002D74BB" w:rsidRPr="00AA1CDA" w:rsidRDefault="002D74BB" w:rsidP="00AA1CDA">
            <w:pPr>
              <w:jc w:val="right"/>
              <w:outlineLvl w:val="5"/>
            </w:pPr>
            <w:r w:rsidRPr="00AA1CDA">
              <w:t>9,0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0945100046</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9,0</w:t>
            </w:r>
          </w:p>
        </w:tc>
        <w:tc>
          <w:tcPr>
            <w:tcW w:w="1247" w:type="dxa"/>
            <w:vAlign w:val="center"/>
          </w:tcPr>
          <w:p w:rsidR="002D74BB" w:rsidRPr="00AA1CDA" w:rsidRDefault="002D74BB" w:rsidP="00AA1CDA">
            <w:pPr>
              <w:jc w:val="right"/>
              <w:outlineLvl w:val="6"/>
            </w:pPr>
            <w:r w:rsidRPr="00AA1CDA">
              <w:t>9,0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0945100046</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9,0</w:t>
            </w:r>
          </w:p>
        </w:tc>
        <w:tc>
          <w:tcPr>
            <w:tcW w:w="1247" w:type="dxa"/>
            <w:vAlign w:val="center"/>
          </w:tcPr>
          <w:p w:rsidR="002D74BB" w:rsidRPr="00AA1CDA" w:rsidRDefault="002D74BB" w:rsidP="00AA1CDA">
            <w:pPr>
              <w:jc w:val="right"/>
              <w:outlineLvl w:val="6"/>
            </w:pPr>
            <w:r w:rsidRPr="00AA1CDA">
              <w:t>9,0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Молодежная политика</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07</w:t>
            </w:r>
          </w:p>
        </w:tc>
        <w:tc>
          <w:tcPr>
            <w:tcW w:w="648" w:type="dxa"/>
            <w:vAlign w:val="center"/>
          </w:tcPr>
          <w:p w:rsidR="002D74BB" w:rsidRPr="00AA1CDA" w:rsidRDefault="002D74BB" w:rsidP="00AA1CDA">
            <w:pPr>
              <w:jc w:val="center"/>
              <w:outlineLvl w:val="1"/>
            </w:pPr>
            <w:r w:rsidRPr="00AA1CDA">
              <w:t>07</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47,5</w:t>
            </w:r>
          </w:p>
        </w:tc>
        <w:tc>
          <w:tcPr>
            <w:tcW w:w="1247" w:type="dxa"/>
            <w:vAlign w:val="center"/>
          </w:tcPr>
          <w:p w:rsidR="002D74BB" w:rsidRPr="00AA1CDA" w:rsidRDefault="002D74BB" w:rsidP="00AA1CDA">
            <w:pPr>
              <w:jc w:val="right"/>
              <w:outlineLvl w:val="1"/>
            </w:pPr>
            <w:r w:rsidRPr="00AA1CDA">
              <w:t>47,5</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молодежной политики, физической культуры и спорта в Молчановском районе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07</w:t>
            </w:r>
          </w:p>
        </w:tc>
        <w:tc>
          <w:tcPr>
            <w:tcW w:w="1559" w:type="dxa"/>
            <w:vAlign w:val="center"/>
          </w:tcPr>
          <w:p w:rsidR="002D74BB" w:rsidRPr="00AA1CDA" w:rsidRDefault="002D74BB" w:rsidP="00AA1CDA">
            <w:pPr>
              <w:jc w:val="center"/>
              <w:outlineLvl w:val="2"/>
            </w:pPr>
            <w:r w:rsidRPr="00AA1CDA">
              <w:t>0300000000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47,5</w:t>
            </w:r>
          </w:p>
        </w:tc>
        <w:tc>
          <w:tcPr>
            <w:tcW w:w="1247" w:type="dxa"/>
            <w:vAlign w:val="center"/>
          </w:tcPr>
          <w:p w:rsidR="002D74BB" w:rsidRPr="00AA1CDA" w:rsidRDefault="002D74BB" w:rsidP="00AA1CDA">
            <w:pPr>
              <w:jc w:val="right"/>
              <w:outlineLvl w:val="2"/>
            </w:pPr>
            <w:r w:rsidRPr="00AA1CDA">
              <w:t>47,5</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эффективной молодежной политики в Молчановском районе»</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07</w:t>
            </w:r>
          </w:p>
        </w:tc>
        <w:tc>
          <w:tcPr>
            <w:tcW w:w="1559" w:type="dxa"/>
            <w:vAlign w:val="center"/>
          </w:tcPr>
          <w:p w:rsidR="002D74BB" w:rsidRPr="00AA1CDA" w:rsidRDefault="002D74BB" w:rsidP="00AA1CDA">
            <w:pPr>
              <w:jc w:val="center"/>
              <w:outlineLvl w:val="3"/>
            </w:pPr>
            <w:r w:rsidRPr="00AA1CDA">
              <w:t>0320000000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47,5</w:t>
            </w:r>
          </w:p>
        </w:tc>
        <w:tc>
          <w:tcPr>
            <w:tcW w:w="1247" w:type="dxa"/>
            <w:vAlign w:val="center"/>
          </w:tcPr>
          <w:p w:rsidR="002D74BB" w:rsidRPr="00AA1CDA" w:rsidRDefault="002D74BB" w:rsidP="00AA1CDA">
            <w:pPr>
              <w:jc w:val="right"/>
              <w:outlineLvl w:val="3"/>
            </w:pPr>
            <w:r w:rsidRPr="00AA1CDA">
              <w:t>47,5</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«Развитие системы патриотического воспитания, профилактика социально - негативных явлений в молодежной среде»</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07</w:t>
            </w:r>
          </w:p>
        </w:tc>
        <w:tc>
          <w:tcPr>
            <w:tcW w:w="1559" w:type="dxa"/>
            <w:vAlign w:val="center"/>
          </w:tcPr>
          <w:p w:rsidR="002D74BB" w:rsidRPr="00AA1CDA" w:rsidRDefault="002D74BB" w:rsidP="00AA1CDA">
            <w:pPr>
              <w:jc w:val="center"/>
              <w:outlineLvl w:val="4"/>
            </w:pPr>
            <w:r w:rsidRPr="00AA1CDA">
              <w:t>0325100000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47,5</w:t>
            </w:r>
          </w:p>
        </w:tc>
        <w:tc>
          <w:tcPr>
            <w:tcW w:w="1247" w:type="dxa"/>
            <w:vAlign w:val="center"/>
          </w:tcPr>
          <w:p w:rsidR="002D74BB" w:rsidRPr="00AA1CDA" w:rsidRDefault="002D74BB" w:rsidP="00AA1CDA">
            <w:pPr>
              <w:jc w:val="right"/>
              <w:outlineLvl w:val="4"/>
            </w:pPr>
            <w:r w:rsidRPr="00AA1CDA">
              <w:t>47,5</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и проведение районных мероприятий, посвященных Дню призывника</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07</w:t>
            </w:r>
          </w:p>
        </w:tc>
        <w:tc>
          <w:tcPr>
            <w:tcW w:w="1559" w:type="dxa"/>
            <w:vAlign w:val="center"/>
          </w:tcPr>
          <w:p w:rsidR="002D74BB" w:rsidRPr="00AA1CDA" w:rsidRDefault="002D74BB" w:rsidP="00AA1CDA">
            <w:pPr>
              <w:jc w:val="center"/>
              <w:outlineLvl w:val="5"/>
            </w:pPr>
            <w:r w:rsidRPr="00AA1CDA">
              <w:t>0325100011</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47,5</w:t>
            </w:r>
          </w:p>
        </w:tc>
        <w:tc>
          <w:tcPr>
            <w:tcW w:w="1247" w:type="dxa"/>
            <w:vAlign w:val="center"/>
          </w:tcPr>
          <w:p w:rsidR="002D74BB" w:rsidRPr="00AA1CDA" w:rsidRDefault="002D74BB" w:rsidP="00AA1CDA">
            <w:pPr>
              <w:jc w:val="right"/>
              <w:outlineLvl w:val="5"/>
            </w:pPr>
            <w:r w:rsidRPr="00AA1CDA">
              <w:t>47,5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07</w:t>
            </w:r>
          </w:p>
        </w:tc>
        <w:tc>
          <w:tcPr>
            <w:tcW w:w="1559" w:type="dxa"/>
            <w:vAlign w:val="center"/>
          </w:tcPr>
          <w:p w:rsidR="002D74BB" w:rsidRPr="00AA1CDA" w:rsidRDefault="002D74BB" w:rsidP="00AA1CDA">
            <w:pPr>
              <w:jc w:val="center"/>
              <w:outlineLvl w:val="6"/>
            </w:pPr>
            <w:r w:rsidRPr="00AA1CDA">
              <w:t>0325100011</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47,5</w:t>
            </w:r>
          </w:p>
        </w:tc>
        <w:tc>
          <w:tcPr>
            <w:tcW w:w="1247" w:type="dxa"/>
            <w:vAlign w:val="center"/>
          </w:tcPr>
          <w:p w:rsidR="002D74BB" w:rsidRPr="00AA1CDA" w:rsidRDefault="002D74BB" w:rsidP="00AA1CDA">
            <w:pPr>
              <w:jc w:val="right"/>
              <w:outlineLvl w:val="6"/>
            </w:pPr>
            <w:r w:rsidRPr="00AA1CDA">
              <w:t>47,5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07</w:t>
            </w:r>
          </w:p>
        </w:tc>
        <w:tc>
          <w:tcPr>
            <w:tcW w:w="1559" w:type="dxa"/>
            <w:vAlign w:val="center"/>
          </w:tcPr>
          <w:p w:rsidR="002D74BB" w:rsidRPr="00AA1CDA" w:rsidRDefault="002D74BB" w:rsidP="00AA1CDA">
            <w:pPr>
              <w:jc w:val="center"/>
              <w:outlineLvl w:val="6"/>
            </w:pPr>
            <w:r w:rsidRPr="00AA1CDA">
              <w:t>0325100011</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47,5</w:t>
            </w:r>
          </w:p>
        </w:tc>
        <w:tc>
          <w:tcPr>
            <w:tcW w:w="1247" w:type="dxa"/>
            <w:vAlign w:val="center"/>
          </w:tcPr>
          <w:p w:rsidR="002D74BB" w:rsidRPr="00AA1CDA" w:rsidRDefault="002D74BB" w:rsidP="00AA1CDA">
            <w:pPr>
              <w:jc w:val="right"/>
              <w:outlineLvl w:val="6"/>
            </w:pPr>
            <w:r w:rsidRPr="00AA1CDA">
              <w:t>47,5</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Культура, кинематография</w:t>
            </w:r>
          </w:p>
        </w:tc>
        <w:tc>
          <w:tcPr>
            <w:tcW w:w="709" w:type="dxa"/>
            <w:vAlign w:val="center"/>
          </w:tcPr>
          <w:p w:rsidR="002D74BB" w:rsidRPr="00AA1CDA" w:rsidRDefault="002D74BB" w:rsidP="00AA1CDA">
            <w:pPr>
              <w:jc w:val="center"/>
              <w:outlineLvl w:val="0"/>
              <w:rPr>
                <w:b/>
                <w:bCs/>
              </w:rPr>
            </w:pPr>
            <w:r w:rsidRPr="00AA1CDA">
              <w:rPr>
                <w:b/>
                <w:bCs/>
              </w:rPr>
              <w:t>901</w:t>
            </w:r>
          </w:p>
        </w:tc>
        <w:tc>
          <w:tcPr>
            <w:tcW w:w="700" w:type="dxa"/>
            <w:vAlign w:val="center"/>
          </w:tcPr>
          <w:p w:rsidR="002D74BB" w:rsidRPr="00AA1CDA" w:rsidRDefault="002D74BB" w:rsidP="00AA1CDA">
            <w:pPr>
              <w:jc w:val="center"/>
              <w:outlineLvl w:val="0"/>
              <w:rPr>
                <w:b/>
                <w:bCs/>
              </w:rPr>
            </w:pPr>
            <w:r w:rsidRPr="00AA1CDA">
              <w:rPr>
                <w:b/>
                <w:bCs/>
              </w:rPr>
              <w:t>08</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19 983,9</w:t>
            </w:r>
          </w:p>
        </w:tc>
        <w:tc>
          <w:tcPr>
            <w:tcW w:w="1247" w:type="dxa"/>
            <w:vAlign w:val="center"/>
          </w:tcPr>
          <w:p w:rsidR="002D74BB" w:rsidRPr="00AA1CDA" w:rsidRDefault="002D74BB" w:rsidP="00AA1CDA">
            <w:pPr>
              <w:jc w:val="right"/>
              <w:outlineLvl w:val="0"/>
              <w:rPr>
                <w:b/>
                <w:bCs/>
              </w:rPr>
            </w:pPr>
            <w:r w:rsidRPr="00AA1CDA">
              <w:rPr>
                <w:b/>
                <w:bCs/>
              </w:rPr>
              <w:t>19 983,9</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Культура</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08</w:t>
            </w:r>
          </w:p>
        </w:tc>
        <w:tc>
          <w:tcPr>
            <w:tcW w:w="648" w:type="dxa"/>
            <w:vAlign w:val="center"/>
          </w:tcPr>
          <w:p w:rsidR="002D74BB" w:rsidRPr="00AA1CDA" w:rsidRDefault="002D74BB" w:rsidP="00AA1CDA">
            <w:pPr>
              <w:jc w:val="center"/>
              <w:outlineLvl w:val="1"/>
            </w:pPr>
            <w:r w:rsidRPr="00AA1CDA">
              <w:t>01</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19 983,9</w:t>
            </w:r>
          </w:p>
        </w:tc>
        <w:tc>
          <w:tcPr>
            <w:tcW w:w="1247" w:type="dxa"/>
            <w:vAlign w:val="center"/>
          </w:tcPr>
          <w:p w:rsidR="002D74BB" w:rsidRPr="00AA1CDA" w:rsidRDefault="002D74BB" w:rsidP="00AA1CDA">
            <w:pPr>
              <w:jc w:val="right"/>
              <w:outlineLvl w:val="1"/>
            </w:pPr>
            <w:r w:rsidRPr="00AA1CDA">
              <w:t>19 983,9</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культуры и туризма в Молчановском районе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08</w:t>
            </w:r>
          </w:p>
        </w:tc>
        <w:tc>
          <w:tcPr>
            <w:tcW w:w="648" w:type="dxa"/>
            <w:vAlign w:val="center"/>
          </w:tcPr>
          <w:p w:rsidR="002D74BB" w:rsidRPr="00AA1CDA" w:rsidRDefault="002D74BB" w:rsidP="00AA1CDA">
            <w:pPr>
              <w:jc w:val="center"/>
              <w:outlineLvl w:val="2"/>
            </w:pPr>
            <w:r w:rsidRPr="00AA1CDA">
              <w:t>01</w:t>
            </w:r>
          </w:p>
        </w:tc>
        <w:tc>
          <w:tcPr>
            <w:tcW w:w="1559" w:type="dxa"/>
            <w:vAlign w:val="center"/>
          </w:tcPr>
          <w:p w:rsidR="002D74BB" w:rsidRPr="00AA1CDA" w:rsidRDefault="002D74BB" w:rsidP="00AA1CDA">
            <w:pPr>
              <w:jc w:val="center"/>
              <w:outlineLvl w:val="2"/>
            </w:pPr>
            <w:r w:rsidRPr="00AA1CDA">
              <w:t>0400000000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19 983,9</w:t>
            </w:r>
          </w:p>
        </w:tc>
        <w:tc>
          <w:tcPr>
            <w:tcW w:w="1247" w:type="dxa"/>
            <w:vAlign w:val="center"/>
          </w:tcPr>
          <w:p w:rsidR="002D74BB" w:rsidRPr="00AA1CDA" w:rsidRDefault="002D74BB" w:rsidP="00AA1CDA">
            <w:pPr>
              <w:jc w:val="right"/>
              <w:outlineLvl w:val="2"/>
            </w:pPr>
            <w:r w:rsidRPr="00AA1CDA">
              <w:t>19 983,9</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культуры и туризма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08</w:t>
            </w:r>
          </w:p>
        </w:tc>
        <w:tc>
          <w:tcPr>
            <w:tcW w:w="648" w:type="dxa"/>
            <w:vAlign w:val="center"/>
          </w:tcPr>
          <w:p w:rsidR="002D74BB" w:rsidRPr="00AA1CDA" w:rsidRDefault="002D74BB" w:rsidP="00AA1CDA">
            <w:pPr>
              <w:jc w:val="center"/>
              <w:outlineLvl w:val="3"/>
            </w:pPr>
            <w:r w:rsidRPr="00AA1CDA">
              <w:t>01</w:t>
            </w:r>
          </w:p>
        </w:tc>
        <w:tc>
          <w:tcPr>
            <w:tcW w:w="1559" w:type="dxa"/>
            <w:vAlign w:val="center"/>
          </w:tcPr>
          <w:p w:rsidR="002D74BB" w:rsidRPr="00AA1CDA" w:rsidRDefault="002D74BB" w:rsidP="00AA1CDA">
            <w:pPr>
              <w:jc w:val="center"/>
              <w:outlineLvl w:val="3"/>
            </w:pPr>
            <w:r w:rsidRPr="00AA1CDA">
              <w:t>0410000000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19 983,9</w:t>
            </w:r>
          </w:p>
        </w:tc>
        <w:tc>
          <w:tcPr>
            <w:tcW w:w="1247" w:type="dxa"/>
            <w:vAlign w:val="center"/>
          </w:tcPr>
          <w:p w:rsidR="002D74BB" w:rsidRPr="00AA1CDA" w:rsidRDefault="002D74BB" w:rsidP="00AA1CDA">
            <w:pPr>
              <w:jc w:val="right"/>
              <w:outlineLvl w:val="3"/>
            </w:pPr>
            <w:r w:rsidRPr="00AA1CDA">
              <w:t>19 983,9</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Ведомственная целевая программа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08</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0414200000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14 000,0</w:t>
            </w:r>
          </w:p>
        </w:tc>
        <w:tc>
          <w:tcPr>
            <w:tcW w:w="1247" w:type="dxa"/>
            <w:vAlign w:val="center"/>
          </w:tcPr>
          <w:p w:rsidR="002D74BB" w:rsidRPr="00AA1CDA" w:rsidRDefault="002D74BB" w:rsidP="00AA1CDA">
            <w:pPr>
              <w:jc w:val="right"/>
              <w:outlineLvl w:val="4"/>
            </w:pPr>
            <w:r w:rsidRPr="00AA1CDA">
              <w:t>14 000,0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0414200000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14 000,0</w:t>
            </w:r>
          </w:p>
        </w:tc>
        <w:tc>
          <w:tcPr>
            <w:tcW w:w="1247" w:type="dxa"/>
            <w:vAlign w:val="center"/>
          </w:tcPr>
          <w:p w:rsidR="002D74BB" w:rsidRPr="00AA1CDA" w:rsidRDefault="002D74BB" w:rsidP="00AA1CDA">
            <w:pPr>
              <w:jc w:val="right"/>
              <w:outlineLvl w:val="6"/>
            </w:pPr>
            <w:r w:rsidRPr="00AA1CDA">
              <w:t>14 000,0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0414200000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14 000,0</w:t>
            </w:r>
          </w:p>
        </w:tc>
        <w:tc>
          <w:tcPr>
            <w:tcW w:w="1247" w:type="dxa"/>
            <w:vAlign w:val="center"/>
          </w:tcPr>
          <w:p w:rsidR="002D74BB" w:rsidRPr="00AA1CDA" w:rsidRDefault="002D74BB" w:rsidP="00AA1CDA">
            <w:pPr>
              <w:jc w:val="right"/>
              <w:outlineLvl w:val="6"/>
            </w:pPr>
            <w:r w:rsidRPr="00AA1CDA">
              <w:t>14 000,0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Ведомственная целевая программа «Библиотечное обслуживание населения межпоселенческими библиотеками на территории Молчановского района»</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08</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0414300000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4 500,0</w:t>
            </w:r>
          </w:p>
        </w:tc>
        <w:tc>
          <w:tcPr>
            <w:tcW w:w="1247" w:type="dxa"/>
            <w:vAlign w:val="center"/>
          </w:tcPr>
          <w:p w:rsidR="002D74BB" w:rsidRPr="00AA1CDA" w:rsidRDefault="002D74BB" w:rsidP="00AA1CDA">
            <w:pPr>
              <w:jc w:val="right"/>
              <w:outlineLvl w:val="4"/>
            </w:pPr>
            <w:r w:rsidRPr="00AA1CDA">
              <w:t>4 500,0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0414300000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4 500,0</w:t>
            </w:r>
          </w:p>
        </w:tc>
        <w:tc>
          <w:tcPr>
            <w:tcW w:w="1247" w:type="dxa"/>
            <w:vAlign w:val="center"/>
          </w:tcPr>
          <w:p w:rsidR="002D74BB" w:rsidRPr="00AA1CDA" w:rsidRDefault="002D74BB" w:rsidP="00AA1CDA">
            <w:pPr>
              <w:jc w:val="right"/>
              <w:outlineLvl w:val="6"/>
            </w:pPr>
            <w:r w:rsidRPr="00AA1CDA">
              <w:t>4 500,0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0414300000</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4 500,0</w:t>
            </w:r>
          </w:p>
        </w:tc>
        <w:tc>
          <w:tcPr>
            <w:tcW w:w="1247" w:type="dxa"/>
            <w:vAlign w:val="center"/>
          </w:tcPr>
          <w:p w:rsidR="002D74BB" w:rsidRPr="00AA1CDA" w:rsidRDefault="002D74BB" w:rsidP="00AA1CDA">
            <w:pPr>
              <w:jc w:val="right"/>
              <w:outlineLvl w:val="6"/>
            </w:pPr>
            <w:r w:rsidRPr="00AA1CDA">
              <w:t>4 500,0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«Развитие профессионального искусства и народного творчества»</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08</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0415100000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1 368,9</w:t>
            </w:r>
          </w:p>
        </w:tc>
        <w:tc>
          <w:tcPr>
            <w:tcW w:w="1247" w:type="dxa"/>
            <w:vAlign w:val="center"/>
          </w:tcPr>
          <w:p w:rsidR="002D74BB" w:rsidRPr="00AA1CDA" w:rsidRDefault="002D74BB" w:rsidP="00AA1CDA">
            <w:pPr>
              <w:jc w:val="right"/>
              <w:outlineLvl w:val="4"/>
            </w:pPr>
            <w:r w:rsidRPr="00AA1CDA">
              <w:t>1 368,9</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08</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0415140660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1 368,9</w:t>
            </w:r>
          </w:p>
        </w:tc>
        <w:tc>
          <w:tcPr>
            <w:tcW w:w="1247" w:type="dxa"/>
            <w:vAlign w:val="center"/>
          </w:tcPr>
          <w:p w:rsidR="002D74BB" w:rsidRPr="00AA1CDA" w:rsidRDefault="002D74BB" w:rsidP="00AA1CDA">
            <w:pPr>
              <w:jc w:val="right"/>
              <w:outlineLvl w:val="5"/>
            </w:pPr>
            <w:r w:rsidRPr="00AA1CDA">
              <w:t>1 368,9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0415140660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1 368,9</w:t>
            </w:r>
          </w:p>
        </w:tc>
        <w:tc>
          <w:tcPr>
            <w:tcW w:w="1247" w:type="dxa"/>
            <w:vAlign w:val="center"/>
          </w:tcPr>
          <w:p w:rsidR="002D74BB" w:rsidRPr="00AA1CDA" w:rsidRDefault="002D74BB" w:rsidP="00AA1CDA">
            <w:pPr>
              <w:jc w:val="right"/>
              <w:outlineLvl w:val="6"/>
            </w:pPr>
            <w:r w:rsidRPr="00AA1CDA">
              <w:t>1 368,9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0415140660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1 368,9</w:t>
            </w:r>
          </w:p>
        </w:tc>
        <w:tc>
          <w:tcPr>
            <w:tcW w:w="1247" w:type="dxa"/>
            <w:vAlign w:val="center"/>
          </w:tcPr>
          <w:p w:rsidR="002D74BB" w:rsidRPr="00AA1CDA" w:rsidRDefault="002D74BB" w:rsidP="00AA1CDA">
            <w:pPr>
              <w:jc w:val="right"/>
              <w:outlineLvl w:val="6"/>
            </w:pPr>
            <w:r w:rsidRPr="00AA1CDA">
              <w:t>1 368,9</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Ведомственный проект «Содействие комплексному развитию сферы культуры и архивного дела Томской области»</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08</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0415200000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15,0</w:t>
            </w:r>
          </w:p>
        </w:tc>
        <w:tc>
          <w:tcPr>
            <w:tcW w:w="1247" w:type="dxa"/>
            <w:vAlign w:val="center"/>
          </w:tcPr>
          <w:p w:rsidR="002D74BB" w:rsidRPr="00AA1CDA" w:rsidRDefault="002D74BB" w:rsidP="00AA1CDA">
            <w:pPr>
              <w:jc w:val="right"/>
              <w:outlineLvl w:val="4"/>
            </w:pPr>
            <w:r w:rsidRPr="00AA1CDA">
              <w:t>15,0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08</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0415200014</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15,0</w:t>
            </w:r>
          </w:p>
        </w:tc>
        <w:tc>
          <w:tcPr>
            <w:tcW w:w="1247" w:type="dxa"/>
            <w:vAlign w:val="center"/>
          </w:tcPr>
          <w:p w:rsidR="002D74BB" w:rsidRPr="00AA1CDA" w:rsidRDefault="002D74BB" w:rsidP="00AA1CDA">
            <w:pPr>
              <w:jc w:val="right"/>
              <w:outlineLvl w:val="5"/>
            </w:pPr>
            <w:r w:rsidRPr="00AA1CDA">
              <w:t>15,0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0415200014</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15,0</w:t>
            </w:r>
          </w:p>
        </w:tc>
        <w:tc>
          <w:tcPr>
            <w:tcW w:w="1247" w:type="dxa"/>
            <w:vAlign w:val="center"/>
          </w:tcPr>
          <w:p w:rsidR="002D74BB" w:rsidRPr="00AA1CDA" w:rsidRDefault="002D74BB" w:rsidP="00AA1CDA">
            <w:pPr>
              <w:jc w:val="right"/>
              <w:outlineLvl w:val="6"/>
            </w:pPr>
            <w:r w:rsidRPr="00AA1CDA">
              <w:t>15,0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0415200014</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15,0</w:t>
            </w:r>
          </w:p>
        </w:tc>
        <w:tc>
          <w:tcPr>
            <w:tcW w:w="1247" w:type="dxa"/>
            <w:vAlign w:val="center"/>
          </w:tcPr>
          <w:p w:rsidR="002D74BB" w:rsidRPr="00AA1CDA" w:rsidRDefault="002D74BB" w:rsidP="00AA1CDA">
            <w:pPr>
              <w:jc w:val="right"/>
              <w:outlineLvl w:val="6"/>
            </w:pPr>
            <w:r w:rsidRPr="00AA1CDA">
              <w:t>15,0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«Проведение областного фестиваля активного долголетия в с. Молчаново»</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08</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0415500000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100,0</w:t>
            </w:r>
          </w:p>
        </w:tc>
        <w:tc>
          <w:tcPr>
            <w:tcW w:w="1247" w:type="dxa"/>
            <w:vAlign w:val="center"/>
          </w:tcPr>
          <w:p w:rsidR="002D74BB" w:rsidRPr="00AA1CDA" w:rsidRDefault="002D74BB" w:rsidP="00AA1CDA">
            <w:pPr>
              <w:jc w:val="right"/>
              <w:outlineLvl w:val="4"/>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Проведение областного фестиваля активного долголетия в с. Молчаново</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08</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0415500015</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100,0</w:t>
            </w:r>
          </w:p>
        </w:tc>
        <w:tc>
          <w:tcPr>
            <w:tcW w:w="1247" w:type="dxa"/>
            <w:vAlign w:val="center"/>
          </w:tcPr>
          <w:p w:rsidR="002D74BB" w:rsidRPr="00AA1CDA" w:rsidRDefault="002D74BB" w:rsidP="00AA1CDA">
            <w:pPr>
              <w:jc w:val="right"/>
              <w:outlineLvl w:val="5"/>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0415500015</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08</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0415500015</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Социальная политика</w:t>
            </w:r>
          </w:p>
        </w:tc>
        <w:tc>
          <w:tcPr>
            <w:tcW w:w="709" w:type="dxa"/>
            <w:vAlign w:val="center"/>
          </w:tcPr>
          <w:p w:rsidR="002D74BB" w:rsidRPr="00AA1CDA" w:rsidRDefault="002D74BB" w:rsidP="00AA1CDA">
            <w:pPr>
              <w:jc w:val="center"/>
              <w:outlineLvl w:val="0"/>
              <w:rPr>
                <w:b/>
                <w:bCs/>
              </w:rPr>
            </w:pPr>
            <w:r w:rsidRPr="00AA1CDA">
              <w:rPr>
                <w:b/>
                <w:bCs/>
              </w:rPr>
              <w:t>901</w:t>
            </w:r>
          </w:p>
        </w:tc>
        <w:tc>
          <w:tcPr>
            <w:tcW w:w="700" w:type="dxa"/>
            <w:vAlign w:val="center"/>
          </w:tcPr>
          <w:p w:rsidR="002D74BB" w:rsidRPr="00AA1CDA" w:rsidRDefault="002D74BB" w:rsidP="00AA1CDA">
            <w:pPr>
              <w:jc w:val="center"/>
              <w:outlineLvl w:val="0"/>
              <w:rPr>
                <w:b/>
                <w:bCs/>
              </w:rPr>
            </w:pPr>
            <w:r w:rsidRPr="00AA1CDA">
              <w:rPr>
                <w:b/>
                <w:bCs/>
              </w:rPr>
              <w:t>10</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61 804,2</w:t>
            </w:r>
          </w:p>
        </w:tc>
        <w:tc>
          <w:tcPr>
            <w:tcW w:w="1247" w:type="dxa"/>
            <w:vAlign w:val="center"/>
          </w:tcPr>
          <w:p w:rsidR="002D74BB" w:rsidRPr="00AA1CDA" w:rsidRDefault="002D74BB" w:rsidP="00AA1CDA">
            <w:pPr>
              <w:jc w:val="right"/>
              <w:outlineLvl w:val="0"/>
              <w:rPr>
                <w:b/>
                <w:bCs/>
              </w:rPr>
            </w:pPr>
            <w:r w:rsidRPr="00AA1CDA">
              <w:rPr>
                <w:b/>
                <w:bCs/>
              </w:rPr>
              <w:t>61 656,6</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Социальное обеспечение населения</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10</w:t>
            </w:r>
          </w:p>
        </w:tc>
        <w:tc>
          <w:tcPr>
            <w:tcW w:w="648" w:type="dxa"/>
            <w:vAlign w:val="center"/>
          </w:tcPr>
          <w:p w:rsidR="002D74BB" w:rsidRPr="00AA1CDA" w:rsidRDefault="002D74BB" w:rsidP="00AA1CDA">
            <w:pPr>
              <w:jc w:val="center"/>
              <w:outlineLvl w:val="1"/>
            </w:pPr>
            <w:r w:rsidRPr="00AA1CDA">
              <w:t>03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495,1</w:t>
            </w:r>
          </w:p>
        </w:tc>
        <w:tc>
          <w:tcPr>
            <w:tcW w:w="1247" w:type="dxa"/>
            <w:vAlign w:val="center"/>
          </w:tcPr>
          <w:p w:rsidR="002D74BB" w:rsidRPr="00AA1CDA" w:rsidRDefault="002D74BB" w:rsidP="00AA1CDA">
            <w:pPr>
              <w:jc w:val="right"/>
              <w:outlineLvl w:val="1"/>
            </w:pPr>
            <w:r w:rsidRPr="00AA1CDA">
              <w:t>349,6</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«Создание условий для устойчивого экономического развития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10</w:t>
            </w:r>
          </w:p>
        </w:tc>
        <w:tc>
          <w:tcPr>
            <w:tcW w:w="648" w:type="dxa"/>
            <w:vAlign w:val="center"/>
          </w:tcPr>
          <w:p w:rsidR="002D74BB" w:rsidRPr="00AA1CDA" w:rsidRDefault="002D74BB" w:rsidP="00AA1CDA">
            <w:pPr>
              <w:jc w:val="center"/>
              <w:outlineLvl w:val="2"/>
            </w:pPr>
            <w:r w:rsidRPr="00AA1CDA">
              <w:t>03</w:t>
            </w:r>
          </w:p>
        </w:tc>
        <w:tc>
          <w:tcPr>
            <w:tcW w:w="1559" w:type="dxa"/>
            <w:vAlign w:val="center"/>
          </w:tcPr>
          <w:p w:rsidR="002D74BB" w:rsidRPr="00AA1CDA" w:rsidRDefault="002D74BB" w:rsidP="00AA1CDA">
            <w:pPr>
              <w:jc w:val="center"/>
              <w:outlineLvl w:val="2"/>
            </w:pPr>
            <w:r w:rsidRPr="00AA1CDA">
              <w:t>0100000000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395,1</w:t>
            </w:r>
          </w:p>
        </w:tc>
        <w:tc>
          <w:tcPr>
            <w:tcW w:w="1247" w:type="dxa"/>
            <w:vAlign w:val="center"/>
          </w:tcPr>
          <w:p w:rsidR="002D74BB" w:rsidRPr="00AA1CDA" w:rsidRDefault="002D74BB" w:rsidP="00AA1CDA">
            <w:pPr>
              <w:jc w:val="right"/>
              <w:outlineLvl w:val="2"/>
            </w:pPr>
            <w:r w:rsidRPr="00AA1CDA">
              <w:t>249,6</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 «Комплексное развитие сельских территорий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10</w:t>
            </w:r>
          </w:p>
        </w:tc>
        <w:tc>
          <w:tcPr>
            <w:tcW w:w="648" w:type="dxa"/>
            <w:vAlign w:val="center"/>
          </w:tcPr>
          <w:p w:rsidR="002D74BB" w:rsidRPr="00AA1CDA" w:rsidRDefault="002D74BB" w:rsidP="00AA1CDA">
            <w:pPr>
              <w:jc w:val="center"/>
              <w:outlineLvl w:val="3"/>
            </w:pPr>
            <w:r w:rsidRPr="00AA1CDA">
              <w:t>03</w:t>
            </w:r>
          </w:p>
        </w:tc>
        <w:tc>
          <w:tcPr>
            <w:tcW w:w="1559" w:type="dxa"/>
            <w:vAlign w:val="center"/>
          </w:tcPr>
          <w:p w:rsidR="002D74BB" w:rsidRPr="00AA1CDA" w:rsidRDefault="002D74BB" w:rsidP="00AA1CDA">
            <w:pPr>
              <w:jc w:val="center"/>
              <w:outlineLvl w:val="3"/>
            </w:pPr>
            <w:r w:rsidRPr="00AA1CDA">
              <w:t>0120000000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395,1</w:t>
            </w:r>
          </w:p>
        </w:tc>
        <w:tc>
          <w:tcPr>
            <w:tcW w:w="1247" w:type="dxa"/>
            <w:vAlign w:val="center"/>
          </w:tcPr>
          <w:p w:rsidR="002D74BB" w:rsidRPr="00AA1CDA" w:rsidRDefault="002D74BB" w:rsidP="00AA1CDA">
            <w:pPr>
              <w:jc w:val="right"/>
              <w:outlineLvl w:val="3"/>
            </w:pPr>
            <w:r w:rsidRPr="00AA1CDA">
              <w:t>249,6</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Ведомственный проект «Развитие жилищного строительства на сельских территориях и повышение уровня благоустройства домовладений»</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10</w:t>
            </w:r>
          </w:p>
        </w:tc>
        <w:tc>
          <w:tcPr>
            <w:tcW w:w="648" w:type="dxa"/>
            <w:vAlign w:val="center"/>
          </w:tcPr>
          <w:p w:rsidR="002D74BB" w:rsidRPr="00AA1CDA" w:rsidRDefault="002D74BB" w:rsidP="00AA1CDA">
            <w:pPr>
              <w:jc w:val="center"/>
              <w:outlineLvl w:val="4"/>
            </w:pPr>
            <w:r w:rsidRPr="00AA1CDA">
              <w:t>03</w:t>
            </w:r>
          </w:p>
        </w:tc>
        <w:tc>
          <w:tcPr>
            <w:tcW w:w="1559" w:type="dxa"/>
            <w:vAlign w:val="center"/>
          </w:tcPr>
          <w:p w:rsidR="002D74BB" w:rsidRPr="00AA1CDA" w:rsidRDefault="002D74BB" w:rsidP="00AA1CDA">
            <w:pPr>
              <w:jc w:val="center"/>
              <w:outlineLvl w:val="4"/>
            </w:pPr>
            <w:r w:rsidRPr="00AA1CDA">
              <w:t>0125100000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395,1</w:t>
            </w:r>
          </w:p>
        </w:tc>
        <w:tc>
          <w:tcPr>
            <w:tcW w:w="1247" w:type="dxa"/>
            <w:vAlign w:val="center"/>
          </w:tcPr>
          <w:p w:rsidR="002D74BB" w:rsidRPr="00AA1CDA" w:rsidRDefault="002D74BB" w:rsidP="00AA1CDA">
            <w:pPr>
              <w:jc w:val="right"/>
              <w:outlineLvl w:val="4"/>
            </w:pPr>
            <w:r w:rsidRPr="00AA1CDA">
              <w:t>249,6</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комплексного развития сельских территорий</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10</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01251S5766</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395,1</w:t>
            </w:r>
          </w:p>
        </w:tc>
        <w:tc>
          <w:tcPr>
            <w:tcW w:w="1247" w:type="dxa"/>
            <w:vAlign w:val="center"/>
          </w:tcPr>
          <w:p w:rsidR="002D74BB" w:rsidRPr="00AA1CDA" w:rsidRDefault="002D74BB" w:rsidP="00AA1CDA">
            <w:pPr>
              <w:jc w:val="right"/>
              <w:outlineLvl w:val="5"/>
            </w:pPr>
            <w:r w:rsidRPr="00AA1CDA">
              <w:t>249,6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Социальное обеспечение и иные выплаты населению</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01251S5766</w:t>
            </w:r>
          </w:p>
        </w:tc>
        <w:tc>
          <w:tcPr>
            <w:tcW w:w="850" w:type="dxa"/>
            <w:vAlign w:val="center"/>
          </w:tcPr>
          <w:p w:rsidR="002D74BB" w:rsidRPr="00AA1CDA" w:rsidRDefault="002D74BB" w:rsidP="00AA1CDA">
            <w:pPr>
              <w:jc w:val="center"/>
              <w:outlineLvl w:val="6"/>
            </w:pPr>
            <w:r w:rsidRPr="00AA1CDA">
              <w:t>300</w:t>
            </w:r>
          </w:p>
        </w:tc>
        <w:tc>
          <w:tcPr>
            <w:tcW w:w="1346" w:type="dxa"/>
            <w:vAlign w:val="center"/>
          </w:tcPr>
          <w:p w:rsidR="002D74BB" w:rsidRPr="00AA1CDA" w:rsidRDefault="002D74BB" w:rsidP="00AA1CDA">
            <w:pPr>
              <w:jc w:val="right"/>
              <w:outlineLvl w:val="6"/>
            </w:pPr>
            <w:r w:rsidRPr="00AA1CDA">
              <w:t>395,1</w:t>
            </w:r>
          </w:p>
        </w:tc>
        <w:tc>
          <w:tcPr>
            <w:tcW w:w="1247" w:type="dxa"/>
            <w:vAlign w:val="center"/>
          </w:tcPr>
          <w:p w:rsidR="002D74BB" w:rsidRPr="00AA1CDA" w:rsidRDefault="002D74BB" w:rsidP="00AA1CDA">
            <w:pPr>
              <w:jc w:val="right"/>
              <w:outlineLvl w:val="6"/>
            </w:pPr>
            <w:r w:rsidRPr="00AA1CDA">
              <w:t>249,6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Социальные выплаты гражданам, кроме публичных нормативных социальных выплат</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01251S5766</w:t>
            </w:r>
          </w:p>
        </w:tc>
        <w:tc>
          <w:tcPr>
            <w:tcW w:w="850" w:type="dxa"/>
            <w:vAlign w:val="center"/>
          </w:tcPr>
          <w:p w:rsidR="002D74BB" w:rsidRPr="00AA1CDA" w:rsidRDefault="002D74BB" w:rsidP="00AA1CDA">
            <w:pPr>
              <w:jc w:val="center"/>
              <w:outlineLvl w:val="6"/>
            </w:pPr>
            <w:r w:rsidRPr="00AA1CDA">
              <w:t>320</w:t>
            </w:r>
          </w:p>
        </w:tc>
        <w:tc>
          <w:tcPr>
            <w:tcW w:w="1346" w:type="dxa"/>
            <w:vAlign w:val="center"/>
          </w:tcPr>
          <w:p w:rsidR="002D74BB" w:rsidRPr="00AA1CDA" w:rsidRDefault="002D74BB" w:rsidP="00AA1CDA">
            <w:pPr>
              <w:jc w:val="right"/>
              <w:outlineLvl w:val="6"/>
            </w:pPr>
            <w:r w:rsidRPr="00AA1CDA">
              <w:t>395,1</w:t>
            </w:r>
          </w:p>
        </w:tc>
        <w:tc>
          <w:tcPr>
            <w:tcW w:w="1247" w:type="dxa"/>
            <w:vAlign w:val="center"/>
          </w:tcPr>
          <w:p w:rsidR="002D74BB" w:rsidRPr="00AA1CDA" w:rsidRDefault="002D74BB" w:rsidP="00AA1CDA">
            <w:pPr>
              <w:jc w:val="right"/>
              <w:outlineLvl w:val="6"/>
            </w:pPr>
            <w:r w:rsidRPr="00AA1CDA">
              <w:t>249,6</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«Социальная поддержка населения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10</w:t>
            </w:r>
          </w:p>
        </w:tc>
        <w:tc>
          <w:tcPr>
            <w:tcW w:w="648" w:type="dxa"/>
            <w:vAlign w:val="center"/>
          </w:tcPr>
          <w:p w:rsidR="002D74BB" w:rsidRPr="00AA1CDA" w:rsidRDefault="002D74BB" w:rsidP="00AA1CDA">
            <w:pPr>
              <w:jc w:val="center"/>
              <w:outlineLvl w:val="2"/>
            </w:pPr>
            <w:r w:rsidRPr="00AA1CDA">
              <w:t>03</w:t>
            </w:r>
          </w:p>
        </w:tc>
        <w:tc>
          <w:tcPr>
            <w:tcW w:w="1559" w:type="dxa"/>
            <w:vAlign w:val="center"/>
          </w:tcPr>
          <w:p w:rsidR="002D74BB" w:rsidRPr="00AA1CDA" w:rsidRDefault="002D74BB" w:rsidP="00AA1CDA">
            <w:pPr>
              <w:jc w:val="center"/>
              <w:outlineLvl w:val="2"/>
            </w:pPr>
            <w:r w:rsidRPr="00AA1CDA">
              <w:t>0500000000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100,0</w:t>
            </w:r>
          </w:p>
        </w:tc>
        <w:tc>
          <w:tcPr>
            <w:tcW w:w="1247" w:type="dxa"/>
            <w:vAlign w:val="center"/>
          </w:tcPr>
          <w:p w:rsidR="002D74BB" w:rsidRPr="00AA1CDA" w:rsidRDefault="002D74BB" w:rsidP="00AA1CDA">
            <w:pPr>
              <w:jc w:val="right"/>
              <w:outlineLvl w:val="2"/>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«Социальная поддержка граждан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10</w:t>
            </w:r>
          </w:p>
        </w:tc>
        <w:tc>
          <w:tcPr>
            <w:tcW w:w="648" w:type="dxa"/>
            <w:vAlign w:val="center"/>
          </w:tcPr>
          <w:p w:rsidR="002D74BB" w:rsidRPr="00AA1CDA" w:rsidRDefault="002D74BB" w:rsidP="00AA1CDA">
            <w:pPr>
              <w:jc w:val="center"/>
              <w:outlineLvl w:val="3"/>
            </w:pPr>
            <w:r w:rsidRPr="00AA1CDA">
              <w:t>03</w:t>
            </w:r>
          </w:p>
        </w:tc>
        <w:tc>
          <w:tcPr>
            <w:tcW w:w="1559" w:type="dxa"/>
            <w:vAlign w:val="center"/>
          </w:tcPr>
          <w:p w:rsidR="002D74BB" w:rsidRPr="00AA1CDA" w:rsidRDefault="002D74BB" w:rsidP="00AA1CDA">
            <w:pPr>
              <w:jc w:val="center"/>
              <w:outlineLvl w:val="3"/>
            </w:pPr>
            <w:r w:rsidRPr="00AA1CDA">
              <w:t>0520000000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100,0</w:t>
            </w:r>
          </w:p>
        </w:tc>
        <w:tc>
          <w:tcPr>
            <w:tcW w:w="1247" w:type="dxa"/>
            <w:vAlign w:val="center"/>
          </w:tcPr>
          <w:p w:rsidR="002D74BB" w:rsidRPr="00AA1CDA" w:rsidRDefault="002D74BB" w:rsidP="00AA1CDA">
            <w:pPr>
              <w:jc w:val="right"/>
              <w:outlineLvl w:val="3"/>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Основное мероприятие «Повышение качества жизни пожилых людей в Молчановском районе»</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10</w:t>
            </w:r>
          </w:p>
        </w:tc>
        <w:tc>
          <w:tcPr>
            <w:tcW w:w="648" w:type="dxa"/>
            <w:vAlign w:val="center"/>
          </w:tcPr>
          <w:p w:rsidR="002D74BB" w:rsidRPr="00AA1CDA" w:rsidRDefault="002D74BB" w:rsidP="00AA1CDA">
            <w:pPr>
              <w:jc w:val="center"/>
              <w:outlineLvl w:val="4"/>
            </w:pPr>
            <w:r w:rsidRPr="00AA1CDA">
              <w:t>03</w:t>
            </w:r>
          </w:p>
        </w:tc>
        <w:tc>
          <w:tcPr>
            <w:tcW w:w="1559" w:type="dxa"/>
            <w:vAlign w:val="center"/>
          </w:tcPr>
          <w:p w:rsidR="002D74BB" w:rsidRPr="00AA1CDA" w:rsidRDefault="002D74BB" w:rsidP="00AA1CDA">
            <w:pPr>
              <w:jc w:val="center"/>
              <w:outlineLvl w:val="4"/>
            </w:pPr>
            <w:r w:rsidRPr="00AA1CDA">
              <w:t>0525100000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100,0</w:t>
            </w:r>
          </w:p>
        </w:tc>
        <w:tc>
          <w:tcPr>
            <w:tcW w:w="1247" w:type="dxa"/>
            <w:vAlign w:val="center"/>
          </w:tcPr>
          <w:p w:rsidR="002D74BB" w:rsidRPr="00AA1CDA" w:rsidRDefault="002D74BB" w:rsidP="00AA1CDA">
            <w:pPr>
              <w:jc w:val="right"/>
              <w:outlineLvl w:val="4"/>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10</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0525140710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50,0</w:t>
            </w:r>
          </w:p>
        </w:tc>
        <w:tc>
          <w:tcPr>
            <w:tcW w:w="1247" w:type="dxa"/>
            <w:vAlign w:val="center"/>
          </w:tcPr>
          <w:p w:rsidR="002D74BB" w:rsidRPr="00AA1CDA" w:rsidRDefault="002D74BB" w:rsidP="00AA1CDA">
            <w:pPr>
              <w:jc w:val="right"/>
              <w:outlineLvl w:val="5"/>
            </w:pPr>
            <w:r w:rsidRPr="00AA1CDA">
              <w:t>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0525140710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50,0</w:t>
            </w:r>
          </w:p>
        </w:tc>
        <w:tc>
          <w:tcPr>
            <w:tcW w:w="1247" w:type="dxa"/>
            <w:vAlign w:val="center"/>
          </w:tcPr>
          <w:p w:rsidR="002D74BB" w:rsidRPr="00AA1CDA" w:rsidRDefault="002D74BB" w:rsidP="00AA1CDA">
            <w:pPr>
              <w:jc w:val="right"/>
              <w:outlineLvl w:val="6"/>
            </w:pPr>
            <w:r w:rsidRPr="00AA1CDA">
              <w:t>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0525140710</w:t>
            </w:r>
          </w:p>
        </w:tc>
        <w:tc>
          <w:tcPr>
            <w:tcW w:w="850" w:type="dxa"/>
            <w:vAlign w:val="center"/>
          </w:tcPr>
          <w:p w:rsidR="002D74BB" w:rsidRPr="00AA1CDA" w:rsidRDefault="002D74BB" w:rsidP="00AA1CDA">
            <w:pPr>
              <w:jc w:val="center"/>
              <w:outlineLvl w:val="6"/>
            </w:pPr>
            <w:r w:rsidRPr="00AA1CDA">
              <w:t>540</w:t>
            </w:r>
          </w:p>
        </w:tc>
        <w:tc>
          <w:tcPr>
            <w:tcW w:w="1346" w:type="dxa"/>
            <w:vAlign w:val="center"/>
          </w:tcPr>
          <w:p w:rsidR="002D74BB" w:rsidRPr="00AA1CDA" w:rsidRDefault="002D74BB" w:rsidP="00AA1CDA">
            <w:pPr>
              <w:jc w:val="right"/>
              <w:outlineLvl w:val="6"/>
            </w:pPr>
            <w:r w:rsidRPr="00AA1CDA">
              <w:t>50,0</w:t>
            </w:r>
          </w:p>
        </w:tc>
        <w:tc>
          <w:tcPr>
            <w:tcW w:w="1247" w:type="dxa"/>
            <w:vAlign w:val="center"/>
          </w:tcPr>
          <w:p w:rsidR="002D74BB" w:rsidRPr="00AA1CDA" w:rsidRDefault="002D74BB" w:rsidP="00AA1CDA">
            <w:pPr>
              <w:jc w:val="right"/>
              <w:outlineLvl w:val="6"/>
            </w:pPr>
            <w:r w:rsidRPr="00AA1CDA">
              <w:t>50,0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10</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05251С0710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50,0</w:t>
            </w:r>
          </w:p>
        </w:tc>
        <w:tc>
          <w:tcPr>
            <w:tcW w:w="1247" w:type="dxa"/>
            <w:vAlign w:val="center"/>
          </w:tcPr>
          <w:p w:rsidR="002D74BB" w:rsidRPr="00AA1CDA" w:rsidRDefault="002D74BB" w:rsidP="00AA1CDA">
            <w:pPr>
              <w:jc w:val="right"/>
              <w:outlineLvl w:val="5"/>
            </w:pPr>
            <w:r w:rsidRPr="00AA1CDA">
              <w:t>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05251С0710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50,0</w:t>
            </w:r>
          </w:p>
        </w:tc>
        <w:tc>
          <w:tcPr>
            <w:tcW w:w="1247" w:type="dxa"/>
            <w:vAlign w:val="center"/>
          </w:tcPr>
          <w:p w:rsidR="002D74BB" w:rsidRPr="00AA1CDA" w:rsidRDefault="002D74BB" w:rsidP="00AA1CDA">
            <w:pPr>
              <w:jc w:val="right"/>
              <w:outlineLvl w:val="6"/>
            </w:pPr>
            <w:r w:rsidRPr="00AA1CDA">
              <w:t>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05251С0710</w:t>
            </w:r>
          </w:p>
        </w:tc>
        <w:tc>
          <w:tcPr>
            <w:tcW w:w="850" w:type="dxa"/>
            <w:vAlign w:val="center"/>
          </w:tcPr>
          <w:p w:rsidR="002D74BB" w:rsidRPr="00AA1CDA" w:rsidRDefault="002D74BB" w:rsidP="00AA1CDA">
            <w:pPr>
              <w:jc w:val="center"/>
              <w:outlineLvl w:val="6"/>
            </w:pPr>
            <w:r w:rsidRPr="00AA1CDA">
              <w:t>540</w:t>
            </w:r>
          </w:p>
        </w:tc>
        <w:tc>
          <w:tcPr>
            <w:tcW w:w="1346" w:type="dxa"/>
            <w:vAlign w:val="center"/>
          </w:tcPr>
          <w:p w:rsidR="002D74BB" w:rsidRPr="00AA1CDA" w:rsidRDefault="002D74BB" w:rsidP="00AA1CDA">
            <w:pPr>
              <w:jc w:val="right"/>
              <w:outlineLvl w:val="6"/>
            </w:pPr>
            <w:r w:rsidRPr="00AA1CDA">
              <w:t>50,0</w:t>
            </w:r>
          </w:p>
        </w:tc>
        <w:tc>
          <w:tcPr>
            <w:tcW w:w="1247" w:type="dxa"/>
            <w:vAlign w:val="center"/>
          </w:tcPr>
          <w:p w:rsidR="002D74BB" w:rsidRPr="00AA1CDA" w:rsidRDefault="002D74BB" w:rsidP="00AA1CDA">
            <w:pPr>
              <w:jc w:val="right"/>
              <w:outlineLvl w:val="6"/>
            </w:pPr>
            <w:r w:rsidRPr="00AA1CDA">
              <w:t>50,0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Охрана семьи и детства</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10</w:t>
            </w:r>
          </w:p>
        </w:tc>
        <w:tc>
          <w:tcPr>
            <w:tcW w:w="648" w:type="dxa"/>
            <w:vAlign w:val="center"/>
          </w:tcPr>
          <w:p w:rsidR="002D74BB" w:rsidRPr="00AA1CDA" w:rsidRDefault="002D74BB" w:rsidP="00AA1CDA">
            <w:pPr>
              <w:jc w:val="center"/>
              <w:outlineLvl w:val="1"/>
            </w:pPr>
            <w:r w:rsidRPr="00AA1CDA">
              <w:t>04</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61 309,1</w:t>
            </w:r>
          </w:p>
        </w:tc>
        <w:tc>
          <w:tcPr>
            <w:tcW w:w="1247" w:type="dxa"/>
            <w:vAlign w:val="center"/>
          </w:tcPr>
          <w:p w:rsidR="002D74BB" w:rsidRPr="00AA1CDA" w:rsidRDefault="002D74BB" w:rsidP="00AA1CDA">
            <w:pPr>
              <w:jc w:val="right"/>
              <w:outlineLvl w:val="1"/>
            </w:pPr>
            <w:r w:rsidRPr="00AA1CDA">
              <w:t>61 307,0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«Создание условий для устойчивого экономического развития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10</w:t>
            </w:r>
          </w:p>
        </w:tc>
        <w:tc>
          <w:tcPr>
            <w:tcW w:w="648" w:type="dxa"/>
            <w:vAlign w:val="center"/>
          </w:tcPr>
          <w:p w:rsidR="002D74BB" w:rsidRPr="00AA1CDA" w:rsidRDefault="002D74BB" w:rsidP="00AA1CDA">
            <w:pPr>
              <w:jc w:val="center"/>
              <w:outlineLvl w:val="2"/>
            </w:pPr>
            <w:r w:rsidRPr="00AA1CDA">
              <w:t>04</w:t>
            </w:r>
          </w:p>
        </w:tc>
        <w:tc>
          <w:tcPr>
            <w:tcW w:w="1559" w:type="dxa"/>
            <w:vAlign w:val="center"/>
          </w:tcPr>
          <w:p w:rsidR="002D74BB" w:rsidRPr="00AA1CDA" w:rsidRDefault="002D74BB" w:rsidP="00AA1CDA">
            <w:pPr>
              <w:jc w:val="center"/>
              <w:outlineLvl w:val="2"/>
            </w:pPr>
            <w:r w:rsidRPr="00AA1CDA">
              <w:t>0100000000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275,1</w:t>
            </w:r>
          </w:p>
        </w:tc>
        <w:tc>
          <w:tcPr>
            <w:tcW w:w="1247" w:type="dxa"/>
            <w:vAlign w:val="center"/>
          </w:tcPr>
          <w:p w:rsidR="002D74BB" w:rsidRPr="00AA1CDA" w:rsidRDefault="002D74BB" w:rsidP="00AA1CDA">
            <w:pPr>
              <w:jc w:val="right"/>
              <w:outlineLvl w:val="2"/>
            </w:pPr>
            <w:r w:rsidRPr="00AA1CDA">
              <w:t>244,6</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«Обеспечение жильем молодых семей в Молчановском районе»</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10</w:t>
            </w:r>
          </w:p>
        </w:tc>
        <w:tc>
          <w:tcPr>
            <w:tcW w:w="648" w:type="dxa"/>
            <w:vAlign w:val="center"/>
          </w:tcPr>
          <w:p w:rsidR="002D74BB" w:rsidRPr="00AA1CDA" w:rsidRDefault="002D74BB" w:rsidP="00AA1CDA">
            <w:pPr>
              <w:jc w:val="center"/>
              <w:outlineLvl w:val="3"/>
            </w:pPr>
            <w:r w:rsidRPr="00AA1CDA">
              <w:t>04</w:t>
            </w:r>
          </w:p>
        </w:tc>
        <w:tc>
          <w:tcPr>
            <w:tcW w:w="1559" w:type="dxa"/>
            <w:vAlign w:val="center"/>
          </w:tcPr>
          <w:p w:rsidR="002D74BB" w:rsidRPr="00AA1CDA" w:rsidRDefault="002D74BB" w:rsidP="00AA1CDA">
            <w:pPr>
              <w:jc w:val="center"/>
              <w:outlineLvl w:val="3"/>
            </w:pPr>
            <w:r w:rsidRPr="00AA1CDA">
              <w:t>0130000000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275,1</w:t>
            </w:r>
          </w:p>
        </w:tc>
        <w:tc>
          <w:tcPr>
            <w:tcW w:w="1247" w:type="dxa"/>
            <w:vAlign w:val="center"/>
          </w:tcPr>
          <w:p w:rsidR="002D74BB" w:rsidRPr="00AA1CDA" w:rsidRDefault="002D74BB" w:rsidP="00AA1CDA">
            <w:pPr>
              <w:jc w:val="right"/>
              <w:outlineLvl w:val="3"/>
            </w:pPr>
            <w:r w:rsidRPr="00AA1CDA">
              <w:t>244,6</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«Улучшение жилищных условий молодых семей Томской области»</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10</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0135100000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275,1</w:t>
            </w:r>
          </w:p>
        </w:tc>
        <w:tc>
          <w:tcPr>
            <w:tcW w:w="1247" w:type="dxa"/>
            <w:vAlign w:val="center"/>
          </w:tcPr>
          <w:p w:rsidR="002D74BB" w:rsidRPr="00AA1CDA" w:rsidRDefault="002D74BB" w:rsidP="00AA1CDA">
            <w:pPr>
              <w:jc w:val="right"/>
              <w:outlineLvl w:val="4"/>
            </w:pPr>
            <w:r w:rsidRPr="00AA1CDA">
              <w:t>244,6</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Реализация мероприятий по обеспечению жильем молодых семей</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10</w:t>
            </w:r>
          </w:p>
        </w:tc>
        <w:tc>
          <w:tcPr>
            <w:tcW w:w="648" w:type="dxa"/>
            <w:vAlign w:val="center"/>
          </w:tcPr>
          <w:p w:rsidR="002D74BB" w:rsidRPr="00AA1CDA" w:rsidRDefault="002D74BB" w:rsidP="00AA1CDA">
            <w:pPr>
              <w:jc w:val="center"/>
              <w:outlineLvl w:val="5"/>
            </w:pPr>
            <w:r w:rsidRPr="00AA1CDA">
              <w:t>04</w:t>
            </w:r>
          </w:p>
        </w:tc>
        <w:tc>
          <w:tcPr>
            <w:tcW w:w="1559" w:type="dxa"/>
            <w:vAlign w:val="center"/>
          </w:tcPr>
          <w:p w:rsidR="002D74BB" w:rsidRPr="00AA1CDA" w:rsidRDefault="002D74BB" w:rsidP="00AA1CDA">
            <w:pPr>
              <w:jc w:val="center"/>
              <w:outlineLvl w:val="5"/>
            </w:pPr>
            <w:r w:rsidRPr="00AA1CDA">
              <w:t>01351L4970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275,1</w:t>
            </w:r>
          </w:p>
        </w:tc>
        <w:tc>
          <w:tcPr>
            <w:tcW w:w="1247" w:type="dxa"/>
            <w:vAlign w:val="center"/>
          </w:tcPr>
          <w:p w:rsidR="002D74BB" w:rsidRPr="00AA1CDA" w:rsidRDefault="002D74BB" w:rsidP="00AA1CDA">
            <w:pPr>
              <w:jc w:val="right"/>
              <w:outlineLvl w:val="5"/>
            </w:pPr>
            <w:r w:rsidRPr="00AA1CDA">
              <w:t>244,6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Социальное обеспечение и иные выплаты населению</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01351L4970</w:t>
            </w:r>
          </w:p>
        </w:tc>
        <w:tc>
          <w:tcPr>
            <w:tcW w:w="850" w:type="dxa"/>
            <w:vAlign w:val="center"/>
          </w:tcPr>
          <w:p w:rsidR="002D74BB" w:rsidRPr="00AA1CDA" w:rsidRDefault="002D74BB" w:rsidP="00AA1CDA">
            <w:pPr>
              <w:jc w:val="center"/>
              <w:outlineLvl w:val="6"/>
            </w:pPr>
            <w:r w:rsidRPr="00AA1CDA">
              <w:t>300</w:t>
            </w:r>
          </w:p>
        </w:tc>
        <w:tc>
          <w:tcPr>
            <w:tcW w:w="1346" w:type="dxa"/>
            <w:vAlign w:val="center"/>
          </w:tcPr>
          <w:p w:rsidR="002D74BB" w:rsidRPr="00AA1CDA" w:rsidRDefault="002D74BB" w:rsidP="00AA1CDA">
            <w:pPr>
              <w:jc w:val="right"/>
              <w:outlineLvl w:val="6"/>
            </w:pPr>
            <w:r w:rsidRPr="00AA1CDA">
              <w:t>275,1</w:t>
            </w:r>
          </w:p>
        </w:tc>
        <w:tc>
          <w:tcPr>
            <w:tcW w:w="1247" w:type="dxa"/>
            <w:vAlign w:val="center"/>
          </w:tcPr>
          <w:p w:rsidR="002D74BB" w:rsidRPr="00AA1CDA" w:rsidRDefault="002D74BB" w:rsidP="00AA1CDA">
            <w:pPr>
              <w:jc w:val="right"/>
              <w:outlineLvl w:val="6"/>
            </w:pPr>
            <w:r w:rsidRPr="00AA1CDA">
              <w:t>244,6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Социальные выплаты гражданам, кроме публичных нормативных социальных выплат</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01351L4970</w:t>
            </w:r>
          </w:p>
        </w:tc>
        <w:tc>
          <w:tcPr>
            <w:tcW w:w="850" w:type="dxa"/>
            <w:vAlign w:val="center"/>
          </w:tcPr>
          <w:p w:rsidR="002D74BB" w:rsidRPr="00AA1CDA" w:rsidRDefault="002D74BB" w:rsidP="00AA1CDA">
            <w:pPr>
              <w:jc w:val="center"/>
              <w:outlineLvl w:val="6"/>
            </w:pPr>
            <w:r w:rsidRPr="00AA1CDA">
              <w:t>320</w:t>
            </w:r>
          </w:p>
        </w:tc>
        <w:tc>
          <w:tcPr>
            <w:tcW w:w="1346" w:type="dxa"/>
            <w:vAlign w:val="center"/>
          </w:tcPr>
          <w:p w:rsidR="002D74BB" w:rsidRPr="00AA1CDA" w:rsidRDefault="002D74BB" w:rsidP="00AA1CDA">
            <w:pPr>
              <w:jc w:val="right"/>
              <w:outlineLvl w:val="6"/>
            </w:pPr>
            <w:r w:rsidRPr="00AA1CDA">
              <w:t>275,1</w:t>
            </w:r>
          </w:p>
        </w:tc>
        <w:tc>
          <w:tcPr>
            <w:tcW w:w="1247" w:type="dxa"/>
            <w:vAlign w:val="center"/>
          </w:tcPr>
          <w:p w:rsidR="002D74BB" w:rsidRPr="00AA1CDA" w:rsidRDefault="002D74BB" w:rsidP="00AA1CDA">
            <w:pPr>
              <w:jc w:val="right"/>
              <w:outlineLvl w:val="6"/>
            </w:pPr>
            <w:r w:rsidRPr="00AA1CDA">
              <w:t>244,6</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«Социальная поддержка населения Молчановского района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10</w:t>
            </w:r>
          </w:p>
        </w:tc>
        <w:tc>
          <w:tcPr>
            <w:tcW w:w="648" w:type="dxa"/>
            <w:vAlign w:val="center"/>
          </w:tcPr>
          <w:p w:rsidR="002D74BB" w:rsidRPr="00AA1CDA" w:rsidRDefault="002D74BB" w:rsidP="00AA1CDA">
            <w:pPr>
              <w:jc w:val="center"/>
              <w:outlineLvl w:val="2"/>
            </w:pPr>
            <w:r w:rsidRPr="00AA1CDA">
              <w:t>04</w:t>
            </w:r>
          </w:p>
        </w:tc>
        <w:tc>
          <w:tcPr>
            <w:tcW w:w="1559" w:type="dxa"/>
            <w:vAlign w:val="center"/>
          </w:tcPr>
          <w:p w:rsidR="002D74BB" w:rsidRPr="00AA1CDA" w:rsidRDefault="002D74BB" w:rsidP="00AA1CDA">
            <w:pPr>
              <w:jc w:val="center"/>
              <w:outlineLvl w:val="2"/>
            </w:pPr>
            <w:r w:rsidRPr="00AA1CDA">
              <w:t>0500000000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61 034,0</w:t>
            </w:r>
          </w:p>
        </w:tc>
        <w:tc>
          <w:tcPr>
            <w:tcW w:w="1247" w:type="dxa"/>
            <w:vAlign w:val="center"/>
          </w:tcPr>
          <w:p w:rsidR="002D74BB" w:rsidRPr="00AA1CDA" w:rsidRDefault="002D74BB" w:rsidP="00AA1CDA">
            <w:pPr>
              <w:jc w:val="right"/>
              <w:outlineLvl w:val="2"/>
            </w:pPr>
            <w:r w:rsidRPr="00AA1CDA">
              <w:t>61 062,4</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«Социальная защита населения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10</w:t>
            </w:r>
          </w:p>
        </w:tc>
        <w:tc>
          <w:tcPr>
            <w:tcW w:w="648" w:type="dxa"/>
            <w:vAlign w:val="center"/>
          </w:tcPr>
          <w:p w:rsidR="002D74BB" w:rsidRPr="00AA1CDA" w:rsidRDefault="002D74BB" w:rsidP="00AA1CDA">
            <w:pPr>
              <w:jc w:val="center"/>
              <w:outlineLvl w:val="3"/>
            </w:pPr>
            <w:r w:rsidRPr="00AA1CDA">
              <w:t>04</w:t>
            </w:r>
          </w:p>
        </w:tc>
        <w:tc>
          <w:tcPr>
            <w:tcW w:w="1559" w:type="dxa"/>
            <w:vAlign w:val="center"/>
          </w:tcPr>
          <w:p w:rsidR="002D74BB" w:rsidRPr="00AA1CDA" w:rsidRDefault="002D74BB" w:rsidP="00AA1CDA">
            <w:pPr>
              <w:jc w:val="center"/>
              <w:outlineLvl w:val="3"/>
            </w:pPr>
            <w:r w:rsidRPr="00AA1CDA">
              <w:t>0510000000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61 034,0</w:t>
            </w:r>
          </w:p>
        </w:tc>
        <w:tc>
          <w:tcPr>
            <w:tcW w:w="1247" w:type="dxa"/>
            <w:vAlign w:val="center"/>
          </w:tcPr>
          <w:p w:rsidR="002D74BB" w:rsidRPr="00AA1CDA" w:rsidRDefault="002D74BB" w:rsidP="00AA1CDA">
            <w:pPr>
              <w:jc w:val="right"/>
              <w:outlineLvl w:val="3"/>
            </w:pPr>
            <w:r w:rsidRPr="00AA1CDA">
              <w:t>61 062,4</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10</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0515100000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7 373,0</w:t>
            </w:r>
          </w:p>
        </w:tc>
        <w:tc>
          <w:tcPr>
            <w:tcW w:w="1247" w:type="dxa"/>
            <w:vAlign w:val="center"/>
          </w:tcPr>
          <w:p w:rsidR="002D74BB" w:rsidRPr="00AA1CDA" w:rsidRDefault="002D74BB" w:rsidP="00AA1CDA">
            <w:pPr>
              <w:jc w:val="right"/>
              <w:outlineLvl w:val="4"/>
            </w:pPr>
            <w:r w:rsidRPr="00AA1CDA">
              <w:t>7 401,4</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10</w:t>
            </w:r>
          </w:p>
        </w:tc>
        <w:tc>
          <w:tcPr>
            <w:tcW w:w="648" w:type="dxa"/>
            <w:vAlign w:val="center"/>
          </w:tcPr>
          <w:p w:rsidR="002D74BB" w:rsidRPr="00AA1CDA" w:rsidRDefault="002D74BB" w:rsidP="00AA1CDA">
            <w:pPr>
              <w:jc w:val="center"/>
              <w:outlineLvl w:val="5"/>
            </w:pPr>
            <w:r w:rsidRPr="00AA1CDA">
              <w:t>04</w:t>
            </w:r>
          </w:p>
        </w:tc>
        <w:tc>
          <w:tcPr>
            <w:tcW w:w="1559" w:type="dxa"/>
            <w:vAlign w:val="center"/>
          </w:tcPr>
          <w:p w:rsidR="002D74BB" w:rsidRPr="00AA1CDA" w:rsidRDefault="002D74BB" w:rsidP="00AA1CDA">
            <w:pPr>
              <w:jc w:val="center"/>
              <w:outlineLvl w:val="5"/>
            </w:pPr>
            <w:r w:rsidRPr="00AA1CDA">
              <w:t>0515140820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4 790,4</w:t>
            </w:r>
          </w:p>
        </w:tc>
        <w:tc>
          <w:tcPr>
            <w:tcW w:w="1247" w:type="dxa"/>
            <w:vAlign w:val="center"/>
          </w:tcPr>
          <w:p w:rsidR="002D74BB" w:rsidRPr="00AA1CDA" w:rsidRDefault="002D74BB" w:rsidP="00AA1CDA">
            <w:pPr>
              <w:jc w:val="right"/>
              <w:outlineLvl w:val="5"/>
            </w:pPr>
            <w:r w:rsidRPr="00AA1CDA">
              <w:t>4 790,4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0515140820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4 790,4</w:t>
            </w:r>
          </w:p>
        </w:tc>
        <w:tc>
          <w:tcPr>
            <w:tcW w:w="1247" w:type="dxa"/>
            <w:vAlign w:val="center"/>
          </w:tcPr>
          <w:p w:rsidR="002D74BB" w:rsidRPr="00AA1CDA" w:rsidRDefault="002D74BB" w:rsidP="00AA1CDA">
            <w:pPr>
              <w:jc w:val="right"/>
              <w:outlineLvl w:val="6"/>
            </w:pPr>
            <w:r w:rsidRPr="00AA1CDA">
              <w:t>4 790,4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Субвенции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0515140820</w:t>
            </w:r>
          </w:p>
        </w:tc>
        <w:tc>
          <w:tcPr>
            <w:tcW w:w="850" w:type="dxa"/>
            <w:vAlign w:val="center"/>
          </w:tcPr>
          <w:p w:rsidR="002D74BB" w:rsidRPr="00AA1CDA" w:rsidRDefault="002D74BB" w:rsidP="00AA1CDA">
            <w:pPr>
              <w:jc w:val="center"/>
              <w:outlineLvl w:val="6"/>
            </w:pPr>
            <w:r w:rsidRPr="00AA1CDA">
              <w:t>530</w:t>
            </w:r>
          </w:p>
        </w:tc>
        <w:tc>
          <w:tcPr>
            <w:tcW w:w="1346" w:type="dxa"/>
            <w:vAlign w:val="center"/>
          </w:tcPr>
          <w:p w:rsidR="002D74BB" w:rsidRPr="00AA1CDA" w:rsidRDefault="002D74BB" w:rsidP="00AA1CDA">
            <w:pPr>
              <w:jc w:val="right"/>
              <w:outlineLvl w:val="6"/>
            </w:pPr>
            <w:r w:rsidRPr="00AA1CDA">
              <w:t>4 790,4</w:t>
            </w:r>
          </w:p>
        </w:tc>
        <w:tc>
          <w:tcPr>
            <w:tcW w:w="1247" w:type="dxa"/>
            <w:vAlign w:val="center"/>
          </w:tcPr>
          <w:p w:rsidR="002D74BB" w:rsidRPr="00AA1CDA" w:rsidRDefault="002D74BB" w:rsidP="00AA1CDA">
            <w:pPr>
              <w:jc w:val="right"/>
              <w:outlineLvl w:val="6"/>
            </w:pPr>
            <w:r w:rsidRPr="00AA1CDA">
              <w:t>4 790,4</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10</w:t>
            </w:r>
          </w:p>
        </w:tc>
        <w:tc>
          <w:tcPr>
            <w:tcW w:w="648" w:type="dxa"/>
            <w:vAlign w:val="center"/>
          </w:tcPr>
          <w:p w:rsidR="002D74BB" w:rsidRPr="00AA1CDA" w:rsidRDefault="002D74BB" w:rsidP="00AA1CDA">
            <w:pPr>
              <w:jc w:val="center"/>
              <w:outlineLvl w:val="5"/>
            </w:pPr>
            <w:r w:rsidRPr="00AA1CDA">
              <w:t>04</w:t>
            </w:r>
          </w:p>
        </w:tc>
        <w:tc>
          <w:tcPr>
            <w:tcW w:w="1559" w:type="dxa"/>
            <w:vAlign w:val="center"/>
          </w:tcPr>
          <w:p w:rsidR="002D74BB" w:rsidRPr="00AA1CDA" w:rsidRDefault="002D74BB" w:rsidP="00AA1CDA">
            <w:pPr>
              <w:jc w:val="center"/>
              <w:outlineLvl w:val="5"/>
            </w:pPr>
            <w:r w:rsidRPr="00AA1CDA">
              <w:t>05151R0820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2 582,6</w:t>
            </w:r>
          </w:p>
        </w:tc>
        <w:tc>
          <w:tcPr>
            <w:tcW w:w="1247" w:type="dxa"/>
            <w:vAlign w:val="center"/>
          </w:tcPr>
          <w:p w:rsidR="002D74BB" w:rsidRPr="00AA1CDA" w:rsidRDefault="002D74BB" w:rsidP="00AA1CDA">
            <w:pPr>
              <w:jc w:val="right"/>
              <w:outlineLvl w:val="5"/>
            </w:pPr>
            <w:r w:rsidRPr="00AA1CDA">
              <w:t>2 611,0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05151R0820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2 582,6</w:t>
            </w:r>
          </w:p>
        </w:tc>
        <w:tc>
          <w:tcPr>
            <w:tcW w:w="1247" w:type="dxa"/>
            <w:vAlign w:val="center"/>
          </w:tcPr>
          <w:p w:rsidR="002D74BB" w:rsidRPr="00AA1CDA" w:rsidRDefault="002D74BB" w:rsidP="00AA1CDA">
            <w:pPr>
              <w:jc w:val="right"/>
              <w:outlineLvl w:val="6"/>
            </w:pPr>
            <w:r w:rsidRPr="00AA1CDA">
              <w:t>2 611,0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Субвенции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05151R0820</w:t>
            </w:r>
          </w:p>
        </w:tc>
        <w:tc>
          <w:tcPr>
            <w:tcW w:w="850" w:type="dxa"/>
            <w:vAlign w:val="center"/>
          </w:tcPr>
          <w:p w:rsidR="002D74BB" w:rsidRPr="00AA1CDA" w:rsidRDefault="002D74BB" w:rsidP="00AA1CDA">
            <w:pPr>
              <w:jc w:val="center"/>
              <w:outlineLvl w:val="6"/>
            </w:pPr>
            <w:r w:rsidRPr="00AA1CDA">
              <w:t>530</w:t>
            </w:r>
          </w:p>
        </w:tc>
        <w:tc>
          <w:tcPr>
            <w:tcW w:w="1346" w:type="dxa"/>
            <w:vAlign w:val="center"/>
          </w:tcPr>
          <w:p w:rsidR="002D74BB" w:rsidRPr="00AA1CDA" w:rsidRDefault="002D74BB" w:rsidP="00AA1CDA">
            <w:pPr>
              <w:jc w:val="right"/>
              <w:outlineLvl w:val="6"/>
            </w:pPr>
            <w:r w:rsidRPr="00AA1CDA">
              <w:t>2 582,6</w:t>
            </w:r>
          </w:p>
        </w:tc>
        <w:tc>
          <w:tcPr>
            <w:tcW w:w="1247" w:type="dxa"/>
            <w:vAlign w:val="center"/>
          </w:tcPr>
          <w:p w:rsidR="002D74BB" w:rsidRPr="00AA1CDA" w:rsidRDefault="002D74BB" w:rsidP="00AA1CDA">
            <w:pPr>
              <w:jc w:val="right"/>
              <w:outlineLvl w:val="6"/>
            </w:pPr>
            <w:r w:rsidRPr="00AA1CDA">
              <w:t>2 611,0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10</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0515200000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1 188,0</w:t>
            </w:r>
          </w:p>
        </w:tc>
        <w:tc>
          <w:tcPr>
            <w:tcW w:w="1247" w:type="dxa"/>
            <w:vAlign w:val="center"/>
          </w:tcPr>
          <w:p w:rsidR="002D74BB" w:rsidRPr="00AA1CDA" w:rsidRDefault="002D74BB" w:rsidP="00AA1CDA">
            <w:pPr>
              <w:jc w:val="right"/>
              <w:outlineLvl w:val="4"/>
            </w:pPr>
            <w:r w:rsidRPr="00AA1CDA">
              <w:t>1 188,0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10</w:t>
            </w:r>
          </w:p>
        </w:tc>
        <w:tc>
          <w:tcPr>
            <w:tcW w:w="648" w:type="dxa"/>
            <w:vAlign w:val="center"/>
          </w:tcPr>
          <w:p w:rsidR="002D74BB" w:rsidRPr="00AA1CDA" w:rsidRDefault="002D74BB" w:rsidP="00AA1CDA">
            <w:pPr>
              <w:jc w:val="center"/>
              <w:outlineLvl w:val="5"/>
            </w:pPr>
            <w:r w:rsidRPr="00AA1CDA">
              <w:t>04</w:t>
            </w:r>
          </w:p>
        </w:tc>
        <w:tc>
          <w:tcPr>
            <w:tcW w:w="1559" w:type="dxa"/>
            <w:vAlign w:val="center"/>
          </w:tcPr>
          <w:p w:rsidR="002D74BB" w:rsidRPr="00AA1CDA" w:rsidRDefault="002D74BB" w:rsidP="00AA1CDA">
            <w:pPr>
              <w:jc w:val="center"/>
              <w:outlineLvl w:val="5"/>
            </w:pPr>
            <w:r w:rsidRPr="00AA1CDA">
              <w:t>0515241190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1 188,0</w:t>
            </w:r>
          </w:p>
        </w:tc>
        <w:tc>
          <w:tcPr>
            <w:tcW w:w="1247" w:type="dxa"/>
            <w:vAlign w:val="center"/>
          </w:tcPr>
          <w:p w:rsidR="002D74BB" w:rsidRPr="00AA1CDA" w:rsidRDefault="002D74BB" w:rsidP="00AA1CDA">
            <w:pPr>
              <w:jc w:val="right"/>
              <w:outlineLvl w:val="5"/>
            </w:pPr>
            <w:r w:rsidRPr="00AA1CDA">
              <w:t>1 188,0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0515241190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1 188,0</w:t>
            </w:r>
          </w:p>
        </w:tc>
        <w:tc>
          <w:tcPr>
            <w:tcW w:w="1247" w:type="dxa"/>
            <w:vAlign w:val="center"/>
          </w:tcPr>
          <w:p w:rsidR="002D74BB" w:rsidRPr="00AA1CDA" w:rsidRDefault="002D74BB" w:rsidP="00AA1CDA">
            <w:pPr>
              <w:jc w:val="right"/>
              <w:outlineLvl w:val="6"/>
            </w:pPr>
            <w:r w:rsidRPr="00AA1CDA">
              <w:t>1 188,0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Субвенции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0515241190</w:t>
            </w:r>
          </w:p>
        </w:tc>
        <w:tc>
          <w:tcPr>
            <w:tcW w:w="850" w:type="dxa"/>
            <w:vAlign w:val="center"/>
          </w:tcPr>
          <w:p w:rsidR="002D74BB" w:rsidRPr="00AA1CDA" w:rsidRDefault="002D74BB" w:rsidP="00AA1CDA">
            <w:pPr>
              <w:jc w:val="center"/>
              <w:outlineLvl w:val="6"/>
            </w:pPr>
            <w:r w:rsidRPr="00AA1CDA">
              <w:t>530</w:t>
            </w:r>
          </w:p>
        </w:tc>
        <w:tc>
          <w:tcPr>
            <w:tcW w:w="1346" w:type="dxa"/>
            <w:vAlign w:val="center"/>
          </w:tcPr>
          <w:p w:rsidR="002D74BB" w:rsidRPr="00AA1CDA" w:rsidRDefault="002D74BB" w:rsidP="00AA1CDA">
            <w:pPr>
              <w:jc w:val="right"/>
              <w:outlineLvl w:val="6"/>
            </w:pPr>
            <w:r w:rsidRPr="00AA1CDA">
              <w:t>1 188,0</w:t>
            </w:r>
          </w:p>
        </w:tc>
        <w:tc>
          <w:tcPr>
            <w:tcW w:w="1247" w:type="dxa"/>
            <w:vAlign w:val="center"/>
          </w:tcPr>
          <w:p w:rsidR="002D74BB" w:rsidRPr="00AA1CDA" w:rsidRDefault="002D74BB" w:rsidP="00AA1CDA">
            <w:pPr>
              <w:jc w:val="right"/>
              <w:outlineLvl w:val="6"/>
            </w:pPr>
            <w:r w:rsidRPr="00AA1CDA">
              <w:t>1 188,0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10</w:t>
            </w:r>
          </w:p>
        </w:tc>
        <w:tc>
          <w:tcPr>
            <w:tcW w:w="648" w:type="dxa"/>
            <w:vAlign w:val="center"/>
          </w:tcPr>
          <w:p w:rsidR="002D74BB" w:rsidRPr="00AA1CDA" w:rsidRDefault="002D74BB" w:rsidP="00AA1CDA">
            <w:pPr>
              <w:jc w:val="center"/>
              <w:outlineLvl w:val="4"/>
            </w:pPr>
            <w:r w:rsidRPr="00AA1CDA">
              <w:t>04</w:t>
            </w:r>
          </w:p>
        </w:tc>
        <w:tc>
          <w:tcPr>
            <w:tcW w:w="1559" w:type="dxa"/>
            <w:vAlign w:val="center"/>
          </w:tcPr>
          <w:p w:rsidR="002D74BB" w:rsidRPr="00AA1CDA" w:rsidRDefault="002D74BB" w:rsidP="00AA1CDA">
            <w:pPr>
              <w:jc w:val="center"/>
              <w:outlineLvl w:val="4"/>
            </w:pPr>
            <w:r w:rsidRPr="00AA1CDA">
              <w:t>0515300000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52 473,0</w:t>
            </w:r>
          </w:p>
        </w:tc>
        <w:tc>
          <w:tcPr>
            <w:tcW w:w="1247" w:type="dxa"/>
            <w:vAlign w:val="center"/>
          </w:tcPr>
          <w:p w:rsidR="002D74BB" w:rsidRPr="00AA1CDA" w:rsidRDefault="002D74BB" w:rsidP="00AA1CDA">
            <w:pPr>
              <w:jc w:val="right"/>
              <w:outlineLvl w:val="4"/>
            </w:pPr>
            <w:r w:rsidRPr="00AA1CDA">
              <w:t>52 473,0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10</w:t>
            </w:r>
          </w:p>
        </w:tc>
        <w:tc>
          <w:tcPr>
            <w:tcW w:w="648" w:type="dxa"/>
            <w:vAlign w:val="center"/>
          </w:tcPr>
          <w:p w:rsidR="002D74BB" w:rsidRPr="00AA1CDA" w:rsidRDefault="002D74BB" w:rsidP="00AA1CDA">
            <w:pPr>
              <w:jc w:val="center"/>
              <w:outlineLvl w:val="5"/>
            </w:pPr>
            <w:r w:rsidRPr="00AA1CDA">
              <w:t>04</w:t>
            </w:r>
          </w:p>
        </w:tc>
        <w:tc>
          <w:tcPr>
            <w:tcW w:w="1559" w:type="dxa"/>
            <w:vAlign w:val="center"/>
          </w:tcPr>
          <w:p w:rsidR="002D74BB" w:rsidRPr="00AA1CDA" w:rsidRDefault="002D74BB" w:rsidP="00AA1CDA">
            <w:pPr>
              <w:jc w:val="center"/>
              <w:outlineLvl w:val="5"/>
            </w:pPr>
            <w:r w:rsidRPr="00AA1CDA">
              <w:t>0515340760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666,0</w:t>
            </w:r>
          </w:p>
        </w:tc>
        <w:tc>
          <w:tcPr>
            <w:tcW w:w="1247" w:type="dxa"/>
            <w:vAlign w:val="center"/>
          </w:tcPr>
          <w:p w:rsidR="002D74BB" w:rsidRPr="00AA1CDA" w:rsidRDefault="002D74BB" w:rsidP="00AA1CDA">
            <w:pPr>
              <w:jc w:val="right"/>
              <w:outlineLvl w:val="5"/>
            </w:pPr>
            <w:r w:rsidRPr="00AA1CDA">
              <w:t>666,0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Социальное обеспечение и иные выплаты населению</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0515340760</w:t>
            </w:r>
          </w:p>
        </w:tc>
        <w:tc>
          <w:tcPr>
            <w:tcW w:w="850" w:type="dxa"/>
            <w:vAlign w:val="center"/>
          </w:tcPr>
          <w:p w:rsidR="002D74BB" w:rsidRPr="00AA1CDA" w:rsidRDefault="002D74BB" w:rsidP="00AA1CDA">
            <w:pPr>
              <w:jc w:val="center"/>
              <w:outlineLvl w:val="6"/>
            </w:pPr>
            <w:r w:rsidRPr="00AA1CDA">
              <w:t>300</w:t>
            </w:r>
          </w:p>
        </w:tc>
        <w:tc>
          <w:tcPr>
            <w:tcW w:w="1346" w:type="dxa"/>
            <w:vAlign w:val="center"/>
          </w:tcPr>
          <w:p w:rsidR="002D74BB" w:rsidRPr="00AA1CDA" w:rsidRDefault="002D74BB" w:rsidP="00AA1CDA">
            <w:pPr>
              <w:jc w:val="right"/>
              <w:outlineLvl w:val="6"/>
            </w:pPr>
            <w:r w:rsidRPr="00AA1CDA">
              <w:t>658,5</w:t>
            </w:r>
          </w:p>
        </w:tc>
        <w:tc>
          <w:tcPr>
            <w:tcW w:w="1247" w:type="dxa"/>
            <w:vAlign w:val="center"/>
          </w:tcPr>
          <w:p w:rsidR="002D74BB" w:rsidRPr="00AA1CDA" w:rsidRDefault="002D74BB" w:rsidP="00AA1CDA">
            <w:pPr>
              <w:jc w:val="right"/>
              <w:outlineLvl w:val="6"/>
            </w:pPr>
            <w:r w:rsidRPr="00AA1CDA">
              <w:t>658,5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Публичные нормативные социальные выплаты гражданам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0515340760</w:t>
            </w:r>
          </w:p>
        </w:tc>
        <w:tc>
          <w:tcPr>
            <w:tcW w:w="850" w:type="dxa"/>
            <w:vAlign w:val="center"/>
          </w:tcPr>
          <w:p w:rsidR="002D74BB" w:rsidRPr="00AA1CDA" w:rsidRDefault="002D74BB" w:rsidP="00AA1CDA">
            <w:pPr>
              <w:jc w:val="center"/>
              <w:outlineLvl w:val="6"/>
            </w:pPr>
            <w:r w:rsidRPr="00AA1CDA">
              <w:t>310</w:t>
            </w:r>
          </w:p>
        </w:tc>
        <w:tc>
          <w:tcPr>
            <w:tcW w:w="1346" w:type="dxa"/>
            <w:vAlign w:val="center"/>
          </w:tcPr>
          <w:p w:rsidR="002D74BB" w:rsidRPr="00AA1CDA" w:rsidRDefault="002D74BB" w:rsidP="00AA1CDA">
            <w:pPr>
              <w:jc w:val="right"/>
              <w:outlineLvl w:val="6"/>
            </w:pPr>
            <w:r w:rsidRPr="00AA1CDA">
              <w:t>658,5</w:t>
            </w:r>
          </w:p>
        </w:tc>
        <w:tc>
          <w:tcPr>
            <w:tcW w:w="1247" w:type="dxa"/>
            <w:vAlign w:val="center"/>
          </w:tcPr>
          <w:p w:rsidR="002D74BB" w:rsidRPr="00AA1CDA" w:rsidRDefault="002D74BB" w:rsidP="00AA1CDA">
            <w:pPr>
              <w:jc w:val="right"/>
              <w:outlineLvl w:val="6"/>
            </w:pPr>
            <w:r w:rsidRPr="00AA1CDA">
              <w:t>658,5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Социальное обеспечение и иные выплаты населению</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0515340760</w:t>
            </w:r>
          </w:p>
        </w:tc>
        <w:tc>
          <w:tcPr>
            <w:tcW w:w="850" w:type="dxa"/>
            <w:vAlign w:val="center"/>
          </w:tcPr>
          <w:p w:rsidR="002D74BB" w:rsidRPr="00AA1CDA" w:rsidRDefault="002D74BB" w:rsidP="00AA1CDA">
            <w:pPr>
              <w:jc w:val="center"/>
              <w:outlineLvl w:val="6"/>
            </w:pPr>
            <w:r w:rsidRPr="00AA1CDA">
              <w:t>300</w:t>
            </w:r>
          </w:p>
        </w:tc>
        <w:tc>
          <w:tcPr>
            <w:tcW w:w="1346" w:type="dxa"/>
            <w:vAlign w:val="center"/>
          </w:tcPr>
          <w:p w:rsidR="002D74BB" w:rsidRPr="00AA1CDA" w:rsidRDefault="002D74BB" w:rsidP="00AA1CDA">
            <w:pPr>
              <w:jc w:val="right"/>
              <w:outlineLvl w:val="6"/>
            </w:pPr>
            <w:r w:rsidRPr="00AA1CDA">
              <w:t>7,5</w:t>
            </w:r>
          </w:p>
        </w:tc>
        <w:tc>
          <w:tcPr>
            <w:tcW w:w="1247" w:type="dxa"/>
            <w:vAlign w:val="center"/>
          </w:tcPr>
          <w:p w:rsidR="002D74BB" w:rsidRPr="00AA1CDA" w:rsidRDefault="002D74BB" w:rsidP="00AA1CDA">
            <w:pPr>
              <w:jc w:val="right"/>
              <w:outlineLvl w:val="6"/>
            </w:pPr>
            <w:r w:rsidRPr="00AA1CDA">
              <w:t>7,5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Социальные выплаты гражданам, кроме публичных нормативных социальных выплат</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0515340760</w:t>
            </w:r>
          </w:p>
        </w:tc>
        <w:tc>
          <w:tcPr>
            <w:tcW w:w="850" w:type="dxa"/>
            <w:vAlign w:val="center"/>
          </w:tcPr>
          <w:p w:rsidR="002D74BB" w:rsidRPr="00AA1CDA" w:rsidRDefault="002D74BB" w:rsidP="00AA1CDA">
            <w:pPr>
              <w:jc w:val="center"/>
              <w:outlineLvl w:val="6"/>
            </w:pPr>
            <w:r w:rsidRPr="00AA1CDA">
              <w:t>320</w:t>
            </w:r>
          </w:p>
        </w:tc>
        <w:tc>
          <w:tcPr>
            <w:tcW w:w="1346" w:type="dxa"/>
            <w:vAlign w:val="center"/>
          </w:tcPr>
          <w:p w:rsidR="002D74BB" w:rsidRPr="00AA1CDA" w:rsidRDefault="002D74BB" w:rsidP="00AA1CDA">
            <w:pPr>
              <w:jc w:val="right"/>
              <w:outlineLvl w:val="6"/>
            </w:pPr>
            <w:r w:rsidRPr="00AA1CDA">
              <w:t>7,5</w:t>
            </w:r>
          </w:p>
        </w:tc>
        <w:tc>
          <w:tcPr>
            <w:tcW w:w="1247" w:type="dxa"/>
            <w:vAlign w:val="center"/>
          </w:tcPr>
          <w:p w:rsidR="002D74BB" w:rsidRPr="00AA1CDA" w:rsidRDefault="002D74BB" w:rsidP="00AA1CDA">
            <w:pPr>
              <w:jc w:val="right"/>
              <w:outlineLvl w:val="6"/>
            </w:pPr>
            <w:r w:rsidRPr="00AA1CDA">
              <w:t>7,5</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10</w:t>
            </w:r>
          </w:p>
        </w:tc>
        <w:tc>
          <w:tcPr>
            <w:tcW w:w="648" w:type="dxa"/>
            <w:vAlign w:val="center"/>
          </w:tcPr>
          <w:p w:rsidR="002D74BB" w:rsidRPr="00AA1CDA" w:rsidRDefault="002D74BB" w:rsidP="00AA1CDA">
            <w:pPr>
              <w:jc w:val="center"/>
              <w:outlineLvl w:val="5"/>
            </w:pPr>
            <w:r w:rsidRPr="00AA1CDA">
              <w:t>04</w:t>
            </w:r>
          </w:p>
        </w:tc>
        <w:tc>
          <w:tcPr>
            <w:tcW w:w="1559" w:type="dxa"/>
            <w:vAlign w:val="center"/>
          </w:tcPr>
          <w:p w:rsidR="002D74BB" w:rsidRPr="00AA1CDA" w:rsidRDefault="002D74BB" w:rsidP="00AA1CDA">
            <w:pPr>
              <w:jc w:val="center"/>
              <w:outlineLvl w:val="5"/>
            </w:pPr>
            <w:r w:rsidRPr="00AA1CDA">
              <w:t>0515340770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51 807,0</w:t>
            </w:r>
          </w:p>
        </w:tc>
        <w:tc>
          <w:tcPr>
            <w:tcW w:w="1247" w:type="dxa"/>
            <w:vAlign w:val="center"/>
          </w:tcPr>
          <w:p w:rsidR="002D74BB" w:rsidRPr="00AA1CDA" w:rsidRDefault="002D74BB" w:rsidP="00AA1CDA">
            <w:pPr>
              <w:jc w:val="right"/>
              <w:outlineLvl w:val="5"/>
            </w:pPr>
            <w:r w:rsidRPr="00AA1CDA">
              <w:t>51 807,0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Социальное обеспечение и иные выплаты населению</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0515340770</w:t>
            </w:r>
          </w:p>
        </w:tc>
        <w:tc>
          <w:tcPr>
            <w:tcW w:w="850" w:type="dxa"/>
            <w:vAlign w:val="center"/>
          </w:tcPr>
          <w:p w:rsidR="002D74BB" w:rsidRPr="00AA1CDA" w:rsidRDefault="002D74BB" w:rsidP="00AA1CDA">
            <w:pPr>
              <w:jc w:val="center"/>
              <w:outlineLvl w:val="6"/>
            </w:pPr>
            <w:r w:rsidRPr="00AA1CDA">
              <w:t>300</w:t>
            </w:r>
          </w:p>
        </w:tc>
        <w:tc>
          <w:tcPr>
            <w:tcW w:w="1346" w:type="dxa"/>
            <w:vAlign w:val="center"/>
          </w:tcPr>
          <w:p w:rsidR="002D74BB" w:rsidRPr="00AA1CDA" w:rsidRDefault="002D74BB" w:rsidP="00AA1CDA">
            <w:pPr>
              <w:jc w:val="right"/>
              <w:outlineLvl w:val="6"/>
            </w:pPr>
            <w:r w:rsidRPr="00AA1CDA">
              <w:t>17 000,0</w:t>
            </w:r>
          </w:p>
        </w:tc>
        <w:tc>
          <w:tcPr>
            <w:tcW w:w="1247" w:type="dxa"/>
            <w:vAlign w:val="center"/>
          </w:tcPr>
          <w:p w:rsidR="002D74BB" w:rsidRPr="00AA1CDA" w:rsidRDefault="002D74BB" w:rsidP="00AA1CDA">
            <w:pPr>
              <w:jc w:val="right"/>
              <w:outlineLvl w:val="6"/>
            </w:pPr>
            <w:r w:rsidRPr="00AA1CDA">
              <w:t>17 000,0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Публичные нормативные социальные выплаты гражданам</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0515340770</w:t>
            </w:r>
          </w:p>
        </w:tc>
        <w:tc>
          <w:tcPr>
            <w:tcW w:w="850" w:type="dxa"/>
            <w:vAlign w:val="center"/>
          </w:tcPr>
          <w:p w:rsidR="002D74BB" w:rsidRPr="00AA1CDA" w:rsidRDefault="002D74BB" w:rsidP="00AA1CDA">
            <w:pPr>
              <w:jc w:val="center"/>
              <w:outlineLvl w:val="6"/>
            </w:pPr>
            <w:r w:rsidRPr="00AA1CDA">
              <w:t>310</w:t>
            </w:r>
          </w:p>
        </w:tc>
        <w:tc>
          <w:tcPr>
            <w:tcW w:w="1346" w:type="dxa"/>
            <w:vAlign w:val="center"/>
          </w:tcPr>
          <w:p w:rsidR="002D74BB" w:rsidRPr="00AA1CDA" w:rsidRDefault="002D74BB" w:rsidP="00AA1CDA">
            <w:pPr>
              <w:jc w:val="right"/>
              <w:outlineLvl w:val="6"/>
            </w:pPr>
            <w:r w:rsidRPr="00AA1CDA">
              <w:t>17 000,0</w:t>
            </w:r>
          </w:p>
        </w:tc>
        <w:tc>
          <w:tcPr>
            <w:tcW w:w="1247" w:type="dxa"/>
            <w:vAlign w:val="center"/>
          </w:tcPr>
          <w:p w:rsidR="002D74BB" w:rsidRPr="00AA1CDA" w:rsidRDefault="002D74BB" w:rsidP="00AA1CDA">
            <w:pPr>
              <w:jc w:val="right"/>
              <w:outlineLvl w:val="6"/>
            </w:pPr>
            <w:r w:rsidRPr="00AA1CDA">
              <w:t>17 000,0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Социальное обеспечение и иные выплаты населению</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0515340770</w:t>
            </w:r>
          </w:p>
        </w:tc>
        <w:tc>
          <w:tcPr>
            <w:tcW w:w="850" w:type="dxa"/>
            <w:vAlign w:val="center"/>
          </w:tcPr>
          <w:p w:rsidR="002D74BB" w:rsidRPr="00AA1CDA" w:rsidRDefault="002D74BB" w:rsidP="00AA1CDA">
            <w:pPr>
              <w:jc w:val="center"/>
              <w:outlineLvl w:val="6"/>
            </w:pPr>
            <w:r w:rsidRPr="00AA1CDA">
              <w:t>300</w:t>
            </w:r>
          </w:p>
        </w:tc>
        <w:tc>
          <w:tcPr>
            <w:tcW w:w="1346" w:type="dxa"/>
            <w:vAlign w:val="center"/>
          </w:tcPr>
          <w:p w:rsidR="002D74BB" w:rsidRPr="00AA1CDA" w:rsidRDefault="002D74BB" w:rsidP="00AA1CDA">
            <w:pPr>
              <w:jc w:val="right"/>
              <w:outlineLvl w:val="6"/>
            </w:pPr>
            <w:r w:rsidRPr="00AA1CDA">
              <w:t>34 807,0</w:t>
            </w:r>
          </w:p>
        </w:tc>
        <w:tc>
          <w:tcPr>
            <w:tcW w:w="1247" w:type="dxa"/>
            <w:vAlign w:val="center"/>
          </w:tcPr>
          <w:p w:rsidR="002D74BB" w:rsidRPr="00AA1CDA" w:rsidRDefault="002D74BB" w:rsidP="00AA1CDA">
            <w:pPr>
              <w:jc w:val="right"/>
              <w:outlineLvl w:val="6"/>
            </w:pPr>
            <w:r w:rsidRPr="00AA1CDA">
              <w:t>34 807,0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Социальные выплаты гражданам, кроме публичных нормативных социальных выплат</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10</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0515340770</w:t>
            </w:r>
          </w:p>
        </w:tc>
        <w:tc>
          <w:tcPr>
            <w:tcW w:w="850" w:type="dxa"/>
            <w:vAlign w:val="center"/>
          </w:tcPr>
          <w:p w:rsidR="002D74BB" w:rsidRPr="00AA1CDA" w:rsidRDefault="002D74BB" w:rsidP="00AA1CDA">
            <w:pPr>
              <w:jc w:val="center"/>
              <w:outlineLvl w:val="6"/>
            </w:pPr>
            <w:r w:rsidRPr="00AA1CDA">
              <w:t>320</w:t>
            </w:r>
          </w:p>
        </w:tc>
        <w:tc>
          <w:tcPr>
            <w:tcW w:w="1346" w:type="dxa"/>
            <w:vAlign w:val="center"/>
          </w:tcPr>
          <w:p w:rsidR="002D74BB" w:rsidRPr="00AA1CDA" w:rsidRDefault="002D74BB" w:rsidP="00AA1CDA">
            <w:pPr>
              <w:jc w:val="right"/>
              <w:outlineLvl w:val="6"/>
            </w:pPr>
            <w:r w:rsidRPr="00AA1CDA">
              <w:t>34 807,0</w:t>
            </w:r>
          </w:p>
        </w:tc>
        <w:tc>
          <w:tcPr>
            <w:tcW w:w="1247" w:type="dxa"/>
            <w:vAlign w:val="center"/>
          </w:tcPr>
          <w:p w:rsidR="002D74BB" w:rsidRPr="00AA1CDA" w:rsidRDefault="002D74BB" w:rsidP="00AA1CDA">
            <w:pPr>
              <w:jc w:val="right"/>
              <w:outlineLvl w:val="6"/>
            </w:pPr>
            <w:r w:rsidRPr="00AA1CDA">
              <w:t>34 807,0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Физическая культура и спорт</w:t>
            </w:r>
          </w:p>
        </w:tc>
        <w:tc>
          <w:tcPr>
            <w:tcW w:w="709" w:type="dxa"/>
            <w:vAlign w:val="center"/>
          </w:tcPr>
          <w:p w:rsidR="002D74BB" w:rsidRPr="00AA1CDA" w:rsidRDefault="002D74BB" w:rsidP="00AA1CDA">
            <w:pPr>
              <w:jc w:val="center"/>
              <w:outlineLvl w:val="0"/>
              <w:rPr>
                <w:b/>
                <w:bCs/>
              </w:rPr>
            </w:pPr>
            <w:r w:rsidRPr="00AA1CDA">
              <w:rPr>
                <w:b/>
                <w:bCs/>
              </w:rPr>
              <w:t>901</w:t>
            </w:r>
          </w:p>
        </w:tc>
        <w:tc>
          <w:tcPr>
            <w:tcW w:w="700" w:type="dxa"/>
            <w:vAlign w:val="center"/>
          </w:tcPr>
          <w:p w:rsidR="002D74BB" w:rsidRPr="00AA1CDA" w:rsidRDefault="002D74BB" w:rsidP="00AA1CDA">
            <w:pPr>
              <w:jc w:val="center"/>
              <w:outlineLvl w:val="0"/>
              <w:rPr>
                <w:b/>
                <w:bCs/>
              </w:rPr>
            </w:pPr>
            <w:r w:rsidRPr="00AA1CDA">
              <w:rPr>
                <w:b/>
                <w:bCs/>
              </w:rPr>
              <w:t>11</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3 576,2</w:t>
            </w:r>
          </w:p>
        </w:tc>
        <w:tc>
          <w:tcPr>
            <w:tcW w:w="1247" w:type="dxa"/>
            <w:vAlign w:val="center"/>
          </w:tcPr>
          <w:p w:rsidR="002D74BB" w:rsidRPr="00AA1CDA" w:rsidRDefault="002D74BB" w:rsidP="00AA1CDA">
            <w:pPr>
              <w:jc w:val="right"/>
              <w:outlineLvl w:val="0"/>
              <w:rPr>
                <w:b/>
                <w:bCs/>
              </w:rPr>
            </w:pPr>
            <w:r w:rsidRPr="00AA1CDA">
              <w:rPr>
                <w:b/>
                <w:bCs/>
              </w:rPr>
              <w:t>3 576,2</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Физическая культура и спорт</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11</w:t>
            </w:r>
          </w:p>
        </w:tc>
        <w:tc>
          <w:tcPr>
            <w:tcW w:w="648" w:type="dxa"/>
            <w:vAlign w:val="center"/>
          </w:tcPr>
          <w:p w:rsidR="002D74BB" w:rsidRPr="00AA1CDA" w:rsidRDefault="002D74BB" w:rsidP="00AA1CDA">
            <w:pPr>
              <w:jc w:val="center"/>
              <w:outlineLvl w:val="1"/>
            </w:pPr>
            <w:r w:rsidRPr="00AA1CDA">
              <w:t>01</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3 455,2</w:t>
            </w:r>
          </w:p>
        </w:tc>
        <w:tc>
          <w:tcPr>
            <w:tcW w:w="1247" w:type="dxa"/>
            <w:vAlign w:val="center"/>
          </w:tcPr>
          <w:p w:rsidR="002D74BB" w:rsidRPr="00AA1CDA" w:rsidRDefault="002D74BB" w:rsidP="00AA1CDA">
            <w:pPr>
              <w:jc w:val="right"/>
              <w:outlineLvl w:val="1"/>
            </w:pPr>
            <w:r w:rsidRPr="00AA1CDA">
              <w:t>3 455,2</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молодежной политики, физической культуры и спорта в Молчановском районе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11</w:t>
            </w:r>
          </w:p>
        </w:tc>
        <w:tc>
          <w:tcPr>
            <w:tcW w:w="648" w:type="dxa"/>
            <w:vAlign w:val="center"/>
          </w:tcPr>
          <w:p w:rsidR="002D74BB" w:rsidRPr="00AA1CDA" w:rsidRDefault="002D74BB" w:rsidP="00AA1CDA">
            <w:pPr>
              <w:jc w:val="center"/>
              <w:outlineLvl w:val="2"/>
            </w:pPr>
            <w:r w:rsidRPr="00AA1CDA">
              <w:t>01</w:t>
            </w:r>
          </w:p>
        </w:tc>
        <w:tc>
          <w:tcPr>
            <w:tcW w:w="1559" w:type="dxa"/>
            <w:vAlign w:val="center"/>
          </w:tcPr>
          <w:p w:rsidR="002D74BB" w:rsidRPr="00AA1CDA" w:rsidRDefault="002D74BB" w:rsidP="00AA1CDA">
            <w:pPr>
              <w:jc w:val="center"/>
              <w:outlineLvl w:val="2"/>
            </w:pPr>
            <w:r w:rsidRPr="00AA1CDA">
              <w:t>0300000000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3 455,2</w:t>
            </w:r>
          </w:p>
        </w:tc>
        <w:tc>
          <w:tcPr>
            <w:tcW w:w="1247" w:type="dxa"/>
            <w:vAlign w:val="center"/>
          </w:tcPr>
          <w:p w:rsidR="002D74BB" w:rsidRPr="00AA1CDA" w:rsidRDefault="002D74BB" w:rsidP="00AA1CDA">
            <w:pPr>
              <w:jc w:val="right"/>
              <w:outlineLvl w:val="2"/>
            </w:pPr>
            <w:r w:rsidRPr="00AA1CDA">
              <w:t>3 455,2</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физической культуры и массового спорта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11</w:t>
            </w:r>
          </w:p>
        </w:tc>
        <w:tc>
          <w:tcPr>
            <w:tcW w:w="648" w:type="dxa"/>
            <w:vAlign w:val="center"/>
          </w:tcPr>
          <w:p w:rsidR="002D74BB" w:rsidRPr="00AA1CDA" w:rsidRDefault="002D74BB" w:rsidP="00AA1CDA">
            <w:pPr>
              <w:jc w:val="center"/>
              <w:outlineLvl w:val="3"/>
            </w:pPr>
            <w:r w:rsidRPr="00AA1CDA">
              <w:t>01</w:t>
            </w:r>
          </w:p>
        </w:tc>
        <w:tc>
          <w:tcPr>
            <w:tcW w:w="1559" w:type="dxa"/>
            <w:vAlign w:val="center"/>
          </w:tcPr>
          <w:p w:rsidR="002D74BB" w:rsidRPr="00AA1CDA" w:rsidRDefault="002D74BB" w:rsidP="00AA1CDA">
            <w:pPr>
              <w:jc w:val="center"/>
              <w:outlineLvl w:val="3"/>
            </w:pPr>
            <w:r w:rsidRPr="00AA1CDA">
              <w:t>0310000000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175,0</w:t>
            </w:r>
          </w:p>
        </w:tc>
        <w:tc>
          <w:tcPr>
            <w:tcW w:w="1247" w:type="dxa"/>
            <w:vAlign w:val="center"/>
          </w:tcPr>
          <w:p w:rsidR="002D74BB" w:rsidRPr="00AA1CDA" w:rsidRDefault="002D74BB" w:rsidP="00AA1CDA">
            <w:pPr>
              <w:jc w:val="right"/>
              <w:outlineLvl w:val="3"/>
            </w:pPr>
            <w:r w:rsidRPr="00AA1CDA">
              <w:t>175,0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11</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0315100000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175,0</w:t>
            </w:r>
          </w:p>
        </w:tc>
        <w:tc>
          <w:tcPr>
            <w:tcW w:w="1247" w:type="dxa"/>
            <w:vAlign w:val="center"/>
          </w:tcPr>
          <w:p w:rsidR="002D74BB" w:rsidRPr="00AA1CDA" w:rsidRDefault="002D74BB" w:rsidP="00AA1CDA">
            <w:pPr>
              <w:jc w:val="right"/>
              <w:outlineLvl w:val="4"/>
            </w:pPr>
            <w:r w:rsidRPr="00AA1CDA">
              <w:t>175,0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участия спортивных сборных команд в официальных спортивных мероприятиях</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11</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0315100009</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175,0</w:t>
            </w:r>
          </w:p>
        </w:tc>
        <w:tc>
          <w:tcPr>
            <w:tcW w:w="1247" w:type="dxa"/>
            <w:vAlign w:val="center"/>
          </w:tcPr>
          <w:p w:rsidR="002D74BB" w:rsidRPr="00AA1CDA" w:rsidRDefault="002D74BB" w:rsidP="00AA1CDA">
            <w:pPr>
              <w:jc w:val="right"/>
              <w:outlineLvl w:val="5"/>
            </w:pPr>
            <w:r w:rsidRPr="00AA1CDA">
              <w:t>175,0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0315100009</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175,0</w:t>
            </w:r>
          </w:p>
        </w:tc>
        <w:tc>
          <w:tcPr>
            <w:tcW w:w="1247" w:type="dxa"/>
            <w:vAlign w:val="center"/>
          </w:tcPr>
          <w:p w:rsidR="002D74BB" w:rsidRPr="00AA1CDA" w:rsidRDefault="002D74BB" w:rsidP="00AA1CDA">
            <w:pPr>
              <w:jc w:val="right"/>
              <w:outlineLvl w:val="6"/>
            </w:pPr>
            <w:r w:rsidRPr="00AA1CDA">
              <w:t>175,0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казенных учреждений</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0315100009</w:t>
            </w:r>
          </w:p>
        </w:tc>
        <w:tc>
          <w:tcPr>
            <w:tcW w:w="850" w:type="dxa"/>
            <w:vAlign w:val="center"/>
          </w:tcPr>
          <w:p w:rsidR="002D74BB" w:rsidRPr="00AA1CDA" w:rsidRDefault="002D74BB" w:rsidP="00AA1CDA">
            <w:pPr>
              <w:jc w:val="center"/>
              <w:outlineLvl w:val="6"/>
            </w:pPr>
            <w:r w:rsidRPr="00AA1CDA">
              <w:t>110</w:t>
            </w:r>
          </w:p>
        </w:tc>
        <w:tc>
          <w:tcPr>
            <w:tcW w:w="1346" w:type="dxa"/>
            <w:vAlign w:val="center"/>
          </w:tcPr>
          <w:p w:rsidR="002D74BB" w:rsidRPr="00AA1CDA" w:rsidRDefault="002D74BB" w:rsidP="00AA1CDA">
            <w:pPr>
              <w:jc w:val="right"/>
              <w:outlineLvl w:val="6"/>
            </w:pPr>
            <w:r w:rsidRPr="00AA1CDA">
              <w:t>175,0</w:t>
            </w:r>
          </w:p>
        </w:tc>
        <w:tc>
          <w:tcPr>
            <w:tcW w:w="1247" w:type="dxa"/>
            <w:vAlign w:val="center"/>
          </w:tcPr>
          <w:p w:rsidR="002D74BB" w:rsidRPr="00AA1CDA" w:rsidRDefault="002D74BB" w:rsidP="00AA1CDA">
            <w:pPr>
              <w:jc w:val="right"/>
              <w:outlineLvl w:val="6"/>
            </w:pPr>
            <w:r w:rsidRPr="00AA1CDA">
              <w:t>175,0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Региональные проекты, направленные на реализацию национальных проектов</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11</w:t>
            </w:r>
          </w:p>
        </w:tc>
        <w:tc>
          <w:tcPr>
            <w:tcW w:w="648" w:type="dxa"/>
            <w:vAlign w:val="center"/>
          </w:tcPr>
          <w:p w:rsidR="002D74BB" w:rsidRPr="00AA1CDA" w:rsidRDefault="002D74BB" w:rsidP="00AA1CDA">
            <w:pPr>
              <w:jc w:val="center"/>
              <w:outlineLvl w:val="3"/>
            </w:pPr>
            <w:r w:rsidRPr="00AA1CDA">
              <w:t>01</w:t>
            </w:r>
          </w:p>
        </w:tc>
        <w:tc>
          <w:tcPr>
            <w:tcW w:w="1559" w:type="dxa"/>
            <w:vAlign w:val="center"/>
          </w:tcPr>
          <w:p w:rsidR="002D74BB" w:rsidRPr="00AA1CDA" w:rsidRDefault="002D74BB" w:rsidP="00AA1CDA">
            <w:pPr>
              <w:jc w:val="center"/>
              <w:outlineLvl w:val="3"/>
            </w:pPr>
            <w:r w:rsidRPr="00AA1CDA">
              <w:t>03W0000000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3 280,2</w:t>
            </w:r>
          </w:p>
        </w:tc>
        <w:tc>
          <w:tcPr>
            <w:tcW w:w="1247" w:type="dxa"/>
            <w:vAlign w:val="center"/>
          </w:tcPr>
          <w:p w:rsidR="002D74BB" w:rsidRPr="00AA1CDA" w:rsidRDefault="002D74BB" w:rsidP="00AA1CDA">
            <w:pPr>
              <w:jc w:val="right"/>
              <w:outlineLvl w:val="3"/>
            </w:pPr>
            <w:r w:rsidRPr="00AA1CDA">
              <w:t>3 280,2</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Региональный проект «Спорт - норма жизни»</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11</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03WP500000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3 280,2</w:t>
            </w:r>
          </w:p>
        </w:tc>
        <w:tc>
          <w:tcPr>
            <w:tcW w:w="1247" w:type="dxa"/>
            <w:vAlign w:val="center"/>
          </w:tcPr>
          <w:p w:rsidR="002D74BB" w:rsidRPr="00AA1CDA" w:rsidRDefault="002D74BB" w:rsidP="00AA1CDA">
            <w:pPr>
              <w:jc w:val="right"/>
              <w:outlineLvl w:val="4"/>
            </w:pPr>
            <w:r w:rsidRPr="00AA1CDA">
              <w:t>3 280,2</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условий для развития физической культуры и массового спорта</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11</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03WP540008</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3 116,2</w:t>
            </w:r>
          </w:p>
        </w:tc>
        <w:tc>
          <w:tcPr>
            <w:tcW w:w="1247" w:type="dxa"/>
            <w:vAlign w:val="center"/>
          </w:tcPr>
          <w:p w:rsidR="002D74BB" w:rsidRPr="00AA1CDA" w:rsidRDefault="002D74BB" w:rsidP="00AA1CDA">
            <w:pPr>
              <w:jc w:val="right"/>
              <w:outlineLvl w:val="5"/>
            </w:pPr>
            <w:r w:rsidRPr="00AA1CDA">
              <w:t>3 116,2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03WP540008</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3 116,2</w:t>
            </w:r>
          </w:p>
        </w:tc>
        <w:tc>
          <w:tcPr>
            <w:tcW w:w="1247" w:type="dxa"/>
            <w:vAlign w:val="center"/>
          </w:tcPr>
          <w:p w:rsidR="002D74BB" w:rsidRPr="00AA1CDA" w:rsidRDefault="002D74BB" w:rsidP="00AA1CDA">
            <w:pPr>
              <w:jc w:val="right"/>
              <w:outlineLvl w:val="6"/>
            </w:pPr>
            <w:r w:rsidRPr="00AA1CDA">
              <w:t>3 116,2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казенных учреждений</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03WP540008</w:t>
            </w:r>
          </w:p>
        </w:tc>
        <w:tc>
          <w:tcPr>
            <w:tcW w:w="850" w:type="dxa"/>
            <w:vAlign w:val="center"/>
          </w:tcPr>
          <w:p w:rsidR="002D74BB" w:rsidRPr="00AA1CDA" w:rsidRDefault="002D74BB" w:rsidP="00AA1CDA">
            <w:pPr>
              <w:jc w:val="center"/>
              <w:outlineLvl w:val="6"/>
            </w:pPr>
            <w:r w:rsidRPr="00AA1CDA">
              <w:t>110</w:t>
            </w:r>
          </w:p>
        </w:tc>
        <w:tc>
          <w:tcPr>
            <w:tcW w:w="1346" w:type="dxa"/>
            <w:vAlign w:val="center"/>
          </w:tcPr>
          <w:p w:rsidR="002D74BB" w:rsidRPr="00AA1CDA" w:rsidRDefault="002D74BB" w:rsidP="00AA1CDA">
            <w:pPr>
              <w:jc w:val="right"/>
              <w:outlineLvl w:val="6"/>
            </w:pPr>
            <w:r w:rsidRPr="00AA1CDA">
              <w:t>3 116,2</w:t>
            </w:r>
          </w:p>
        </w:tc>
        <w:tc>
          <w:tcPr>
            <w:tcW w:w="1247" w:type="dxa"/>
            <w:vAlign w:val="center"/>
          </w:tcPr>
          <w:p w:rsidR="002D74BB" w:rsidRPr="00AA1CDA" w:rsidRDefault="002D74BB" w:rsidP="00AA1CDA">
            <w:pPr>
              <w:jc w:val="right"/>
              <w:outlineLvl w:val="6"/>
            </w:pPr>
            <w:r w:rsidRPr="00AA1CDA">
              <w:t>3 116,2</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условий для развития физической культуры и массового спорта</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11</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03WP5S0008</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164,0</w:t>
            </w:r>
          </w:p>
        </w:tc>
        <w:tc>
          <w:tcPr>
            <w:tcW w:w="1247" w:type="dxa"/>
            <w:vAlign w:val="center"/>
          </w:tcPr>
          <w:p w:rsidR="002D74BB" w:rsidRPr="00AA1CDA" w:rsidRDefault="002D74BB" w:rsidP="00AA1CDA">
            <w:pPr>
              <w:jc w:val="right"/>
              <w:outlineLvl w:val="5"/>
            </w:pPr>
            <w:r w:rsidRPr="00AA1CDA">
              <w:t>164,0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03WP5S0008</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164,0</w:t>
            </w:r>
          </w:p>
        </w:tc>
        <w:tc>
          <w:tcPr>
            <w:tcW w:w="1247" w:type="dxa"/>
            <w:vAlign w:val="center"/>
          </w:tcPr>
          <w:p w:rsidR="002D74BB" w:rsidRPr="00AA1CDA" w:rsidRDefault="002D74BB" w:rsidP="00AA1CDA">
            <w:pPr>
              <w:jc w:val="right"/>
              <w:outlineLvl w:val="6"/>
            </w:pPr>
            <w:r w:rsidRPr="00AA1CDA">
              <w:t>164,0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казенных учреждений</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03WP5S0008</w:t>
            </w:r>
          </w:p>
        </w:tc>
        <w:tc>
          <w:tcPr>
            <w:tcW w:w="850" w:type="dxa"/>
            <w:vAlign w:val="center"/>
          </w:tcPr>
          <w:p w:rsidR="002D74BB" w:rsidRPr="00AA1CDA" w:rsidRDefault="002D74BB" w:rsidP="00AA1CDA">
            <w:pPr>
              <w:jc w:val="center"/>
              <w:outlineLvl w:val="6"/>
            </w:pPr>
            <w:r w:rsidRPr="00AA1CDA">
              <w:t>110</w:t>
            </w:r>
          </w:p>
        </w:tc>
        <w:tc>
          <w:tcPr>
            <w:tcW w:w="1346" w:type="dxa"/>
            <w:vAlign w:val="center"/>
          </w:tcPr>
          <w:p w:rsidR="002D74BB" w:rsidRPr="00AA1CDA" w:rsidRDefault="002D74BB" w:rsidP="00AA1CDA">
            <w:pPr>
              <w:jc w:val="right"/>
              <w:outlineLvl w:val="6"/>
            </w:pPr>
            <w:r w:rsidRPr="00AA1CDA">
              <w:t>164,0</w:t>
            </w:r>
          </w:p>
        </w:tc>
        <w:tc>
          <w:tcPr>
            <w:tcW w:w="1247" w:type="dxa"/>
            <w:vAlign w:val="center"/>
          </w:tcPr>
          <w:p w:rsidR="002D74BB" w:rsidRPr="00AA1CDA" w:rsidRDefault="002D74BB" w:rsidP="00AA1CDA">
            <w:pPr>
              <w:jc w:val="right"/>
              <w:outlineLvl w:val="6"/>
            </w:pPr>
            <w:r w:rsidRPr="00AA1CDA">
              <w:t>164,0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Спорт высших достижений</w:t>
            </w:r>
          </w:p>
        </w:tc>
        <w:tc>
          <w:tcPr>
            <w:tcW w:w="709" w:type="dxa"/>
            <w:vAlign w:val="center"/>
          </w:tcPr>
          <w:p w:rsidR="002D74BB" w:rsidRPr="00AA1CDA" w:rsidRDefault="002D74BB" w:rsidP="00AA1CDA">
            <w:pPr>
              <w:jc w:val="center"/>
              <w:outlineLvl w:val="1"/>
            </w:pPr>
            <w:r w:rsidRPr="00AA1CDA">
              <w:t>901</w:t>
            </w:r>
          </w:p>
        </w:tc>
        <w:tc>
          <w:tcPr>
            <w:tcW w:w="700" w:type="dxa"/>
            <w:vAlign w:val="center"/>
          </w:tcPr>
          <w:p w:rsidR="002D74BB" w:rsidRPr="00AA1CDA" w:rsidRDefault="002D74BB" w:rsidP="00AA1CDA">
            <w:pPr>
              <w:jc w:val="center"/>
              <w:outlineLvl w:val="1"/>
            </w:pPr>
            <w:r w:rsidRPr="00AA1CDA">
              <w:t>11</w:t>
            </w:r>
          </w:p>
        </w:tc>
        <w:tc>
          <w:tcPr>
            <w:tcW w:w="648" w:type="dxa"/>
            <w:vAlign w:val="center"/>
          </w:tcPr>
          <w:p w:rsidR="002D74BB" w:rsidRPr="00AA1CDA" w:rsidRDefault="002D74BB" w:rsidP="00AA1CDA">
            <w:pPr>
              <w:jc w:val="center"/>
              <w:outlineLvl w:val="1"/>
            </w:pPr>
            <w:r w:rsidRPr="00AA1CDA">
              <w:t>03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121,0</w:t>
            </w:r>
          </w:p>
        </w:tc>
        <w:tc>
          <w:tcPr>
            <w:tcW w:w="1247" w:type="dxa"/>
            <w:vAlign w:val="center"/>
          </w:tcPr>
          <w:p w:rsidR="002D74BB" w:rsidRPr="00AA1CDA" w:rsidRDefault="002D74BB" w:rsidP="00AA1CDA">
            <w:pPr>
              <w:jc w:val="right"/>
              <w:outlineLvl w:val="1"/>
            </w:pPr>
            <w:r w:rsidRPr="00AA1CDA">
              <w:t>121,0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молодежной политики, физической культуры и спорта в Молчановском районе на 2022-2029 годы»</w:t>
            </w:r>
          </w:p>
        </w:tc>
        <w:tc>
          <w:tcPr>
            <w:tcW w:w="709" w:type="dxa"/>
            <w:vAlign w:val="center"/>
          </w:tcPr>
          <w:p w:rsidR="002D74BB" w:rsidRPr="00AA1CDA" w:rsidRDefault="002D74BB" w:rsidP="00AA1CDA">
            <w:pPr>
              <w:jc w:val="center"/>
              <w:outlineLvl w:val="2"/>
            </w:pPr>
            <w:r w:rsidRPr="00AA1CDA">
              <w:t>901</w:t>
            </w:r>
          </w:p>
        </w:tc>
        <w:tc>
          <w:tcPr>
            <w:tcW w:w="700" w:type="dxa"/>
            <w:vAlign w:val="center"/>
          </w:tcPr>
          <w:p w:rsidR="002D74BB" w:rsidRPr="00AA1CDA" w:rsidRDefault="002D74BB" w:rsidP="00AA1CDA">
            <w:pPr>
              <w:jc w:val="center"/>
              <w:outlineLvl w:val="2"/>
            </w:pPr>
            <w:r w:rsidRPr="00AA1CDA">
              <w:t>11</w:t>
            </w:r>
          </w:p>
        </w:tc>
        <w:tc>
          <w:tcPr>
            <w:tcW w:w="648" w:type="dxa"/>
            <w:vAlign w:val="center"/>
          </w:tcPr>
          <w:p w:rsidR="002D74BB" w:rsidRPr="00AA1CDA" w:rsidRDefault="002D74BB" w:rsidP="00AA1CDA">
            <w:pPr>
              <w:jc w:val="center"/>
              <w:outlineLvl w:val="2"/>
            </w:pPr>
            <w:r w:rsidRPr="00AA1CDA">
              <w:t>03</w:t>
            </w:r>
          </w:p>
        </w:tc>
        <w:tc>
          <w:tcPr>
            <w:tcW w:w="1559" w:type="dxa"/>
            <w:vAlign w:val="center"/>
          </w:tcPr>
          <w:p w:rsidR="002D74BB" w:rsidRPr="00AA1CDA" w:rsidRDefault="002D74BB" w:rsidP="00AA1CDA">
            <w:pPr>
              <w:jc w:val="center"/>
              <w:outlineLvl w:val="2"/>
            </w:pPr>
            <w:r w:rsidRPr="00AA1CDA">
              <w:t>0300000000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121,0</w:t>
            </w:r>
          </w:p>
        </w:tc>
        <w:tc>
          <w:tcPr>
            <w:tcW w:w="1247" w:type="dxa"/>
            <w:vAlign w:val="center"/>
          </w:tcPr>
          <w:p w:rsidR="002D74BB" w:rsidRPr="00AA1CDA" w:rsidRDefault="002D74BB" w:rsidP="00AA1CDA">
            <w:pPr>
              <w:jc w:val="right"/>
              <w:outlineLvl w:val="2"/>
            </w:pPr>
            <w:r w:rsidRPr="00AA1CDA">
              <w:t>121,0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физической культуры и массового спорта на территории Молчановского района»</w:t>
            </w:r>
          </w:p>
        </w:tc>
        <w:tc>
          <w:tcPr>
            <w:tcW w:w="709" w:type="dxa"/>
            <w:vAlign w:val="center"/>
          </w:tcPr>
          <w:p w:rsidR="002D74BB" w:rsidRPr="00AA1CDA" w:rsidRDefault="002D74BB" w:rsidP="00AA1CDA">
            <w:pPr>
              <w:jc w:val="center"/>
              <w:outlineLvl w:val="3"/>
            </w:pPr>
            <w:r w:rsidRPr="00AA1CDA">
              <w:t>901</w:t>
            </w:r>
          </w:p>
        </w:tc>
        <w:tc>
          <w:tcPr>
            <w:tcW w:w="700" w:type="dxa"/>
            <w:vAlign w:val="center"/>
          </w:tcPr>
          <w:p w:rsidR="002D74BB" w:rsidRPr="00AA1CDA" w:rsidRDefault="002D74BB" w:rsidP="00AA1CDA">
            <w:pPr>
              <w:jc w:val="center"/>
              <w:outlineLvl w:val="3"/>
            </w:pPr>
            <w:r w:rsidRPr="00AA1CDA">
              <w:t>11</w:t>
            </w:r>
          </w:p>
        </w:tc>
        <w:tc>
          <w:tcPr>
            <w:tcW w:w="648" w:type="dxa"/>
            <w:vAlign w:val="center"/>
          </w:tcPr>
          <w:p w:rsidR="002D74BB" w:rsidRPr="00AA1CDA" w:rsidRDefault="002D74BB" w:rsidP="00AA1CDA">
            <w:pPr>
              <w:jc w:val="center"/>
              <w:outlineLvl w:val="3"/>
            </w:pPr>
            <w:r w:rsidRPr="00AA1CDA">
              <w:t>03</w:t>
            </w:r>
          </w:p>
        </w:tc>
        <w:tc>
          <w:tcPr>
            <w:tcW w:w="1559" w:type="dxa"/>
            <w:vAlign w:val="center"/>
          </w:tcPr>
          <w:p w:rsidR="002D74BB" w:rsidRPr="00AA1CDA" w:rsidRDefault="002D74BB" w:rsidP="00AA1CDA">
            <w:pPr>
              <w:jc w:val="center"/>
              <w:outlineLvl w:val="3"/>
            </w:pPr>
            <w:r w:rsidRPr="00AA1CDA">
              <w:t>0310000000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121,0</w:t>
            </w:r>
          </w:p>
        </w:tc>
        <w:tc>
          <w:tcPr>
            <w:tcW w:w="1247" w:type="dxa"/>
            <w:vAlign w:val="center"/>
          </w:tcPr>
          <w:p w:rsidR="002D74BB" w:rsidRPr="00AA1CDA" w:rsidRDefault="002D74BB" w:rsidP="00AA1CDA">
            <w:pPr>
              <w:jc w:val="right"/>
              <w:outlineLvl w:val="3"/>
            </w:pPr>
            <w:r w:rsidRPr="00AA1CDA">
              <w:t>121,0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09" w:type="dxa"/>
            <w:vAlign w:val="center"/>
          </w:tcPr>
          <w:p w:rsidR="002D74BB" w:rsidRPr="00AA1CDA" w:rsidRDefault="002D74BB" w:rsidP="00AA1CDA">
            <w:pPr>
              <w:jc w:val="center"/>
              <w:outlineLvl w:val="4"/>
            </w:pPr>
            <w:r w:rsidRPr="00AA1CDA">
              <w:t>901</w:t>
            </w:r>
          </w:p>
        </w:tc>
        <w:tc>
          <w:tcPr>
            <w:tcW w:w="700" w:type="dxa"/>
            <w:vAlign w:val="center"/>
          </w:tcPr>
          <w:p w:rsidR="002D74BB" w:rsidRPr="00AA1CDA" w:rsidRDefault="002D74BB" w:rsidP="00AA1CDA">
            <w:pPr>
              <w:jc w:val="center"/>
              <w:outlineLvl w:val="4"/>
            </w:pPr>
            <w:r w:rsidRPr="00AA1CDA">
              <w:t>11</w:t>
            </w:r>
          </w:p>
        </w:tc>
        <w:tc>
          <w:tcPr>
            <w:tcW w:w="648" w:type="dxa"/>
            <w:vAlign w:val="center"/>
          </w:tcPr>
          <w:p w:rsidR="002D74BB" w:rsidRPr="00AA1CDA" w:rsidRDefault="002D74BB" w:rsidP="00AA1CDA">
            <w:pPr>
              <w:jc w:val="center"/>
              <w:outlineLvl w:val="4"/>
            </w:pPr>
            <w:r w:rsidRPr="00AA1CDA">
              <w:t>03</w:t>
            </w:r>
          </w:p>
        </w:tc>
        <w:tc>
          <w:tcPr>
            <w:tcW w:w="1559" w:type="dxa"/>
            <w:vAlign w:val="center"/>
          </w:tcPr>
          <w:p w:rsidR="002D74BB" w:rsidRPr="00AA1CDA" w:rsidRDefault="002D74BB" w:rsidP="00AA1CDA">
            <w:pPr>
              <w:jc w:val="center"/>
              <w:outlineLvl w:val="4"/>
            </w:pPr>
            <w:r w:rsidRPr="00AA1CDA">
              <w:t>0315100000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121,0</w:t>
            </w:r>
          </w:p>
        </w:tc>
        <w:tc>
          <w:tcPr>
            <w:tcW w:w="1247" w:type="dxa"/>
            <w:vAlign w:val="center"/>
          </w:tcPr>
          <w:p w:rsidR="002D74BB" w:rsidRPr="00AA1CDA" w:rsidRDefault="002D74BB" w:rsidP="00AA1CDA">
            <w:pPr>
              <w:jc w:val="right"/>
              <w:outlineLvl w:val="4"/>
            </w:pPr>
            <w:r w:rsidRPr="00AA1CDA">
              <w:t>121,0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11</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0315140320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114,9</w:t>
            </w:r>
          </w:p>
        </w:tc>
        <w:tc>
          <w:tcPr>
            <w:tcW w:w="1247" w:type="dxa"/>
            <w:vAlign w:val="center"/>
          </w:tcPr>
          <w:p w:rsidR="002D74BB" w:rsidRPr="00AA1CDA" w:rsidRDefault="002D74BB" w:rsidP="00AA1CDA">
            <w:pPr>
              <w:jc w:val="right"/>
              <w:outlineLvl w:val="5"/>
            </w:pPr>
            <w:r w:rsidRPr="00AA1CDA">
              <w:t>114,9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0315140320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114,9</w:t>
            </w:r>
          </w:p>
        </w:tc>
        <w:tc>
          <w:tcPr>
            <w:tcW w:w="1247" w:type="dxa"/>
            <w:vAlign w:val="center"/>
          </w:tcPr>
          <w:p w:rsidR="002D74BB" w:rsidRPr="00AA1CDA" w:rsidRDefault="002D74BB" w:rsidP="00AA1CDA">
            <w:pPr>
              <w:jc w:val="right"/>
              <w:outlineLvl w:val="6"/>
            </w:pPr>
            <w:r w:rsidRPr="00AA1CDA">
              <w:t>114,9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казенных учреждений</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0315140320</w:t>
            </w:r>
          </w:p>
        </w:tc>
        <w:tc>
          <w:tcPr>
            <w:tcW w:w="850" w:type="dxa"/>
            <w:vAlign w:val="center"/>
          </w:tcPr>
          <w:p w:rsidR="002D74BB" w:rsidRPr="00AA1CDA" w:rsidRDefault="002D74BB" w:rsidP="00AA1CDA">
            <w:pPr>
              <w:jc w:val="center"/>
              <w:outlineLvl w:val="6"/>
            </w:pPr>
            <w:r w:rsidRPr="00AA1CDA">
              <w:t>110</w:t>
            </w:r>
          </w:p>
        </w:tc>
        <w:tc>
          <w:tcPr>
            <w:tcW w:w="1346" w:type="dxa"/>
            <w:vAlign w:val="center"/>
          </w:tcPr>
          <w:p w:rsidR="002D74BB" w:rsidRPr="00AA1CDA" w:rsidRDefault="002D74BB" w:rsidP="00AA1CDA">
            <w:pPr>
              <w:jc w:val="right"/>
              <w:outlineLvl w:val="6"/>
            </w:pPr>
            <w:r w:rsidRPr="00AA1CDA">
              <w:t>114,9</w:t>
            </w:r>
          </w:p>
        </w:tc>
        <w:tc>
          <w:tcPr>
            <w:tcW w:w="1247" w:type="dxa"/>
            <w:vAlign w:val="center"/>
          </w:tcPr>
          <w:p w:rsidR="002D74BB" w:rsidRPr="00AA1CDA" w:rsidRDefault="002D74BB" w:rsidP="00AA1CDA">
            <w:pPr>
              <w:jc w:val="right"/>
              <w:outlineLvl w:val="6"/>
            </w:pPr>
            <w:r w:rsidRPr="00AA1CDA">
              <w:t>114,9</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09" w:type="dxa"/>
            <w:vAlign w:val="center"/>
          </w:tcPr>
          <w:p w:rsidR="002D74BB" w:rsidRPr="00AA1CDA" w:rsidRDefault="002D74BB" w:rsidP="00AA1CDA">
            <w:pPr>
              <w:jc w:val="center"/>
              <w:outlineLvl w:val="5"/>
            </w:pPr>
            <w:r w:rsidRPr="00AA1CDA">
              <w:t>901</w:t>
            </w:r>
          </w:p>
        </w:tc>
        <w:tc>
          <w:tcPr>
            <w:tcW w:w="700" w:type="dxa"/>
            <w:vAlign w:val="center"/>
          </w:tcPr>
          <w:p w:rsidR="002D74BB" w:rsidRPr="00AA1CDA" w:rsidRDefault="002D74BB" w:rsidP="00AA1CDA">
            <w:pPr>
              <w:jc w:val="center"/>
              <w:outlineLvl w:val="5"/>
            </w:pPr>
            <w:r w:rsidRPr="00AA1CDA">
              <w:t>11</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03151S0320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6,1</w:t>
            </w:r>
          </w:p>
        </w:tc>
        <w:tc>
          <w:tcPr>
            <w:tcW w:w="1247" w:type="dxa"/>
            <w:vAlign w:val="center"/>
          </w:tcPr>
          <w:p w:rsidR="002D74BB" w:rsidRPr="00AA1CDA" w:rsidRDefault="002D74BB" w:rsidP="00AA1CDA">
            <w:pPr>
              <w:jc w:val="right"/>
              <w:outlineLvl w:val="5"/>
            </w:pPr>
            <w:r w:rsidRPr="00AA1CDA">
              <w:t>6,1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03151S0320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6,1</w:t>
            </w:r>
          </w:p>
        </w:tc>
        <w:tc>
          <w:tcPr>
            <w:tcW w:w="1247" w:type="dxa"/>
            <w:vAlign w:val="center"/>
          </w:tcPr>
          <w:p w:rsidR="002D74BB" w:rsidRPr="00AA1CDA" w:rsidRDefault="002D74BB" w:rsidP="00AA1CDA">
            <w:pPr>
              <w:jc w:val="right"/>
              <w:outlineLvl w:val="6"/>
            </w:pPr>
            <w:r w:rsidRPr="00AA1CDA">
              <w:t>6,1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казенных учреждений</w:t>
            </w:r>
          </w:p>
        </w:tc>
        <w:tc>
          <w:tcPr>
            <w:tcW w:w="709" w:type="dxa"/>
            <w:vAlign w:val="center"/>
          </w:tcPr>
          <w:p w:rsidR="002D74BB" w:rsidRPr="00AA1CDA" w:rsidRDefault="002D74BB" w:rsidP="00AA1CDA">
            <w:pPr>
              <w:jc w:val="center"/>
              <w:outlineLvl w:val="6"/>
            </w:pPr>
            <w:r w:rsidRPr="00AA1CDA">
              <w:t>901</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03151S0320</w:t>
            </w:r>
          </w:p>
        </w:tc>
        <w:tc>
          <w:tcPr>
            <w:tcW w:w="850" w:type="dxa"/>
            <w:vAlign w:val="center"/>
          </w:tcPr>
          <w:p w:rsidR="002D74BB" w:rsidRPr="00AA1CDA" w:rsidRDefault="002D74BB" w:rsidP="00AA1CDA">
            <w:pPr>
              <w:jc w:val="center"/>
              <w:outlineLvl w:val="6"/>
            </w:pPr>
            <w:r w:rsidRPr="00AA1CDA">
              <w:t>110</w:t>
            </w:r>
          </w:p>
        </w:tc>
        <w:tc>
          <w:tcPr>
            <w:tcW w:w="1346" w:type="dxa"/>
            <w:vAlign w:val="center"/>
          </w:tcPr>
          <w:p w:rsidR="002D74BB" w:rsidRPr="00AA1CDA" w:rsidRDefault="002D74BB" w:rsidP="00AA1CDA">
            <w:pPr>
              <w:jc w:val="right"/>
              <w:outlineLvl w:val="6"/>
            </w:pPr>
            <w:r w:rsidRPr="00AA1CDA">
              <w:t>6,1</w:t>
            </w:r>
          </w:p>
        </w:tc>
        <w:tc>
          <w:tcPr>
            <w:tcW w:w="1247" w:type="dxa"/>
            <w:vAlign w:val="center"/>
          </w:tcPr>
          <w:p w:rsidR="002D74BB" w:rsidRPr="00AA1CDA" w:rsidRDefault="002D74BB" w:rsidP="00AA1CDA">
            <w:pPr>
              <w:jc w:val="right"/>
              <w:outlineLvl w:val="6"/>
            </w:pPr>
            <w:r w:rsidRPr="00AA1CDA">
              <w:t>6,1</w:t>
            </w:r>
          </w:p>
        </w:tc>
      </w:tr>
      <w:tr w:rsidR="002D74BB" w:rsidRPr="00AA1CDA" w:rsidTr="00356769">
        <w:trPr>
          <w:cantSplit/>
          <w:jc w:val="center"/>
        </w:trPr>
        <w:tc>
          <w:tcPr>
            <w:tcW w:w="3119" w:type="dxa"/>
            <w:vAlign w:val="center"/>
          </w:tcPr>
          <w:p w:rsidR="002D74BB" w:rsidRPr="00AA1CDA" w:rsidRDefault="002D74BB" w:rsidP="00AA1CDA">
            <w:pPr>
              <w:rPr>
                <w:b/>
                <w:bCs/>
              </w:rPr>
            </w:pPr>
            <w:r w:rsidRPr="00AA1CDA">
              <w:rPr>
                <w:b/>
                <w:bCs/>
              </w:rPr>
              <w:t>Дума Молчановского района</w:t>
            </w:r>
          </w:p>
        </w:tc>
        <w:tc>
          <w:tcPr>
            <w:tcW w:w="709" w:type="dxa"/>
            <w:vAlign w:val="center"/>
          </w:tcPr>
          <w:p w:rsidR="002D74BB" w:rsidRPr="00AA1CDA" w:rsidRDefault="002D74BB" w:rsidP="00AA1CDA">
            <w:pPr>
              <w:jc w:val="center"/>
              <w:rPr>
                <w:b/>
                <w:bCs/>
              </w:rPr>
            </w:pPr>
            <w:r w:rsidRPr="00AA1CDA">
              <w:rPr>
                <w:b/>
                <w:bCs/>
              </w:rPr>
              <w:t>902</w:t>
            </w:r>
          </w:p>
        </w:tc>
        <w:tc>
          <w:tcPr>
            <w:tcW w:w="700" w:type="dxa"/>
            <w:vAlign w:val="center"/>
          </w:tcPr>
          <w:p w:rsidR="002D74BB" w:rsidRPr="00AA1CDA" w:rsidRDefault="002D74BB" w:rsidP="00AA1CDA">
            <w:pPr>
              <w:jc w:val="center"/>
              <w:rPr>
                <w:b/>
                <w:bCs/>
              </w:rPr>
            </w:pPr>
            <w:r w:rsidRPr="00AA1CDA">
              <w:rPr>
                <w:b/>
                <w:bCs/>
              </w:rPr>
              <w:t> </w:t>
            </w:r>
          </w:p>
        </w:tc>
        <w:tc>
          <w:tcPr>
            <w:tcW w:w="648" w:type="dxa"/>
            <w:vAlign w:val="center"/>
          </w:tcPr>
          <w:p w:rsidR="002D74BB" w:rsidRPr="00AA1CDA" w:rsidRDefault="002D74BB" w:rsidP="00AA1CDA">
            <w:pPr>
              <w:jc w:val="center"/>
              <w:rPr>
                <w:b/>
                <w:bCs/>
              </w:rPr>
            </w:pPr>
            <w:r w:rsidRPr="00AA1CDA">
              <w:rPr>
                <w:b/>
                <w:bCs/>
              </w:rPr>
              <w:t> </w:t>
            </w:r>
          </w:p>
        </w:tc>
        <w:tc>
          <w:tcPr>
            <w:tcW w:w="1559" w:type="dxa"/>
            <w:vAlign w:val="center"/>
          </w:tcPr>
          <w:p w:rsidR="002D74BB" w:rsidRPr="00AA1CDA" w:rsidRDefault="002D74BB" w:rsidP="00AA1CDA">
            <w:pPr>
              <w:jc w:val="center"/>
              <w:rPr>
                <w:b/>
                <w:bCs/>
              </w:rPr>
            </w:pPr>
            <w:r w:rsidRPr="00AA1CDA">
              <w:rPr>
                <w:b/>
                <w:bCs/>
              </w:rPr>
              <w:t> </w:t>
            </w:r>
          </w:p>
        </w:tc>
        <w:tc>
          <w:tcPr>
            <w:tcW w:w="850" w:type="dxa"/>
            <w:vAlign w:val="center"/>
          </w:tcPr>
          <w:p w:rsidR="002D74BB" w:rsidRPr="00AA1CDA" w:rsidRDefault="002D74BB" w:rsidP="00AA1CDA">
            <w:pPr>
              <w:jc w:val="center"/>
              <w:rPr>
                <w:b/>
                <w:bCs/>
              </w:rPr>
            </w:pPr>
            <w:r w:rsidRPr="00AA1CDA">
              <w:rPr>
                <w:b/>
                <w:bCs/>
              </w:rPr>
              <w:t> </w:t>
            </w:r>
          </w:p>
        </w:tc>
        <w:tc>
          <w:tcPr>
            <w:tcW w:w="1346" w:type="dxa"/>
            <w:vAlign w:val="center"/>
          </w:tcPr>
          <w:p w:rsidR="002D74BB" w:rsidRPr="00AA1CDA" w:rsidRDefault="002D74BB" w:rsidP="00AA1CDA">
            <w:pPr>
              <w:jc w:val="right"/>
              <w:rPr>
                <w:b/>
                <w:bCs/>
              </w:rPr>
            </w:pPr>
            <w:r w:rsidRPr="00AA1CDA">
              <w:rPr>
                <w:b/>
                <w:bCs/>
              </w:rPr>
              <w:t>400,0</w:t>
            </w:r>
          </w:p>
        </w:tc>
        <w:tc>
          <w:tcPr>
            <w:tcW w:w="1247" w:type="dxa"/>
            <w:vAlign w:val="center"/>
          </w:tcPr>
          <w:p w:rsidR="002D74BB" w:rsidRPr="00AA1CDA" w:rsidRDefault="002D74BB" w:rsidP="00AA1CDA">
            <w:pPr>
              <w:jc w:val="right"/>
              <w:rPr>
                <w:b/>
                <w:bCs/>
              </w:rPr>
            </w:pPr>
            <w:r w:rsidRPr="00AA1CDA">
              <w:rPr>
                <w:b/>
                <w:bCs/>
              </w:rPr>
              <w:t>400,0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Общегосударственные вопросы</w:t>
            </w:r>
          </w:p>
        </w:tc>
        <w:tc>
          <w:tcPr>
            <w:tcW w:w="709" w:type="dxa"/>
            <w:vAlign w:val="center"/>
          </w:tcPr>
          <w:p w:rsidR="002D74BB" w:rsidRPr="00AA1CDA" w:rsidRDefault="002D74BB" w:rsidP="00AA1CDA">
            <w:pPr>
              <w:jc w:val="center"/>
              <w:outlineLvl w:val="0"/>
              <w:rPr>
                <w:b/>
                <w:bCs/>
              </w:rPr>
            </w:pPr>
            <w:r w:rsidRPr="00AA1CDA">
              <w:rPr>
                <w:b/>
                <w:bCs/>
              </w:rPr>
              <w:t>902</w:t>
            </w:r>
          </w:p>
        </w:tc>
        <w:tc>
          <w:tcPr>
            <w:tcW w:w="700" w:type="dxa"/>
            <w:vAlign w:val="center"/>
          </w:tcPr>
          <w:p w:rsidR="002D74BB" w:rsidRPr="00AA1CDA" w:rsidRDefault="002D74BB" w:rsidP="00AA1CDA">
            <w:pPr>
              <w:jc w:val="center"/>
              <w:outlineLvl w:val="0"/>
              <w:rPr>
                <w:b/>
                <w:bCs/>
              </w:rPr>
            </w:pPr>
            <w:r w:rsidRPr="00AA1CDA">
              <w:rPr>
                <w:b/>
                <w:bCs/>
              </w:rPr>
              <w:t>01</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400,0</w:t>
            </w:r>
          </w:p>
        </w:tc>
        <w:tc>
          <w:tcPr>
            <w:tcW w:w="1247" w:type="dxa"/>
            <w:vAlign w:val="center"/>
          </w:tcPr>
          <w:p w:rsidR="002D74BB" w:rsidRPr="00AA1CDA" w:rsidRDefault="002D74BB" w:rsidP="00AA1CDA">
            <w:pPr>
              <w:jc w:val="right"/>
              <w:outlineLvl w:val="0"/>
              <w:rPr>
                <w:b/>
                <w:bCs/>
              </w:rPr>
            </w:pPr>
            <w:r w:rsidRPr="00AA1CDA">
              <w:rPr>
                <w:b/>
                <w:bCs/>
              </w:rPr>
              <w:t>400,0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vAlign w:val="center"/>
          </w:tcPr>
          <w:p w:rsidR="002D74BB" w:rsidRPr="00AA1CDA" w:rsidRDefault="002D74BB" w:rsidP="00AA1CDA">
            <w:pPr>
              <w:jc w:val="center"/>
              <w:outlineLvl w:val="1"/>
            </w:pPr>
            <w:r w:rsidRPr="00AA1CDA">
              <w:t>902</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03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400,0</w:t>
            </w:r>
          </w:p>
        </w:tc>
        <w:tc>
          <w:tcPr>
            <w:tcW w:w="1247" w:type="dxa"/>
            <w:vAlign w:val="center"/>
          </w:tcPr>
          <w:p w:rsidR="002D74BB" w:rsidRPr="00AA1CDA" w:rsidRDefault="002D74BB" w:rsidP="00AA1CDA">
            <w:pPr>
              <w:jc w:val="right"/>
              <w:outlineLvl w:val="1"/>
            </w:pPr>
            <w:r w:rsidRPr="00AA1CDA">
              <w:t>400,0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902</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03</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400,0</w:t>
            </w:r>
          </w:p>
        </w:tc>
        <w:tc>
          <w:tcPr>
            <w:tcW w:w="1247" w:type="dxa"/>
            <w:vAlign w:val="center"/>
          </w:tcPr>
          <w:p w:rsidR="002D74BB" w:rsidRPr="00AA1CDA" w:rsidRDefault="002D74BB" w:rsidP="00AA1CDA">
            <w:pPr>
              <w:jc w:val="right"/>
              <w:outlineLvl w:val="2"/>
            </w:pPr>
            <w:r w:rsidRPr="00AA1CDA">
              <w:t>400,0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3"/>
            </w:pPr>
            <w:r w:rsidRPr="00AA1CDA">
              <w:t>902</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03</w:t>
            </w:r>
          </w:p>
        </w:tc>
        <w:tc>
          <w:tcPr>
            <w:tcW w:w="1559" w:type="dxa"/>
            <w:vAlign w:val="center"/>
          </w:tcPr>
          <w:p w:rsidR="002D74BB" w:rsidRPr="00AA1CDA" w:rsidRDefault="002D74BB" w:rsidP="00AA1CDA">
            <w:pPr>
              <w:jc w:val="center"/>
              <w:outlineLvl w:val="3"/>
            </w:pPr>
            <w:r w:rsidRPr="00AA1CDA">
              <w:t>9900100000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400,0</w:t>
            </w:r>
          </w:p>
        </w:tc>
        <w:tc>
          <w:tcPr>
            <w:tcW w:w="1247" w:type="dxa"/>
            <w:vAlign w:val="center"/>
          </w:tcPr>
          <w:p w:rsidR="002D74BB" w:rsidRPr="00AA1CDA" w:rsidRDefault="002D74BB" w:rsidP="00AA1CDA">
            <w:pPr>
              <w:jc w:val="right"/>
              <w:outlineLvl w:val="3"/>
            </w:pPr>
            <w:r w:rsidRPr="00AA1CDA">
              <w:t>400,0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902</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300,0</w:t>
            </w:r>
          </w:p>
        </w:tc>
        <w:tc>
          <w:tcPr>
            <w:tcW w:w="1247" w:type="dxa"/>
            <w:vAlign w:val="center"/>
          </w:tcPr>
          <w:p w:rsidR="002D74BB" w:rsidRPr="00AA1CDA" w:rsidRDefault="002D74BB" w:rsidP="00AA1CDA">
            <w:pPr>
              <w:jc w:val="right"/>
              <w:outlineLvl w:val="6"/>
            </w:pPr>
            <w:r w:rsidRPr="00AA1CDA">
              <w:t>300,0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902</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300,0</w:t>
            </w:r>
          </w:p>
        </w:tc>
        <w:tc>
          <w:tcPr>
            <w:tcW w:w="1247" w:type="dxa"/>
            <w:vAlign w:val="center"/>
          </w:tcPr>
          <w:p w:rsidR="002D74BB" w:rsidRPr="00AA1CDA" w:rsidRDefault="002D74BB" w:rsidP="00AA1CDA">
            <w:pPr>
              <w:jc w:val="right"/>
              <w:outlineLvl w:val="6"/>
            </w:pPr>
            <w:r w:rsidRPr="00AA1CDA">
              <w:t>300,0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902</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902</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rPr>
                <w:b/>
                <w:bCs/>
              </w:rPr>
            </w:pPr>
            <w:r w:rsidRPr="00AA1CDA">
              <w:rPr>
                <w:b/>
                <w:bCs/>
              </w:rPr>
              <w:t>Управление финансов Администрации Молчановского района</w:t>
            </w:r>
          </w:p>
        </w:tc>
        <w:tc>
          <w:tcPr>
            <w:tcW w:w="709" w:type="dxa"/>
            <w:vAlign w:val="center"/>
          </w:tcPr>
          <w:p w:rsidR="002D74BB" w:rsidRPr="00AA1CDA" w:rsidRDefault="002D74BB" w:rsidP="00AA1CDA">
            <w:pPr>
              <w:jc w:val="center"/>
              <w:rPr>
                <w:b/>
                <w:bCs/>
              </w:rPr>
            </w:pPr>
            <w:r w:rsidRPr="00AA1CDA">
              <w:rPr>
                <w:b/>
                <w:bCs/>
              </w:rPr>
              <w:t>903</w:t>
            </w:r>
          </w:p>
        </w:tc>
        <w:tc>
          <w:tcPr>
            <w:tcW w:w="700" w:type="dxa"/>
            <w:vAlign w:val="center"/>
          </w:tcPr>
          <w:p w:rsidR="002D74BB" w:rsidRPr="00AA1CDA" w:rsidRDefault="002D74BB" w:rsidP="00AA1CDA">
            <w:pPr>
              <w:jc w:val="center"/>
              <w:rPr>
                <w:b/>
                <w:bCs/>
              </w:rPr>
            </w:pPr>
            <w:r w:rsidRPr="00AA1CDA">
              <w:rPr>
                <w:b/>
                <w:bCs/>
              </w:rPr>
              <w:t> </w:t>
            </w:r>
          </w:p>
        </w:tc>
        <w:tc>
          <w:tcPr>
            <w:tcW w:w="648" w:type="dxa"/>
            <w:vAlign w:val="center"/>
          </w:tcPr>
          <w:p w:rsidR="002D74BB" w:rsidRPr="00AA1CDA" w:rsidRDefault="002D74BB" w:rsidP="00AA1CDA">
            <w:pPr>
              <w:jc w:val="center"/>
              <w:rPr>
                <w:b/>
                <w:bCs/>
              </w:rPr>
            </w:pPr>
            <w:r w:rsidRPr="00AA1CDA">
              <w:rPr>
                <w:b/>
                <w:bCs/>
              </w:rPr>
              <w:t> </w:t>
            </w:r>
          </w:p>
        </w:tc>
        <w:tc>
          <w:tcPr>
            <w:tcW w:w="1559" w:type="dxa"/>
            <w:vAlign w:val="center"/>
          </w:tcPr>
          <w:p w:rsidR="002D74BB" w:rsidRPr="00AA1CDA" w:rsidRDefault="002D74BB" w:rsidP="00AA1CDA">
            <w:pPr>
              <w:jc w:val="center"/>
              <w:rPr>
                <w:b/>
                <w:bCs/>
              </w:rPr>
            </w:pPr>
            <w:r w:rsidRPr="00AA1CDA">
              <w:rPr>
                <w:b/>
                <w:bCs/>
              </w:rPr>
              <w:t> </w:t>
            </w:r>
          </w:p>
        </w:tc>
        <w:tc>
          <w:tcPr>
            <w:tcW w:w="850" w:type="dxa"/>
            <w:vAlign w:val="center"/>
          </w:tcPr>
          <w:p w:rsidR="002D74BB" w:rsidRPr="00AA1CDA" w:rsidRDefault="002D74BB" w:rsidP="00AA1CDA">
            <w:pPr>
              <w:jc w:val="center"/>
              <w:rPr>
                <w:b/>
                <w:bCs/>
              </w:rPr>
            </w:pPr>
            <w:r w:rsidRPr="00AA1CDA">
              <w:rPr>
                <w:b/>
                <w:bCs/>
              </w:rPr>
              <w:t> </w:t>
            </w:r>
          </w:p>
        </w:tc>
        <w:tc>
          <w:tcPr>
            <w:tcW w:w="1346" w:type="dxa"/>
            <w:vAlign w:val="center"/>
          </w:tcPr>
          <w:p w:rsidR="002D74BB" w:rsidRPr="00AA1CDA" w:rsidRDefault="002D74BB" w:rsidP="00AA1CDA">
            <w:pPr>
              <w:jc w:val="right"/>
              <w:rPr>
                <w:b/>
                <w:bCs/>
              </w:rPr>
            </w:pPr>
            <w:r w:rsidRPr="00AA1CDA">
              <w:rPr>
                <w:b/>
                <w:bCs/>
              </w:rPr>
              <w:t>35 937,9</w:t>
            </w:r>
          </w:p>
        </w:tc>
        <w:tc>
          <w:tcPr>
            <w:tcW w:w="1247" w:type="dxa"/>
            <w:vAlign w:val="center"/>
          </w:tcPr>
          <w:p w:rsidR="002D74BB" w:rsidRPr="00AA1CDA" w:rsidRDefault="002D74BB" w:rsidP="00AA1CDA">
            <w:pPr>
              <w:jc w:val="right"/>
              <w:rPr>
                <w:b/>
                <w:bCs/>
              </w:rPr>
            </w:pPr>
            <w:r w:rsidRPr="00AA1CDA">
              <w:rPr>
                <w:b/>
                <w:bCs/>
              </w:rPr>
              <w:t>40 062,7</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Общегосударственные вопросы</w:t>
            </w:r>
          </w:p>
        </w:tc>
        <w:tc>
          <w:tcPr>
            <w:tcW w:w="709" w:type="dxa"/>
            <w:vAlign w:val="center"/>
          </w:tcPr>
          <w:p w:rsidR="002D74BB" w:rsidRPr="00AA1CDA" w:rsidRDefault="002D74BB" w:rsidP="00AA1CDA">
            <w:pPr>
              <w:jc w:val="center"/>
              <w:outlineLvl w:val="0"/>
              <w:rPr>
                <w:b/>
                <w:bCs/>
              </w:rPr>
            </w:pPr>
            <w:r w:rsidRPr="00AA1CDA">
              <w:rPr>
                <w:b/>
                <w:bCs/>
              </w:rPr>
              <w:t>903</w:t>
            </w:r>
          </w:p>
        </w:tc>
        <w:tc>
          <w:tcPr>
            <w:tcW w:w="700" w:type="dxa"/>
            <w:vAlign w:val="center"/>
          </w:tcPr>
          <w:p w:rsidR="002D74BB" w:rsidRPr="00AA1CDA" w:rsidRDefault="002D74BB" w:rsidP="00AA1CDA">
            <w:pPr>
              <w:jc w:val="center"/>
              <w:outlineLvl w:val="0"/>
              <w:rPr>
                <w:b/>
                <w:bCs/>
              </w:rPr>
            </w:pPr>
            <w:r w:rsidRPr="00AA1CDA">
              <w:rPr>
                <w:b/>
                <w:bCs/>
              </w:rPr>
              <w:t>01</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9 034,6</w:t>
            </w:r>
          </w:p>
        </w:tc>
        <w:tc>
          <w:tcPr>
            <w:tcW w:w="1247" w:type="dxa"/>
            <w:vAlign w:val="center"/>
          </w:tcPr>
          <w:p w:rsidR="002D74BB" w:rsidRPr="00AA1CDA" w:rsidRDefault="002D74BB" w:rsidP="00AA1CDA">
            <w:pPr>
              <w:jc w:val="right"/>
              <w:outlineLvl w:val="0"/>
              <w:rPr>
                <w:b/>
                <w:bCs/>
              </w:rPr>
            </w:pPr>
            <w:r w:rsidRPr="00AA1CDA">
              <w:rPr>
                <w:b/>
                <w:bCs/>
              </w:rPr>
              <w:t>13 076,5</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Обеспечение деятельности финансовых, налоговых и таможенных органов и органов финансового (финансово-бюджетного) надзора</w:t>
            </w:r>
          </w:p>
        </w:tc>
        <w:tc>
          <w:tcPr>
            <w:tcW w:w="709" w:type="dxa"/>
            <w:vAlign w:val="center"/>
          </w:tcPr>
          <w:p w:rsidR="002D74BB" w:rsidRPr="00AA1CDA" w:rsidRDefault="002D74BB" w:rsidP="00AA1CDA">
            <w:pPr>
              <w:jc w:val="center"/>
              <w:outlineLvl w:val="1"/>
            </w:pPr>
            <w:r w:rsidRPr="00AA1CDA">
              <w:t>903</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06</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4 695,0</w:t>
            </w:r>
          </w:p>
        </w:tc>
        <w:tc>
          <w:tcPr>
            <w:tcW w:w="1247" w:type="dxa"/>
            <w:vAlign w:val="center"/>
          </w:tcPr>
          <w:p w:rsidR="002D74BB" w:rsidRPr="00AA1CDA" w:rsidRDefault="002D74BB" w:rsidP="00AA1CDA">
            <w:pPr>
              <w:jc w:val="right"/>
              <w:outlineLvl w:val="1"/>
            </w:pPr>
            <w:r w:rsidRPr="00AA1CDA">
              <w:t>4 695,0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903</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06</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4 695,0</w:t>
            </w:r>
          </w:p>
        </w:tc>
        <w:tc>
          <w:tcPr>
            <w:tcW w:w="1247" w:type="dxa"/>
            <w:vAlign w:val="center"/>
          </w:tcPr>
          <w:p w:rsidR="002D74BB" w:rsidRPr="00AA1CDA" w:rsidRDefault="002D74BB" w:rsidP="00AA1CDA">
            <w:pPr>
              <w:jc w:val="right"/>
              <w:outlineLvl w:val="2"/>
            </w:pPr>
            <w:r w:rsidRPr="00AA1CDA">
              <w:t>4 695,0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3"/>
            </w:pPr>
            <w:r w:rsidRPr="00AA1CDA">
              <w:t>903</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06</w:t>
            </w:r>
          </w:p>
        </w:tc>
        <w:tc>
          <w:tcPr>
            <w:tcW w:w="1559" w:type="dxa"/>
            <w:vAlign w:val="center"/>
          </w:tcPr>
          <w:p w:rsidR="002D74BB" w:rsidRPr="00AA1CDA" w:rsidRDefault="002D74BB" w:rsidP="00AA1CDA">
            <w:pPr>
              <w:jc w:val="center"/>
              <w:outlineLvl w:val="3"/>
            </w:pPr>
            <w:r w:rsidRPr="00AA1CDA">
              <w:t>9900100000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4 695,0</w:t>
            </w:r>
          </w:p>
        </w:tc>
        <w:tc>
          <w:tcPr>
            <w:tcW w:w="1247" w:type="dxa"/>
            <w:vAlign w:val="center"/>
          </w:tcPr>
          <w:p w:rsidR="002D74BB" w:rsidRPr="00AA1CDA" w:rsidRDefault="002D74BB" w:rsidP="00AA1CDA">
            <w:pPr>
              <w:jc w:val="right"/>
              <w:outlineLvl w:val="3"/>
            </w:pPr>
            <w:r w:rsidRPr="00AA1CDA">
              <w:t>4 695,0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06</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4 410,0</w:t>
            </w:r>
          </w:p>
        </w:tc>
        <w:tc>
          <w:tcPr>
            <w:tcW w:w="1247" w:type="dxa"/>
            <w:vAlign w:val="center"/>
          </w:tcPr>
          <w:p w:rsidR="002D74BB" w:rsidRPr="00AA1CDA" w:rsidRDefault="002D74BB" w:rsidP="00AA1CDA">
            <w:pPr>
              <w:jc w:val="right"/>
              <w:outlineLvl w:val="6"/>
            </w:pPr>
            <w:r w:rsidRPr="00AA1CDA">
              <w:t>4 410,0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06</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4 410,0</w:t>
            </w:r>
          </w:p>
        </w:tc>
        <w:tc>
          <w:tcPr>
            <w:tcW w:w="1247" w:type="dxa"/>
            <w:vAlign w:val="center"/>
          </w:tcPr>
          <w:p w:rsidR="002D74BB" w:rsidRPr="00AA1CDA" w:rsidRDefault="002D74BB" w:rsidP="00AA1CDA">
            <w:pPr>
              <w:jc w:val="right"/>
              <w:outlineLvl w:val="6"/>
            </w:pPr>
            <w:r w:rsidRPr="00AA1CDA">
              <w:t>4 410,0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06</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285,0</w:t>
            </w:r>
          </w:p>
        </w:tc>
        <w:tc>
          <w:tcPr>
            <w:tcW w:w="1247" w:type="dxa"/>
            <w:vAlign w:val="center"/>
          </w:tcPr>
          <w:p w:rsidR="002D74BB" w:rsidRPr="00AA1CDA" w:rsidRDefault="002D74BB" w:rsidP="00AA1CDA">
            <w:pPr>
              <w:jc w:val="right"/>
              <w:outlineLvl w:val="6"/>
            </w:pPr>
            <w:r w:rsidRPr="00AA1CDA">
              <w:t>285,0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06</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285,0</w:t>
            </w:r>
          </w:p>
        </w:tc>
        <w:tc>
          <w:tcPr>
            <w:tcW w:w="1247" w:type="dxa"/>
            <w:vAlign w:val="center"/>
          </w:tcPr>
          <w:p w:rsidR="002D74BB" w:rsidRPr="00AA1CDA" w:rsidRDefault="002D74BB" w:rsidP="00AA1CDA">
            <w:pPr>
              <w:jc w:val="right"/>
              <w:outlineLvl w:val="6"/>
            </w:pPr>
            <w:r w:rsidRPr="00AA1CDA">
              <w:t>285,0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Резервные фонды</w:t>
            </w:r>
          </w:p>
        </w:tc>
        <w:tc>
          <w:tcPr>
            <w:tcW w:w="709" w:type="dxa"/>
            <w:vAlign w:val="center"/>
          </w:tcPr>
          <w:p w:rsidR="002D74BB" w:rsidRPr="00AA1CDA" w:rsidRDefault="002D74BB" w:rsidP="00AA1CDA">
            <w:pPr>
              <w:jc w:val="center"/>
              <w:outlineLvl w:val="1"/>
            </w:pPr>
            <w:r w:rsidRPr="00AA1CDA">
              <w:t>903</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11</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200,0</w:t>
            </w:r>
          </w:p>
        </w:tc>
        <w:tc>
          <w:tcPr>
            <w:tcW w:w="1247" w:type="dxa"/>
            <w:vAlign w:val="center"/>
          </w:tcPr>
          <w:p w:rsidR="002D74BB" w:rsidRPr="00AA1CDA" w:rsidRDefault="002D74BB" w:rsidP="00AA1CDA">
            <w:pPr>
              <w:jc w:val="right"/>
              <w:outlineLvl w:val="1"/>
            </w:pPr>
            <w:r w:rsidRPr="00AA1CDA">
              <w:t>200,0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903</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11</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200,0</w:t>
            </w:r>
          </w:p>
        </w:tc>
        <w:tc>
          <w:tcPr>
            <w:tcW w:w="1247" w:type="dxa"/>
            <w:vAlign w:val="center"/>
          </w:tcPr>
          <w:p w:rsidR="002D74BB" w:rsidRPr="00AA1CDA" w:rsidRDefault="002D74BB" w:rsidP="00AA1CDA">
            <w:pPr>
              <w:jc w:val="right"/>
              <w:outlineLvl w:val="2"/>
            </w:pPr>
            <w:r w:rsidRPr="00AA1CDA">
              <w:t>200,0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Резервные фонды органов местного самоуправления</w:t>
            </w:r>
          </w:p>
        </w:tc>
        <w:tc>
          <w:tcPr>
            <w:tcW w:w="709" w:type="dxa"/>
            <w:vAlign w:val="center"/>
          </w:tcPr>
          <w:p w:rsidR="002D74BB" w:rsidRPr="00AA1CDA" w:rsidRDefault="002D74BB" w:rsidP="00AA1CDA">
            <w:pPr>
              <w:jc w:val="center"/>
              <w:outlineLvl w:val="3"/>
            </w:pPr>
            <w:r w:rsidRPr="00AA1CDA">
              <w:t>903</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11</w:t>
            </w:r>
          </w:p>
        </w:tc>
        <w:tc>
          <w:tcPr>
            <w:tcW w:w="1559" w:type="dxa"/>
            <w:vAlign w:val="center"/>
          </w:tcPr>
          <w:p w:rsidR="002D74BB" w:rsidRPr="00AA1CDA" w:rsidRDefault="002D74BB" w:rsidP="00AA1CDA">
            <w:pPr>
              <w:jc w:val="center"/>
              <w:outlineLvl w:val="3"/>
            </w:pPr>
            <w:r w:rsidRPr="00AA1CDA">
              <w:t>9900200000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200,0</w:t>
            </w:r>
          </w:p>
        </w:tc>
        <w:tc>
          <w:tcPr>
            <w:tcW w:w="1247" w:type="dxa"/>
            <w:vAlign w:val="center"/>
          </w:tcPr>
          <w:p w:rsidR="002D74BB" w:rsidRPr="00AA1CDA" w:rsidRDefault="002D74BB" w:rsidP="00AA1CDA">
            <w:pPr>
              <w:jc w:val="right"/>
              <w:outlineLvl w:val="3"/>
            </w:pPr>
            <w:r w:rsidRPr="00AA1CDA">
              <w:t>200,0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бюджетные ассигнования</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11</w:t>
            </w:r>
          </w:p>
        </w:tc>
        <w:tc>
          <w:tcPr>
            <w:tcW w:w="1559" w:type="dxa"/>
            <w:vAlign w:val="center"/>
          </w:tcPr>
          <w:p w:rsidR="002D74BB" w:rsidRPr="00AA1CDA" w:rsidRDefault="002D74BB" w:rsidP="00AA1CDA">
            <w:pPr>
              <w:jc w:val="center"/>
              <w:outlineLvl w:val="6"/>
            </w:pPr>
            <w:r w:rsidRPr="00AA1CDA">
              <w:t>9900200000</w:t>
            </w:r>
          </w:p>
        </w:tc>
        <w:tc>
          <w:tcPr>
            <w:tcW w:w="850" w:type="dxa"/>
            <w:vAlign w:val="center"/>
          </w:tcPr>
          <w:p w:rsidR="002D74BB" w:rsidRPr="00AA1CDA" w:rsidRDefault="002D74BB" w:rsidP="00AA1CDA">
            <w:pPr>
              <w:jc w:val="center"/>
              <w:outlineLvl w:val="6"/>
            </w:pPr>
            <w:r w:rsidRPr="00AA1CDA">
              <w:t>800</w:t>
            </w:r>
          </w:p>
        </w:tc>
        <w:tc>
          <w:tcPr>
            <w:tcW w:w="1346" w:type="dxa"/>
            <w:vAlign w:val="center"/>
          </w:tcPr>
          <w:p w:rsidR="002D74BB" w:rsidRPr="00AA1CDA" w:rsidRDefault="002D74BB" w:rsidP="00AA1CDA">
            <w:pPr>
              <w:jc w:val="right"/>
              <w:outlineLvl w:val="6"/>
            </w:pPr>
            <w:r w:rsidRPr="00AA1CDA">
              <w:t>200,0</w:t>
            </w:r>
          </w:p>
        </w:tc>
        <w:tc>
          <w:tcPr>
            <w:tcW w:w="1247" w:type="dxa"/>
            <w:vAlign w:val="center"/>
          </w:tcPr>
          <w:p w:rsidR="002D74BB" w:rsidRPr="00AA1CDA" w:rsidRDefault="002D74BB" w:rsidP="00AA1CDA">
            <w:pPr>
              <w:jc w:val="right"/>
              <w:outlineLvl w:val="6"/>
            </w:pPr>
            <w:r w:rsidRPr="00AA1CDA">
              <w:t>200,0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Резервные средства</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11</w:t>
            </w:r>
          </w:p>
        </w:tc>
        <w:tc>
          <w:tcPr>
            <w:tcW w:w="1559" w:type="dxa"/>
            <w:vAlign w:val="center"/>
          </w:tcPr>
          <w:p w:rsidR="002D74BB" w:rsidRPr="00AA1CDA" w:rsidRDefault="002D74BB" w:rsidP="00AA1CDA">
            <w:pPr>
              <w:jc w:val="center"/>
              <w:outlineLvl w:val="6"/>
            </w:pPr>
            <w:r w:rsidRPr="00AA1CDA">
              <w:t>9900200000</w:t>
            </w:r>
          </w:p>
        </w:tc>
        <w:tc>
          <w:tcPr>
            <w:tcW w:w="850" w:type="dxa"/>
            <w:vAlign w:val="center"/>
          </w:tcPr>
          <w:p w:rsidR="002D74BB" w:rsidRPr="00AA1CDA" w:rsidRDefault="002D74BB" w:rsidP="00AA1CDA">
            <w:pPr>
              <w:jc w:val="center"/>
              <w:outlineLvl w:val="6"/>
            </w:pPr>
            <w:r w:rsidRPr="00AA1CDA">
              <w:t>870</w:t>
            </w:r>
          </w:p>
        </w:tc>
        <w:tc>
          <w:tcPr>
            <w:tcW w:w="1346" w:type="dxa"/>
            <w:vAlign w:val="center"/>
          </w:tcPr>
          <w:p w:rsidR="002D74BB" w:rsidRPr="00AA1CDA" w:rsidRDefault="002D74BB" w:rsidP="00AA1CDA">
            <w:pPr>
              <w:jc w:val="right"/>
              <w:outlineLvl w:val="6"/>
            </w:pPr>
            <w:r w:rsidRPr="00AA1CDA">
              <w:t>200,0</w:t>
            </w:r>
          </w:p>
        </w:tc>
        <w:tc>
          <w:tcPr>
            <w:tcW w:w="1247" w:type="dxa"/>
            <w:vAlign w:val="center"/>
          </w:tcPr>
          <w:p w:rsidR="002D74BB" w:rsidRPr="00AA1CDA" w:rsidRDefault="002D74BB" w:rsidP="00AA1CDA">
            <w:pPr>
              <w:jc w:val="right"/>
              <w:outlineLvl w:val="6"/>
            </w:pPr>
            <w:r w:rsidRPr="00AA1CDA">
              <w:t>200,0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Другие общегосударственные вопросы</w:t>
            </w:r>
          </w:p>
        </w:tc>
        <w:tc>
          <w:tcPr>
            <w:tcW w:w="709" w:type="dxa"/>
            <w:vAlign w:val="center"/>
          </w:tcPr>
          <w:p w:rsidR="002D74BB" w:rsidRPr="00AA1CDA" w:rsidRDefault="002D74BB" w:rsidP="00AA1CDA">
            <w:pPr>
              <w:jc w:val="center"/>
              <w:outlineLvl w:val="1"/>
            </w:pPr>
            <w:r w:rsidRPr="00AA1CDA">
              <w:t>903</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13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4 139,6</w:t>
            </w:r>
          </w:p>
        </w:tc>
        <w:tc>
          <w:tcPr>
            <w:tcW w:w="1247" w:type="dxa"/>
            <w:vAlign w:val="center"/>
          </w:tcPr>
          <w:p w:rsidR="002D74BB" w:rsidRPr="00AA1CDA" w:rsidRDefault="002D74BB" w:rsidP="00AA1CDA">
            <w:pPr>
              <w:jc w:val="right"/>
              <w:outlineLvl w:val="1"/>
            </w:pPr>
            <w:r w:rsidRPr="00AA1CDA">
              <w:t>8 181,5</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«Муниципальное управление Молчановского района на 2022-2029 годы»</w:t>
            </w:r>
          </w:p>
        </w:tc>
        <w:tc>
          <w:tcPr>
            <w:tcW w:w="709" w:type="dxa"/>
            <w:vAlign w:val="center"/>
          </w:tcPr>
          <w:p w:rsidR="002D74BB" w:rsidRPr="00AA1CDA" w:rsidRDefault="002D74BB" w:rsidP="00AA1CDA">
            <w:pPr>
              <w:jc w:val="center"/>
              <w:outlineLvl w:val="2"/>
            </w:pPr>
            <w:r w:rsidRPr="00AA1CDA">
              <w:t>903</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13</w:t>
            </w:r>
          </w:p>
        </w:tc>
        <w:tc>
          <w:tcPr>
            <w:tcW w:w="1559" w:type="dxa"/>
            <w:vAlign w:val="center"/>
          </w:tcPr>
          <w:p w:rsidR="002D74BB" w:rsidRPr="00AA1CDA" w:rsidRDefault="002D74BB" w:rsidP="00AA1CDA">
            <w:pPr>
              <w:jc w:val="center"/>
              <w:outlineLvl w:val="2"/>
            </w:pPr>
            <w:r w:rsidRPr="00AA1CDA">
              <w:t>0900000000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572,6</w:t>
            </w:r>
          </w:p>
        </w:tc>
        <w:tc>
          <w:tcPr>
            <w:tcW w:w="1247" w:type="dxa"/>
            <w:vAlign w:val="center"/>
          </w:tcPr>
          <w:p w:rsidR="002D74BB" w:rsidRPr="00AA1CDA" w:rsidRDefault="002D74BB" w:rsidP="00AA1CDA">
            <w:pPr>
              <w:jc w:val="right"/>
              <w:outlineLvl w:val="2"/>
            </w:pPr>
            <w:r w:rsidRPr="00AA1CDA">
              <w:t>572,6</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«Повышение качества и уровня автоматизации бюджетного процесса в Молчановском районе»</w:t>
            </w:r>
          </w:p>
        </w:tc>
        <w:tc>
          <w:tcPr>
            <w:tcW w:w="709" w:type="dxa"/>
            <w:vAlign w:val="center"/>
          </w:tcPr>
          <w:p w:rsidR="002D74BB" w:rsidRPr="00AA1CDA" w:rsidRDefault="002D74BB" w:rsidP="00AA1CDA">
            <w:pPr>
              <w:jc w:val="center"/>
              <w:outlineLvl w:val="3"/>
            </w:pPr>
            <w:r w:rsidRPr="00AA1CDA">
              <w:t>903</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13</w:t>
            </w:r>
          </w:p>
        </w:tc>
        <w:tc>
          <w:tcPr>
            <w:tcW w:w="1559" w:type="dxa"/>
            <w:vAlign w:val="center"/>
          </w:tcPr>
          <w:p w:rsidR="002D74BB" w:rsidRPr="00AA1CDA" w:rsidRDefault="002D74BB" w:rsidP="00AA1CDA">
            <w:pPr>
              <w:jc w:val="center"/>
              <w:outlineLvl w:val="3"/>
            </w:pPr>
            <w:r w:rsidRPr="00AA1CDA">
              <w:t>0920000000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572,6</w:t>
            </w:r>
          </w:p>
        </w:tc>
        <w:tc>
          <w:tcPr>
            <w:tcW w:w="1247" w:type="dxa"/>
            <w:vAlign w:val="center"/>
          </w:tcPr>
          <w:p w:rsidR="002D74BB" w:rsidRPr="00AA1CDA" w:rsidRDefault="002D74BB" w:rsidP="00AA1CDA">
            <w:pPr>
              <w:jc w:val="right"/>
              <w:outlineLvl w:val="3"/>
            </w:pPr>
            <w:r w:rsidRPr="00AA1CDA">
              <w:t>572,6</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«Приобретение и сопровождение систем управления бюджетным процессом»</w:t>
            </w:r>
          </w:p>
        </w:tc>
        <w:tc>
          <w:tcPr>
            <w:tcW w:w="709" w:type="dxa"/>
            <w:vAlign w:val="center"/>
          </w:tcPr>
          <w:p w:rsidR="002D74BB" w:rsidRPr="00AA1CDA" w:rsidRDefault="002D74BB" w:rsidP="00AA1CDA">
            <w:pPr>
              <w:jc w:val="center"/>
              <w:outlineLvl w:val="4"/>
            </w:pPr>
            <w:r w:rsidRPr="00AA1CDA">
              <w:t>903</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0925100000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245,9</w:t>
            </w:r>
          </w:p>
        </w:tc>
        <w:tc>
          <w:tcPr>
            <w:tcW w:w="1247" w:type="dxa"/>
            <w:vAlign w:val="center"/>
          </w:tcPr>
          <w:p w:rsidR="002D74BB" w:rsidRPr="00AA1CDA" w:rsidRDefault="002D74BB" w:rsidP="00AA1CDA">
            <w:pPr>
              <w:jc w:val="right"/>
              <w:outlineLvl w:val="4"/>
            </w:pPr>
            <w:r w:rsidRPr="00AA1CDA">
              <w:t>245,9</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бесперебойной работоспособности систем бюджетной отчетности</w:t>
            </w:r>
          </w:p>
        </w:tc>
        <w:tc>
          <w:tcPr>
            <w:tcW w:w="709" w:type="dxa"/>
            <w:vAlign w:val="center"/>
          </w:tcPr>
          <w:p w:rsidR="002D74BB" w:rsidRPr="00AA1CDA" w:rsidRDefault="002D74BB" w:rsidP="00AA1CDA">
            <w:pPr>
              <w:jc w:val="center"/>
              <w:outlineLvl w:val="5"/>
            </w:pPr>
            <w:r w:rsidRPr="00AA1CDA">
              <w:t>903</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0925100025</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245,9</w:t>
            </w:r>
          </w:p>
        </w:tc>
        <w:tc>
          <w:tcPr>
            <w:tcW w:w="1247" w:type="dxa"/>
            <w:vAlign w:val="center"/>
          </w:tcPr>
          <w:p w:rsidR="002D74BB" w:rsidRPr="00AA1CDA" w:rsidRDefault="002D74BB" w:rsidP="00AA1CDA">
            <w:pPr>
              <w:jc w:val="right"/>
              <w:outlineLvl w:val="5"/>
            </w:pPr>
            <w:r w:rsidRPr="00AA1CDA">
              <w:t>245,9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0925100025</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245,9</w:t>
            </w:r>
          </w:p>
        </w:tc>
        <w:tc>
          <w:tcPr>
            <w:tcW w:w="1247" w:type="dxa"/>
            <w:vAlign w:val="center"/>
          </w:tcPr>
          <w:p w:rsidR="002D74BB" w:rsidRPr="00AA1CDA" w:rsidRDefault="002D74BB" w:rsidP="00AA1CDA">
            <w:pPr>
              <w:jc w:val="right"/>
              <w:outlineLvl w:val="6"/>
            </w:pPr>
            <w:r w:rsidRPr="00AA1CDA">
              <w:t>245,9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0925100025</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245,9</w:t>
            </w:r>
          </w:p>
        </w:tc>
        <w:tc>
          <w:tcPr>
            <w:tcW w:w="1247" w:type="dxa"/>
            <w:vAlign w:val="center"/>
          </w:tcPr>
          <w:p w:rsidR="002D74BB" w:rsidRPr="00AA1CDA" w:rsidRDefault="002D74BB" w:rsidP="00AA1CDA">
            <w:pPr>
              <w:jc w:val="right"/>
              <w:outlineLvl w:val="6"/>
            </w:pPr>
            <w:r w:rsidRPr="00AA1CDA">
              <w:t>245,9</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доступа к информационным ресурсам»</w:t>
            </w:r>
          </w:p>
        </w:tc>
        <w:tc>
          <w:tcPr>
            <w:tcW w:w="709" w:type="dxa"/>
            <w:vAlign w:val="center"/>
          </w:tcPr>
          <w:p w:rsidR="002D74BB" w:rsidRPr="00AA1CDA" w:rsidRDefault="002D74BB" w:rsidP="00AA1CDA">
            <w:pPr>
              <w:jc w:val="center"/>
              <w:outlineLvl w:val="4"/>
            </w:pPr>
            <w:r w:rsidRPr="00AA1CDA">
              <w:t>903</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0925200000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326,7</w:t>
            </w:r>
          </w:p>
        </w:tc>
        <w:tc>
          <w:tcPr>
            <w:tcW w:w="1247" w:type="dxa"/>
            <w:vAlign w:val="center"/>
          </w:tcPr>
          <w:p w:rsidR="002D74BB" w:rsidRPr="00AA1CDA" w:rsidRDefault="002D74BB" w:rsidP="00AA1CDA">
            <w:pPr>
              <w:jc w:val="right"/>
              <w:outlineLvl w:val="4"/>
            </w:pPr>
            <w:r w:rsidRPr="00AA1CDA">
              <w:t>326,7</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Круглосуточный доступ к информационным ресурсам</w:t>
            </w:r>
          </w:p>
        </w:tc>
        <w:tc>
          <w:tcPr>
            <w:tcW w:w="709" w:type="dxa"/>
            <w:vAlign w:val="center"/>
          </w:tcPr>
          <w:p w:rsidR="002D74BB" w:rsidRPr="00AA1CDA" w:rsidRDefault="002D74BB" w:rsidP="00AA1CDA">
            <w:pPr>
              <w:jc w:val="center"/>
              <w:outlineLvl w:val="5"/>
            </w:pPr>
            <w:r w:rsidRPr="00AA1CDA">
              <w:t>903</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0925200024</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326,7</w:t>
            </w:r>
          </w:p>
        </w:tc>
        <w:tc>
          <w:tcPr>
            <w:tcW w:w="1247" w:type="dxa"/>
            <w:vAlign w:val="center"/>
          </w:tcPr>
          <w:p w:rsidR="002D74BB" w:rsidRPr="00AA1CDA" w:rsidRDefault="002D74BB" w:rsidP="00AA1CDA">
            <w:pPr>
              <w:jc w:val="right"/>
              <w:outlineLvl w:val="5"/>
            </w:pPr>
            <w:r w:rsidRPr="00AA1CDA">
              <w:t>326,7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0925200024</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326,7</w:t>
            </w:r>
          </w:p>
        </w:tc>
        <w:tc>
          <w:tcPr>
            <w:tcW w:w="1247" w:type="dxa"/>
            <w:vAlign w:val="center"/>
          </w:tcPr>
          <w:p w:rsidR="002D74BB" w:rsidRPr="00AA1CDA" w:rsidRDefault="002D74BB" w:rsidP="00AA1CDA">
            <w:pPr>
              <w:jc w:val="right"/>
              <w:outlineLvl w:val="6"/>
            </w:pPr>
            <w:r w:rsidRPr="00AA1CDA">
              <w:t>326,7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0925200024</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326,7</w:t>
            </w:r>
          </w:p>
        </w:tc>
        <w:tc>
          <w:tcPr>
            <w:tcW w:w="1247" w:type="dxa"/>
            <w:vAlign w:val="center"/>
          </w:tcPr>
          <w:p w:rsidR="002D74BB" w:rsidRPr="00AA1CDA" w:rsidRDefault="002D74BB" w:rsidP="00AA1CDA">
            <w:pPr>
              <w:jc w:val="right"/>
              <w:outlineLvl w:val="6"/>
            </w:pPr>
            <w:r w:rsidRPr="00AA1CDA">
              <w:t>326,7</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903</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13</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3 567,0</w:t>
            </w:r>
          </w:p>
        </w:tc>
        <w:tc>
          <w:tcPr>
            <w:tcW w:w="1247" w:type="dxa"/>
            <w:vAlign w:val="center"/>
          </w:tcPr>
          <w:p w:rsidR="002D74BB" w:rsidRPr="00AA1CDA" w:rsidRDefault="002D74BB" w:rsidP="00AA1CDA">
            <w:pPr>
              <w:jc w:val="right"/>
              <w:outlineLvl w:val="2"/>
            </w:pPr>
            <w:r w:rsidRPr="00AA1CDA">
              <w:t>7 608,9</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Условно утвержденные расходы</w:t>
            </w:r>
          </w:p>
        </w:tc>
        <w:tc>
          <w:tcPr>
            <w:tcW w:w="709" w:type="dxa"/>
            <w:vAlign w:val="center"/>
          </w:tcPr>
          <w:p w:rsidR="002D74BB" w:rsidRPr="00AA1CDA" w:rsidRDefault="002D74BB" w:rsidP="00AA1CDA">
            <w:pPr>
              <w:jc w:val="center"/>
              <w:outlineLvl w:val="3"/>
            </w:pPr>
            <w:r w:rsidRPr="00AA1CDA">
              <w:t>903</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13</w:t>
            </w:r>
          </w:p>
        </w:tc>
        <w:tc>
          <w:tcPr>
            <w:tcW w:w="1559" w:type="dxa"/>
            <w:vAlign w:val="center"/>
          </w:tcPr>
          <w:p w:rsidR="002D74BB" w:rsidRPr="00AA1CDA" w:rsidRDefault="002D74BB" w:rsidP="00AA1CDA">
            <w:pPr>
              <w:jc w:val="center"/>
              <w:outlineLvl w:val="3"/>
            </w:pPr>
            <w:r w:rsidRPr="00AA1CDA">
              <w:t>9901500000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3 567,0</w:t>
            </w:r>
          </w:p>
        </w:tc>
        <w:tc>
          <w:tcPr>
            <w:tcW w:w="1247" w:type="dxa"/>
            <w:vAlign w:val="center"/>
          </w:tcPr>
          <w:p w:rsidR="002D74BB" w:rsidRPr="00AA1CDA" w:rsidRDefault="002D74BB" w:rsidP="00AA1CDA">
            <w:pPr>
              <w:jc w:val="right"/>
              <w:outlineLvl w:val="3"/>
            </w:pPr>
            <w:r w:rsidRPr="00AA1CDA">
              <w:t>7 608,9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бюджетные ассигнования</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9901500000</w:t>
            </w:r>
          </w:p>
        </w:tc>
        <w:tc>
          <w:tcPr>
            <w:tcW w:w="850" w:type="dxa"/>
            <w:vAlign w:val="center"/>
          </w:tcPr>
          <w:p w:rsidR="002D74BB" w:rsidRPr="00AA1CDA" w:rsidRDefault="002D74BB" w:rsidP="00AA1CDA">
            <w:pPr>
              <w:jc w:val="center"/>
              <w:outlineLvl w:val="6"/>
            </w:pPr>
            <w:r w:rsidRPr="00AA1CDA">
              <w:t>800</w:t>
            </w:r>
          </w:p>
        </w:tc>
        <w:tc>
          <w:tcPr>
            <w:tcW w:w="1346" w:type="dxa"/>
            <w:vAlign w:val="center"/>
          </w:tcPr>
          <w:p w:rsidR="002D74BB" w:rsidRPr="00AA1CDA" w:rsidRDefault="002D74BB" w:rsidP="00AA1CDA">
            <w:pPr>
              <w:jc w:val="right"/>
              <w:outlineLvl w:val="6"/>
            </w:pPr>
            <w:r w:rsidRPr="00AA1CDA">
              <w:t>3 567,0</w:t>
            </w:r>
          </w:p>
        </w:tc>
        <w:tc>
          <w:tcPr>
            <w:tcW w:w="1247" w:type="dxa"/>
            <w:vAlign w:val="center"/>
          </w:tcPr>
          <w:p w:rsidR="002D74BB" w:rsidRPr="00AA1CDA" w:rsidRDefault="002D74BB" w:rsidP="00AA1CDA">
            <w:pPr>
              <w:jc w:val="right"/>
              <w:outlineLvl w:val="6"/>
            </w:pPr>
            <w:r w:rsidRPr="00AA1CDA">
              <w:t>7 608,9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Резервные средства</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9901500000</w:t>
            </w:r>
          </w:p>
        </w:tc>
        <w:tc>
          <w:tcPr>
            <w:tcW w:w="850" w:type="dxa"/>
            <w:vAlign w:val="center"/>
          </w:tcPr>
          <w:p w:rsidR="002D74BB" w:rsidRPr="00AA1CDA" w:rsidRDefault="002D74BB" w:rsidP="00AA1CDA">
            <w:pPr>
              <w:jc w:val="center"/>
              <w:outlineLvl w:val="6"/>
            </w:pPr>
            <w:r w:rsidRPr="00AA1CDA">
              <w:t>870</w:t>
            </w:r>
          </w:p>
        </w:tc>
        <w:tc>
          <w:tcPr>
            <w:tcW w:w="1346" w:type="dxa"/>
            <w:vAlign w:val="center"/>
          </w:tcPr>
          <w:p w:rsidR="002D74BB" w:rsidRPr="00AA1CDA" w:rsidRDefault="002D74BB" w:rsidP="00AA1CDA">
            <w:pPr>
              <w:jc w:val="right"/>
              <w:outlineLvl w:val="6"/>
            </w:pPr>
            <w:r w:rsidRPr="00AA1CDA">
              <w:t>3 567,0</w:t>
            </w:r>
          </w:p>
        </w:tc>
        <w:tc>
          <w:tcPr>
            <w:tcW w:w="1247" w:type="dxa"/>
            <w:vAlign w:val="center"/>
          </w:tcPr>
          <w:p w:rsidR="002D74BB" w:rsidRPr="00AA1CDA" w:rsidRDefault="002D74BB" w:rsidP="00AA1CDA">
            <w:pPr>
              <w:jc w:val="right"/>
              <w:outlineLvl w:val="6"/>
            </w:pPr>
            <w:r w:rsidRPr="00AA1CDA">
              <w:t>7 608,9</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Национальная оборона</w:t>
            </w:r>
          </w:p>
        </w:tc>
        <w:tc>
          <w:tcPr>
            <w:tcW w:w="709" w:type="dxa"/>
            <w:vAlign w:val="center"/>
          </w:tcPr>
          <w:p w:rsidR="002D74BB" w:rsidRPr="00AA1CDA" w:rsidRDefault="002D74BB" w:rsidP="00AA1CDA">
            <w:pPr>
              <w:jc w:val="center"/>
              <w:outlineLvl w:val="0"/>
              <w:rPr>
                <w:b/>
                <w:bCs/>
              </w:rPr>
            </w:pPr>
            <w:r w:rsidRPr="00AA1CDA">
              <w:rPr>
                <w:b/>
                <w:bCs/>
              </w:rPr>
              <w:t>903</w:t>
            </w:r>
          </w:p>
        </w:tc>
        <w:tc>
          <w:tcPr>
            <w:tcW w:w="700" w:type="dxa"/>
            <w:vAlign w:val="center"/>
          </w:tcPr>
          <w:p w:rsidR="002D74BB" w:rsidRPr="00AA1CDA" w:rsidRDefault="002D74BB" w:rsidP="00AA1CDA">
            <w:pPr>
              <w:jc w:val="center"/>
              <w:outlineLvl w:val="0"/>
              <w:rPr>
                <w:b/>
                <w:bCs/>
              </w:rPr>
            </w:pPr>
            <w:r w:rsidRPr="00AA1CDA">
              <w:rPr>
                <w:b/>
                <w:bCs/>
              </w:rPr>
              <w:t>02</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1 450,9</w:t>
            </w:r>
          </w:p>
        </w:tc>
        <w:tc>
          <w:tcPr>
            <w:tcW w:w="1247" w:type="dxa"/>
            <w:vAlign w:val="center"/>
          </w:tcPr>
          <w:p w:rsidR="002D74BB" w:rsidRPr="00AA1CDA" w:rsidRDefault="002D74BB" w:rsidP="00AA1CDA">
            <w:pPr>
              <w:jc w:val="right"/>
              <w:outlineLvl w:val="0"/>
              <w:rPr>
                <w:b/>
                <w:bCs/>
              </w:rPr>
            </w:pPr>
            <w:r w:rsidRPr="00AA1CDA">
              <w:rPr>
                <w:b/>
                <w:bCs/>
              </w:rPr>
              <w:t>1 589,8</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Мобилизационная и вневойсковая подготовка</w:t>
            </w:r>
          </w:p>
        </w:tc>
        <w:tc>
          <w:tcPr>
            <w:tcW w:w="709" w:type="dxa"/>
            <w:vAlign w:val="center"/>
          </w:tcPr>
          <w:p w:rsidR="002D74BB" w:rsidRPr="00AA1CDA" w:rsidRDefault="002D74BB" w:rsidP="00AA1CDA">
            <w:pPr>
              <w:jc w:val="center"/>
              <w:outlineLvl w:val="1"/>
            </w:pPr>
            <w:r w:rsidRPr="00AA1CDA">
              <w:t>903</w:t>
            </w:r>
          </w:p>
        </w:tc>
        <w:tc>
          <w:tcPr>
            <w:tcW w:w="700" w:type="dxa"/>
            <w:vAlign w:val="center"/>
          </w:tcPr>
          <w:p w:rsidR="002D74BB" w:rsidRPr="00AA1CDA" w:rsidRDefault="002D74BB" w:rsidP="00AA1CDA">
            <w:pPr>
              <w:jc w:val="center"/>
              <w:outlineLvl w:val="1"/>
            </w:pPr>
            <w:r w:rsidRPr="00AA1CDA">
              <w:t>02</w:t>
            </w:r>
          </w:p>
        </w:tc>
        <w:tc>
          <w:tcPr>
            <w:tcW w:w="648" w:type="dxa"/>
            <w:vAlign w:val="center"/>
          </w:tcPr>
          <w:p w:rsidR="002D74BB" w:rsidRPr="00AA1CDA" w:rsidRDefault="002D74BB" w:rsidP="00AA1CDA">
            <w:pPr>
              <w:jc w:val="center"/>
              <w:outlineLvl w:val="1"/>
            </w:pPr>
            <w:r w:rsidRPr="00AA1CDA">
              <w:t>03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1 450,9</w:t>
            </w:r>
          </w:p>
        </w:tc>
        <w:tc>
          <w:tcPr>
            <w:tcW w:w="1247" w:type="dxa"/>
            <w:vAlign w:val="center"/>
          </w:tcPr>
          <w:p w:rsidR="002D74BB" w:rsidRPr="00AA1CDA" w:rsidRDefault="002D74BB" w:rsidP="00AA1CDA">
            <w:pPr>
              <w:jc w:val="right"/>
              <w:outlineLvl w:val="1"/>
            </w:pPr>
            <w:r w:rsidRPr="00AA1CDA">
              <w:t>1 589,8</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«Муниципальное управление Молчановского района на 2022-2029 годы»</w:t>
            </w:r>
          </w:p>
        </w:tc>
        <w:tc>
          <w:tcPr>
            <w:tcW w:w="709" w:type="dxa"/>
            <w:vAlign w:val="center"/>
          </w:tcPr>
          <w:p w:rsidR="002D74BB" w:rsidRPr="00AA1CDA" w:rsidRDefault="002D74BB" w:rsidP="00AA1CDA">
            <w:pPr>
              <w:jc w:val="center"/>
              <w:outlineLvl w:val="2"/>
            </w:pPr>
            <w:r w:rsidRPr="00AA1CDA">
              <w:t>903</w:t>
            </w:r>
          </w:p>
        </w:tc>
        <w:tc>
          <w:tcPr>
            <w:tcW w:w="700" w:type="dxa"/>
            <w:vAlign w:val="center"/>
          </w:tcPr>
          <w:p w:rsidR="002D74BB" w:rsidRPr="00AA1CDA" w:rsidRDefault="002D74BB" w:rsidP="00AA1CDA">
            <w:pPr>
              <w:jc w:val="center"/>
              <w:outlineLvl w:val="2"/>
            </w:pPr>
            <w:r w:rsidRPr="00AA1CDA">
              <w:t>02</w:t>
            </w:r>
          </w:p>
        </w:tc>
        <w:tc>
          <w:tcPr>
            <w:tcW w:w="648" w:type="dxa"/>
            <w:vAlign w:val="center"/>
          </w:tcPr>
          <w:p w:rsidR="002D74BB" w:rsidRPr="00AA1CDA" w:rsidRDefault="002D74BB" w:rsidP="00AA1CDA">
            <w:pPr>
              <w:jc w:val="center"/>
              <w:outlineLvl w:val="2"/>
            </w:pPr>
            <w:r w:rsidRPr="00AA1CDA">
              <w:t>03</w:t>
            </w:r>
          </w:p>
        </w:tc>
        <w:tc>
          <w:tcPr>
            <w:tcW w:w="1559" w:type="dxa"/>
            <w:vAlign w:val="center"/>
          </w:tcPr>
          <w:p w:rsidR="002D74BB" w:rsidRPr="00AA1CDA" w:rsidRDefault="002D74BB" w:rsidP="00AA1CDA">
            <w:pPr>
              <w:jc w:val="center"/>
              <w:outlineLvl w:val="2"/>
            </w:pPr>
            <w:r w:rsidRPr="00AA1CDA">
              <w:t>0900000000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1 450,9</w:t>
            </w:r>
          </w:p>
        </w:tc>
        <w:tc>
          <w:tcPr>
            <w:tcW w:w="1247" w:type="dxa"/>
            <w:vAlign w:val="center"/>
          </w:tcPr>
          <w:p w:rsidR="002D74BB" w:rsidRPr="00AA1CDA" w:rsidRDefault="002D74BB" w:rsidP="00AA1CDA">
            <w:pPr>
              <w:jc w:val="right"/>
              <w:outlineLvl w:val="2"/>
            </w:pPr>
            <w:r w:rsidRPr="00AA1CDA">
              <w:t>1 589,8</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«Совершенствование межбюджетных отношений в Молчановском районе»</w:t>
            </w:r>
          </w:p>
        </w:tc>
        <w:tc>
          <w:tcPr>
            <w:tcW w:w="709" w:type="dxa"/>
            <w:vAlign w:val="center"/>
          </w:tcPr>
          <w:p w:rsidR="002D74BB" w:rsidRPr="00AA1CDA" w:rsidRDefault="002D74BB" w:rsidP="00AA1CDA">
            <w:pPr>
              <w:jc w:val="center"/>
              <w:outlineLvl w:val="3"/>
            </w:pPr>
            <w:r w:rsidRPr="00AA1CDA">
              <w:t>903</w:t>
            </w:r>
          </w:p>
        </w:tc>
        <w:tc>
          <w:tcPr>
            <w:tcW w:w="700" w:type="dxa"/>
            <w:vAlign w:val="center"/>
          </w:tcPr>
          <w:p w:rsidR="002D74BB" w:rsidRPr="00AA1CDA" w:rsidRDefault="002D74BB" w:rsidP="00AA1CDA">
            <w:pPr>
              <w:jc w:val="center"/>
              <w:outlineLvl w:val="3"/>
            </w:pPr>
            <w:r w:rsidRPr="00AA1CDA">
              <w:t>02</w:t>
            </w:r>
          </w:p>
        </w:tc>
        <w:tc>
          <w:tcPr>
            <w:tcW w:w="648" w:type="dxa"/>
            <w:vAlign w:val="center"/>
          </w:tcPr>
          <w:p w:rsidR="002D74BB" w:rsidRPr="00AA1CDA" w:rsidRDefault="002D74BB" w:rsidP="00AA1CDA">
            <w:pPr>
              <w:jc w:val="center"/>
              <w:outlineLvl w:val="3"/>
            </w:pPr>
            <w:r w:rsidRPr="00AA1CDA">
              <w:t>03</w:t>
            </w:r>
          </w:p>
        </w:tc>
        <w:tc>
          <w:tcPr>
            <w:tcW w:w="1559" w:type="dxa"/>
            <w:vAlign w:val="center"/>
          </w:tcPr>
          <w:p w:rsidR="002D74BB" w:rsidRPr="00AA1CDA" w:rsidRDefault="002D74BB" w:rsidP="00AA1CDA">
            <w:pPr>
              <w:jc w:val="center"/>
              <w:outlineLvl w:val="3"/>
            </w:pPr>
            <w:r w:rsidRPr="00AA1CDA">
              <w:t>0930000000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1 450,9</w:t>
            </w:r>
          </w:p>
        </w:tc>
        <w:tc>
          <w:tcPr>
            <w:tcW w:w="1247" w:type="dxa"/>
            <w:vAlign w:val="center"/>
          </w:tcPr>
          <w:p w:rsidR="002D74BB" w:rsidRPr="00AA1CDA" w:rsidRDefault="002D74BB" w:rsidP="00AA1CDA">
            <w:pPr>
              <w:jc w:val="right"/>
              <w:outlineLvl w:val="3"/>
            </w:pPr>
            <w:r w:rsidRPr="00AA1CDA">
              <w:t>1 589,8</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09" w:type="dxa"/>
            <w:vAlign w:val="center"/>
          </w:tcPr>
          <w:p w:rsidR="002D74BB" w:rsidRPr="00AA1CDA" w:rsidRDefault="002D74BB" w:rsidP="00AA1CDA">
            <w:pPr>
              <w:jc w:val="center"/>
              <w:outlineLvl w:val="4"/>
            </w:pPr>
            <w:r w:rsidRPr="00AA1CDA">
              <w:t>903</w:t>
            </w:r>
          </w:p>
        </w:tc>
        <w:tc>
          <w:tcPr>
            <w:tcW w:w="700" w:type="dxa"/>
            <w:vAlign w:val="center"/>
          </w:tcPr>
          <w:p w:rsidR="002D74BB" w:rsidRPr="00AA1CDA" w:rsidRDefault="002D74BB" w:rsidP="00AA1CDA">
            <w:pPr>
              <w:jc w:val="center"/>
              <w:outlineLvl w:val="4"/>
            </w:pPr>
            <w:r w:rsidRPr="00AA1CDA">
              <w:t>02</w:t>
            </w:r>
          </w:p>
        </w:tc>
        <w:tc>
          <w:tcPr>
            <w:tcW w:w="648" w:type="dxa"/>
            <w:vAlign w:val="center"/>
          </w:tcPr>
          <w:p w:rsidR="002D74BB" w:rsidRPr="00AA1CDA" w:rsidRDefault="002D74BB" w:rsidP="00AA1CDA">
            <w:pPr>
              <w:jc w:val="center"/>
              <w:outlineLvl w:val="4"/>
            </w:pPr>
            <w:r w:rsidRPr="00AA1CDA">
              <w:t>03</w:t>
            </w:r>
          </w:p>
        </w:tc>
        <w:tc>
          <w:tcPr>
            <w:tcW w:w="1559" w:type="dxa"/>
            <w:vAlign w:val="center"/>
          </w:tcPr>
          <w:p w:rsidR="002D74BB" w:rsidRPr="00AA1CDA" w:rsidRDefault="002D74BB" w:rsidP="00AA1CDA">
            <w:pPr>
              <w:jc w:val="center"/>
              <w:outlineLvl w:val="4"/>
            </w:pPr>
            <w:r w:rsidRPr="00AA1CDA">
              <w:t>0935100000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1 450,9</w:t>
            </w:r>
          </w:p>
        </w:tc>
        <w:tc>
          <w:tcPr>
            <w:tcW w:w="1247" w:type="dxa"/>
            <w:vAlign w:val="center"/>
          </w:tcPr>
          <w:p w:rsidR="002D74BB" w:rsidRPr="00AA1CDA" w:rsidRDefault="002D74BB" w:rsidP="00AA1CDA">
            <w:pPr>
              <w:jc w:val="right"/>
              <w:outlineLvl w:val="4"/>
            </w:pPr>
            <w:r w:rsidRPr="00AA1CDA">
              <w:t>1 589,8</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Осуществление первичного воинского учета органами местного самоуправления поселений, муниципальных и городских округов</w:t>
            </w:r>
          </w:p>
        </w:tc>
        <w:tc>
          <w:tcPr>
            <w:tcW w:w="709" w:type="dxa"/>
            <w:vAlign w:val="center"/>
          </w:tcPr>
          <w:p w:rsidR="002D74BB" w:rsidRPr="00AA1CDA" w:rsidRDefault="002D74BB" w:rsidP="00AA1CDA">
            <w:pPr>
              <w:jc w:val="center"/>
              <w:outlineLvl w:val="5"/>
            </w:pPr>
            <w:r w:rsidRPr="00AA1CDA">
              <w:t>903</w:t>
            </w:r>
          </w:p>
        </w:tc>
        <w:tc>
          <w:tcPr>
            <w:tcW w:w="700" w:type="dxa"/>
            <w:vAlign w:val="center"/>
          </w:tcPr>
          <w:p w:rsidR="002D74BB" w:rsidRPr="00AA1CDA" w:rsidRDefault="002D74BB" w:rsidP="00AA1CDA">
            <w:pPr>
              <w:jc w:val="center"/>
              <w:outlineLvl w:val="5"/>
            </w:pPr>
            <w:r w:rsidRPr="00AA1CDA">
              <w:t>02</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0935151180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1 450,9</w:t>
            </w:r>
          </w:p>
        </w:tc>
        <w:tc>
          <w:tcPr>
            <w:tcW w:w="1247" w:type="dxa"/>
            <w:vAlign w:val="center"/>
          </w:tcPr>
          <w:p w:rsidR="002D74BB" w:rsidRPr="00AA1CDA" w:rsidRDefault="002D74BB" w:rsidP="00AA1CDA">
            <w:pPr>
              <w:jc w:val="right"/>
              <w:outlineLvl w:val="5"/>
            </w:pPr>
            <w:r w:rsidRPr="00AA1CDA">
              <w:t>1 589,8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02</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0935151180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1 450,9</w:t>
            </w:r>
          </w:p>
        </w:tc>
        <w:tc>
          <w:tcPr>
            <w:tcW w:w="1247" w:type="dxa"/>
            <w:vAlign w:val="center"/>
          </w:tcPr>
          <w:p w:rsidR="002D74BB" w:rsidRPr="00AA1CDA" w:rsidRDefault="002D74BB" w:rsidP="00AA1CDA">
            <w:pPr>
              <w:jc w:val="right"/>
              <w:outlineLvl w:val="6"/>
            </w:pPr>
            <w:r w:rsidRPr="00AA1CDA">
              <w:t>1 589,8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Субвенции</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02</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0935151180</w:t>
            </w:r>
          </w:p>
        </w:tc>
        <w:tc>
          <w:tcPr>
            <w:tcW w:w="850" w:type="dxa"/>
            <w:vAlign w:val="center"/>
          </w:tcPr>
          <w:p w:rsidR="002D74BB" w:rsidRPr="00AA1CDA" w:rsidRDefault="002D74BB" w:rsidP="00AA1CDA">
            <w:pPr>
              <w:jc w:val="center"/>
              <w:outlineLvl w:val="6"/>
            </w:pPr>
            <w:r w:rsidRPr="00AA1CDA">
              <w:t>530</w:t>
            </w:r>
          </w:p>
        </w:tc>
        <w:tc>
          <w:tcPr>
            <w:tcW w:w="1346" w:type="dxa"/>
            <w:vAlign w:val="center"/>
          </w:tcPr>
          <w:p w:rsidR="002D74BB" w:rsidRPr="00AA1CDA" w:rsidRDefault="002D74BB" w:rsidP="00AA1CDA">
            <w:pPr>
              <w:jc w:val="right"/>
              <w:outlineLvl w:val="6"/>
            </w:pPr>
            <w:r w:rsidRPr="00AA1CDA">
              <w:t>1 450,9</w:t>
            </w:r>
          </w:p>
        </w:tc>
        <w:tc>
          <w:tcPr>
            <w:tcW w:w="1247" w:type="dxa"/>
            <w:vAlign w:val="center"/>
          </w:tcPr>
          <w:p w:rsidR="002D74BB" w:rsidRPr="00AA1CDA" w:rsidRDefault="002D74BB" w:rsidP="00AA1CDA">
            <w:pPr>
              <w:jc w:val="right"/>
              <w:outlineLvl w:val="6"/>
            </w:pPr>
            <w:r w:rsidRPr="00AA1CDA">
              <w:t>1 589,8</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Обслуживание государственного (муниципального) долга</w:t>
            </w:r>
          </w:p>
        </w:tc>
        <w:tc>
          <w:tcPr>
            <w:tcW w:w="709" w:type="dxa"/>
            <w:vAlign w:val="center"/>
          </w:tcPr>
          <w:p w:rsidR="002D74BB" w:rsidRPr="00AA1CDA" w:rsidRDefault="002D74BB" w:rsidP="00AA1CDA">
            <w:pPr>
              <w:jc w:val="center"/>
              <w:outlineLvl w:val="0"/>
              <w:rPr>
                <w:b/>
                <w:bCs/>
              </w:rPr>
            </w:pPr>
            <w:r w:rsidRPr="00AA1CDA">
              <w:rPr>
                <w:b/>
                <w:bCs/>
              </w:rPr>
              <w:t>903</w:t>
            </w:r>
          </w:p>
        </w:tc>
        <w:tc>
          <w:tcPr>
            <w:tcW w:w="700" w:type="dxa"/>
            <w:vAlign w:val="center"/>
          </w:tcPr>
          <w:p w:rsidR="002D74BB" w:rsidRPr="00AA1CDA" w:rsidRDefault="002D74BB" w:rsidP="00AA1CDA">
            <w:pPr>
              <w:jc w:val="center"/>
              <w:outlineLvl w:val="0"/>
              <w:rPr>
                <w:b/>
                <w:bCs/>
              </w:rPr>
            </w:pPr>
            <w:r w:rsidRPr="00AA1CDA">
              <w:rPr>
                <w:b/>
                <w:bCs/>
              </w:rPr>
              <w:t>13</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112,9</w:t>
            </w:r>
          </w:p>
        </w:tc>
        <w:tc>
          <w:tcPr>
            <w:tcW w:w="1247" w:type="dxa"/>
            <w:vAlign w:val="center"/>
          </w:tcPr>
          <w:p w:rsidR="002D74BB" w:rsidRPr="00AA1CDA" w:rsidRDefault="002D74BB" w:rsidP="00AA1CDA">
            <w:pPr>
              <w:jc w:val="right"/>
              <w:outlineLvl w:val="0"/>
              <w:rPr>
                <w:b/>
                <w:bCs/>
              </w:rPr>
            </w:pPr>
            <w:r w:rsidRPr="00AA1CDA">
              <w:rPr>
                <w:b/>
                <w:bCs/>
              </w:rPr>
              <w:t>8,1</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Обслуживание государственного (муниципального) внутреннего долга</w:t>
            </w:r>
          </w:p>
        </w:tc>
        <w:tc>
          <w:tcPr>
            <w:tcW w:w="709" w:type="dxa"/>
            <w:vAlign w:val="center"/>
          </w:tcPr>
          <w:p w:rsidR="002D74BB" w:rsidRPr="00AA1CDA" w:rsidRDefault="002D74BB" w:rsidP="00AA1CDA">
            <w:pPr>
              <w:jc w:val="center"/>
              <w:outlineLvl w:val="1"/>
            </w:pPr>
            <w:r w:rsidRPr="00AA1CDA">
              <w:t>903</w:t>
            </w:r>
          </w:p>
        </w:tc>
        <w:tc>
          <w:tcPr>
            <w:tcW w:w="700" w:type="dxa"/>
            <w:vAlign w:val="center"/>
          </w:tcPr>
          <w:p w:rsidR="002D74BB" w:rsidRPr="00AA1CDA" w:rsidRDefault="002D74BB" w:rsidP="00AA1CDA">
            <w:pPr>
              <w:jc w:val="center"/>
              <w:outlineLvl w:val="1"/>
            </w:pPr>
            <w:r w:rsidRPr="00AA1CDA">
              <w:t>13</w:t>
            </w:r>
          </w:p>
        </w:tc>
        <w:tc>
          <w:tcPr>
            <w:tcW w:w="648" w:type="dxa"/>
            <w:vAlign w:val="center"/>
          </w:tcPr>
          <w:p w:rsidR="002D74BB" w:rsidRPr="00AA1CDA" w:rsidRDefault="002D74BB" w:rsidP="00AA1CDA">
            <w:pPr>
              <w:jc w:val="center"/>
              <w:outlineLvl w:val="1"/>
            </w:pPr>
            <w:r w:rsidRPr="00AA1CDA">
              <w:t>01</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112,9</w:t>
            </w:r>
          </w:p>
        </w:tc>
        <w:tc>
          <w:tcPr>
            <w:tcW w:w="1247" w:type="dxa"/>
            <w:vAlign w:val="center"/>
          </w:tcPr>
          <w:p w:rsidR="002D74BB" w:rsidRPr="00AA1CDA" w:rsidRDefault="002D74BB" w:rsidP="00AA1CDA">
            <w:pPr>
              <w:jc w:val="right"/>
              <w:outlineLvl w:val="1"/>
            </w:pPr>
            <w:r w:rsidRPr="00AA1CDA">
              <w:t>8,1</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«Муниципальное управление Молчановского района на 2022-2029 годы»</w:t>
            </w:r>
          </w:p>
        </w:tc>
        <w:tc>
          <w:tcPr>
            <w:tcW w:w="709" w:type="dxa"/>
            <w:vAlign w:val="center"/>
          </w:tcPr>
          <w:p w:rsidR="002D74BB" w:rsidRPr="00AA1CDA" w:rsidRDefault="002D74BB" w:rsidP="00AA1CDA">
            <w:pPr>
              <w:jc w:val="center"/>
              <w:outlineLvl w:val="2"/>
            </w:pPr>
            <w:r w:rsidRPr="00AA1CDA">
              <w:t>903</w:t>
            </w:r>
          </w:p>
        </w:tc>
        <w:tc>
          <w:tcPr>
            <w:tcW w:w="700" w:type="dxa"/>
            <w:vAlign w:val="center"/>
          </w:tcPr>
          <w:p w:rsidR="002D74BB" w:rsidRPr="00AA1CDA" w:rsidRDefault="002D74BB" w:rsidP="00AA1CDA">
            <w:pPr>
              <w:jc w:val="center"/>
              <w:outlineLvl w:val="2"/>
            </w:pPr>
            <w:r w:rsidRPr="00AA1CDA">
              <w:t>13</w:t>
            </w:r>
          </w:p>
        </w:tc>
        <w:tc>
          <w:tcPr>
            <w:tcW w:w="648" w:type="dxa"/>
            <w:vAlign w:val="center"/>
          </w:tcPr>
          <w:p w:rsidR="002D74BB" w:rsidRPr="00AA1CDA" w:rsidRDefault="002D74BB" w:rsidP="00AA1CDA">
            <w:pPr>
              <w:jc w:val="center"/>
              <w:outlineLvl w:val="2"/>
            </w:pPr>
            <w:r w:rsidRPr="00AA1CDA">
              <w:t>01</w:t>
            </w:r>
          </w:p>
        </w:tc>
        <w:tc>
          <w:tcPr>
            <w:tcW w:w="1559" w:type="dxa"/>
            <w:vAlign w:val="center"/>
          </w:tcPr>
          <w:p w:rsidR="002D74BB" w:rsidRPr="00AA1CDA" w:rsidRDefault="002D74BB" w:rsidP="00AA1CDA">
            <w:pPr>
              <w:jc w:val="center"/>
              <w:outlineLvl w:val="2"/>
            </w:pPr>
            <w:r w:rsidRPr="00AA1CDA">
              <w:t>0900000000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112,9</w:t>
            </w:r>
          </w:p>
        </w:tc>
        <w:tc>
          <w:tcPr>
            <w:tcW w:w="1247" w:type="dxa"/>
            <w:vAlign w:val="center"/>
          </w:tcPr>
          <w:p w:rsidR="002D74BB" w:rsidRPr="00AA1CDA" w:rsidRDefault="002D74BB" w:rsidP="00AA1CDA">
            <w:pPr>
              <w:jc w:val="right"/>
              <w:outlineLvl w:val="2"/>
            </w:pPr>
            <w:r w:rsidRPr="00AA1CDA">
              <w:t>8,1</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«Эффективное управление муниципальным долгом муниципального образования «Молчановский район»</w:t>
            </w:r>
          </w:p>
        </w:tc>
        <w:tc>
          <w:tcPr>
            <w:tcW w:w="709" w:type="dxa"/>
            <w:vAlign w:val="center"/>
          </w:tcPr>
          <w:p w:rsidR="002D74BB" w:rsidRPr="00AA1CDA" w:rsidRDefault="002D74BB" w:rsidP="00AA1CDA">
            <w:pPr>
              <w:jc w:val="center"/>
              <w:outlineLvl w:val="3"/>
            </w:pPr>
            <w:r w:rsidRPr="00AA1CDA">
              <w:t>903</w:t>
            </w:r>
          </w:p>
        </w:tc>
        <w:tc>
          <w:tcPr>
            <w:tcW w:w="700" w:type="dxa"/>
            <w:vAlign w:val="center"/>
          </w:tcPr>
          <w:p w:rsidR="002D74BB" w:rsidRPr="00AA1CDA" w:rsidRDefault="002D74BB" w:rsidP="00AA1CDA">
            <w:pPr>
              <w:jc w:val="center"/>
              <w:outlineLvl w:val="3"/>
            </w:pPr>
            <w:r w:rsidRPr="00AA1CDA">
              <w:t>13</w:t>
            </w:r>
          </w:p>
        </w:tc>
        <w:tc>
          <w:tcPr>
            <w:tcW w:w="648" w:type="dxa"/>
            <w:vAlign w:val="center"/>
          </w:tcPr>
          <w:p w:rsidR="002D74BB" w:rsidRPr="00AA1CDA" w:rsidRDefault="002D74BB" w:rsidP="00AA1CDA">
            <w:pPr>
              <w:jc w:val="center"/>
              <w:outlineLvl w:val="3"/>
            </w:pPr>
            <w:r w:rsidRPr="00AA1CDA">
              <w:t>01</w:t>
            </w:r>
          </w:p>
        </w:tc>
        <w:tc>
          <w:tcPr>
            <w:tcW w:w="1559" w:type="dxa"/>
            <w:vAlign w:val="center"/>
          </w:tcPr>
          <w:p w:rsidR="002D74BB" w:rsidRPr="00AA1CDA" w:rsidRDefault="002D74BB" w:rsidP="00AA1CDA">
            <w:pPr>
              <w:jc w:val="center"/>
              <w:outlineLvl w:val="3"/>
            </w:pPr>
            <w:r w:rsidRPr="00AA1CDA">
              <w:t>0910000000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112,9</w:t>
            </w:r>
          </w:p>
        </w:tc>
        <w:tc>
          <w:tcPr>
            <w:tcW w:w="1247" w:type="dxa"/>
            <w:vAlign w:val="center"/>
          </w:tcPr>
          <w:p w:rsidR="002D74BB" w:rsidRPr="00AA1CDA" w:rsidRDefault="002D74BB" w:rsidP="00AA1CDA">
            <w:pPr>
              <w:jc w:val="right"/>
              <w:outlineLvl w:val="3"/>
            </w:pPr>
            <w:r w:rsidRPr="00AA1CDA">
              <w:t>8,1</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«Управление муниципальным долгом муниципального образования «Молчановский район»</w:t>
            </w:r>
          </w:p>
        </w:tc>
        <w:tc>
          <w:tcPr>
            <w:tcW w:w="709" w:type="dxa"/>
            <w:vAlign w:val="center"/>
          </w:tcPr>
          <w:p w:rsidR="002D74BB" w:rsidRPr="00AA1CDA" w:rsidRDefault="002D74BB" w:rsidP="00AA1CDA">
            <w:pPr>
              <w:jc w:val="center"/>
              <w:outlineLvl w:val="4"/>
            </w:pPr>
            <w:r w:rsidRPr="00AA1CDA">
              <w:t>903</w:t>
            </w:r>
          </w:p>
        </w:tc>
        <w:tc>
          <w:tcPr>
            <w:tcW w:w="700" w:type="dxa"/>
            <w:vAlign w:val="center"/>
          </w:tcPr>
          <w:p w:rsidR="002D74BB" w:rsidRPr="00AA1CDA" w:rsidRDefault="002D74BB" w:rsidP="00AA1CDA">
            <w:pPr>
              <w:jc w:val="center"/>
              <w:outlineLvl w:val="4"/>
            </w:pPr>
            <w:r w:rsidRPr="00AA1CDA">
              <w:t>13</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0915100000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112,9</w:t>
            </w:r>
          </w:p>
        </w:tc>
        <w:tc>
          <w:tcPr>
            <w:tcW w:w="1247" w:type="dxa"/>
            <w:vAlign w:val="center"/>
          </w:tcPr>
          <w:p w:rsidR="002D74BB" w:rsidRPr="00AA1CDA" w:rsidRDefault="002D74BB" w:rsidP="00AA1CDA">
            <w:pPr>
              <w:jc w:val="right"/>
              <w:outlineLvl w:val="4"/>
            </w:pPr>
            <w:r w:rsidRPr="00AA1CDA">
              <w:t>8,1</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Своевременное исполнение обязательств по обслуживанию муниципального долга</w:t>
            </w:r>
          </w:p>
        </w:tc>
        <w:tc>
          <w:tcPr>
            <w:tcW w:w="709" w:type="dxa"/>
            <w:vAlign w:val="center"/>
          </w:tcPr>
          <w:p w:rsidR="002D74BB" w:rsidRPr="00AA1CDA" w:rsidRDefault="002D74BB" w:rsidP="00AA1CDA">
            <w:pPr>
              <w:jc w:val="center"/>
              <w:outlineLvl w:val="5"/>
            </w:pPr>
            <w:r w:rsidRPr="00AA1CDA">
              <w:t>903</w:t>
            </w:r>
          </w:p>
        </w:tc>
        <w:tc>
          <w:tcPr>
            <w:tcW w:w="700" w:type="dxa"/>
            <w:vAlign w:val="center"/>
          </w:tcPr>
          <w:p w:rsidR="002D74BB" w:rsidRPr="00AA1CDA" w:rsidRDefault="002D74BB" w:rsidP="00AA1CDA">
            <w:pPr>
              <w:jc w:val="center"/>
              <w:outlineLvl w:val="5"/>
            </w:pPr>
            <w:r w:rsidRPr="00AA1CDA">
              <w:t>13</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0915100022</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112,9</w:t>
            </w:r>
          </w:p>
        </w:tc>
        <w:tc>
          <w:tcPr>
            <w:tcW w:w="1247" w:type="dxa"/>
            <w:vAlign w:val="center"/>
          </w:tcPr>
          <w:p w:rsidR="002D74BB" w:rsidRPr="00AA1CDA" w:rsidRDefault="002D74BB" w:rsidP="00AA1CDA">
            <w:pPr>
              <w:jc w:val="right"/>
              <w:outlineLvl w:val="5"/>
            </w:pPr>
            <w:r w:rsidRPr="00AA1CDA">
              <w:t>8,1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Обслуживание государственного (муниципального) долга</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13</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0915100022</w:t>
            </w:r>
          </w:p>
        </w:tc>
        <w:tc>
          <w:tcPr>
            <w:tcW w:w="850" w:type="dxa"/>
            <w:vAlign w:val="center"/>
          </w:tcPr>
          <w:p w:rsidR="002D74BB" w:rsidRPr="00AA1CDA" w:rsidRDefault="002D74BB" w:rsidP="00AA1CDA">
            <w:pPr>
              <w:jc w:val="center"/>
              <w:outlineLvl w:val="6"/>
            </w:pPr>
            <w:r w:rsidRPr="00AA1CDA">
              <w:t>700</w:t>
            </w:r>
          </w:p>
        </w:tc>
        <w:tc>
          <w:tcPr>
            <w:tcW w:w="1346" w:type="dxa"/>
            <w:vAlign w:val="center"/>
          </w:tcPr>
          <w:p w:rsidR="002D74BB" w:rsidRPr="00AA1CDA" w:rsidRDefault="002D74BB" w:rsidP="00AA1CDA">
            <w:pPr>
              <w:jc w:val="right"/>
              <w:outlineLvl w:val="6"/>
            </w:pPr>
            <w:r w:rsidRPr="00AA1CDA">
              <w:t>112,9</w:t>
            </w:r>
          </w:p>
        </w:tc>
        <w:tc>
          <w:tcPr>
            <w:tcW w:w="1247" w:type="dxa"/>
            <w:vAlign w:val="center"/>
          </w:tcPr>
          <w:p w:rsidR="002D74BB" w:rsidRPr="00AA1CDA" w:rsidRDefault="002D74BB" w:rsidP="00AA1CDA">
            <w:pPr>
              <w:jc w:val="right"/>
              <w:outlineLvl w:val="6"/>
            </w:pPr>
            <w:r w:rsidRPr="00AA1CDA">
              <w:t>8,1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Обслуживание муниципального долга</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13</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0915100022</w:t>
            </w:r>
          </w:p>
        </w:tc>
        <w:tc>
          <w:tcPr>
            <w:tcW w:w="850" w:type="dxa"/>
            <w:vAlign w:val="center"/>
          </w:tcPr>
          <w:p w:rsidR="002D74BB" w:rsidRPr="00AA1CDA" w:rsidRDefault="002D74BB" w:rsidP="00AA1CDA">
            <w:pPr>
              <w:jc w:val="center"/>
              <w:outlineLvl w:val="6"/>
            </w:pPr>
            <w:r w:rsidRPr="00AA1CDA">
              <w:t>730</w:t>
            </w:r>
          </w:p>
        </w:tc>
        <w:tc>
          <w:tcPr>
            <w:tcW w:w="1346" w:type="dxa"/>
            <w:vAlign w:val="center"/>
          </w:tcPr>
          <w:p w:rsidR="002D74BB" w:rsidRPr="00AA1CDA" w:rsidRDefault="002D74BB" w:rsidP="00AA1CDA">
            <w:pPr>
              <w:jc w:val="right"/>
              <w:outlineLvl w:val="6"/>
            </w:pPr>
            <w:r w:rsidRPr="00AA1CDA">
              <w:t>112,9</w:t>
            </w:r>
          </w:p>
        </w:tc>
        <w:tc>
          <w:tcPr>
            <w:tcW w:w="1247" w:type="dxa"/>
            <w:vAlign w:val="center"/>
          </w:tcPr>
          <w:p w:rsidR="002D74BB" w:rsidRPr="00AA1CDA" w:rsidRDefault="002D74BB" w:rsidP="00AA1CDA">
            <w:pPr>
              <w:jc w:val="right"/>
              <w:outlineLvl w:val="6"/>
            </w:pPr>
            <w:r w:rsidRPr="00AA1CDA">
              <w:t>8,1</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Межбюджетные трансферты общего характера бюджетам бюджетной системы Российской Федерации</w:t>
            </w:r>
          </w:p>
        </w:tc>
        <w:tc>
          <w:tcPr>
            <w:tcW w:w="709" w:type="dxa"/>
            <w:vAlign w:val="center"/>
          </w:tcPr>
          <w:p w:rsidR="002D74BB" w:rsidRPr="00AA1CDA" w:rsidRDefault="002D74BB" w:rsidP="00AA1CDA">
            <w:pPr>
              <w:jc w:val="center"/>
              <w:outlineLvl w:val="0"/>
              <w:rPr>
                <w:b/>
                <w:bCs/>
              </w:rPr>
            </w:pPr>
            <w:r w:rsidRPr="00AA1CDA">
              <w:rPr>
                <w:b/>
                <w:bCs/>
              </w:rPr>
              <w:t>903</w:t>
            </w:r>
          </w:p>
        </w:tc>
        <w:tc>
          <w:tcPr>
            <w:tcW w:w="700" w:type="dxa"/>
            <w:vAlign w:val="center"/>
          </w:tcPr>
          <w:p w:rsidR="002D74BB" w:rsidRPr="00AA1CDA" w:rsidRDefault="002D74BB" w:rsidP="00AA1CDA">
            <w:pPr>
              <w:jc w:val="center"/>
              <w:outlineLvl w:val="0"/>
              <w:rPr>
                <w:b/>
                <w:bCs/>
              </w:rPr>
            </w:pPr>
            <w:r w:rsidRPr="00AA1CDA">
              <w:rPr>
                <w:b/>
                <w:bCs/>
              </w:rPr>
              <w:t>14</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25 339,5</w:t>
            </w:r>
          </w:p>
        </w:tc>
        <w:tc>
          <w:tcPr>
            <w:tcW w:w="1247" w:type="dxa"/>
            <w:vAlign w:val="center"/>
          </w:tcPr>
          <w:p w:rsidR="002D74BB" w:rsidRPr="00AA1CDA" w:rsidRDefault="002D74BB" w:rsidP="00AA1CDA">
            <w:pPr>
              <w:jc w:val="right"/>
              <w:outlineLvl w:val="0"/>
              <w:rPr>
                <w:b/>
                <w:bCs/>
              </w:rPr>
            </w:pPr>
            <w:r w:rsidRPr="00AA1CDA">
              <w:rPr>
                <w:b/>
                <w:bCs/>
              </w:rPr>
              <w:t>25 388,3</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Дотации на выравнивание бюджетной обеспеченности субъектов Российской Федерации и муниципальных образований</w:t>
            </w:r>
          </w:p>
        </w:tc>
        <w:tc>
          <w:tcPr>
            <w:tcW w:w="709" w:type="dxa"/>
            <w:vAlign w:val="center"/>
          </w:tcPr>
          <w:p w:rsidR="002D74BB" w:rsidRPr="00AA1CDA" w:rsidRDefault="002D74BB" w:rsidP="00AA1CDA">
            <w:pPr>
              <w:jc w:val="center"/>
              <w:outlineLvl w:val="1"/>
            </w:pPr>
            <w:r w:rsidRPr="00AA1CDA">
              <w:t>903</w:t>
            </w:r>
          </w:p>
        </w:tc>
        <w:tc>
          <w:tcPr>
            <w:tcW w:w="700" w:type="dxa"/>
            <w:vAlign w:val="center"/>
          </w:tcPr>
          <w:p w:rsidR="002D74BB" w:rsidRPr="00AA1CDA" w:rsidRDefault="002D74BB" w:rsidP="00AA1CDA">
            <w:pPr>
              <w:jc w:val="center"/>
              <w:outlineLvl w:val="1"/>
            </w:pPr>
            <w:r w:rsidRPr="00AA1CDA">
              <w:t>14</w:t>
            </w:r>
          </w:p>
        </w:tc>
        <w:tc>
          <w:tcPr>
            <w:tcW w:w="648" w:type="dxa"/>
            <w:vAlign w:val="center"/>
          </w:tcPr>
          <w:p w:rsidR="002D74BB" w:rsidRPr="00AA1CDA" w:rsidRDefault="002D74BB" w:rsidP="00AA1CDA">
            <w:pPr>
              <w:jc w:val="center"/>
              <w:outlineLvl w:val="1"/>
            </w:pPr>
            <w:r w:rsidRPr="00AA1CDA">
              <w:t>01</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25 339,5</w:t>
            </w:r>
          </w:p>
        </w:tc>
        <w:tc>
          <w:tcPr>
            <w:tcW w:w="1247" w:type="dxa"/>
            <w:vAlign w:val="center"/>
          </w:tcPr>
          <w:p w:rsidR="002D74BB" w:rsidRPr="00AA1CDA" w:rsidRDefault="002D74BB" w:rsidP="00AA1CDA">
            <w:pPr>
              <w:jc w:val="right"/>
              <w:outlineLvl w:val="1"/>
            </w:pPr>
            <w:r w:rsidRPr="00AA1CDA">
              <w:t>25 388,3</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«Муниципальное управление Молчановского района на 2022-2029 годы»</w:t>
            </w:r>
          </w:p>
        </w:tc>
        <w:tc>
          <w:tcPr>
            <w:tcW w:w="709" w:type="dxa"/>
            <w:vAlign w:val="center"/>
          </w:tcPr>
          <w:p w:rsidR="002D74BB" w:rsidRPr="00AA1CDA" w:rsidRDefault="002D74BB" w:rsidP="00AA1CDA">
            <w:pPr>
              <w:jc w:val="center"/>
              <w:outlineLvl w:val="2"/>
            </w:pPr>
            <w:r w:rsidRPr="00AA1CDA">
              <w:t>903</w:t>
            </w:r>
          </w:p>
        </w:tc>
        <w:tc>
          <w:tcPr>
            <w:tcW w:w="700" w:type="dxa"/>
            <w:vAlign w:val="center"/>
          </w:tcPr>
          <w:p w:rsidR="002D74BB" w:rsidRPr="00AA1CDA" w:rsidRDefault="002D74BB" w:rsidP="00AA1CDA">
            <w:pPr>
              <w:jc w:val="center"/>
              <w:outlineLvl w:val="2"/>
            </w:pPr>
            <w:r w:rsidRPr="00AA1CDA">
              <w:t>14</w:t>
            </w:r>
          </w:p>
        </w:tc>
        <w:tc>
          <w:tcPr>
            <w:tcW w:w="648" w:type="dxa"/>
            <w:vAlign w:val="center"/>
          </w:tcPr>
          <w:p w:rsidR="002D74BB" w:rsidRPr="00AA1CDA" w:rsidRDefault="002D74BB" w:rsidP="00AA1CDA">
            <w:pPr>
              <w:jc w:val="center"/>
              <w:outlineLvl w:val="2"/>
            </w:pPr>
            <w:r w:rsidRPr="00AA1CDA">
              <w:t>01</w:t>
            </w:r>
          </w:p>
        </w:tc>
        <w:tc>
          <w:tcPr>
            <w:tcW w:w="1559" w:type="dxa"/>
            <w:vAlign w:val="center"/>
          </w:tcPr>
          <w:p w:rsidR="002D74BB" w:rsidRPr="00AA1CDA" w:rsidRDefault="002D74BB" w:rsidP="00AA1CDA">
            <w:pPr>
              <w:jc w:val="center"/>
              <w:outlineLvl w:val="2"/>
            </w:pPr>
            <w:r w:rsidRPr="00AA1CDA">
              <w:t>0900000000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25 339,5</w:t>
            </w:r>
          </w:p>
        </w:tc>
        <w:tc>
          <w:tcPr>
            <w:tcW w:w="1247" w:type="dxa"/>
            <w:vAlign w:val="center"/>
          </w:tcPr>
          <w:p w:rsidR="002D74BB" w:rsidRPr="00AA1CDA" w:rsidRDefault="002D74BB" w:rsidP="00AA1CDA">
            <w:pPr>
              <w:jc w:val="right"/>
              <w:outlineLvl w:val="2"/>
            </w:pPr>
            <w:r w:rsidRPr="00AA1CDA">
              <w:t>25 388,3</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«Совершенствование межбюджетных отношений в Молчановском районе»</w:t>
            </w:r>
          </w:p>
        </w:tc>
        <w:tc>
          <w:tcPr>
            <w:tcW w:w="709" w:type="dxa"/>
            <w:vAlign w:val="center"/>
          </w:tcPr>
          <w:p w:rsidR="002D74BB" w:rsidRPr="00AA1CDA" w:rsidRDefault="002D74BB" w:rsidP="00AA1CDA">
            <w:pPr>
              <w:jc w:val="center"/>
              <w:outlineLvl w:val="3"/>
            </w:pPr>
            <w:r w:rsidRPr="00AA1CDA">
              <w:t>903</w:t>
            </w:r>
          </w:p>
        </w:tc>
        <w:tc>
          <w:tcPr>
            <w:tcW w:w="700" w:type="dxa"/>
            <w:vAlign w:val="center"/>
          </w:tcPr>
          <w:p w:rsidR="002D74BB" w:rsidRPr="00AA1CDA" w:rsidRDefault="002D74BB" w:rsidP="00AA1CDA">
            <w:pPr>
              <w:jc w:val="center"/>
              <w:outlineLvl w:val="3"/>
            </w:pPr>
            <w:r w:rsidRPr="00AA1CDA">
              <w:t>14</w:t>
            </w:r>
          </w:p>
        </w:tc>
        <w:tc>
          <w:tcPr>
            <w:tcW w:w="648" w:type="dxa"/>
            <w:vAlign w:val="center"/>
          </w:tcPr>
          <w:p w:rsidR="002D74BB" w:rsidRPr="00AA1CDA" w:rsidRDefault="002D74BB" w:rsidP="00AA1CDA">
            <w:pPr>
              <w:jc w:val="center"/>
              <w:outlineLvl w:val="3"/>
            </w:pPr>
            <w:r w:rsidRPr="00AA1CDA">
              <w:t>01</w:t>
            </w:r>
          </w:p>
        </w:tc>
        <w:tc>
          <w:tcPr>
            <w:tcW w:w="1559" w:type="dxa"/>
            <w:vAlign w:val="center"/>
          </w:tcPr>
          <w:p w:rsidR="002D74BB" w:rsidRPr="00AA1CDA" w:rsidRDefault="002D74BB" w:rsidP="00AA1CDA">
            <w:pPr>
              <w:jc w:val="center"/>
              <w:outlineLvl w:val="3"/>
            </w:pPr>
            <w:r w:rsidRPr="00AA1CDA">
              <w:t>0930000000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25 339,5</w:t>
            </w:r>
          </w:p>
        </w:tc>
        <w:tc>
          <w:tcPr>
            <w:tcW w:w="1247" w:type="dxa"/>
            <w:vAlign w:val="center"/>
          </w:tcPr>
          <w:p w:rsidR="002D74BB" w:rsidRPr="00AA1CDA" w:rsidRDefault="002D74BB" w:rsidP="00AA1CDA">
            <w:pPr>
              <w:jc w:val="right"/>
              <w:outlineLvl w:val="3"/>
            </w:pPr>
            <w:r w:rsidRPr="00AA1CDA">
              <w:t>25 388,3</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09" w:type="dxa"/>
            <w:vAlign w:val="center"/>
          </w:tcPr>
          <w:p w:rsidR="002D74BB" w:rsidRPr="00AA1CDA" w:rsidRDefault="002D74BB" w:rsidP="00AA1CDA">
            <w:pPr>
              <w:jc w:val="center"/>
              <w:outlineLvl w:val="4"/>
            </w:pPr>
            <w:r w:rsidRPr="00AA1CDA">
              <w:t>903</w:t>
            </w:r>
          </w:p>
        </w:tc>
        <w:tc>
          <w:tcPr>
            <w:tcW w:w="700" w:type="dxa"/>
            <w:vAlign w:val="center"/>
          </w:tcPr>
          <w:p w:rsidR="002D74BB" w:rsidRPr="00AA1CDA" w:rsidRDefault="002D74BB" w:rsidP="00AA1CDA">
            <w:pPr>
              <w:jc w:val="center"/>
              <w:outlineLvl w:val="4"/>
            </w:pPr>
            <w:r w:rsidRPr="00AA1CDA">
              <w:t>14</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0935100000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25 339,5</w:t>
            </w:r>
          </w:p>
        </w:tc>
        <w:tc>
          <w:tcPr>
            <w:tcW w:w="1247" w:type="dxa"/>
            <w:vAlign w:val="center"/>
          </w:tcPr>
          <w:p w:rsidR="002D74BB" w:rsidRPr="00AA1CDA" w:rsidRDefault="002D74BB" w:rsidP="00AA1CDA">
            <w:pPr>
              <w:jc w:val="right"/>
              <w:outlineLvl w:val="4"/>
            </w:pPr>
            <w:r w:rsidRPr="00AA1CDA">
              <w:t>25 388,3</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Выравнивание бюджетной обеспеченности поселений из районного фонда финансовой поддержки поселений Молчановского района</w:t>
            </w:r>
          </w:p>
        </w:tc>
        <w:tc>
          <w:tcPr>
            <w:tcW w:w="709" w:type="dxa"/>
            <w:vAlign w:val="center"/>
          </w:tcPr>
          <w:p w:rsidR="002D74BB" w:rsidRPr="00AA1CDA" w:rsidRDefault="002D74BB" w:rsidP="00AA1CDA">
            <w:pPr>
              <w:jc w:val="center"/>
              <w:outlineLvl w:val="5"/>
            </w:pPr>
            <w:r w:rsidRPr="00AA1CDA">
              <w:t>903</w:t>
            </w:r>
          </w:p>
        </w:tc>
        <w:tc>
          <w:tcPr>
            <w:tcW w:w="700" w:type="dxa"/>
            <w:vAlign w:val="center"/>
          </w:tcPr>
          <w:p w:rsidR="002D74BB" w:rsidRPr="00AA1CDA" w:rsidRDefault="002D74BB" w:rsidP="00AA1CDA">
            <w:pPr>
              <w:jc w:val="center"/>
              <w:outlineLvl w:val="5"/>
            </w:pPr>
            <w:r w:rsidRPr="00AA1CDA">
              <w:t>14</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0935100M26</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8 900,0</w:t>
            </w:r>
          </w:p>
        </w:tc>
        <w:tc>
          <w:tcPr>
            <w:tcW w:w="1247" w:type="dxa"/>
            <w:vAlign w:val="center"/>
          </w:tcPr>
          <w:p w:rsidR="002D74BB" w:rsidRPr="00AA1CDA" w:rsidRDefault="002D74BB" w:rsidP="00AA1CDA">
            <w:pPr>
              <w:jc w:val="right"/>
              <w:outlineLvl w:val="5"/>
            </w:pPr>
            <w:r w:rsidRPr="00AA1CDA">
              <w:t>8 900,0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14</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0935100M26</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8 900,0</w:t>
            </w:r>
          </w:p>
        </w:tc>
        <w:tc>
          <w:tcPr>
            <w:tcW w:w="1247" w:type="dxa"/>
            <w:vAlign w:val="center"/>
          </w:tcPr>
          <w:p w:rsidR="002D74BB" w:rsidRPr="00AA1CDA" w:rsidRDefault="002D74BB" w:rsidP="00AA1CDA">
            <w:pPr>
              <w:jc w:val="right"/>
              <w:outlineLvl w:val="6"/>
            </w:pPr>
            <w:r w:rsidRPr="00AA1CDA">
              <w:t>8 900,0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Дотации</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14</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0935100M26</w:t>
            </w:r>
          </w:p>
        </w:tc>
        <w:tc>
          <w:tcPr>
            <w:tcW w:w="850" w:type="dxa"/>
            <w:vAlign w:val="center"/>
          </w:tcPr>
          <w:p w:rsidR="002D74BB" w:rsidRPr="00AA1CDA" w:rsidRDefault="002D74BB" w:rsidP="00AA1CDA">
            <w:pPr>
              <w:jc w:val="center"/>
              <w:outlineLvl w:val="6"/>
            </w:pPr>
            <w:r w:rsidRPr="00AA1CDA">
              <w:t>510</w:t>
            </w:r>
          </w:p>
        </w:tc>
        <w:tc>
          <w:tcPr>
            <w:tcW w:w="1346" w:type="dxa"/>
            <w:vAlign w:val="center"/>
          </w:tcPr>
          <w:p w:rsidR="002D74BB" w:rsidRPr="00AA1CDA" w:rsidRDefault="002D74BB" w:rsidP="00AA1CDA">
            <w:pPr>
              <w:jc w:val="right"/>
              <w:outlineLvl w:val="6"/>
            </w:pPr>
            <w:r w:rsidRPr="00AA1CDA">
              <w:t>8 900,0</w:t>
            </w:r>
          </w:p>
        </w:tc>
        <w:tc>
          <w:tcPr>
            <w:tcW w:w="1247" w:type="dxa"/>
            <w:vAlign w:val="center"/>
          </w:tcPr>
          <w:p w:rsidR="002D74BB" w:rsidRPr="00AA1CDA" w:rsidRDefault="002D74BB" w:rsidP="00AA1CDA">
            <w:pPr>
              <w:jc w:val="right"/>
              <w:outlineLvl w:val="6"/>
            </w:pPr>
            <w:r w:rsidRPr="00AA1CDA">
              <w:t>8 900,0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09" w:type="dxa"/>
            <w:vAlign w:val="center"/>
          </w:tcPr>
          <w:p w:rsidR="002D74BB" w:rsidRPr="00AA1CDA" w:rsidRDefault="002D74BB" w:rsidP="00AA1CDA">
            <w:pPr>
              <w:jc w:val="center"/>
              <w:outlineLvl w:val="5"/>
            </w:pPr>
            <w:r w:rsidRPr="00AA1CDA">
              <w:t>903</w:t>
            </w:r>
          </w:p>
        </w:tc>
        <w:tc>
          <w:tcPr>
            <w:tcW w:w="700" w:type="dxa"/>
            <w:vAlign w:val="center"/>
          </w:tcPr>
          <w:p w:rsidR="002D74BB" w:rsidRPr="00AA1CDA" w:rsidRDefault="002D74BB" w:rsidP="00AA1CDA">
            <w:pPr>
              <w:jc w:val="center"/>
              <w:outlineLvl w:val="5"/>
            </w:pPr>
            <w:r w:rsidRPr="00AA1CDA">
              <w:t>14</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0935140М70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16 439,5</w:t>
            </w:r>
          </w:p>
        </w:tc>
        <w:tc>
          <w:tcPr>
            <w:tcW w:w="1247" w:type="dxa"/>
            <w:vAlign w:val="center"/>
          </w:tcPr>
          <w:p w:rsidR="002D74BB" w:rsidRPr="00AA1CDA" w:rsidRDefault="002D74BB" w:rsidP="00AA1CDA">
            <w:pPr>
              <w:jc w:val="right"/>
              <w:outlineLvl w:val="5"/>
            </w:pPr>
            <w:r w:rsidRPr="00AA1CDA">
              <w:t>16 488,3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Межбюджетные трансферты</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14</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0935140М70</w:t>
            </w:r>
          </w:p>
        </w:tc>
        <w:tc>
          <w:tcPr>
            <w:tcW w:w="850" w:type="dxa"/>
            <w:vAlign w:val="center"/>
          </w:tcPr>
          <w:p w:rsidR="002D74BB" w:rsidRPr="00AA1CDA" w:rsidRDefault="002D74BB" w:rsidP="00AA1CDA">
            <w:pPr>
              <w:jc w:val="center"/>
              <w:outlineLvl w:val="6"/>
            </w:pPr>
            <w:r w:rsidRPr="00AA1CDA">
              <w:t>500</w:t>
            </w:r>
          </w:p>
        </w:tc>
        <w:tc>
          <w:tcPr>
            <w:tcW w:w="1346" w:type="dxa"/>
            <w:vAlign w:val="center"/>
          </w:tcPr>
          <w:p w:rsidR="002D74BB" w:rsidRPr="00AA1CDA" w:rsidRDefault="002D74BB" w:rsidP="00AA1CDA">
            <w:pPr>
              <w:jc w:val="right"/>
              <w:outlineLvl w:val="6"/>
            </w:pPr>
            <w:r w:rsidRPr="00AA1CDA">
              <w:t>16 439,5</w:t>
            </w:r>
          </w:p>
        </w:tc>
        <w:tc>
          <w:tcPr>
            <w:tcW w:w="1247" w:type="dxa"/>
            <w:vAlign w:val="center"/>
          </w:tcPr>
          <w:p w:rsidR="002D74BB" w:rsidRPr="00AA1CDA" w:rsidRDefault="002D74BB" w:rsidP="00AA1CDA">
            <w:pPr>
              <w:jc w:val="right"/>
              <w:outlineLvl w:val="6"/>
            </w:pPr>
            <w:r w:rsidRPr="00AA1CDA">
              <w:t>16 488,3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Дотации</w:t>
            </w:r>
          </w:p>
        </w:tc>
        <w:tc>
          <w:tcPr>
            <w:tcW w:w="709" w:type="dxa"/>
            <w:vAlign w:val="center"/>
          </w:tcPr>
          <w:p w:rsidR="002D74BB" w:rsidRPr="00AA1CDA" w:rsidRDefault="002D74BB" w:rsidP="00AA1CDA">
            <w:pPr>
              <w:jc w:val="center"/>
              <w:outlineLvl w:val="6"/>
            </w:pPr>
            <w:r w:rsidRPr="00AA1CDA">
              <w:t>903</w:t>
            </w:r>
          </w:p>
        </w:tc>
        <w:tc>
          <w:tcPr>
            <w:tcW w:w="700" w:type="dxa"/>
            <w:vAlign w:val="center"/>
          </w:tcPr>
          <w:p w:rsidR="002D74BB" w:rsidRPr="00AA1CDA" w:rsidRDefault="002D74BB" w:rsidP="00AA1CDA">
            <w:pPr>
              <w:jc w:val="center"/>
              <w:outlineLvl w:val="6"/>
            </w:pPr>
            <w:r w:rsidRPr="00AA1CDA">
              <w:t>14</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0935140М70</w:t>
            </w:r>
          </w:p>
        </w:tc>
        <w:tc>
          <w:tcPr>
            <w:tcW w:w="850" w:type="dxa"/>
            <w:vAlign w:val="center"/>
          </w:tcPr>
          <w:p w:rsidR="002D74BB" w:rsidRPr="00AA1CDA" w:rsidRDefault="002D74BB" w:rsidP="00AA1CDA">
            <w:pPr>
              <w:jc w:val="center"/>
              <w:outlineLvl w:val="6"/>
            </w:pPr>
            <w:r w:rsidRPr="00AA1CDA">
              <w:t>510</w:t>
            </w:r>
          </w:p>
        </w:tc>
        <w:tc>
          <w:tcPr>
            <w:tcW w:w="1346" w:type="dxa"/>
            <w:vAlign w:val="center"/>
          </w:tcPr>
          <w:p w:rsidR="002D74BB" w:rsidRPr="00AA1CDA" w:rsidRDefault="002D74BB" w:rsidP="00AA1CDA">
            <w:pPr>
              <w:jc w:val="right"/>
              <w:outlineLvl w:val="6"/>
            </w:pPr>
            <w:r w:rsidRPr="00AA1CDA">
              <w:t>16 439,5</w:t>
            </w:r>
          </w:p>
        </w:tc>
        <w:tc>
          <w:tcPr>
            <w:tcW w:w="1247" w:type="dxa"/>
            <w:vAlign w:val="center"/>
          </w:tcPr>
          <w:p w:rsidR="002D74BB" w:rsidRPr="00AA1CDA" w:rsidRDefault="002D74BB" w:rsidP="00AA1CDA">
            <w:pPr>
              <w:jc w:val="right"/>
              <w:outlineLvl w:val="6"/>
            </w:pPr>
            <w:r w:rsidRPr="00AA1CDA">
              <w:t>16 488,3</w:t>
            </w:r>
          </w:p>
        </w:tc>
      </w:tr>
      <w:tr w:rsidR="002D74BB" w:rsidRPr="00AA1CDA" w:rsidTr="00356769">
        <w:trPr>
          <w:cantSplit/>
          <w:jc w:val="center"/>
        </w:trPr>
        <w:tc>
          <w:tcPr>
            <w:tcW w:w="3119" w:type="dxa"/>
            <w:vAlign w:val="center"/>
          </w:tcPr>
          <w:p w:rsidR="002D74BB" w:rsidRPr="00AA1CDA" w:rsidRDefault="002D74BB" w:rsidP="00AA1CDA">
            <w:pPr>
              <w:rPr>
                <w:b/>
                <w:bCs/>
              </w:rPr>
            </w:pPr>
            <w:r w:rsidRPr="00AA1CDA">
              <w:rPr>
                <w:b/>
                <w:bCs/>
              </w:rPr>
              <w:t>Муниципальное казенное учреждение «Управление образования Администрации Молчановского района Томской области»</w:t>
            </w:r>
          </w:p>
        </w:tc>
        <w:tc>
          <w:tcPr>
            <w:tcW w:w="709" w:type="dxa"/>
            <w:vAlign w:val="center"/>
          </w:tcPr>
          <w:p w:rsidR="002D74BB" w:rsidRPr="00AA1CDA" w:rsidRDefault="002D74BB" w:rsidP="00AA1CDA">
            <w:pPr>
              <w:jc w:val="center"/>
              <w:rPr>
                <w:b/>
                <w:bCs/>
              </w:rPr>
            </w:pPr>
            <w:r w:rsidRPr="00AA1CDA">
              <w:rPr>
                <w:b/>
                <w:bCs/>
              </w:rPr>
              <w:t>904</w:t>
            </w:r>
          </w:p>
        </w:tc>
        <w:tc>
          <w:tcPr>
            <w:tcW w:w="700" w:type="dxa"/>
            <w:vAlign w:val="center"/>
          </w:tcPr>
          <w:p w:rsidR="002D74BB" w:rsidRPr="00AA1CDA" w:rsidRDefault="002D74BB" w:rsidP="00AA1CDA">
            <w:pPr>
              <w:jc w:val="center"/>
              <w:rPr>
                <w:b/>
                <w:bCs/>
              </w:rPr>
            </w:pPr>
            <w:r w:rsidRPr="00AA1CDA">
              <w:rPr>
                <w:b/>
                <w:bCs/>
              </w:rPr>
              <w:t> </w:t>
            </w:r>
          </w:p>
        </w:tc>
        <w:tc>
          <w:tcPr>
            <w:tcW w:w="648" w:type="dxa"/>
            <w:vAlign w:val="center"/>
          </w:tcPr>
          <w:p w:rsidR="002D74BB" w:rsidRPr="00AA1CDA" w:rsidRDefault="002D74BB" w:rsidP="00AA1CDA">
            <w:pPr>
              <w:jc w:val="center"/>
              <w:rPr>
                <w:b/>
                <w:bCs/>
              </w:rPr>
            </w:pPr>
            <w:r w:rsidRPr="00AA1CDA">
              <w:rPr>
                <w:b/>
                <w:bCs/>
              </w:rPr>
              <w:t> </w:t>
            </w:r>
          </w:p>
        </w:tc>
        <w:tc>
          <w:tcPr>
            <w:tcW w:w="1559" w:type="dxa"/>
            <w:vAlign w:val="center"/>
          </w:tcPr>
          <w:p w:rsidR="002D74BB" w:rsidRPr="00AA1CDA" w:rsidRDefault="002D74BB" w:rsidP="00AA1CDA">
            <w:pPr>
              <w:jc w:val="center"/>
              <w:rPr>
                <w:b/>
                <w:bCs/>
              </w:rPr>
            </w:pPr>
            <w:r w:rsidRPr="00AA1CDA">
              <w:rPr>
                <w:b/>
                <w:bCs/>
              </w:rPr>
              <w:t> </w:t>
            </w:r>
          </w:p>
        </w:tc>
        <w:tc>
          <w:tcPr>
            <w:tcW w:w="850" w:type="dxa"/>
            <w:vAlign w:val="center"/>
          </w:tcPr>
          <w:p w:rsidR="002D74BB" w:rsidRPr="00AA1CDA" w:rsidRDefault="002D74BB" w:rsidP="00AA1CDA">
            <w:pPr>
              <w:jc w:val="center"/>
              <w:rPr>
                <w:b/>
                <w:bCs/>
              </w:rPr>
            </w:pPr>
            <w:r w:rsidRPr="00AA1CDA">
              <w:rPr>
                <w:b/>
                <w:bCs/>
              </w:rPr>
              <w:t> </w:t>
            </w:r>
          </w:p>
        </w:tc>
        <w:tc>
          <w:tcPr>
            <w:tcW w:w="1346" w:type="dxa"/>
            <w:vAlign w:val="center"/>
          </w:tcPr>
          <w:p w:rsidR="002D74BB" w:rsidRPr="00AA1CDA" w:rsidRDefault="002D74BB" w:rsidP="00AA1CDA">
            <w:pPr>
              <w:jc w:val="right"/>
              <w:rPr>
                <w:b/>
                <w:bCs/>
              </w:rPr>
            </w:pPr>
            <w:r w:rsidRPr="00AA1CDA">
              <w:rPr>
                <w:b/>
                <w:bCs/>
              </w:rPr>
              <w:t>382 207,7</w:t>
            </w:r>
          </w:p>
        </w:tc>
        <w:tc>
          <w:tcPr>
            <w:tcW w:w="1247" w:type="dxa"/>
            <w:vAlign w:val="center"/>
          </w:tcPr>
          <w:p w:rsidR="002D74BB" w:rsidRPr="00AA1CDA" w:rsidRDefault="002D74BB" w:rsidP="00AA1CDA">
            <w:pPr>
              <w:jc w:val="right"/>
              <w:rPr>
                <w:b/>
                <w:bCs/>
              </w:rPr>
            </w:pPr>
            <w:r w:rsidRPr="00AA1CDA">
              <w:rPr>
                <w:b/>
                <w:bCs/>
              </w:rPr>
              <w:t>462 117,0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Жилищно-коммунальное хозяйство</w:t>
            </w:r>
          </w:p>
        </w:tc>
        <w:tc>
          <w:tcPr>
            <w:tcW w:w="709" w:type="dxa"/>
            <w:vAlign w:val="center"/>
          </w:tcPr>
          <w:p w:rsidR="002D74BB" w:rsidRPr="00AA1CDA" w:rsidRDefault="002D74BB" w:rsidP="00AA1CDA">
            <w:pPr>
              <w:jc w:val="center"/>
              <w:outlineLvl w:val="0"/>
              <w:rPr>
                <w:b/>
                <w:bCs/>
              </w:rPr>
            </w:pPr>
            <w:r w:rsidRPr="00AA1CDA">
              <w:rPr>
                <w:b/>
                <w:bCs/>
              </w:rPr>
              <w:t>904</w:t>
            </w:r>
          </w:p>
        </w:tc>
        <w:tc>
          <w:tcPr>
            <w:tcW w:w="700" w:type="dxa"/>
            <w:vAlign w:val="center"/>
          </w:tcPr>
          <w:p w:rsidR="002D74BB" w:rsidRPr="00AA1CDA" w:rsidRDefault="002D74BB" w:rsidP="00AA1CDA">
            <w:pPr>
              <w:jc w:val="center"/>
              <w:outlineLvl w:val="0"/>
              <w:rPr>
                <w:b/>
                <w:bCs/>
              </w:rPr>
            </w:pPr>
            <w:r w:rsidRPr="00AA1CDA">
              <w:rPr>
                <w:b/>
                <w:bCs/>
              </w:rPr>
              <w:t>05</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1 700,0</w:t>
            </w:r>
          </w:p>
        </w:tc>
        <w:tc>
          <w:tcPr>
            <w:tcW w:w="1247" w:type="dxa"/>
            <w:vAlign w:val="center"/>
          </w:tcPr>
          <w:p w:rsidR="002D74BB" w:rsidRPr="00AA1CDA" w:rsidRDefault="002D74BB" w:rsidP="00AA1CDA">
            <w:pPr>
              <w:jc w:val="right"/>
              <w:outlineLvl w:val="0"/>
              <w:rPr>
                <w:b/>
                <w:bCs/>
              </w:rPr>
            </w:pPr>
            <w:r w:rsidRPr="00AA1CDA">
              <w:rPr>
                <w:b/>
                <w:bCs/>
              </w:rPr>
              <w:t>1 100,0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Коммунальное хозяйство</w:t>
            </w:r>
          </w:p>
        </w:tc>
        <w:tc>
          <w:tcPr>
            <w:tcW w:w="709" w:type="dxa"/>
            <w:vAlign w:val="center"/>
          </w:tcPr>
          <w:p w:rsidR="002D74BB" w:rsidRPr="00AA1CDA" w:rsidRDefault="002D74BB" w:rsidP="00AA1CDA">
            <w:pPr>
              <w:jc w:val="center"/>
              <w:outlineLvl w:val="1"/>
            </w:pPr>
            <w:r w:rsidRPr="00AA1CDA">
              <w:t>904</w:t>
            </w:r>
          </w:p>
        </w:tc>
        <w:tc>
          <w:tcPr>
            <w:tcW w:w="700" w:type="dxa"/>
            <w:vAlign w:val="center"/>
          </w:tcPr>
          <w:p w:rsidR="002D74BB" w:rsidRPr="00AA1CDA" w:rsidRDefault="002D74BB" w:rsidP="00AA1CDA">
            <w:pPr>
              <w:jc w:val="center"/>
              <w:outlineLvl w:val="1"/>
            </w:pPr>
            <w:r w:rsidRPr="00AA1CDA">
              <w:t>05</w:t>
            </w:r>
          </w:p>
        </w:tc>
        <w:tc>
          <w:tcPr>
            <w:tcW w:w="648" w:type="dxa"/>
            <w:vAlign w:val="center"/>
          </w:tcPr>
          <w:p w:rsidR="002D74BB" w:rsidRPr="00AA1CDA" w:rsidRDefault="002D74BB" w:rsidP="00AA1CDA">
            <w:pPr>
              <w:jc w:val="center"/>
              <w:outlineLvl w:val="1"/>
            </w:pPr>
            <w:r w:rsidRPr="00AA1CDA">
              <w:t>02</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1 700,0</w:t>
            </w:r>
          </w:p>
        </w:tc>
        <w:tc>
          <w:tcPr>
            <w:tcW w:w="1247" w:type="dxa"/>
            <w:vAlign w:val="center"/>
          </w:tcPr>
          <w:p w:rsidR="002D74BB" w:rsidRPr="00AA1CDA" w:rsidRDefault="002D74BB" w:rsidP="00AA1CDA">
            <w:pPr>
              <w:jc w:val="right"/>
              <w:outlineLvl w:val="1"/>
            </w:pPr>
            <w:r w:rsidRPr="00AA1CDA">
              <w:t>1 100,0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«Содержание и развитие муниципального хозяйства Молчановского района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05</w:t>
            </w:r>
          </w:p>
        </w:tc>
        <w:tc>
          <w:tcPr>
            <w:tcW w:w="648" w:type="dxa"/>
            <w:vAlign w:val="center"/>
          </w:tcPr>
          <w:p w:rsidR="002D74BB" w:rsidRPr="00AA1CDA" w:rsidRDefault="002D74BB" w:rsidP="00AA1CDA">
            <w:pPr>
              <w:jc w:val="center"/>
              <w:outlineLvl w:val="2"/>
            </w:pPr>
            <w:r w:rsidRPr="00AA1CDA">
              <w:t>02</w:t>
            </w:r>
          </w:p>
        </w:tc>
        <w:tc>
          <w:tcPr>
            <w:tcW w:w="1559" w:type="dxa"/>
            <w:vAlign w:val="center"/>
          </w:tcPr>
          <w:p w:rsidR="002D74BB" w:rsidRPr="00AA1CDA" w:rsidRDefault="002D74BB" w:rsidP="00AA1CDA">
            <w:pPr>
              <w:jc w:val="center"/>
              <w:outlineLvl w:val="2"/>
            </w:pPr>
            <w:r w:rsidRPr="00AA1CDA">
              <w:t>0700000000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1 700,0</w:t>
            </w:r>
          </w:p>
        </w:tc>
        <w:tc>
          <w:tcPr>
            <w:tcW w:w="1247" w:type="dxa"/>
            <w:vAlign w:val="center"/>
          </w:tcPr>
          <w:p w:rsidR="002D74BB" w:rsidRPr="00AA1CDA" w:rsidRDefault="002D74BB" w:rsidP="00AA1CDA">
            <w:pPr>
              <w:jc w:val="right"/>
              <w:outlineLvl w:val="2"/>
            </w:pPr>
            <w:r w:rsidRPr="00AA1CDA">
              <w:t>1 100,0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систем жизнеобеспечения населения и улучшение комфортности проживания на территории Молчановского района»</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05</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0720000000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1 700,0</w:t>
            </w:r>
          </w:p>
        </w:tc>
        <w:tc>
          <w:tcPr>
            <w:tcW w:w="1247" w:type="dxa"/>
            <w:vAlign w:val="center"/>
          </w:tcPr>
          <w:p w:rsidR="002D74BB" w:rsidRPr="00AA1CDA" w:rsidRDefault="002D74BB" w:rsidP="00AA1CDA">
            <w:pPr>
              <w:jc w:val="right"/>
              <w:outlineLvl w:val="3"/>
            </w:pPr>
            <w:r w:rsidRPr="00AA1CDA">
              <w:t>1 100,0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05</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0725300000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1 700,0</w:t>
            </w:r>
          </w:p>
        </w:tc>
        <w:tc>
          <w:tcPr>
            <w:tcW w:w="1247" w:type="dxa"/>
            <w:vAlign w:val="center"/>
          </w:tcPr>
          <w:p w:rsidR="002D74BB" w:rsidRPr="00AA1CDA" w:rsidRDefault="002D74BB" w:rsidP="00AA1CDA">
            <w:pPr>
              <w:jc w:val="right"/>
              <w:outlineLvl w:val="4"/>
            </w:pPr>
            <w:r w:rsidRPr="00AA1CDA">
              <w:t>1 100,0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05</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07253S0910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1 700,0</w:t>
            </w:r>
          </w:p>
        </w:tc>
        <w:tc>
          <w:tcPr>
            <w:tcW w:w="1247" w:type="dxa"/>
            <w:vAlign w:val="center"/>
          </w:tcPr>
          <w:p w:rsidR="002D74BB" w:rsidRPr="00AA1CDA" w:rsidRDefault="002D74BB" w:rsidP="00AA1CDA">
            <w:pPr>
              <w:jc w:val="right"/>
              <w:outlineLvl w:val="5"/>
            </w:pPr>
            <w:r w:rsidRPr="00AA1CDA">
              <w:t>1 100,0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07253S0910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1 700,0</w:t>
            </w:r>
          </w:p>
        </w:tc>
        <w:tc>
          <w:tcPr>
            <w:tcW w:w="1247" w:type="dxa"/>
            <w:vAlign w:val="center"/>
          </w:tcPr>
          <w:p w:rsidR="002D74BB" w:rsidRPr="00AA1CDA" w:rsidRDefault="002D74BB" w:rsidP="00AA1CDA">
            <w:pPr>
              <w:jc w:val="right"/>
              <w:outlineLvl w:val="6"/>
            </w:pPr>
            <w:r w:rsidRPr="00AA1CDA">
              <w:t>1 100,0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05</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07253S0910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1 700,0</w:t>
            </w:r>
          </w:p>
        </w:tc>
        <w:tc>
          <w:tcPr>
            <w:tcW w:w="1247" w:type="dxa"/>
            <w:vAlign w:val="center"/>
          </w:tcPr>
          <w:p w:rsidR="002D74BB" w:rsidRPr="00AA1CDA" w:rsidRDefault="002D74BB" w:rsidP="00AA1CDA">
            <w:pPr>
              <w:jc w:val="right"/>
              <w:outlineLvl w:val="6"/>
            </w:pPr>
            <w:r w:rsidRPr="00AA1CDA">
              <w:t>1 100,0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Образование</w:t>
            </w:r>
          </w:p>
        </w:tc>
        <w:tc>
          <w:tcPr>
            <w:tcW w:w="709" w:type="dxa"/>
            <w:vAlign w:val="center"/>
          </w:tcPr>
          <w:p w:rsidR="002D74BB" w:rsidRPr="00AA1CDA" w:rsidRDefault="002D74BB" w:rsidP="00AA1CDA">
            <w:pPr>
              <w:jc w:val="center"/>
              <w:outlineLvl w:val="0"/>
              <w:rPr>
                <w:b/>
                <w:bCs/>
              </w:rPr>
            </w:pPr>
            <w:r w:rsidRPr="00AA1CDA">
              <w:rPr>
                <w:b/>
                <w:bCs/>
              </w:rPr>
              <w:t>904</w:t>
            </w:r>
          </w:p>
        </w:tc>
        <w:tc>
          <w:tcPr>
            <w:tcW w:w="700" w:type="dxa"/>
            <w:vAlign w:val="center"/>
          </w:tcPr>
          <w:p w:rsidR="002D74BB" w:rsidRPr="00AA1CDA" w:rsidRDefault="002D74BB" w:rsidP="00AA1CDA">
            <w:pPr>
              <w:jc w:val="center"/>
              <w:outlineLvl w:val="0"/>
              <w:rPr>
                <w:b/>
                <w:bCs/>
              </w:rPr>
            </w:pPr>
            <w:r w:rsidRPr="00AA1CDA">
              <w:rPr>
                <w:b/>
                <w:bCs/>
              </w:rPr>
              <w:t>07</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379 727,6</w:t>
            </w:r>
          </w:p>
        </w:tc>
        <w:tc>
          <w:tcPr>
            <w:tcW w:w="1247" w:type="dxa"/>
            <w:vAlign w:val="center"/>
          </w:tcPr>
          <w:p w:rsidR="002D74BB" w:rsidRPr="00AA1CDA" w:rsidRDefault="002D74BB" w:rsidP="00AA1CDA">
            <w:pPr>
              <w:jc w:val="right"/>
              <w:outlineLvl w:val="0"/>
              <w:rPr>
                <w:b/>
                <w:bCs/>
              </w:rPr>
            </w:pPr>
            <w:r w:rsidRPr="00AA1CDA">
              <w:rPr>
                <w:b/>
                <w:bCs/>
              </w:rPr>
              <w:t>460 237,0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Дошкольное образование</w:t>
            </w:r>
          </w:p>
        </w:tc>
        <w:tc>
          <w:tcPr>
            <w:tcW w:w="709" w:type="dxa"/>
            <w:vAlign w:val="center"/>
          </w:tcPr>
          <w:p w:rsidR="002D74BB" w:rsidRPr="00AA1CDA" w:rsidRDefault="002D74BB" w:rsidP="00AA1CDA">
            <w:pPr>
              <w:jc w:val="center"/>
              <w:outlineLvl w:val="1"/>
            </w:pPr>
            <w:r w:rsidRPr="00AA1CDA">
              <w:t>904</w:t>
            </w:r>
          </w:p>
        </w:tc>
        <w:tc>
          <w:tcPr>
            <w:tcW w:w="700" w:type="dxa"/>
            <w:vAlign w:val="center"/>
          </w:tcPr>
          <w:p w:rsidR="002D74BB" w:rsidRPr="00AA1CDA" w:rsidRDefault="002D74BB" w:rsidP="00AA1CDA">
            <w:pPr>
              <w:jc w:val="center"/>
              <w:outlineLvl w:val="1"/>
            </w:pPr>
            <w:r w:rsidRPr="00AA1CDA">
              <w:t>07</w:t>
            </w:r>
          </w:p>
        </w:tc>
        <w:tc>
          <w:tcPr>
            <w:tcW w:w="648" w:type="dxa"/>
            <w:vAlign w:val="center"/>
          </w:tcPr>
          <w:p w:rsidR="002D74BB" w:rsidRPr="00AA1CDA" w:rsidRDefault="002D74BB" w:rsidP="00AA1CDA">
            <w:pPr>
              <w:jc w:val="center"/>
              <w:outlineLvl w:val="1"/>
            </w:pPr>
            <w:r w:rsidRPr="00AA1CDA">
              <w:t>01</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48 137,7</w:t>
            </w:r>
          </w:p>
        </w:tc>
        <w:tc>
          <w:tcPr>
            <w:tcW w:w="1247" w:type="dxa"/>
            <w:vAlign w:val="center"/>
          </w:tcPr>
          <w:p w:rsidR="002D74BB" w:rsidRPr="00AA1CDA" w:rsidRDefault="002D74BB" w:rsidP="00AA1CDA">
            <w:pPr>
              <w:jc w:val="right"/>
              <w:outlineLvl w:val="1"/>
            </w:pPr>
            <w:r w:rsidRPr="00AA1CDA">
              <w:t>53 137,8</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образования и воспитания в Молчановском районе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01</w:t>
            </w:r>
          </w:p>
        </w:tc>
        <w:tc>
          <w:tcPr>
            <w:tcW w:w="1559" w:type="dxa"/>
            <w:vAlign w:val="center"/>
          </w:tcPr>
          <w:p w:rsidR="002D74BB" w:rsidRPr="00AA1CDA" w:rsidRDefault="002D74BB" w:rsidP="00AA1CDA">
            <w:pPr>
              <w:jc w:val="center"/>
              <w:outlineLvl w:val="2"/>
            </w:pPr>
            <w:r w:rsidRPr="00AA1CDA">
              <w:t>0200000000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48 137,7</w:t>
            </w:r>
          </w:p>
        </w:tc>
        <w:tc>
          <w:tcPr>
            <w:tcW w:w="1247" w:type="dxa"/>
            <w:vAlign w:val="center"/>
          </w:tcPr>
          <w:p w:rsidR="002D74BB" w:rsidRPr="00AA1CDA" w:rsidRDefault="002D74BB" w:rsidP="00AA1CDA">
            <w:pPr>
              <w:jc w:val="right"/>
              <w:outlineLvl w:val="2"/>
            </w:pPr>
            <w:r w:rsidRPr="00AA1CDA">
              <w:t>53 137,8</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дошкольного, общего и дополнительного образования в Молчановском районе»</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01</w:t>
            </w:r>
          </w:p>
        </w:tc>
        <w:tc>
          <w:tcPr>
            <w:tcW w:w="1559" w:type="dxa"/>
            <w:vAlign w:val="center"/>
          </w:tcPr>
          <w:p w:rsidR="002D74BB" w:rsidRPr="00AA1CDA" w:rsidRDefault="002D74BB" w:rsidP="00AA1CDA">
            <w:pPr>
              <w:jc w:val="center"/>
              <w:outlineLvl w:val="3"/>
            </w:pPr>
            <w:r w:rsidRPr="00AA1CDA">
              <w:t>0210000000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48 137,7</w:t>
            </w:r>
          </w:p>
        </w:tc>
        <w:tc>
          <w:tcPr>
            <w:tcW w:w="1247" w:type="dxa"/>
            <w:vAlign w:val="center"/>
          </w:tcPr>
          <w:p w:rsidR="002D74BB" w:rsidRPr="00AA1CDA" w:rsidRDefault="002D74BB" w:rsidP="00AA1CDA">
            <w:pPr>
              <w:jc w:val="right"/>
              <w:outlineLvl w:val="3"/>
            </w:pPr>
            <w:r w:rsidRPr="00AA1CDA">
              <w:t>53 137,8</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0214100000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15 117,7</w:t>
            </w:r>
          </w:p>
        </w:tc>
        <w:tc>
          <w:tcPr>
            <w:tcW w:w="1247" w:type="dxa"/>
            <w:vAlign w:val="center"/>
          </w:tcPr>
          <w:p w:rsidR="002D74BB" w:rsidRPr="00AA1CDA" w:rsidRDefault="002D74BB" w:rsidP="00AA1CDA">
            <w:pPr>
              <w:jc w:val="right"/>
              <w:outlineLvl w:val="4"/>
            </w:pPr>
            <w:r w:rsidRPr="00AA1CDA">
              <w:t>20 117,8</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Дошкольные организации</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0214100A00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14 867,7</w:t>
            </w:r>
          </w:p>
        </w:tc>
        <w:tc>
          <w:tcPr>
            <w:tcW w:w="1247" w:type="dxa"/>
            <w:vAlign w:val="center"/>
          </w:tcPr>
          <w:p w:rsidR="002D74BB" w:rsidRPr="00AA1CDA" w:rsidRDefault="002D74BB" w:rsidP="00AA1CDA">
            <w:pPr>
              <w:jc w:val="right"/>
              <w:outlineLvl w:val="5"/>
            </w:pPr>
            <w:r w:rsidRPr="00AA1CDA">
              <w:t>19 867,8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0214100A00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14 867,7</w:t>
            </w:r>
          </w:p>
        </w:tc>
        <w:tc>
          <w:tcPr>
            <w:tcW w:w="1247" w:type="dxa"/>
            <w:vAlign w:val="center"/>
          </w:tcPr>
          <w:p w:rsidR="002D74BB" w:rsidRPr="00AA1CDA" w:rsidRDefault="002D74BB" w:rsidP="00AA1CDA">
            <w:pPr>
              <w:jc w:val="right"/>
              <w:outlineLvl w:val="6"/>
            </w:pPr>
            <w:r w:rsidRPr="00AA1CDA">
              <w:t>19 867,8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0214100A00</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14 867,7</w:t>
            </w:r>
          </w:p>
        </w:tc>
        <w:tc>
          <w:tcPr>
            <w:tcW w:w="1247" w:type="dxa"/>
            <w:vAlign w:val="center"/>
          </w:tcPr>
          <w:p w:rsidR="002D74BB" w:rsidRPr="00AA1CDA" w:rsidRDefault="002D74BB" w:rsidP="00AA1CDA">
            <w:pPr>
              <w:jc w:val="right"/>
              <w:outlineLvl w:val="6"/>
            </w:pPr>
            <w:r w:rsidRPr="00AA1CDA">
              <w:t>19 867,8</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0214100А06</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250,0</w:t>
            </w:r>
          </w:p>
        </w:tc>
        <w:tc>
          <w:tcPr>
            <w:tcW w:w="1247" w:type="dxa"/>
            <w:vAlign w:val="center"/>
          </w:tcPr>
          <w:p w:rsidR="002D74BB" w:rsidRPr="00AA1CDA" w:rsidRDefault="002D74BB" w:rsidP="00AA1CDA">
            <w:pPr>
              <w:jc w:val="right"/>
              <w:outlineLvl w:val="5"/>
            </w:pPr>
            <w:r w:rsidRPr="00AA1CDA">
              <w:t>250,0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0214100А06</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250,0</w:t>
            </w:r>
          </w:p>
        </w:tc>
        <w:tc>
          <w:tcPr>
            <w:tcW w:w="1247" w:type="dxa"/>
            <w:vAlign w:val="center"/>
          </w:tcPr>
          <w:p w:rsidR="002D74BB" w:rsidRPr="00AA1CDA" w:rsidRDefault="002D74BB" w:rsidP="00AA1CDA">
            <w:pPr>
              <w:jc w:val="right"/>
              <w:outlineLvl w:val="6"/>
            </w:pPr>
            <w:r w:rsidRPr="00AA1CDA">
              <w:t>250,0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0214100А06</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250,0</w:t>
            </w:r>
          </w:p>
        </w:tc>
        <w:tc>
          <w:tcPr>
            <w:tcW w:w="1247" w:type="dxa"/>
            <w:vAlign w:val="center"/>
          </w:tcPr>
          <w:p w:rsidR="002D74BB" w:rsidRPr="00AA1CDA" w:rsidRDefault="002D74BB" w:rsidP="00AA1CDA">
            <w:pPr>
              <w:jc w:val="right"/>
              <w:outlineLvl w:val="6"/>
            </w:pPr>
            <w:r w:rsidRPr="00AA1CDA">
              <w:t>250,0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01</w:t>
            </w:r>
          </w:p>
        </w:tc>
        <w:tc>
          <w:tcPr>
            <w:tcW w:w="1559" w:type="dxa"/>
            <w:vAlign w:val="center"/>
          </w:tcPr>
          <w:p w:rsidR="002D74BB" w:rsidRPr="00AA1CDA" w:rsidRDefault="002D74BB" w:rsidP="00AA1CDA">
            <w:pPr>
              <w:jc w:val="center"/>
              <w:outlineLvl w:val="4"/>
            </w:pPr>
            <w:r w:rsidRPr="00AA1CDA">
              <w:t>0215100000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33 020,0</w:t>
            </w:r>
          </w:p>
        </w:tc>
        <w:tc>
          <w:tcPr>
            <w:tcW w:w="1247" w:type="dxa"/>
            <w:vAlign w:val="center"/>
          </w:tcPr>
          <w:p w:rsidR="002D74BB" w:rsidRPr="00AA1CDA" w:rsidRDefault="002D74BB" w:rsidP="00AA1CDA">
            <w:pPr>
              <w:jc w:val="right"/>
              <w:outlineLvl w:val="4"/>
            </w:pPr>
            <w:r w:rsidRPr="00AA1CDA">
              <w:t>33 020,0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0215140370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32 578,3</w:t>
            </w:r>
          </w:p>
        </w:tc>
        <w:tc>
          <w:tcPr>
            <w:tcW w:w="1247" w:type="dxa"/>
            <w:vAlign w:val="center"/>
          </w:tcPr>
          <w:p w:rsidR="002D74BB" w:rsidRPr="00AA1CDA" w:rsidRDefault="002D74BB" w:rsidP="00AA1CDA">
            <w:pPr>
              <w:jc w:val="right"/>
              <w:outlineLvl w:val="5"/>
            </w:pPr>
            <w:r w:rsidRPr="00AA1CDA">
              <w:t>32 578,3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0215140370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32 578,3</w:t>
            </w:r>
          </w:p>
        </w:tc>
        <w:tc>
          <w:tcPr>
            <w:tcW w:w="1247" w:type="dxa"/>
            <w:vAlign w:val="center"/>
          </w:tcPr>
          <w:p w:rsidR="002D74BB" w:rsidRPr="00AA1CDA" w:rsidRDefault="002D74BB" w:rsidP="00AA1CDA">
            <w:pPr>
              <w:jc w:val="right"/>
              <w:outlineLvl w:val="6"/>
            </w:pPr>
            <w:r w:rsidRPr="00AA1CDA">
              <w:t>32 578,3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0215140370</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32 578,3</w:t>
            </w:r>
          </w:p>
        </w:tc>
        <w:tc>
          <w:tcPr>
            <w:tcW w:w="1247" w:type="dxa"/>
            <w:vAlign w:val="center"/>
          </w:tcPr>
          <w:p w:rsidR="002D74BB" w:rsidRPr="00AA1CDA" w:rsidRDefault="002D74BB" w:rsidP="00AA1CDA">
            <w:pPr>
              <w:jc w:val="right"/>
              <w:outlineLvl w:val="6"/>
            </w:pPr>
            <w:r w:rsidRPr="00AA1CDA">
              <w:t>32 578,3</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01</w:t>
            </w:r>
          </w:p>
        </w:tc>
        <w:tc>
          <w:tcPr>
            <w:tcW w:w="1559" w:type="dxa"/>
            <w:vAlign w:val="center"/>
          </w:tcPr>
          <w:p w:rsidR="002D74BB" w:rsidRPr="00AA1CDA" w:rsidRDefault="002D74BB" w:rsidP="00AA1CDA">
            <w:pPr>
              <w:jc w:val="center"/>
              <w:outlineLvl w:val="5"/>
            </w:pPr>
            <w:r w:rsidRPr="00AA1CDA">
              <w:t>0215140380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441,7</w:t>
            </w:r>
          </w:p>
        </w:tc>
        <w:tc>
          <w:tcPr>
            <w:tcW w:w="1247" w:type="dxa"/>
            <w:vAlign w:val="center"/>
          </w:tcPr>
          <w:p w:rsidR="002D74BB" w:rsidRPr="00AA1CDA" w:rsidRDefault="002D74BB" w:rsidP="00AA1CDA">
            <w:pPr>
              <w:jc w:val="right"/>
              <w:outlineLvl w:val="5"/>
            </w:pPr>
            <w:r w:rsidRPr="00AA1CDA">
              <w:t>441,7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0215140380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441,7</w:t>
            </w:r>
          </w:p>
        </w:tc>
        <w:tc>
          <w:tcPr>
            <w:tcW w:w="1247" w:type="dxa"/>
            <w:vAlign w:val="center"/>
          </w:tcPr>
          <w:p w:rsidR="002D74BB" w:rsidRPr="00AA1CDA" w:rsidRDefault="002D74BB" w:rsidP="00AA1CDA">
            <w:pPr>
              <w:jc w:val="right"/>
              <w:outlineLvl w:val="6"/>
            </w:pPr>
            <w:r w:rsidRPr="00AA1CDA">
              <w:t>441,7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01</w:t>
            </w:r>
          </w:p>
        </w:tc>
        <w:tc>
          <w:tcPr>
            <w:tcW w:w="1559" w:type="dxa"/>
            <w:vAlign w:val="center"/>
          </w:tcPr>
          <w:p w:rsidR="002D74BB" w:rsidRPr="00AA1CDA" w:rsidRDefault="002D74BB" w:rsidP="00AA1CDA">
            <w:pPr>
              <w:jc w:val="center"/>
              <w:outlineLvl w:val="6"/>
            </w:pPr>
            <w:r w:rsidRPr="00AA1CDA">
              <w:t>0215140380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441,7</w:t>
            </w:r>
          </w:p>
        </w:tc>
        <w:tc>
          <w:tcPr>
            <w:tcW w:w="1247" w:type="dxa"/>
            <w:vAlign w:val="center"/>
          </w:tcPr>
          <w:p w:rsidR="002D74BB" w:rsidRPr="00AA1CDA" w:rsidRDefault="002D74BB" w:rsidP="00AA1CDA">
            <w:pPr>
              <w:jc w:val="right"/>
              <w:outlineLvl w:val="6"/>
            </w:pPr>
            <w:r w:rsidRPr="00AA1CDA">
              <w:t>441,7</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Общее образование</w:t>
            </w:r>
          </w:p>
        </w:tc>
        <w:tc>
          <w:tcPr>
            <w:tcW w:w="709" w:type="dxa"/>
            <w:vAlign w:val="center"/>
          </w:tcPr>
          <w:p w:rsidR="002D74BB" w:rsidRPr="00AA1CDA" w:rsidRDefault="002D74BB" w:rsidP="00AA1CDA">
            <w:pPr>
              <w:jc w:val="center"/>
              <w:outlineLvl w:val="1"/>
            </w:pPr>
            <w:r w:rsidRPr="00AA1CDA">
              <w:t>904</w:t>
            </w:r>
          </w:p>
        </w:tc>
        <w:tc>
          <w:tcPr>
            <w:tcW w:w="700" w:type="dxa"/>
            <w:vAlign w:val="center"/>
          </w:tcPr>
          <w:p w:rsidR="002D74BB" w:rsidRPr="00AA1CDA" w:rsidRDefault="002D74BB" w:rsidP="00AA1CDA">
            <w:pPr>
              <w:jc w:val="center"/>
              <w:outlineLvl w:val="1"/>
            </w:pPr>
            <w:r w:rsidRPr="00AA1CDA">
              <w:t>07</w:t>
            </w:r>
          </w:p>
        </w:tc>
        <w:tc>
          <w:tcPr>
            <w:tcW w:w="648" w:type="dxa"/>
            <w:vAlign w:val="center"/>
          </w:tcPr>
          <w:p w:rsidR="002D74BB" w:rsidRPr="00AA1CDA" w:rsidRDefault="002D74BB" w:rsidP="00AA1CDA">
            <w:pPr>
              <w:jc w:val="center"/>
              <w:outlineLvl w:val="1"/>
            </w:pPr>
            <w:r w:rsidRPr="00AA1CDA">
              <w:t>02</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300 234,9</w:t>
            </w:r>
          </w:p>
        </w:tc>
        <w:tc>
          <w:tcPr>
            <w:tcW w:w="1247" w:type="dxa"/>
            <w:vAlign w:val="center"/>
          </w:tcPr>
          <w:p w:rsidR="002D74BB" w:rsidRPr="00AA1CDA" w:rsidRDefault="002D74BB" w:rsidP="00AA1CDA">
            <w:pPr>
              <w:jc w:val="right"/>
              <w:outlineLvl w:val="1"/>
            </w:pPr>
            <w:r w:rsidRPr="00AA1CDA">
              <w:t>375 684,2</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образования и воспитания в Молчановском районе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02</w:t>
            </w:r>
          </w:p>
        </w:tc>
        <w:tc>
          <w:tcPr>
            <w:tcW w:w="1559" w:type="dxa"/>
            <w:vAlign w:val="center"/>
          </w:tcPr>
          <w:p w:rsidR="002D74BB" w:rsidRPr="00AA1CDA" w:rsidRDefault="002D74BB" w:rsidP="00AA1CDA">
            <w:pPr>
              <w:jc w:val="center"/>
              <w:outlineLvl w:val="2"/>
            </w:pPr>
            <w:r w:rsidRPr="00AA1CDA">
              <w:t>0200000000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299 391,7</w:t>
            </w:r>
          </w:p>
        </w:tc>
        <w:tc>
          <w:tcPr>
            <w:tcW w:w="1247" w:type="dxa"/>
            <w:vAlign w:val="center"/>
          </w:tcPr>
          <w:p w:rsidR="002D74BB" w:rsidRPr="00AA1CDA" w:rsidRDefault="002D74BB" w:rsidP="00AA1CDA">
            <w:pPr>
              <w:jc w:val="right"/>
              <w:outlineLvl w:val="2"/>
            </w:pPr>
            <w:r w:rsidRPr="00AA1CDA">
              <w:t>374 841,0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дошкольного, общего и дополнительного образования в Молчановском районе»</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0210000000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297 397,9</w:t>
            </w:r>
          </w:p>
        </w:tc>
        <w:tc>
          <w:tcPr>
            <w:tcW w:w="1247" w:type="dxa"/>
            <w:vAlign w:val="center"/>
          </w:tcPr>
          <w:p w:rsidR="002D74BB" w:rsidRPr="00AA1CDA" w:rsidRDefault="002D74BB" w:rsidP="00AA1CDA">
            <w:pPr>
              <w:jc w:val="right"/>
              <w:outlineLvl w:val="3"/>
            </w:pPr>
            <w:r w:rsidRPr="00AA1CDA">
              <w:t>298 662,2</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0214100000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20 026,7</w:t>
            </w:r>
          </w:p>
        </w:tc>
        <w:tc>
          <w:tcPr>
            <w:tcW w:w="1247" w:type="dxa"/>
            <w:vAlign w:val="center"/>
          </w:tcPr>
          <w:p w:rsidR="002D74BB" w:rsidRPr="00AA1CDA" w:rsidRDefault="002D74BB" w:rsidP="00AA1CDA">
            <w:pPr>
              <w:jc w:val="right"/>
              <w:outlineLvl w:val="4"/>
            </w:pPr>
            <w:r w:rsidRPr="00AA1CDA">
              <w:t>21 406,4</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Общеобразовательные организации</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0214100Б00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20 026,7</w:t>
            </w:r>
          </w:p>
        </w:tc>
        <w:tc>
          <w:tcPr>
            <w:tcW w:w="1247" w:type="dxa"/>
            <w:vAlign w:val="center"/>
          </w:tcPr>
          <w:p w:rsidR="002D74BB" w:rsidRPr="00AA1CDA" w:rsidRDefault="002D74BB" w:rsidP="00AA1CDA">
            <w:pPr>
              <w:jc w:val="right"/>
              <w:outlineLvl w:val="5"/>
            </w:pPr>
            <w:r w:rsidRPr="00AA1CDA">
              <w:t>21 406,4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Общеобразовательные организации</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0214100Б00</w:t>
            </w:r>
          </w:p>
        </w:tc>
        <w:tc>
          <w:tcPr>
            <w:tcW w:w="850" w:type="dxa"/>
            <w:vAlign w:val="center"/>
          </w:tcPr>
          <w:p w:rsidR="002D74BB" w:rsidRPr="00AA1CDA" w:rsidRDefault="002D74BB" w:rsidP="00AA1CDA">
            <w:pPr>
              <w:jc w:val="center"/>
              <w:outlineLvl w:val="6"/>
            </w:pPr>
            <w:r w:rsidRPr="00AA1CDA">
              <w:t> </w:t>
            </w:r>
          </w:p>
        </w:tc>
        <w:tc>
          <w:tcPr>
            <w:tcW w:w="1346" w:type="dxa"/>
            <w:vAlign w:val="center"/>
          </w:tcPr>
          <w:p w:rsidR="002D74BB" w:rsidRPr="00AA1CDA" w:rsidRDefault="002D74BB" w:rsidP="00AA1CDA">
            <w:pPr>
              <w:jc w:val="right"/>
              <w:outlineLvl w:val="6"/>
            </w:pPr>
            <w:r w:rsidRPr="00AA1CDA">
              <w:t>19 776,7</w:t>
            </w:r>
          </w:p>
        </w:tc>
        <w:tc>
          <w:tcPr>
            <w:tcW w:w="1247" w:type="dxa"/>
            <w:vAlign w:val="center"/>
          </w:tcPr>
          <w:p w:rsidR="002D74BB" w:rsidRPr="00AA1CDA" w:rsidRDefault="002D74BB" w:rsidP="00AA1CDA">
            <w:pPr>
              <w:jc w:val="right"/>
              <w:outlineLvl w:val="6"/>
            </w:pPr>
            <w:r w:rsidRPr="00AA1CDA">
              <w:t>21 156,4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0214100Б00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8 160,4</w:t>
            </w:r>
          </w:p>
        </w:tc>
        <w:tc>
          <w:tcPr>
            <w:tcW w:w="1247" w:type="dxa"/>
            <w:vAlign w:val="center"/>
          </w:tcPr>
          <w:p w:rsidR="002D74BB" w:rsidRPr="00AA1CDA" w:rsidRDefault="002D74BB" w:rsidP="00AA1CDA">
            <w:pPr>
              <w:jc w:val="right"/>
              <w:outlineLvl w:val="6"/>
            </w:pPr>
            <w:r w:rsidRPr="00AA1CDA">
              <w:t>8 160,4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0214100Б00</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8 160,4</w:t>
            </w:r>
          </w:p>
        </w:tc>
        <w:tc>
          <w:tcPr>
            <w:tcW w:w="1247" w:type="dxa"/>
            <w:vAlign w:val="center"/>
          </w:tcPr>
          <w:p w:rsidR="002D74BB" w:rsidRPr="00AA1CDA" w:rsidRDefault="002D74BB" w:rsidP="00AA1CDA">
            <w:pPr>
              <w:jc w:val="right"/>
              <w:outlineLvl w:val="6"/>
            </w:pPr>
            <w:r w:rsidRPr="00AA1CDA">
              <w:t>8 160,4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0214100Б00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11 616,3</w:t>
            </w:r>
          </w:p>
        </w:tc>
        <w:tc>
          <w:tcPr>
            <w:tcW w:w="1247" w:type="dxa"/>
            <w:vAlign w:val="center"/>
          </w:tcPr>
          <w:p w:rsidR="002D74BB" w:rsidRPr="00AA1CDA" w:rsidRDefault="002D74BB" w:rsidP="00AA1CDA">
            <w:pPr>
              <w:jc w:val="right"/>
              <w:outlineLvl w:val="6"/>
            </w:pPr>
            <w:r w:rsidRPr="00AA1CDA">
              <w:t>12 996,0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0214100Б00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11 616,3</w:t>
            </w:r>
          </w:p>
        </w:tc>
        <w:tc>
          <w:tcPr>
            <w:tcW w:w="1247" w:type="dxa"/>
            <w:vAlign w:val="center"/>
          </w:tcPr>
          <w:p w:rsidR="002D74BB" w:rsidRPr="00AA1CDA" w:rsidRDefault="002D74BB" w:rsidP="00AA1CDA">
            <w:pPr>
              <w:jc w:val="right"/>
              <w:outlineLvl w:val="6"/>
            </w:pPr>
            <w:r w:rsidRPr="00AA1CDA">
              <w:t>12 996,0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Возмещение расходов образовательным организациям за присмотр и уход за детьми - инвалидами, детьми - сиротами и детьми, оставшимися без попечения родителей, за детьми с туберкулезной интоксикацией, а также детьми семей военнослужащих, призванных на военную службу по мобилизации</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0214100Б06</w:t>
            </w:r>
          </w:p>
        </w:tc>
        <w:tc>
          <w:tcPr>
            <w:tcW w:w="850" w:type="dxa"/>
            <w:vAlign w:val="center"/>
          </w:tcPr>
          <w:p w:rsidR="002D74BB" w:rsidRPr="00AA1CDA" w:rsidRDefault="002D74BB" w:rsidP="00AA1CDA">
            <w:pPr>
              <w:jc w:val="center"/>
              <w:outlineLvl w:val="6"/>
            </w:pPr>
            <w:r w:rsidRPr="00AA1CDA">
              <w:t> </w:t>
            </w:r>
          </w:p>
        </w:tc>
        <w:tc>
          <w:tcPr>
            <w:tcW w:w="1346" w:type="dxa"/>
            <w:vAlign w:val="center"/>
          </w:tcPr>
          <w:p w:rsidR="002D74BB" w:rsidRPr="00AA1CDA" w:rsidRDefault="002D74BB" w:rsidP="00AA1CDA">
            <w:pPr>
              <w:jc w:val="right"/>
              <w:outlineLvl w:val="6"/>
            </w:pPr>
            <w:r w:rsidRPr="00AA1CDA">
              <w:t>250,0</w:t>
            </w:r>
          </w:p>
        </w:tc>
        <w:tc>
          <w:tcPr>
            <w:tcW w:w="1247" w:type="dxa"/>
            <w:vAlign w:val="center"/>
          </w:tcPr>
          <w:p w:rsidR="002D74BB" w:rsidRPr="00AA1CDA" w:rsidRDefault="002D74BB" w:rsidP="00AA1CDA">
            <w:pPr>
              <w:jc w:val="right"/>
              <w:outlineLvl w:val="6"/>
            </w:pPr>
            <w:r w:rsidRPr="00AA1CDA">
              <w:t>250,0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0214100Б06</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250,0</w:t>
            </w:r>
          </w:p>
        </w:tc>
        <w:tc>
          <w:tcPr>
            <w:tcW w:w="1247" w:type="dxa"/>
            <w:vAlign w:val="center"/>
          </w:tcPr>
          <w:p w:rsidR="002D74BB" w:rsidRPr="00AA1CDA" w:rsidRDefault="002D74BB" w:rsidP="00AA1CDA">
            <w:pPr>
              <w:jc w:val="right"/>
              <w:outlineLvl w:val="6"/>
            </w:pPr>
            <w:r w:rsidRPr="00AA1CDA">
              <w:t>250,0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0214100Б06</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250,0</w:t>
            </w:r>
          </w:p>
        </w:tc>
        <w:tc>
          <w:tcPr>
            <w:tcW w:w="1247" w:type="dxa"/>
            <w:vAlign w:val="center"/>
          </w:tcPr>
          <w:p w:rsidR="002D74BB" w:rsidRPr="00AA1CDA" w:rsidRDefault="002D74BB" w:rsidP="00AA1CDA">
            <w:pPr>
              <w:jc w:val="right"/>
              <w:outlineLvl w:val="6"/>
            </w:pPr>
            <w:r w:rsidRPr="00AA1CDA">
              <w:t>250,0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0215100000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277 371,2</w:t>
            </w:r>
          </w:p>
        </w:tc>
        <w:tc>
          <w:tcPr>
            <w:tcW w:w="1247" w:type="dxa"/>
            <w:vAlign w:val="center"/>
          </w:tcPr>
          <w:p w:rsidR="002D74BB" w:rsidRPr="00AA1CDA" w:rsidRDefault="002D74BB" w:rsidP="00AA1CDA">
            <w:pPr>
              <w:jc w:val="right"/>
              <w:outlineLvl w:val="4"/>
            </w:pPr>
            <w:r w:rsidRPr="00AA1CDA">
              <w:t>277 255,8</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0215100007</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67,5</w:t>
            </w:r>
          </w:p>
        </w:tc>
        <w:tc>
          <w:tcPr>
            <w:tcW w:w="1247" w:type="dxa"/>
            <w:vAlign w:val="center"/>
          </w:tcPr>
          <w:p w:rsidR="002D74BB" w:rsidRPr="00AA1CDA" w:rsidRDefault="002D74BB" w:rsidP="00AA1CDA">
            <w:pPr>
              <w:jc w:val="right"/>
              <w:outlineLvl w:val="5"/>
            </w:pPr>
            <w:r w:rsidRPr="00AA1CDA">
              <w:t>67,5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0215100007</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67,5</w:t>
            </w:r>
          </w:p>
        </w:tc>
        <w:tc>
          <w:tcPr>
            <w:tcW w:w="1247" w:type="dxa"/>
            <w:vAlign w:val="center"/>
          </w:tcPr>
          <w:p w:rsidR="002D74BB" w:rsidRPr="00AA1CDA" w:rsidRDefault="002D74BB" w:rsidP="00AA1CDA">
            <w:pPr>
              <w:jc w:val="right"/>
              <w:outlineLvl w:val="6"/>
            </w:pPr>
            <w:r w:rsidRPr="00AA1CDA">
              <w:t>67,5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0215100007</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67,5</w:t>
            </w:r>
          </w:p>
        </w:tc>
        <w:tc>
          <w:tcPr>
            <w:tcW w:w="1247" w:type="dxa"/>
            <w:vAlign w:val="center"/>
          </w:tcPr>
          <w:p w:rsidR="002D74BB" w:rsidRPr="00AA1CDA" w:rsidRDefault="002D74BB" w:rsidP="00AA1CDA">
            <w:pPr>
              <w:jc w:val="right"/>
              <w:outlineLvl w:val="6"/>
            </w:pPr>
            <w:r w:rsidRPr="00AA1CDA">
              <w:t>67,5</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Стимулирующие выплаты в муниципальных организациях дополнительного образования Томской области</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0215140400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237,7</w:t>
            </w:r>
          </w:p>
        </w:tc>
        <w:tc>
          <w:tcPr>
            <w:tcW w:w="1247" w:type="dxa"/>
            <w:vAlign w:val="center"/>
          </w:tcPr>
          <w:p w:rsidR="002D74BB" w:rsidRPr="00AA1CDA" w:rsidRDefault="002D74BB" w:rsidP="00AA1CDA">
            <w:pPr>
              <w:jc w:val="right"/>
              <w:outlineLvl w:val="5"/>
            </w:pPr>
            <w:r w:rsidRPr="00AA1CDA">
              <w:t>237,7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0215140400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237,7</w:t>
            </w:r>
          </w:p>
        </w:tc>
        <w:tc>
          <w:tcPr>
            <w:tcW w:w="1247" w:type="dxa"/>
            <w:vAlign w:val="center"/>
          </w:tcPr>
          <w:p w:rsidR="002D74BB" w:rsidRPr="00AA1CDA" w:rsidRDefault="002D74BB" w:rsidP="00AA1CDA">
            <w:pPr>
              <w:jc w:val="right"/>
              <w:outlineLvl w:val="6"/>
            </w:pPr>
            <w:r w:rsidRPr="00AA1CDA">
              <w:t>237,7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0215140400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237,7</w:t>
            </w:r>
          </w:p>
        </w:tc>
        <w:tc>
          <w:tcPr>
            <w:tcW w:w="1247" w:type="dxa"/>
            <w:vAlign w:val="center"/>
          </w:tcPr>
          <w:p w:rsidR="002D74BB" w:rsidRPr="00AA1CDA" w:rsidRDefault="002D74BB" w:rsidP="00AA1CDA">
            <w:pPr>
              <w:jc w:val="right"/>
              <w:outlineLvl w:val="6"/>
            </w:pPr>
            <w:r w:rsidRPr="00AA1CDA">
              <w:t>237,7</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0215140420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241 392,0</w:t>
            </w:r>
          </w:p>
        </w:tc>
        <w:tc>
          <w:tcPr>
            <w:tcW w:w="1247" w:type="dxa"/>
            <w:vAlign w:val="center"/>
          </w:tcPr>
          <w:p w:rsidR="002D74BB" w:rsidRPr="00AA1CDA" w:rsidRDefault="002D74BB" w:rsidP="00AA1CDA">
            <w:pPr>
              <w:jc w:val="right"/>
              <w:outlineLvl w:val="5"/>
            </w:pPr>
            <w:r w:rsidRPr="00AA1CDA">
              <w:t>241 392,0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0215140420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241 392,0</w:t>
            </w:r>
          </w:p>
        </w:tc>
        <w:tc>
          <w:tcPr>
            <w:tcW w:w="1247" w:type="dxa"/>
            <w:vAlign w:val="center"/>
          </w:tcPr>
          <w:p w:rsidR="002D74BB" w:rsidRPr="00AA1CDA" w:rsidRDefault="002D74BB" w:rsidP="00AA1CDA">
            <w:pPr>
              <w:jc w:val="right"/>
              <w:outlineLvl w:val="6"/>
            </w:pPr>
            <w:r w:rsidRPr="00AA1CDA">
              <w:t>241 392,0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0215140420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241 392,0</w:t>
            </w:r>
          </w:p>
        </w:tc>
        <w:tc>
          <w:tcPr>
            <w:tcW w:w="1247" w:type="dxa"/>
            <w:vAlign w:val="center"/>
          </w:tcPr>
          <w:p w:rsidR="002D74BB" w:rsidRPr="00AA1CDA" w:rsidRDefault="002D74BB" w:rsidP="00AA1CDA">
            <w:pPr>
              <w:jc w:val="right"/>
              <w:outlineLvl w:val="6"/>
            </w:pPr>
            <w:r w:rsidRPr="00AA1CDA">
              <w:t>241 392,0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0215140440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1 512,6</w:t>
            </w:r>
          </w:p>
        </w:tc>
        <w:tc>
          <w:tcPr>
            <w:tcW w:w="1247" w:type="dxa"/>
            <w:vAlign w:val="center"/>
          </w:tcPr>
          <w:p w:rsidR="002D74BB" w:rsidRPr="00AA1CDA" w:rsidRDefault="002D74BB" w:rsidP="00AA1CDA">
            <w:pPr>
              <w:jc w:val="right"/>
              <w:outlineLvl w:val="5"/>
            </w:pPr>
            <w:r w:rsidRPr="00AA1CDA">
              <w:t>1 512,6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0215140440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1 512,6</w:t>
            </w:r>
          </w:p>
        </w:tc>
        <w:tc>
          <w:tcPr>
            <w:tcW w:w="1247" w:type="dxa"/>
            <w:vAlign w:val="center"/>
          </w:tcPr>
          <w:p w:rsidR="002D74BB" w:rsidRPr="00AA1CDA" w:rsidRDefault="002D74BB" w:rsidP="00AA1CDA">
            <w:pPr>
              <w:jc w:val="right"/>
              <w:outlineLvl w:val="6"/>
            </w:pPr>
            <w:r w:rsidRPr="00AA1CDA">
              <w:t>1 512,6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0215140440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1 512,6</w:t>
            </w:r>
          </w:p>
        </w:tc>
        <w:tc>
          <w:tcPr>
            <w:tcW w:w="1247" w:type="dxa"/>
            <w:vAlign w:val="center"/>
          </w:tcPr>
          <w:p w:rsidR="002D74BB" w:rsidRPr="00AA1CDA" w:rsidRDefault="002D74BB" w:rsidP="00AA1CDA">
            <w:pPr>
              <w:jc w:val="right"/>
              <w:outlineLvl w:val="6"/>
            </w:pPr>
            <w:r w:rsidRPr="00AA1CDA">
              <w:t>1 512,6</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Ежемесячная стипендия Губернатора Томской области молодым учителям муниципальных образовательных организаций Томской области</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0215140520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614,1</w:t>
            </w:r>
          </w:p>
        </w:tc>
        <w:tc>
          <w:tcPr>
            <w:tcW w:w="1247" w:type="dxa"/>
            <w:vAlign w:val="center"/>
          </w:tcPr>
          <w:p w:rsidR="002D74BB" w:rsidRPr="00AA1CDA" w:rsidRDefault="002D74BB" w:rsidP="00AA1CDA">
            <w:pPr>
              <w:jc w:val="right"/>
              <w:outlineLvl w:val="5"/>
            </w:pPr>
            <w:r w:rsidRPr="00AA1CDA">
              <w:t>614,1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0215140520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614,1</w:t>
            </w:r>
          </w:p>
        </w:tc>
        <w:tc>
          <w:tcPr>
            <w:tcW w:w="1247" w:type="dxa"/>
            <w:vAlign w:val="center"/>
          </w:tcPr>
          <w:p w:rsidR="002D74BB" w:rsidRPr="00AA1CDA" w:rsidRDefault="002D74BB" w:rsidP="00AA1CDA">
            <w:pPr>
              <w:jc w:val="right"/>
              <w:outlineLvl w:val="6"/>
            </w:pPr>
            <w:r w:rsidRPr="00AA1CDA">
              <w:t>614,1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0215140520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614,1</w:t>
            </w:r>
          </w:p>
        </w:tc>
        <w:tc>
          <w:tcPr>
            <w:tcW w:w="1247" w:type="dxa"/>
            <w:vAlign w:val="center"/>
          </w:tcPr>
          <w:p w:rsidR="002D74BB" w:rsidRPr="00AA1CDA" w:rsidRDefault="002D74BB" w:rsidP="00AA1CDA">
            <w:pPr>
              <w:jc w:val="right"/>
              <w:outlineLvl w:val="6"/>
            </w:pPr>
            <w:r w:rsidRPr="00AA1CDA">
              <w:t>614,1</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0215140530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975,9</w:t>
            </w:r>
          </w:p>
        </w:tc>
        <w:tc>
          <w:tcPr>
            <w:tcW w:w="1247" w:type="dxa"/>
            <w:vAlign w:val="center"/>
          </w:tcPr>
          <w:p w:rsidR="002D74BB" w:rsidRPr="00AA1CDA" w:rsidRDefault="002D74BB" w:rsidP="00AA1CDA">
            <w:pPr>
              <w:jc w:val="right"/>
              <w:outlineLvl w:val="5"/>
            </w:pPr>
            <w:r w:rsidRPr="00AA1CDA">
              <w:t>975,9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0215140530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975,9</w:t>
            </w:r>
          </w:p>
        </w:tc>
        <w:tc>
          <w:tcPr>
            <w:tcW w:w="1247" w:type="dxa"/>
            <w:vAlign w:val="center"/>
          </w:tcPr>
          <w:p w:rsidR="002D74BB" w:rsidRPr="00AA1CDA" w:rsidRDefault="002D74BB" w:rsidP="00AA1CDA">
            <w:pPr>
              <w:jc w:val="right"/>
              <w:outlineLvl w:val="6"/>
            </w:pPr>
            <w:r w:rsidRPr="00AA1CDA">
              <w:t>975,9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0215140530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975,9</w:t>
            </w:r>
          </w:p>
        </w:tc>
        <w:tc>
          <w:tcPr>
            <w:tcW w:w="1247" w:type="dxa"/>
            <w:vAlign w:val="center"/>
          </w:tcPr>
          <w:p w:rsidR="002D74BB" w:rsidRPr="00AA1CDA" w:rsidRDefault="002D74BB" w:rsidP="00AA1CDA">
            <w:pPr>
              <w:jc w:val="right"/>
              <w:outlineLvl w:val="6"/>
            </w:pPr>
            <w:r w:rsidRPr="00AA1CDA">
              <w:t>975,9</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0215141330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5 749,4</w:t>
            </w:r>
          </w:p>
        </w:tc>
        <w:tc>
          <w:tcPr>
            <w:tcW w:w="1247" w:type="dxa"/>
            <w:vAlign w:val="center"/>
          </w:tcPr>
          <w:p w:rsidR="002D74BB" w:rsidRPr="00AA1CDA" w:rsidRDefault="002D74BB" w:rsidP="00AA1CDA">
            <w:pPr>
              <w:jc w:val="right"/>
              <w:outlineLvl w:val="5"/>
            </w:pPr>
            <w:r w:rsidRPr="00AA1CDA">
              <w:t>5 771,1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0215141330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5 749,4</w:t>
            </w:r>
          </w:p>
        </w:tc>
        <w:tc>
          <w:tcPr>
            <w:tcW w:w="1247" w:type="dxa"/>
            <w:vAlign w:val="center"/>
          </w:tcPr>
          <w:p w:rsidR="002D74BB" w:rsidRPr="00AA1CDA" w:rsidRDefault="002D74BB" w:rsidP="00AA1CDA">
            <w:pPr>
              <w:jc w:val="right"/>
              <w:outlineLvl w:val="6"/>
            </w:pPr>
            <w:r w:rsidRPr="00AA1CDA">
              <w:t>5 771,1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0215141330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5 749,4</w:t>
            </w:r>
          </w:p>
        </w:tc>
        <w:tc>
          <w:tcPr>
            <w:tcW w:w="1247" w:type="dxa"/>
            <w:vAlign w:val="center"/>
          </w:tcPr>
          <w:p w:rsidR="002D74BB" w:rsidRPr="00AA1CDA" w:rsidRDefault="002D74BB" w:rsidP="00AA1CDA">
            <w:pPr>
              <w:jc w:val="right"/>
              <w:outlineLvl w:val="6"/>
            </w:pPr>
            <w:r w:rsidRPr="00AA1CDA">
              <w:t>5 771,1</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0215141440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1 738,9</w:t>
            </w:r>
          </w:p>
        </w:tc>
        <w:tc>
          <w:tcPr>
            <w:tcW w:w="1247" w:type="dxa"/>
            <w:vAlign w:val="center"/>
          </w:tcPr>
          <w:p w:rsidR="002D74BB" w:rsidRPr="00AA1CDA" w:rsidRDefault="002D74BB" w:rsidP="00AA1CDA">
            <w:pPr>
              <w:jc w:val="right"/>
              <w:outlineLvl w:val="5"/>
            </w:pPr>
            <w:r w:rsidRPr="00AA1CDA">
              <w:t>1 738,9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0215141440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868,9</w:t>
            </w:r>
          </w:p>
        </w:tc>
        <w:tc>
          <w:tcPr>
            <w:tcW w:w="1247" w:type="dxa"/>
            <w:vAlign w:val="center"/>
          </w:tcPr>
          <w:p w:rsidR="002D74BB" w:rsidRPr="00AA1CDA" w:rsidRDefault="002D74BB" w:rsidP="00AA1CDA">
            <w:pPr>
              <w:jc w:val="right"/>
              <w:outlineLvl w:val="6"/>
            </w:pPr>
            <w:r w:rsidRPr="00AA1CDA">
              <w:t>868,9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0215141440</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868,9</w:t>
            </w:r>
          </w:p>
        </w:tc>
        <w:tc>
          <w:tcPr>
            <w:tcW w:w="1247" w:type="dxa"/>
            <w:vAlign w:val="center"/>
          </w:tcPr>
          <w:p w:rsidR="002D74BB" w:rsidRPr="00AA1CDA" w:rsidRDefault="002D74BB" w:rsidP="00AA1CDA">
            <w:pPr>
              <w:jc w:val="right"/>
              <w:outlineLvl w:val="6"/>
            </w:pPr>
            <w:r w:rsidRPr="00AA1CDA">
              <w:t>868,9</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0215141440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870,0</w:t>
            </w:r>
          </w:p>
        </w:tc>
        <w:tc>
          <w:tcPr>
            <w:tcW w:w="1247" w:type="dxa"/>
            <w:vAlign w:val="center"/>
          </w:tcPr>
          <w:p w:rsidR="002D74BB" w:rsidRPr="00AA1CDA" w:rsidRDefault="002D74BB" w:rsidP="00AA1CDA">
            <w:pPr>
              <w:jc w:val="right"/>
              <w:outlineLvl w:val="6"/>
            </w:pPr>
            <w:r w:rsidRPr="00AA1CDA">
              <w:t>870,0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0215141440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870,0</w:t>
            </w:r>
          </w:p>
        </w:tc>
        <w:tc>
          <w:tcPr>
            <w:tcW w:w="1247" w:type="dxa"/>
            <w:vAlign w:val="center"/>
          </w:tcPr>
          <w:p w:rsidR="002D74BB" w:rsidRPr="00AA1CDA" w:rsidRDefault="002D74BB" w:rsidP="00AA1CDA">
            <w:pPr>
              <w:jc w:val="right"/>
              <w:outlineLvl w:val="6"/>
            </w:pPr>
            <w:r w:rsidRPr="00AA1CDA">
              <w:t>870,0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02151L3030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16 991,1</w:t>
            </w:r>
          </w:p>
        </w:tc>
        <w:tc>
          <w:tcPr>
            <w:tcW w:w="1247" w:type="dxa"/>
            <w:vAlign w:val="center"/>
          </w:tcPr>
          <w:p w:rsidR="002D74BB" w:rsidRPr="00AA1CDA" w:rsidRDefault="002D74BB" w:rsidP="00AA1CDA">
            <w:pPr>
              <w:jc w:val="right"/>
              <w:outlineLvl w:val="5"/>
            </w:pPr>
            <w:r w:rsidRPr="00AA1CDA">
              <w:t>16 987,0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02151L3030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5 600,0</w:t>
            </w:r>
          </w:p>
        </w:tc>
        <w:tc>
          <w:tcPr>
            <w:tcW w:w="1247" w:type="dxa"/>
            <w:vAlign w:val="center"/>
          </w:tcPr>
          <w:p w:rsidR="002D74BB" w:rsidRPr="00AA1CDA" w:rsidRDefault="002D74BB" w:rsidP="00AA1CDA">
            <w:pPr>
              <w:jc w:val="right"/>
              <w:outlineLvl w:val="6"/>
            </w:pPr>
            <w:r w:rsidRPr="00AA1CDA">
              <w:t>5 600,0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02151L3030</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5 600,0</w:t>
            </w:r>
          </w:p>
        </w:tc>
        <w:tc>
          <w:tcPr>
            <w:tcW w:w="1247" w:type="dxa"/>
            <w:vAlign w:val="center"/>
          </w:tcPr>
          <w:p w:rsidR="002D74BB" w:rsidRPr="00AA1CDA" w:rsidRDefault="002D74BB" w:rsidP="00AA1CDA">
            <w:pPr>
              <w:jc w:val="right"/>
              <w:outlineLvl w:val="6"/>
            </w:pPr>
            <w:r w:rsidRPr="00AA1CDA">
              <w:t>5 600,0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02151L3030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11 391,1</w:t>
            </w:r>
          </w:p>
        </w:tc>
        <w:tc>
          <w:tcPr>
            <w:tcW w:w="1247" w:type="dxa"/>
            <w:vAlign w:val="center"/>
          </w:tcPr>
          <w:p w:rsidR="002D74BB" w:rsidRPr="00AA1CDA" w:rsidRDefault="002D74BB" w:rsidP="00AA1CDA">
            <w:pPr>
              <w:jc w:val="right"/>
              <w:outlineLvl w:val="6"/>
            </w:pPr>
            <w:r w:rsidRPr="00AA1CDA">
              <w:t>11 387,0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02151L3030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11 391,1</w:t>
            </w:r>
          </w:p>
        </w:tc>
        <w:tc>
          <w:tcPr>
            <w:tcW w:w="1247" w:type="dxa"/>
            <w:vAlign w:val="center"/>
          </w:tcPr>
          <w:p w:rsidR="002D74BB" w:rsidRPr="00AA1CDA" w:rsidRDefault="002D74BB" w:rsidP="00AA1CDA">
            <w:pPr>
              <w:jc w:val="right"/>
              <w:outlineLvl w:val="6"/>
            </w:pPr>
            <w:r w:rsidRPr="00AA1CDA">
              <w:t>11 387,0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02151L3041</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8 092,0</w:t>
            </w:r>
          </w:p>
        </w:tc>
        <w:tc>
          <w:tcPr>
            <w:tcW w:w="1247" w:type="dxa"/>
            <w:vAlign w:val="center"/>
          </w:tcPr>
          <w:p w:rsidR="002D74BB" w:rsidRPr="00AA1CDA" w:rsidRDefault="002D74BB" w:rsidP="00AA1CDA">
            <w:pPr>
              <w:jc w:val="right"/>
              <w:outlineLvl w:val="5"/>
            </w:pPr>
            <w:r w:rsidRPr="00AA1CDA">
              <w:t>7 959,0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02151L3041</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8 092,0</w:t>
            </w:r>
          </w:p>
        </w:tc>
        <w:tc>
          <w:tcPr>
            <w:tcW w:w="1247" w:type="dxa"/>
            <w:vAlign w:val="center"/>
          </w:tcPr>
          <w:p w:rsidR="002D74BB" w:rsidRPr="00AA1CDA" w:rsidRDefault="002D74BB" w:rsidP="00AA1CDA">
            <w:pPr>
              <w:jc w:val="right"/>
              <w:outlineLvl w:val="6"/>
            </w:pPr>
            <w:r w:rsidRPr="00AA1CDA">
              <w:t>7 959,0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02151L3041</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8 092,0</w:t>
            </w:r>
          </w:p>
        </w:tc>
        <w:tc>
          <w:tcPr>
            <w:tcW w:w="1247" w:type="dxa"/>
            <w:vAlign w:val="center"/>
          </w:tcPr>
          <w:p w:rsidR="002D74BB" w:rsidRPr="00AA1CDA" w:rsidRDefault="002D74BB" w:rsidP="00AA1CDA">
            <w:pPr>
              <w:jc w:val="right"/>
              <w:outlineLvl w:val="6"/>
            </w:pPr>
            <w:r w:rsidRPr="00AA1CDA">
              <w:t>7 959,0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инфраструктуры системы образования Молчановского района»</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0220000000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0,0</w:t>
            </w:r>
          </w:p>
        </w:tc>
        <w:tc>
          <w:tcPr>
            <w:tcW w:w="1247" w:type="dxa"/>
            <w:vAlign w:val="center"/>
          </w:tcPr>
          <w:p w:rsidR="002D74BB" w:rsidRPr="00AA1CDA" w:rsidRDefault="002D74BB" w:rsidP="00AA1CDA">
            <w:pPr>
              <w:jc w:val="right"/>
              <w:outlineLvl w:val="3"/>
            </w:pPr>
            <w:r w:rsidRPr="00AA1CDA">
              <w:t>73 759,8</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Ведомственный проект «Реализация мероприятий по модернизации школьных систем образования»</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0225100000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0,0</w:t>
            </w:r>
          </w:p>
        </w:tc>
        <w:tc>
          <w:tcPr>
            <w:tcW w:w="1247" w:type="dxa"/>
            <w:vAlign w:val="center"/>
          </w:tcPr>
          <w:p w:rsidR="002D74BB" w:rsidRPr="00AA1CDA" w:rsidRDefault="002D74BB" w:rsidP="00AA1CDA">
            <w:pPr>
              <w:jc w:val="right"/>
              <w:outlineLvl w:val="4"/>
            </w:pPr>
            <w:r w:rsidRPr="00AA1CDA">
              <w:t>73 759,8</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Реализация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02251L7501</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0,0</w:t>
            </w:r>
          </w:p>
        </w:tc>
        <w:tc>
          <w:tcPr>
            <w:tcW w:w="1247" w:type="dxa"/>
            <w:vAlign w:val="center"/>
          </w:tcPr>
          <w:p w:rsidR="002D74BB" w:rsidRPr="00AA1CDA" w:rsidRDefault="002D74BB" w:rsidP="00AA1CDA">
            <w:pPr>
              <w:jc w:val="right"/>
              <w:outlineLvl w:val="5"/>
            </w:pPr>
            <w:r w:rsidRPr="00AA1CDA">
              <w:t>9 340,7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02251L7501</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0,0</w:t>
            </w:r>
          </w:p>
        </w:tc>
        <w:tc>
          <w:tcPr>
            <w:tcW w:w="1247" w:type="dxa"/>
            <w:vAlign w:val="center"/>
          </w:tcPr>
          <w:p w:rsidR="002D74BB" w:rsidRPr="00AA1CDA" w:rsidRDefault="002D74BB" w:rsidP="00AA1CDA">
            <w:pPr>
              <w:jc w:val="right"/>
              <w:outlineLvl w:val="6"/>
            </w:pPr>
            <w:r w:rsidRPr="00AA1CDA">
              <w:t>9 340,7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02251L7501</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0,0</w:t>
            </w:r>
          </w:p>
        </w:tc>
        <w:tc>
          <w:tcPr>
            <w:tcW w:w="1247" w:type="dxa"/>
            <w:vAlign w:val="center"/>
          </w:tcPr>
          <w:p w:rsidR="002D74BB" w:rsidRPr="00AA1CDA" w:rsidRDefault="002D74BB" w:rsidP="00AA1CDA">
            <w:pPr>
              <w:jc w:val="right"/>
              <w:outlineLvl w:val="6"/>
            </w:pPr>
            <w:r w:rsidRPr="00AA1CDA">
              <w:t>9 340,7</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Реализация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02251L7502</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0,0</w:t>
            </w:r>
          </w:p>
        </w:tc>
        <w:tc>
          <w:tcPr>
            <w:tcW w:w="1247" w:type="dxa"/>
            <w:vAlign w:val="center"/>
          </w:tcPr>
          <w:p w:rsidR="002D74BB" w:rsidRPr="00AA1CDA" w:rsidRDefault="002D74BB" w:rsidP="00AA1CDA">
            <w:pPr>
              <w:jc w:val="right"/>
              <w:outlineLvl w:val="5"/>
            </w:pPr>
            <w:r w:rsidRPr="00AA1CDA">
              <w:t>64 419,1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02251L7502</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0,0</w:t>
            </w:r>
          </w:p>
        </w:tc>
        <w:tc>
          <w:tcPr>
            <w:tcW w:w="1247" w:type="dxa"/>
            <w:vAlign w:val="center"/>
          </w:tcPr>
          <w:p w:rsidR="002D74BB" w:rsidRPr="00AA1CDA" w:rsidRDefault="002D74BB" w:rsidP="00AA1CDA">
            <w:pPr>
              <w:jc w:val="right"/>
              <w:outlineLvl w:val="6"/>
            </w:pPr>
            <w:r w:rsidRPr="00AA1CDA">
              <w:t>64 419,1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02251L7502</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0,0</w:t>
            </w:r>
          </w:p>
        </w:tc>
        <w:tc>
          <w:tcPr>
            <w:tcW w:w="1247" w:type="dxa"/>
            <w:vAlign w:val="center"/>
          </w:tcPr>
          <w:p w:rsidR="002D74BB" w:rsidRPr="00AA1CDA" w:rsidRDefault="002D74BB" w:rsidP="00AA1CDA">
            <w:pPr>
              <w:jc w:val="right"/>
              <w:outlineLvl w:val="6"/>
            </w:pPr>
            <w:r w:rsidRPr="00AA1CDA">
              <w:t>64 419,1</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Региональные проекты, направленные на реализацию национальных проектов</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02W0000000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1 993,8</w:t>
            </w:r>
          </w:p>
        </w:tc>
        <w:tc>
          <w:tcPr>
            <w:tcW w:w="1247" w:type="dxa"/>
            <w:vAlign w:val="center"/>
          </w:tcPr>
          <w:p w:rsidR="002D74BB" w:rsidRPr="00AA1CDA" w:rsidRDefault="002D74BB" w:rsidP="00AA1CDA">
            <w:pPr>
              <w:jc w:val="right"/>
              <w:outlineLvl w:val="3"/>
            </w:pPr>
            <w:r w:rsidRPr="00AA1CDA">
              <w:t>2 419,0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Региональный проект «Патриотическое воспитание граждан Российской Федерации»</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02WEВ00000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1 993,8</w:t>
            </w:r>
          </w:p>
        </w:tc>
        <w:tc>
          <w:tcPr>
            <w:tcW w:w="1247" w:type="dxa"/>
            <w:vAlign w:val="center"/>
          </w:tcPr>
          <w:p w:rsidR="002D74BB" w:rsidRPr="00AA1CDA" w:rsidRDefault="002D74BB" w:rsidP="00AA1CDA">
            <w:pPr>
              <w:jc w:val="right"/>
              <w:outlineLvl w:val="4"/>
            </w:pPr>
            <w:r w:rsidRPr="00AA1CDA">
              <w:t>2 419,0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02WEВ51790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1 993,8</w:t>
            </w:r>
          </w:p>
        </w:tc>
        <w:tc>
          <w:tcPr>
            <w:tcW w:w="1247" w:type="dxa"/>
            <w:vAlign w:val="center"/>
          </w:tcPr>
          <w:p w:rsidR="002D74BB" w:rsidRPr="00AA1CDA" w:rsidRDefault="002D74BB" w:rsidP="00AA1CDA">
            <w:pPr>
              <w:jc w:val="right"/>
              <w:outlineLvl w:val="5"/>
            </w:pPr>
            <w:r w:rsidRPr="00AA1CDA">
              <w:t>2 419,0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02WEВ51790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1 993,8</w:t>
            </w:r>
          </w:p>
        </w:tc>
        <w:tc>
          <w:tcPr>
            <w:tcW w:w="1247" w:type="dxa"/>
            <w:vAlign w:val="center"/>
          </w:tcPr>
          <w:p w:rsidR="002D74BB" w:rsidRPr="00AA1CDA" w:rsidRDefault="002D74BB" w:rsidP="00AA1CDA">
            <w:pPr>
              <w:jc w:val="right"/>
              <w:outlineLvl w:val="6"/>
            </w:pPr>
            <w:r w:rsidRPr="00AA1CDA">
              <w:t>2 419,0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02WEВ51790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1 993,8</w:t>
            </w:r>
          </w:p>
        </w:tc>
        <w:tc>
          <w:tcPr>
            <w:tcW w:w="1247" w:type="dxa"/>
            <w:vAlign w:val="center"/>
          </w:tcPr>
          <w:p w:rsidR="002D74BB" w:rsidRPr="00AA1CDA" w:rsidRDefault="002D74BB" w:rsidP="00AA1CDA">
            <w:pPr>
              <w:jc w:val="right"/>
              <w:outlineLvl w:val="6"/>
            </w:pPr>
            <w:r w:rsidRPr="00AA1CDA">
              <w:t>2 419,0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«Социальная поддержка населения Молчановского района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02</w:t>
            </w:r>
          </w:p>
        </w:tc>
        <w:tc>
          <w:tcPr>
            <w:tcW w:w="1559" w:type="dxa"/>
            <w:vAlign w:val="center"/>
          </w:tcPr>
          <w:p w:rsidR="002D74BB" w:rsidRPr="00AA1CDA" w:rsidRDefault="002D74BB" w:rsidP="00AA1CDA">
            <w:pPr>
              <w:jc w:val="center"/>
              <w:outlineLvl w:val="2"/>
            </w:pPr>
            <w:r w:rsidRPr="00AA1CDA">
              <w:t>0500000000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843,2</w:t>
            </w:r>
          </w:p>
        </w:tc>
        <w:tc>
          <w:tcPr>
            <w:tcW w:w="1247" w:type="dxa"/>
            <w:vAlign w:val="center"/>
          </w:tcPr>
          <w:p w:rsidR="002D74BB" w:rsidRPr="00AA1CDA" w:rsidRDefault="002D74BB" w:rsidP="00AA1CDA">
            <w:pPr>
              <w:jc w:val="right"/>
              <w:outlineLvl w:val="2"/>
            </w:pPr>
            <w:r w:rsidRPr="00AA1CDA">
              <w:t>843,2</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«Социальная защита населения Молчановского района»</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0510000000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843,2</w:t>
            </w:r>
          </w:p>
        </w:tc>
        <w:tc>
          <w:tcPr>
            <w:tcW w:w="1247" w:type="dxa"/>
            <w:vAlign w:val="center"/>
          </w:tcPr>
          <w:p w:rsidR="002D74BB" w:rsidRPr="00AA1CDA" w:rsidRDefault="002D74BB" w:rsidP="00AA1CDA">
            <w:pPr>
              <w:jc w:val="right"/>
              <w:outlineLvl w:val="3"/>
            </w:pPr>
            <w:r w:rsidRPr="00AA1CDA">
              <w:t>843,2</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0515300000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843,2</w:t>
            </w:r>
          </w:p>
        </w:tc>
        <w:tc>
          <w:tcPr>
            <w:tcW w:w="1247" w:type="dxa"/>
            <w:vAlign w:val="center"/>
          </w:tcPr>
          <w:p w:rsidR="002D74BB" w:rsidRPr="00AA1CDA" w:rsidRDefault="002D74BB" w:rsidP="00AA1CDA">
            <w:pPr>
              <w:jc w:val="right"/>
              <w:outlineLvl w:val="4"/>
            </w:pPr>
            <w:r w:rsidRPr="00AA1CDA">
              <w:t>843,2</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0515340740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843,2</w:t>
            </w:r>
          </w:p>
        </w:tc>
        <w:tc>
          <w:tcPr>
            <w:tcW w:w="1247" w:type="dxa"/>
            <w:vAlign w:val="center"/>
          </w:tcPr>
          <w:p w:rsidR="002D74BB" w:rsidRPr="00AA1CDA" w:rsidRDefault="002D74BB" w:rsidP="00AA1CDA">
            <w:pPr>
              <w:jc w:val="right"/>
              <w:outlineLvl w:val="5"/>
            </w:pPr>
            <w:r w:rsidRPr="00AA1CDA">
              <w:t>843,2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0515340740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843,2</w:t>
            </w:r>
          </w:p>
        </w:tc>
        <w:tc>
          <w:tcPr>
            <w:tcW w:w="1247" w:type="dxa"/>
            <w:vAlign w:val="center"/>
          </w:tcPr>
          <w:p w:rsidR="002D74BB" w:rsidRPr="00AA1CDA" w:rsidRDefault="002D74BB" w:rsidP="00AA1CDA">
            <w:pPr>
              <w:jc w:val="right"/>
              <w:outlineLvl w:val="6"/>
            </w:pPr>
            <w:r w:rsidRPr="00AA1CDA">
              <w:t>843,2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0515340740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843,2</w:t>
            </w:r>
          </w:p>
        </w:tc>
        <w:tc>
          <w:tcPr>
            <w:tcW w:w="1247" w:type="dxa"/>
            <w:vAlign w:val="center"/>
          </w:tcPr>
          <w:p w:rsidR="002D74BB" w:rsidRPr="00AA1CDA" w:rsidRDefault="002D74BB" w:rsidP="00AA1CDA">
            <w:pPr>
              <w:jc w:val="right"/>
              <w:outlineLvl w:val="6"/>
            </w:pPr>
            <w:r w:rsidRPr="00AA1CDA">
              <w:t>843,2</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Дополнительное образование детей</w:t>
            </w:r>
          </w:p>
        </w:tc>
        <w:tc>
          <w:tcPr>
            <w:tcW w:w="709" w:type="dxa"/>
            <w:vAlign w:val="center"/>
          </w:tcPr>
          <w:p w:rsidR="002D74BB" w:rsidRPr="00AA1CDA" w:rsidRDefault="002D74BB" w:rsidP="00AA1CDA">
            <w:pPr>
              <w:jc w:val="center"/>
              <w:outlineLvl w:val="1"/>
            </w:pPr>
            <w:r w:rsidRPr="00AA1CDA">
              <w:t>904</w:t>
            </w:r>
          </w:p>
        </w:tc>
        <w:tc>
          <w:tcPr>
            <w:tcW w:w="700" w:type="dxa"/>
            <w:vAlign w:val="center"/>
          </w:tcPr>
          <w:p w:rsidR="002D74BB" w:rsidRPr="00AA1CDA" w:rsidRDefault="002D74BB" w:rsidP="00AA1CDA">
            <w:pPr>
              <w:jc w:val="center"/>
              <w:outlineLvl w:val="1"/>
            </w:pPr>
            <w:r w:rsidRPr="00AA1CDA">
              <w:t>07</w:t>
            </w:r>
          </w:p>
        </w:tc>
        <w:tc>
          <w:tcPr>
            <w:tcW w:w="648" w:type="dxa"/>
            <w:vAlign w:val="center"/>
          </w:tcPr>
          <w:p w:rsidR="002D74BB" w:rsidRPr="00AA1CDA" w:rsidRDefault="002D74BB" w:rsidP="00AA1CDA">
            <w:pPr>
              <w:jc w:val="center"/>
              <w:outlineLvl w:val="1"/>
            </w:pPr>
            <w:r w:rsidRPr="00AA1CDA">
              <w:t>03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17 180,5</w:t>
            </w:r>
          </w:p>
        </w:tc>
        <w:tc>
          <w:tcPr>
            <w:tcW w:w="1247" w:type="dxa"/>
            <w:vAlign w:val="center"/>
          </w:tcPr>
          <w:p w:rsidR="002D74BB" w:rsidRPr="00AA1CDA" w:rsidRDefault="002D74BB" w:rsidP="00AA1CDA">
            <w:pPr>
              <w:jc w:val="right"/>
              <w:outlineLvl w:val="1"/>
            </w:pPr>
            <w:r w:rsidRPr="00AA1CDA">
              <w:t>17 180,5</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образования и воспитания в Молчановском районе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03</w:t>
            </w:r>
          </w:p>
        </w:tc>
        <w:tc>
          <w:tcPr>
            <w:tcW w:w="1559" w:type="dxa"/>
            <w:vAlign w:val="center"/>
          </w:tcPr>
          <w:p w:rsidR="002D74BB" w:rsidRPr="00AA1CDA" w:rsidRDefault="002D74BB" w:rsidP="00AA1CDA">
            <w:pPr>
              <w:jc w:val="center"/>
              <w:outlineLvl w:val="2"/>
            </w:pPr>
            <w:r w:rsidRPr="00AA1CDA">
              <w:t>0200000000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17 180,5</w:t>
            </w:r>
          </w:p>
        </w:tc>
        <w:tc>
          <w:tcPr>
            <w:tcW w:w="1247" w:type="dxa"/>
            <w:vAlign w:val="center"/>
          </w:tcPr>
          <w:p w:rsidR="002D74BB" w:rsidRPr="00AA1CDA" w:rsidRDefault="002D74BB" w:rsidP="00AA1CDA">
            <w:pPr>
              <w:jc w:val="right"/>
              <w:outlineLvl w:val="2"/>
            </w:pPr>
            <w:r w:rsidRPr="00AA1CDA">
              <w:t>17 180,5</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дошкольного, общего и дополнительного образования в Молчановском районе»</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03</w:t>
            </w:r>
          </w:p>
        </w:tc>
        <w:tc>
          <w:tcPr>
            <w:tcW w:w="1559" w:type="dxa"/>
            <w:vAlign w:val="center"/>
          </w:tcPr>
          <w:p w:rsidR="002D74BB" w:rsidRPr="00AA1CDA" w:rsidRDefault="002D74BB" w:rsidP="00AA1CDA">
            <w:pPr>
              <w:jc w:val="center"/>
              <w:outlineLvl w:val="3"/>
            </w:pPr>
            <w:r w:rsidRPr="00AA1CDA">
              <w:t>0210000000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17 180,5</w:t>
            </w:r>
          </w:p>
        </w:tc>
        <w:tc>
          <w:tcPr>
            <w:tcW w:w="1247" w:type="dxa"/>
            <w:vAlign w:val="center"/>
          </w:tcPr>
          <w:p w:rsidR="002D74BB" w:rsidRPr="00AA1CDA" w:rsidRDefault="002D74BB" w:rsidP="00AA1CDA">
            <w:pPr>
              <w:jc w:val="right"/>
              <w:outlineLvl w:val="3"/>
            </w:pPr>
            <w:r w:rsidRPr="00AA1CDA">
              <w:t>17 180,5</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Ведомственная целевая программа «Организация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03</w:t>
            </w:r>
          </w:p>
        </w:tc>
        <w:tc>
          <w:tcPr>
            <w:tcW w:w="1559" w:type="dxa"/>
            <w:vAlign w:val="center"/>
          </w:tcPr>
          <w:p w:rsidR="002D74BB" w:rsidRPr="00AA1CDA" w:rsidRDefault="002D74BB" w:rsidP="00AA1CDA">
            <w:pPr>
              <w:jc w:val="center"/>
              <w:outlineLvl w:val="4"/>
            </w:pPr>
            <w:r w:rsidRPr="00AA1CDA">
              <w:t>0214100000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16 180,5</w:t>
            </w:r>
          </w:p>
        </w:tc>
        <w:tc>
          <w:tcPr>
            <w:tcW w:w="1247" w:type="dxa"/>
            <w:vAlign w:val="center"/>
          </w:tcPr>
          <w:p w:rsidR="002D74BB" w:rsidRPr="00AA1CDA" w:rsidRDefault="002D74BB" w:rsidP="00AA1CDA">
            <w:pPr>
              <w:jc w:val="right"/>
              <w:outlineLvl w:val="4"/>
            </w:pPr>
            <w:r w:rsidRPr="00AA1CDA">
              <w:t>16 180,5</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дополнительного образования</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0214100B00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16 180,5</w:t>
            </w:r>
          </w:p>
        </w:tc>
        <w:tc>
          <w:tcPr>
            <w:tcW w:w="1247" w:type="dxa"/>
            <w:vAlign w:val="center"/>
          </w:tcPr>
          <w:p w:rsidR="002D74BB" w:rsidRPr="00AA1CDA" w:rsidRDefault="002D74BB" w:rsidP="00AA1CDA">
            <w:pPr>
              <w:jc w:val="right"/>
              <w:outlineLvl w:val="5"/>
            </w:pPr>
            <w:r w:rsidRPr="00AA1CDA">
              <w:t>16 180,5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0214100B00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5 879,3</w:t>
            </w:r>
          </w:p>
        </w:tc>
        <w:tc>
          <w:tcPr>
            <w:tcW w:w="1247" w:type="dxa"/>
            <w:vAlign w:val="center"/>
          </w:tcPr>
          <w:p w:rsidR="002D74BB" w:rsidRPr="00AA1CDA" w:rsidRDefault="002D74BB" w:rsidP="00AA1CDA">
            <w:pPr>
              <w:jc w:val="right"/>
              <w:outlineLvl w:val="6"/>
            </w:pPr>
            <w:r w:rsidRPr="00AA1CDA">
              <w:t>5 879,3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0214100B00</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5 879,3</w:t>
            </w:r>
          </w:p>
        </w:tc>
        <w:tc>
          <w:tcPr>
            <w:tcW w:w="1247" w:type="dxa"/>
            <w:vAlign w:val="center"/>
          </w:tcPr>
          <w:p w:rsidR="002D74BB" w:rsidRPr="00AA1CDA" w:rsidRDefault="002D74BB" w:rsidP="00AA1CDA">
            <w:pPr>
              <w:jc w:val="right"/>
              <w:outlineLvl w:val="6"/>
            </w:pPr>
            <w:r w:rsidRPr="00AA1CDA">
              <w:t>5 879,3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0214100B00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10 301,2</w:t>
            </w:r>
          </w:p>
        </w:tc>
        <w:tc>
          <w:tcPr>
            <w:tcW w:w="1247" w:type="dxa"/>
            <w:vAlign w:val="center"/>
          </w:tcPr>
          <w:p w:rsidR="002D74BB" w:rsidRPr="00AA1CDA" w:rsidRDefault="002D74BB" w:rsidP="00AA1CDA">
            <w:pPr>
              <w:jc w:val="right"/>
              <w:outlineLvl w:val="6"/>
            </w:pPr>
            <w:r w:rsidRPr="00AA1CDA">
              <w:t>10 301,2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0214100B00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10 301,2</w:t>
            </w:r>
          </w:p>
        </w:tc>
        <w:tc>
          <w:tcPr>
            <w:tcW w:w="1247" w:type="dxa"/>
            <w:vAlign w:val="center"/>
          </w:tcPr>
          <w:p w:rsidR="002D74BB" w:rsidRPr="00AA1CDA" w:rsidRDefault="002D74BB" w:rsidP="00AA1CDA">
            <w:pPr>
              <w:jc w:val="right"/>
              <w:outlineLvl w:val="6"/>
            </w:pPr>
            <w:r w:rsidRPr="00AA1CDA">
              <w:t>10 301,2</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03</w:t>
            </w:r>
          </w:p>
        </w:tc>
        <w:tc>
          <w:tcPr>
            <w:tcW w:w="1559" w:type="dxa"/>
            <w:vAlign w:val="center"/>
          </w:tcPr>
          <w:p w:rsidR="002D74BB" w:rsidRPr="00AA1CDA" w:rsidRDefault="002D74BB" w:rsidP="00AA1CDA">
            <w:pPr>
              <w:jc w:val="center"/>
              <w:outlineLvl w:val="4"/>
            </w:pPr>
            <w:r w:rsidRPr="00AA1CDA">
              <w:t>0215400000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1 000,0</w:t>
            </w:r>
          </w:p>
        </w:tc>
        <w:tc>
          <w:tcPr>
            <w:tcW w:w="1247" w:type="dxa"/>
            <w:vAlign w:val="center"/>
          </w:tcPr>
          <w:p w:rsidR="002D74BB" w:rsidRPr="00AA1CDA" w:rsidRDefault="002D74BB" w:rsidP="00AA1CDA">
            <w:pPr>
              <w:jc w:val="right"/>
              <w:outlineLvl w:val="4"/>
            </w:pPr>
            <w:r w:rsidRPr="00AA1CDA">
              <w:t>1 000,0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персонифицированного финансирования дополнительного образования детей</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0215400008</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1 000,0</w:t>
            </w:r>
          </w:p>
        </w:tc>
        <w:tc>
          <w:tcPr>
            <w:tcW w:w="1247" w:type="dxa"/>
            <w:vAlign w:val="center"/>
          </w:tcPr>
          <w:p w:rsidR="002D74BB" w:rsidRPr="00AA1CDA" w:rsidRDefault="002D74BB" w:rsidP="00AA1CDA">
            <w:pPr>
              <w:jc w:val="right"/>
              <w:outlineLvl w:val="5"/>
            </w:pPr>
            <w:r w:rsidRPr="00AA1CDA">
              <w:t>1 000,0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0215400008</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1 000,0</w:t>
            </w:r>
          </w:p>
        </w:tc>
        <w:tc>
          <w:tcPr>
            <w:tcW w:w="1247" w:type="dxa"/>
            <w:vAlign w:val="center"/>
          </w:tcPr>
          <w:p w:rsidR="002D74BB" w:rsidRPr="00AA1CDA" w:rsidRDefault="002D74BB" w:rsidP="00AA1CDA">
            <w:pPr>
              <w:jc w:val="right"/>
              <w:outlineLvl w:val="6"/>
            </w:pPr>
            <w:r w:rsidRPr="00AA1CDA">
              <w:t>1 000,0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0215400008</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1 000,0</w:t>
            </w:r>
          </w:p>
        </w:tc>
        <w:tc>
          <w:tcPr>
            <w:tcW w:w="1247" w:type="dxa"/>
            <w:vAlign w:val="center"/>
          </w:tcPr>
          <w:p w:rsidR="002D74BB" w:rsidRPr="00AA1CDA" w:rsidRDefault="002D74BB" w:rsidP="00AA1CDA">
            <w:pPr>
              <w:jc w:val="right"/>
              <w:outlineLvl w:val="6"/>
            </w:pPr>
            <w:r w:rsidRPr="00AA1CDA">
              <w:t>1 000,0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Молодежная политика</w:t>
            </w:r>
          </w:p>
        </w:tc>
        <w:tc>
          <w:tcPr>
            <w:tcW w:w="709" w:type="dxa"/>
            <w:vAlign w:val="center"/>
          </w:tcPr>
          <w:p w:rsidR="002D74BB" w:rsidRPr="00AA1CDA" w:rsidRDefault="002D74BB" w:rsidP="00AA1CDA">
            <w:pPr>
              <w:jc w:val="center"/>
              <w:outlineLvl w:val="1"/>
            </w:pPr>
            <w:r w:rsidRPr="00AA1CDA">
              <w:t>904</w:t>
            </w:r>
          </w:p>
        </w:tc>
        <w:tc>
          <w:tcPr>
            <w:tcW w:w="700" w:type="dxa"/>
            <w:vAlign w:val="center"/>
          </w:tcPr>
          <w:p w:rsidR="002D74BB" w:rsidRPr="00AA1CDA" w:rsidRDefault="002D74BB" w:rsidP="00AA1CDA">
            <w:pPr>
              <w:jc w:val="center"/>
              <w:outlineLvl w:val="1"/>
            </w:pPr>
            <w:r w:rsidRPr="00AA1CDA">
              <w:t>07</w:t>
            </w:r>
          </w:p>
        </w:tc>
        <w:tc>
          <w:tcPr>
            <w:tcW w:w="648" w:type="dxa"/>
            <w:vAlign w:val="center"/>
          </w:tcPr>
          <w:p w:rsidR="002D74BB" w:rsidRPr="00AA1CDA" w:rsidRDefault="002D74BB" w:rsidP="00AA1CDA">
            <w:pPr>
              <w:jc w:val="center"/>
              <w:outlineLvl w:val="1"/>
            </w:pPr>
            <w:r w:rsidRPr="00AA1CDA">
              <w:t>07</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14,1</w:t>
            </w:r>
          </w:p>
        </w:tc>
        <w:tc>
          <w:tcPr>
            <w:tcW w:w="1247" w:type="dxa"/>
            <w:vAlign w:val="center"/>
          </w:tcPr>
          <w:p w:rsidR="002D74BB" w:rsidRPr="00AA1CDA" w:rsidRDefault="002D74BB" w:rsidP="00AA1CDA">
            <w:pPr>
              <w:jc w:val="right"/>
              <w:outlineLvl w:val="1"/>
            </w:pPr>
            <w:r w:rsidRPr="00AA1CDA">
              <w:t>14,1</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молодежной политики, физической культуры и спорта в Молчановском районе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07</w:t>
            </w:r>
          </w:p>
        </w:tc>
        <w:tc>
          <w:tcPr>
            <w:tcW w:w="1559" w:type="dxa"/>
            <w:vAlign w:val="center"/>
          </w:tcPr>
          <w:p w:rsidR="002D74BB" w:rsidRPr="00AA1CDA" w:rsidRDefault="002D74BB" w:rsidP="00AA1CDA">
            <w:pPr>
              <w:jc w:val="center"/>
              <w:outlineLvl w:val="2"/>
            </w:pPr>
            <w:r w:rsidRPr="00AA1CDA">
              <w:t>0300000000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14,1</w:t>
            </w:r>
          </w:p>
        </w:tc>
        <w:tc>
          <w:tcPr>
            <w:tcW w:w="1247" w:type="dxa"/>
            <w:vAlign w:val="center"/>
          </w:tcPr>
          <w:p w:rsidR="002D74BB" w:rsidRPr="00AA1CDA" w:rsidRDefault="002D74BB" w:rsidP="00AA1CDA">
            <w:pPr>
              <w:jc w:val="right"/>
              <w:outlineLvl w:val="2"/>
            </w:pPr>
            <w:r w:rsidRPr="00AA1CDA">
              <w:t>14,1</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эффективной молодежной политики в Молчановском районе»</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07</w:t>
            </w:r>
          </w:p>
        </w:tc>
        <w:tc>
          <w:tcPr>
            <w:tcW w:w="1559" w:type="dxa"/>
            <w:vAlign w:val="center"/>
          </w:tcPr>
          <w:p w:rsidR="002D74BB" w:rsidRPr="00AA1CDA" w:rsidRDefault="002D74BB" w:rsidP="00AA1CDA">
            <w:pPr>
              <w:jc w:val="center"/>
              <w:outlineLvl w:val="3"/>
            </w:pPr>
            <w:r w:rsidRPr="00AA1CDA">
              <w:t>0320000000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14,1</w:t>
            </w:r>
          </w:p>
        </w:tc>
        <w:tc>
          <w:tcPr>
            <w:tcW w:w="1247" w:type="dxa"/>
            <w:vAlign w:val="center"/>
          </w:tcPr>
          <w:p w:rsidR="002D74BB" w:rsidRPr="00AA1CDA" w:rsidRDefault="002D74BB" w:rsidP="00AA1CDA">
            <w:pPr>
              <w:jc w:val="right"/>
              <w:outlineLvl w:val="3"/>
            </w:pPr>
            <w:r w:rsidRPr="00AA1CDA">
              <w:t>14,1</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«Развитие системы патриотического воспитания, профилактика социально - негативных явлений в молодежной среде»</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07</w:t>
            </w:r>
          </w:p>
        </w:tc>
        <w:tc>
          <w:tcPr>
            <w:tcW w:w="1559" w:type="dxa"/>
            <w:vAlign w:val="center"/>
          </w:tcPr>
          <w:p w:rsidR="002D74BB" w:rsidRPr="00AA1CDA" w:rsidRDefault="002D74BB" w:rsidP="00AA1CDA">
            <w:pPr>
              <w:jc w:val="center"/>
              <w:outlineLvl w:val="4"/>
            </w:pPr>
            <w:r w:rsidRPr="00AA1CDA">
              <w:t>0325100000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14,1</w:t>
            </w:r>
          </w:p>
        </w:tc>
        <w:tc>
          <w:tcPr>
            <w:tcW w:w="1247" w:type="dxa"/>
            <w:vAlign w:val="center"/>
          </w:tcPr>
          <w:p w:rsidR="002D74BB" w:rsidRPr="00AA1CDA" w:rsidRDefault="002D74BB" w:rsidP="00AA1CDA">
            <w:pPr>
              <w:jc w:val="right"/>
              <w:outlineLvl w:val="4"/>
            </w:pPr>
            <w:r w:rsidRPr="00AA1CDA">
              <w:t>14,1</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Подготовка и организация выезда на спартакиаду допризывника</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07</w:t>
            </w:r>
          </w:p>
        </w:tc>
        <w:tc>
          <w:tcPr>
            <w:tcW w:w="1559" w:type="dxa"/>
            <w:vAlign w:val="center"/>
          </w:tcPr>
          <w:p w:rsidR="002D74BB" w:rsidRPr="00AA1CDA" w:rsidRDefault="002D74BB" w:rsidP="00AA1CDA">
            <w:pPr>
              <w:jc w:val="center"/>
              <w:outlineLvl w:val="5"/>
            </w:pPr>
            <w:r w:rsidRPr="00AA1CDA">
              <w:t>0325100012</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5,0</w:t>
            </w:r>
          </w:p>
        </w:tc>
        <w:tc>
          <w:tcPr>
            <w:tcW w:w="1247" w:type="dxa"/>
            <w:vAlign w:val="center"/>
          </w:tcPr>
          <w:p w:rsidR="002D74BB" w:rsidRPr="00AA1CDA" w:rsidRDefault="002D74BB" w:rsidP="00AA1CDA">
            <w:pPr>
              <w:jc w:val="right"/>
              <w:outlineLvl w:val="5"/>
            </w:pPr>
            <w:r w:rsidRPr="00AA1CDA">
              <w:t>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07</w:t>
            </w:r>
          </w:p>
        </w:tc>
        <w:tc>
          <w:tcPr>
            <w:tcW w:w="1559" w:type="dxa"/>
            <w:vAlign w:val="center"/>
          </w:tcPr>
          <w:p w:rsidR="002D74BB" w:rsidRPr="00AA1CDA" w:rsidRDefault="002D74BB" w:rsidP="00AA1CDA">
            <w:pPr>
              <w:jc w:val="center"/>
              <w:outlineLvl w:val="6"/>
            </w:pPr>
            <w:r w:rsidRPr="00AA1CDA">
              <w:t>0325100012</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5,0</w:t>
            </w:r>
          </w:p>
        </w:tc>
        <w:tc>
          <w:tcPr>
            <w:tcW w:w="1247" w:type="dxa"/>
            <w:vAlign w:val="center"/>
          </w:tcPr>
          <w:p w:rsidR="002D74BB" w:rsidRPr="00AA1CDA" w:rsidRDefault="002D74BB" w:rsidP="00AA1CDA">
            <w:pPr>
              <w:jc w:val="right"/>
              <w:outlineLvl w:val="6"/>
            </w:pPr>
            <w:r w:rsidRPr="00AA1CDA">
              <w:t>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07</w:t>
            </w:r>
          </w:p>
        </w:tc>
        <w:tc>
          <w:tcPr>
            <w:tcW w:w="1559" w:type="dxa"/>
            <w:vAlign w:val="center"/>
          </w:tcPr>
          <w:p w:rsidR="002D74BB" w:rsidRPr="00AA1CDA" w:rsidRDefault="002D74BB" w:rsidP="00AA1CDA">
            <w:pPr>
              <w:jc w:val="center"/>
              <w:outlineLvl w:val="6"/>
            </w:pPr>
            <w:r w:rsidRPr="00AA1CDA">
              <w:t>0325100012</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5,0</w:t>
            </w:r>
          </w:p>
        </w:tc>
        <w:tc>
          <w:tcPr>
            <w:tcW w:w="1247" w:type="dxa"/>
            <w:vAlign w:val="center"/>
          </w:tcPr>
          <w:p w:rsidR="002D74BB" w:rsidRPr="00AA1CDA" w:rsidRDefault="002D74BB" w:rsidP="00AA1CDA">
            <w:pPr>
              <w:jc w:val="right"/>
              <w:outlineLvl w:val="6"/>
            </w:pPr>
            <w:r w:rsidRPr="00AA1CDA">
              <w:t>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слета детских общественных организаций</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07</w:t>
            </w:r>
          </w:p>
        </w:tc>
        <w:tc>
          <w:tcPr>
            <w:tcW w:w="1559" w:type="dxa"/>
            <w:vAlign w:val="center"/>
          </w:tcPr>
          <w:p w:rsidR="002D74BB" w:rsidRPr="00AA1CDA" w:rsidRDefault="002D74BB" w:rsidP="00AA1CDA">
            <w:pPr>
              <w:jc w:val="center"/>
              <w:outlineLvl w:val="5"/>
            </w:pPr>
            <w:r w:rsidRPr="00AA1CDA">
              <w:t>0325100013</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9,1</w:t>
            </w:r>
          </w:p>
        </w:tc>
        <w:tc>
          <w:tcPr>
            <w:tcW w:w="1247" w:type="dxa"/>
            <w:vAlign w:val="center"/>
          </w:tcPr>
          <w:p w:rsidR="002D74BB" w:rsidRPr="00AA1CDA" w:rsidRDefault="002D74BB" w:rsidP="00AA1CDA">
            <w:pPr>
              <w:jc w:val="right"/>
              <w:outlineLvl w:val="5"/>
            </w:pPr>
            <w:r w:rsidRPr="00AA1CDA">
              <w:t>9,1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07</w:t>
            </w:r>
          </w:p>
        </w:tc>
        <w:tc>
          <w:tcPr>
            <w:tcW w:w="1559" w:type="dxa"/>
            <w:vAlign w:val="center"/>
          </w:tcPr>
          <w:p w:rsidR="002D74BB" w:rsidRPr="00AA1CDA" w:rsidRDefault="002D74BB" w:rsidP="00AA1CDA">
            <w:pPr>
              <w:jc w:val="center"/>
              <w:outlineLvl w:val="6"/>
            </w:pPr>
            <w:r w:rsidRPr="00AA1CDA">
              <w:t>0325100013</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9,1</w:t>
            </w:r>
          </w:p>
        </w:tc>
        <w:tc>
          <w:tcPr>
            <w:tcW w:w="1247" w:type="dxa"/>
            <w:vAlign w:val="center"/>
          </w:tcPr>
          <w:p w:rsidR="002D74BB" w:rsidRPr="00AA1CDA" w:rsidRDefault="002D74BB" w:rsidP="00AA1CDA">
            <w:pPr>
              <w:jc w:val="right"/>
              <w:outlineLvl w:val="6"/>
            </w:pPr>
            <w:r w:rsidRPr="00AA1CDA">
              <w:t>9,1</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бюджетным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07</w:t>
            </w:r>
          </w:p>
        </w:tc>
        <w:tc>
          <w:tcPr>
            <w:tcW w:w="1559" w:type="dxa"/>
            <w:vAlign w:val="center"/>
          </w:tcPr>
          <w:p w:rsidR="002D74BB" w:rsidRPr="00AA1CDA" w:rsidRDefault="002D74BB" w:rsidP="00AA1CDA">
            <w:pPr>
              <w:jc w:val="center"/>
              <w:outlineLvl w:val="6"/>
            </w:pPr>
            <w:r w:rsidRPr="00AA1CDA">
              <w:t>0325100013</w:t>
            </w:r>
          </w:p>
        </w:tc>
        <w:tc>
          <w:tcPr>
            <w:tcW w:w="850" w:type="dxa"/>
            <w:vAlign w:val="center"/>
          </w:tcPr>
          <w:p w:rsidR="002D74BB" w:rsidRPr="00AA1CDA" w:rsidRDefault="002D74BB" w:rsidP="00AA1CDA">
            <w:pPr>
              <w:jc w:val="center"/>
              <w:outlineLvl w:val="6"/>
            </w:pPr>
            <w:r w:rsidRPr="00AA1CDA">
              <w:t>610</w:t>
            </w:r>
          </w:p>
        </w:tc>
        <w:tc>
          <w:tcPr>
            <w:tcW w:w="1346" w:type="dxa"/>
            <w:vAlign w:val="center"/>
          </w:tcPr>
          <w:p w:rsidR="002D74BB" w:rsidRPr="00AA1CDA" w:rsidRDefault="002D74BB" w:rsidP="00AA1CDA">
            <w:pPr>
              <w:jc w:val="right"/>
              <w:outlineLvl w:val="6"/>
            </w:pPr>
            <w:r w:rsidRPr="00AA1CDA">
              <w:t>9,1</w:t>
            </w:r>
          </w:p>
        </w:tc>
        <w:tc>
          <w:tcPr>
            <w:tcW w:w="1247" w:type="dxa"/>
            <w:vAlign w:val="center"/>
          </w:tcPr>
          <w:p w:rsidR="002D74BB" w:rsidRPr="00AA1CDA" w:rsidRDefault="002D74BB" w:rsidP="00AA1CDA">
            <w:pPr>
              <w:jc w:val="right"/>
              <w:outlineLvl w:val="6"/>
            </w:pPr>
            <w:r w:rsidRPr="00AA1CDA">
              <w:t>9,1</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Другие вопросы в области образования</w:t>
            </w:r>
          </w:p>
        </w:tc>
        <w:tc>
          <w:tcPr>
            <w:tcW w:w="709" w:type="dxa"/>
            <w:vAlign w:val="center"/>
          </w:tcPr>
          <w:p w:rsidR="002D74BB" w:rsidRPr="00AA1CDA" w:rsidRDefault="002D74BB" w:rsidP="00AA1CDA">
            <w:pPr>
              <w:jc w:val="center"/>
              <w:outlineLvl w:val="1"/>
            </w:pPr>
            <w:r w:rsidRPr="00AA1CDA">
              <w:t>904</w:t>
            </w:r>
          </w:p>
        </w:tc>
        <w:tc>
          <w:tcPr>
            <w:tcW w:w="700" w:type="dxa"/>
            <w:vAlign w:val="center"/>
          </w:tcPr>
          <w:p w:rsidR="002D74BB" w:rsidRPr="00AA1CDA" w:rsidRDefault="002D74BB" w:rsidP="00AA1CDA">
            <w:pPr>
              <w:jc w:val="center"/>
              <w:outlineLvl w:val="1"/>
            </w:pPr>
            <w:r w:rsidRPr="00AA1CDA">
              <w:t>07</w:t>
            </w:r>
          </w:p>
        </w:tc>
        <w:tc>
          <w:tcPr>
            <w:tcW w:w="648" w:type="dxa"/>
            <w:vAlign w:val="center"/>
          </w:tcPr>
          <w:p w:rsidR="002D74BB" w:rsidRPr="00AA1CDA" w:rsidRDefault="002D74BB" w:rsidP="00AA1CDA">
            <w:pPr>
              <w:jc w:val="center"/>
              <w:outlineLvl w:val="1"/>
            </w:pPr>
            <w:r w:rsidRPr="00AA1CDA">
              <w:t>09</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14 160,4</w:t>
            </w:r>
          </w:p>
        </w:tc>
        <w:tc>
          <w:tcPr>
            <w:tcW w:w="1247" w:type="dxa"/>
            <w:vAlign w:val="center"/>
          </w:tcPr>
          <w:p w:rsidR="002D74BB" w:rsidRPr="00AA1CDA" w:rsidRDefault="002D74BB" w:rsidP="00AA1CDA">
            <w:pPr>
              <w:jc w:val="right"/>
              <w:outlineLvl w:val="1"/>
            </w:pPr>
            <w:r w:rsidRPr="00AA1CDA">
              <w:t>14 220,4</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образования и воспитания в Молчановском районе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09</w:t>
            </w:r>
          </w:p>
        </w:tc>
        <w:tc>
          <w:tcPr>
            <w:tcW w:w="1559" w:type="dxa"/>
            <w:vAlign w:val="center"/>
          </w:tcPr>
          <w:p w:rsidR="002D74BB" w:rsidRPr="00AA1CDA" w:rsidRDefault="002D74BB" w:rsidP="00AA1CDA">
            <w:pPr>
              <w:jc w:val="center"/>
              <w:outlineLvl w:val="2"/>
            </w:pPr>
            <w:r w:rsidRPr="00AA1CDA">
              <w:t>0200000000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13 665,4</w:t>
            </w:r>
          </w:p>
        </w:tc>
        <w:tc>
          <w:tcPr>
            <w:tcW w:w="1247" w:type="dxa"/>
            <w:vAlign w:val="center"/>
          </w:tcPr>
          <w:p w:rsidR="002D74BB" w:rsidRPr="00AA1CDA" w:rsidRDefault="002D74BB" w:rsidP="00AA1CDA">
            <w:pPr>
              <w:jc w:val="right"/>
              <w:outlineLvl w:val="2"/>
            </w:pPr>
            <w:r w:rsidRPr="00AA1CDA">
              <w:t>13 725,4</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дошкольного, общего и дополнительного образования в Молчановском районе»</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09</w:t>
            </w:r>
          </w:p>
        </w:tc>
        <w:tc>
          <w:tcPr>
            <w:tcW w:w="1559" w:type="dxa"/>
            <w:vAlign w:val="center"/>
          </w:tcPr>
          <w:p w:rsidR="002D74BB" w:rsidRPr="00AA1CDA" w:rsidRDefault="002D74BB" w:rsidP="00AA1CDA">
            <w:pPr>
              <w:jc w:val="center"/>
              <w:outlineLvl w:val="3"/>
            </w:pPr>
            <w:r w:rsidRPr="00AA1CDA">
              <w:t>0210000000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2 090,2</w:t>
            </w:r>
          </w:p>
        </w:tc>
        <w:tc>
          <w:tcPr>
            <w:tcW w:w="1247" w:type="dxa"/>
            <w:vAlign w:val="center"/>
          </w:tcPr>
          <w:p w:rsidR="002D74BB" w:rsidRPr="00AA1CDA" w:rsidRDefault="002D74BB" w:rsidP="00AA1CDA">
            <w:pPr>
              <w:jc w:val="right"/>
              <w:outlineLvl w:val="3"/>
            </w:pPr>
            <w:r w:rsidRPr="00AA1CDA">
              <w:t>2 090,2</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«Повышение качества услуг в сфере отдыха и оздоровления детей «</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09</w:t>
            </w:r>
          </w:p>
        </w:tc>
        <w:tc>
          <w:tcPr>
            <w:tcW w:w="1559" w:type="dxa"/>
            <w:vAlign w:val="center"/>
          </w:tcPr>
          <w:p w:rsidR="002D74BB" w:rsidRPr="00AA1CDA" w:rsidRDefault="002D74BB" w:rsidP="00AA1CDA">
            <w:pPr>
              <w:jc w:val="center"/>
              <w:outlineLvl w:val="4"/>
            </w:pPr>
            <w:r w:rsidRPr="00AA1CDA">
              <w:t>0215300000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2 090,2</w:t>
            </w:r>
          </w:p>
        </w:tc>
        <w:tc>
          <w:tcPr>
            <w:tcW w:w="1247" w:type="dxa"/>
            <w:vAlign w:val="center"/>
          </w:tcPr>
          <w:p w:rsidR="002D74BB" w:rsidRPr="00AA1CDA" w:rsidRDefault="002D74BB" w:rsidP="00AA1CDA">
            <w:pPr>
              <w:jc w:val="right"/>
              <w:outlineLvl w:val="4"/>
            </w:pPr>
            <w:r w:rsidRPr="00AA1CDA">
              <w:t>2 090,2</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организации отдыха детей в каникулярное время</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09</w:t>
            </w:r>
          </w:p>
        </w:tc>
        <w:tc>
          <w:tcPr>
            <w:tcW w:w="1559" w:type="dxa"/>
            <w:vAlign w:val="center"/>
          </w:tcPr>
          <w:p w:rsidR="002D74BB" w:rsidRPr="00AA1CDA" w:rsidRDefault="002D74BB" w:rsidP="00AA1CDA">
            <w:pPr>
              <w:jc w:val="center"/>
              <w:outlineLvl w:val="5"/>
            </w:pPr>
            <w:r w:rsidRPr="00AA1CDA">
              <w:t>0215340790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1 776,7</w:t>
            </w:r>
          </w:p>
        </w:tc>
        <w:tc>
          <w:tcPr>
            <w:tcW w:w="1247" w:type="dxa"/>
            <w:vAlign w:val="center"/>
          </w:tcPr>
          <w:p w:rsidR="002D74BB" w:rsidRPr="00AA1CDA" w:rsidRDefault="002D74BB" w:rsidP="00AA1CDA">
            <w:pPr>
              <w:jc w:val="right"/>
              <w:outlineLvl w:val="5"/>
            </w:pPr>
            <w:r w:rsidRPr="00AA1CDA">
              <w:t>1 776,7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0215340790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1 776,7</w:t>
            </w:r>
          </w:p>
        </w:tc>
        <w:tc>
          <w:tcPr>
            <w:tcW w:w="1247" w:type="dxa"/>
            <w:vAlign w:val="center"/>
          </w:tcPr>
          <w:p w:rsidR="002D74BB" w:rsidRPr="00AA1CDA" w:rsidRDefault="002D74BB" w:rsidP="00AA1CDA">
            <w:pPr>
              <w:jc w:val="right"/>
              <w:outlineLvl w:val="6"/>
            </w:pPr>
            <w:r w:rsidRPr="00AA1CDA">
              <w:t>1 776,7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0215340790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1 776,7</w:t>
            </w:r>
          </w:p>
        </w:tc>
        <w:tc>
          <w:tcPr>
            <w:tcW w:w="1247" w:type="dxa"/>
            <w:vAlign w:val="center"/>
          </w:tcPr>
          <w:p w:rsidR="002D74BB" w:rsidRPr="00AA1CDA" w:rsidRDefault="002D74BB" w:rsidP="00AA1CDA">
            <w:pPr>
              <w:jc w:val="right"/>
              <w:outlineLvl w:val="6"/>
            </w:pPr>
            <w:r w:rsidRPr="00AA1CDA">
              <w:t>1 776,7</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Обеспечение организации отдыха детей в каникулярное время</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09</w:t>
            </w:r>
          </w:p>
        </w:tc>
        <w:tc>
          <w:tcPr>
            <w:tcW w:w="1559" w:type="dxa"/>
            <w:vAlign w:val="center"/>
          </w:tcPr>
          <w:p w:rsidR="002D74BB" w:rsidRPr="00AA1CDA" w:rsidRDefault="002D74BB" w:rsidP="00AA1CDA">
            <w:pPr>
              <w:jc w:val="center"/>
              <w:outlineLvl w:val="5"/>
            </w:pPr>
            <w:r w:rsidRPr="00AA1CDA">
              <w:t>02153S0790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313,5</w:t>
            </w:r>
          </w:p>
        </w:tc>
        <w:tc>
          <w:tcPr>
            <w:tcW w:w="1247" w:type="dxa"/>
            <w:vAlign w:val="center"/>
          </w:tcPr>
          <w:p w:rsidR="002D74BB" w:rsidRPr="00AA1CDA" w:rsidRDefault="002D74BB" w:rsidP="00AA1CDA">
            <w:pPr>
              <w:jc w:val="right"/>
              <w:outlineLvl w:val="5"/>
            </w:pPr>
            <w:r w:rsidRPr="00AA1CDA">
              <w:t>313,5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02153S0790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313,5</w:t>
            </w:r>
          </w:p>
        </w:tc>
        <w:tc>
          <w:tcPr>
            <w:tcW w:w="1247" w:type="dxa"/>
            <w:vAlign w:val="center"/>
          </w:tcPr>
          <w:p w:rsidR="002D74BB" w:rsidRPr="00AA1CDA" w:rsidRDefault="002D74BB" w:rsidP="00AA1CDA">
            <w:pPr>
              <w:jc w:val="right"/>
              <w:outlineLvl w:val="6"/>
            </w:pPr>
            <w:r w:rsidRPr="00AA1CDA">
              <w:t>313,5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02153S0790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313,5</w:t>
            </w:r>
          </w:p>
        </w:tc>
        <w:tc>
          <w:tcPr>
            <w:tcW w:w="1247" w:type="dxa"/>
            <w:vAlign w:val="center"/>
          </w:tcPr>
          <w:p w:rsidR="002D74BB" w:rsidRPr="00AA1CDA" w:rsidRDefault="002D74BB" w:rsidP="00AA1CDA">
            <w:pPr>
              <w:jc w:val="right"/>
              <w:outlineLvl w:val="6"/>
            </w:pPr>
            <w:r w:rsidRPr="00AA1CDA">
              <w:t>313,5</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«Организация и обеспечение эффективного функционирования сети учреждений образования»</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09</w:t>
            </w:r>
          </w:p>
        </w:tc>
        <w:tc>
          <w:tcPr>
            <w:tcW w:w="1559" w:type="dxa"/>
            <w:vAlign w:val="center"/>
          </w:tcPr>
          <w:p w:rsidR="002D74BB" w:rsidRPr="00AA1CDA" w:rsidRDefault="002D74BB" w:rsidP="00AA1CDA">
            <w:pPr>
              <w:jc w:val="center"/>
              <w:outlineLvl w:val="3"/>
            </w:pPr>
            <w:r w:rsidRPr="00AA1CDA">
              <w:t>0230000000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1 228,3</w:t>
            </w:r>
          </w:p>
        </w:tc>
        <w:tc>
          <w:tcPr>
            <w:tcW w:w="1247" w:type="dxa"/>
            <w:vAlign w:val="center"/>
          </w:tcPr>
          <w:p w:rsidR="002D74BB" w:rsidRPr="00AA1CDA" w:rsidRDefault="002D74BB" w:rsidP="00AA1CDA">
            <w:pPr>
              <w:jc w:val="right"/>
              <w:outlineLvl w:val="3"/>
            </w:pPr>
            <w:r w:rsidRPr="00AA1CDA">
              <w:t>1 288,3</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Ведомственная целевая программа «Обеспечение деятельности подведомственных муниципальных учреждений МКУ «Управление образования Администрации Молчановского района Томской области»</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09</w:t>
            </w:r>
          </w:p>
        </w:tc>
        <w:tc>
          <w:tcPr>
            <w:tcW w:w="1559" w:type="dxa"/>
            <w:vAlign w:val="center"/>
          </w:tcPr>
          <w:p w:rsidR="002D74BB" w:rsidRPr="00AA1CDA" w:rsidRDefault="002D74BB" w:rsidP="00AA1CDA">
            <w:pPr>
              <w:jc w:val="center"/>
              <w:outlineLvl w:val="4"/>
            </w:pPr>
            <w:r w:rsidRPr="00AA1CDA">
              <w:t>0234100000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1 228,3</w:t>
            </w:r>
          </w:p>
        </w:tc>
        <w:tc>
          <w:tcPr>
            <w:tcW w:w="1247" w:type="dxa"/>
            <w:vAlign w:val="center"/>
          </w:tcPr>
          <w:p w:rsidR="002D74BB" w:rsidRPr="00AA1CDA" w:rsidRDefault="002D74BB" w:rsidP="00AA1CDA">
            <w:pPr>
              <w:jc w:val="right"/>
              <w:outlineLvl w:val="4"/>
            </w:pPr>
            <w:r w:rsidRPr="00AA1CDA">
              <w:t>1 288,3</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Учебно-методические кабинеты, централизованные бухгалтерии, группы хозяйственного обслуживания</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09</w:t>
            </w:r>
          </w:p>
        </w:tc>
        <w:tc>
          <w:tcPr>
            <w:tcW w:w="1559" w:type="dxa"/>
            <w:vAlign w:val="center"/>
          </w:tcPr>
          <w:p w:rsidR="002D74BB" w:rsidRPr="00AA1CDA" w:rsidRDefault="002D74BB" w:rsidP="00AA1CDA">
            <w:pPr>
              <w:jc w:val="center"/>
              <w:outlineLvl w:val="5"/>
            </w:pPr>
            <w:r w:rsidRPr="00AA1CDA">
              <w:t>0234100Г00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1 228,3</w:t>
            </w:r>
          </w:p>
        </w:tc>
        <w:tc>
          <w:tcPr>
            <w:tcW w:w="1247" w:type="dxa"/>
            <w:vAlign w:val="center"/>
          </w:tcPr>
          <w:p w:rsidR="002D74BB" w:rsidRPr="00AA1CDA" w:rsidRDefault="002D74BB" w:rsidP="00AA1CDA">
            <w:pPr>
              <w:jc w:val="right"/>
              <w:outlineLvl w:val="5"/>
            </w:pPr>
            <w:r w:rsidRPr="00AA1CDA">
              <w:t>1 288,3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0234100Г00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1 228,3</w:t>
            </w:r>
          </w:p>
        </w:tc>
        <w:tc>
          <w:tcPr>
            <w:tcW w:w="1247" w:type="dxa"/>
            <w:vAlign w:val="center"/>
          </w:tcPr>
          <w:p w:rsidR="002D74BB" w:rsidRPr="00AA1CDA" w:rsidRDefault="002D74BB" w:rsidP="00AA1CDA">
            <w:pPr>
              <w:jc w:val="right"/>
              <w:outlineLvl w:val="6"/>
            </w:pPr>
            <w:r w:rsidRPr="00AA1CDA">
              <w:t>1 288,3</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0234100Г00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1 228,3</w:t>
            </w:r>
          </w:p>
        </w:tc>
        <w:tc>
          <w:tcPr>
            <w:tcW w:w="1247" w:type="dxa"/>
            <w:vAlign w:val="center"/>
          </w:tcPr>
          <w:p w:rsidR="002D74BB" w:rsidRPr="00AA1CDA" w:rsidRDefault="002D74BB" w:rsidP="00AA1CDA">
            <w:pPr>
              <w:jc w:val="right"/>
              <w:outlineLvl w:val="6"/>
            </w:pPr>
            <w:r w:rsidRPr="00AA1CDA">
              <w:t>1 288,3</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Обеспечивающая подпрограмма</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09</w:t>
            </w:r>
          </w:p>
        </w:tc>
        <w:tc>
          <w:tcPr>
            <w:tcW w:w="1559" w:type="dxa"/>
            <w:vAlign w:val="center"/>
          </w:tcPr>
          <w:p w:rsidR="002D74BB" w:rsidRPr="00AA1CDA" w:rsidRDefault="002D74BB" w:rsidP="00AA1CDA">
            <w:pPr>
              <w:jc w:val="center"/>
              <w:outlineLvl w:val="3"/>
            </w:pPr>
            <w:r w:rsidRPr="00AA1CDA">
              <w:t>0240000000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10 346,9</w:t>
            </w:r>
          </w:p>
        </w:tc>
        <w:tc>
          <w:tcPr>
            <w:tcW w:w="1247" w:type="dxa"/>
            <w:vAlign w:val="center"/>
          </w:tcPr>
          <w:p w:rsidR="002D74BB" w:rsidRPr="00AA1CDA" w:rsidRDefault="002D74BB" w:rsidP="00AA1CDA">
            <w:pPr>
              <w:jc w:val="right"/>
              <w:outlineLvl w:val="3"/>
            </w:pPr>
            <w:r w:rsidRPr="00AA1CDA">
              <w:t>10 346,9</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Учебно-методические кабинеты, группы хозяйственного обслуживания</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09</w:t>
            </w:r>
          </w:p>
        </w:tc>
        <w:tc>
          <w:tcPr>
            <w:tcW w:w="1559" w:type="dxa"/>
            <w:vAlign w:val="center"/>
          </w:tcPr>
          <w:p w:rsidR="002D74BB" w:rsidRPr="00AA1CDA" w:rsidRDefault="002D74BB" w:rsidP="00AA1CDA">
            <w:pPr>
              <w:jc w:val="center"/>
              <w:outlineLvl w:val="4"/>
            </w:pPr>
            <w:r w:rsidRPr="00AA1CDA">
              <w:t>0240000Г00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5 209,7</w:t>
            </w:r>
          </w:p>
        </w:tc>
        <w:tc>
          <w:tcPr>
            <w:tcW w:w="1247" w:type="dxa"/>
            <w:vAlign w:val="center"/>
          </w:tcPr>
          <w:p w:rsidR="002D74BB" w:rsidRPr="00AA1CDA" w:rsidRDefault="002D74BB" w:rsidP="00AA1CDA">
            <w:pPr>
              <w:jc w:val="right"/>
              <w:outlineLvl w:val="4"/>
            </w:pPr>
            <w:r w:rsidRPr="00AA1CDA">
              <w:t>5 209,7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0240000Г00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3 352,2</w:t>
            </w:r>
          </w:p>
        </w:tc>
        <w:tc>
          <w:tcPr>
            <w:tcW w:w="1247" w:type="dxa"/>
            <w:vAlign w:val="center"/>
          </w:tcPr>
          <w:p w:rsidR="002D74BB" w:rsidRPr="00AA1CDA" w:rsidRDefault="002D74BB" w:rsidP="00AA1CDA">
            <w:pPr>
              <w:jc w:val="right"/>
              <w:outlineLvl w:val="6"/>
            </w:pPr>
            <w:r w:rsidRPr="00AA1CDA">
              <w:t>3 352,2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казенных учреждений</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0240000Г00</w:t>
            </w:r>
          </w:p>
        </w:tc>
        <w:tc>
          <w:tcPr>
            <w:tcW w:w="850" w:type="dxa"/>
            <w:vAlign w:val="center"/>
          </w:tcPr>
          <w:p w:rsidR="002D74BB" w:rsidRPr="00AA1CDA" w:rsidRDefault="002D74BB" w:rsidP="00AA1CDA">
            <w:pPr>
              <w:jc w:val="center"/>
              <w:outlineLvl w:val="6"/>
            </w:pPr>
            <w:r w:rsidRPr="00AA1CDA">
              <w:t>110</w:t>
            </w:r>
          </w:p>
        </w:tc>
        <w:tc>
          <w:tcPr>
            <w:tcW w:w="1346" w:type="dxa"/>
            <w:vAlign w:val="center"/>
          </w:tcPr>
          <w:p w:rsidR="002D74BB" w:rsidRPr="00AA1CDA" w:rsidRDefault="002D74BB" w:rsidP="00AA1CDA">
            <w:pPr>
              <w:jc w:val="right"/>
              <w:outlineLvl w:val="6"/>
            </w:pPr>
            <w:r w:rsidRPr="00AA1CDA">
              <w:t>3 352,2</w:t>
            </w:r>
          </w:p>
        </w:tc>
        <w:tc>
          <w:tcPr>
            <w:tcW w:w="1247" w:type="dxa"/>
            <w:vAlign w:val="center"/>
          </w:tcPr>
          <w:p w:rsidR="002D74BB" w:rsidRPr="00AA1CDA" w:rsidRDefault="002D74BB" w:rsidP="00AA1CDA">
            <w:pPr>
              <w:jc w:val="right"/>
              <w:outlineLvl w:val="6"/>
            </w:pPr>
            <w:r w:rsidRPr="00AA1CDA">
              <w:t>3 352,2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0240000Г00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1 829,0</w:t>
            </w:r>
          </w:p>
        </w:tc>
        <w:tc>
          <w:tcPr>
            <w:tcW w:w="1247" w:type="dxa"/>
            <w:vAlign w:val="center"/>
          </w:tcPr>
          <w:p w:rsidR="002D74BB" w:rsidRPr="00AA1CDA" w:rsidRDefault="002D74BB" w:rsidP="00AA1CDA">
            <w:pPr>
              <w:jc w:val="right"/>
              <w:outlineLvl w:val="6"/>
            </w:pPr>
            <w:r w:rsidRPr="00AA1CDA">
              <w:t>1 829,0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0240000Г00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1 829,0</w:t>
            </w:r>
          </w:p>
        </w:tc>
        <w:tc>
          <w:tcPr>
            <w:tcW w:w="1247" w:type="dxa"/>
            <w:vAlign w:val="center"/>
          </w:tcPr>
          <w:p w:rsidR="002D74BB" w:rsidRPr="00AA1CDA" w:rsidRDefault="002D74BB" w:rsidP="00AA1CDA">
            <w:pPr>
              <w:jc w:val="right"/>
              <w:outlineLvl w:val="6"/>
            </w:pPr>
            <w:r w:rsidRPr="00AA1CDA">
              <w:t>1 829,0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Социальное обеспечение и иные выплаты населению</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0240000Г00</w:t>
            </w:r>
          </w:p>
        </w:tc>
        <w:tc>
          <w:tcPr>
            <w:tcW w:w="850" w:type="dxa"/>
            <w:vAlign w:val="center"/>
          </w:tcPr>
          <w:p w:rsidR="002D74BB" w:rsidRPr="00AA1CDA" w:rsidRDefault="002D74BB" w:rsidP="00AA1CDA">
            <w:pPr>
              <w:jc w:val="center"/>
              <w:outlineLvl w:val="6"/>
            </w:pPr>
            <w:r w:rsidRPr="00AA1CDA">
              <w:t>300</w:t>
            </w:r>
          </w:p>
        </w:tc>
        <w:tc>
          <w:tcPr>
            <w:tcW w:w="1346" w:type="dxa"/>
            <w:vAlign w:val="center"/>
          </w:tcPr>
          <w:p w:rsidR="002D74BB" w:rsidRPr="00AA1CDA" w:rsidRDefault="002D74BB" w:rsidP="00AA1CDA">
            <w:pPr>
              <w:jc w:val="right"/>
              <w:outlineLvl w:val="6"/>
            </w:pPr>
            <w:r w:rsidRPr="00AA1CDA">
              <w:t>15,0</w:t>
            </w:r>
          </w:p>
        </w:tc>
        <w:tc>
          <w:tcPr>
            <w:tcW w:w="1247" w:type="dxa"/>
            <w:vAlign w:val="center"/>
          </w:tcPr>
          <w:p w:rsidR="002D74BB" w:rsidRPr="00AA1CDA" w:rsidRDefault="002D74BB" w:rsidP="00AA1CDA">
            <w:pPr>
              <w:jc w:val="right"/>
              <w:outlineLvl w:val="6"/>
            </w:pPr>
            <w:r w:rsidRPr="00AA1CDA">
              <w:t>15,0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Премии и гранты</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0240000Г00</w:t>
            </w:r>
          </w:p>
        </w:tc>
        <w:tc>
          <w:tcPr>
            <w:tcW w:w="850" w:type="dxa"/>
            <w:vAlign w:val="center"/>
          </w:tcPr>
          <w:p w:rsidR="002D74BB" w:rsidRPr="00AA1CDA" w:rsidRDefault="002D74BB" w:rsidP="00AA1CDA">
            <w:pPr>
              <w:jc w:val="center"/>
              <w:outlineLvl w:val="6"/>
            </w:pPr>
            <w:r w:rsidRPr="00AA1CDA">
              <w:t>350</w:t>
            </w:r>
          </w:p>
        </w:tc>
        <w:tc>
          <w:tcPr>
            <w:tcW w:w="1346" w:type="dxa"/>
            <w:vAlign w:val="center"/>
          </w:tcPr>
          <w:p w:rsidR="002D74BB" w:rsidRPr="00AA1CDA" w:rsidRDefault="002D74BB" w:rsidP="00AA1CDA">
            <w:pPr>
              <w:jc w:val="right"/>
              <w:outlineLvl w:val="6"/>
            </w:pPr>
            <w:r w:rsidRPr="00AA1CDA">
              <w:t>15,0</w:t>
            </w:r>
          </w:p>
        </w:tc>
        <w:tc>
          <w:tcPr>
            <w:tcW w:w="1247" w:type="dxa"/>
            <w:vAlign w:val="center"/>
          </w:tcPr>
          <w:p w:rsidR="002D74BB" w:rsidRPr="00AA1CDA" w:rsidRDefault="002D74BB" w:rsidP="00AA1CDA">
            <w:pPr>
              <w:jc w:val="right"/>
              <w:outlineLvl w:val="6"/>
            </w:pPr>
            <w:r w:rsidRPr="00AA1CDA">
              <w:t>15,0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бюджетные ассигнования</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0240000Г00</w:t>
            </w:r>
          </w:p>
        </w:tc>
        <w:tc>
          <w:tcPr>
            <w:tcW w:w="850" w:type="dxa"/>
            <w:vAlign w:val="center"/>
          </w:tcPr>
          <w:p w:rsidR="002D74BB" w:rsidRPr="00AA1CDA" w:rsidRDefault="002D74BB" w:rsidP="00AA1CDA">
            <w:pPr>
              <w:jc w:val="center"/>
              <w:outlineLvl w:val="6"/>
            </w:pPr>
            <w:r w:rsidRPr="00AA1CDA">
              <w:t>800</w:t>
            </w:r>
          </w:p>
        </w:tc>
        <w:tc>
          <w:tcPr>
            <w:tcW w:w="1346" w:type="dxa"/>
            <w:vAlign w:val="center"/>
          </w:tcPr>
          <w:p w:rsidR="002D74BB" w:rsidRPr="00AA1CDA" w:rsidRDefault="002D74BB" w:rsidP="00AA1CDA">
            <w:pPr>
              <w:jc w:val="right"/>
              <w:outlineLvl w:val="6"/>
            </w:pPr>
            <w:r w:rsidRPr="00AA1CDA">
              <w:t>13,5</w:t>
            </w:r>
          </w:p>
        </w:tc>
        <w:tc>
          <w:tcPr>
            <w:tcW w:w="1247" w:type="dxa"/>
            <w:vAlign w:val="center"/>
          </w:tcPr>
          <w:p w:rsidR="002D74BB" w:rsidRPr="00AA1CDA" w:rsidRDefault="002D74BB" w:rsidP="00AA1CDA">
            <w:pPr>
              <w:jc w:val="right"/>
              <w:outlineLvl w:val="6"/>
            </w:pPr>
            <w:r w:rsidRPr="00AA1CDA">
              <w:t>13,5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Уплата налогов, сборов и иных платежей</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0240000Г00</w:t>
            </w:r>
          </w:p>
        </w:tc>
        <w:tc>
          <w:tcPr>
            <w:tcW w:w="850" w:type="dxa"/>
            <w:vAlign w:val="center"/>
          </w:tcPr>
          <w:p w:rsidR="002D74BB" w:rsidRPr="00AA1CDA" w:rsidRDefault="002D74BB" w:rsidP="00AA1CDA">
            <w:pPr>
              <w:jc w:val="center"/>
              <w:outlineLvl w:val="6"/>
            </w:pPr>
            <w:r w:rsidRPr="00AA1CDA">
              <w:t>850</w:t>
            </w:r>
          </w:p>
        </w:tc>
        <w:tc>
          <w:tcPr>
            <w:tcW w:w="1346" w:type="dxa"/>
            <w:vAlign w:val="center"/>
          </w:tcPr>
          <w:p w:rsidR="002D74BB" w:rsidRPr="00AA1CDA" w:rsidRDefault="002D74BB" w:rsidP="00AA1CDA">
            <w:pPr>
              <w:jc w:val="right"/>
              <w:outlineLvl w:val="6"/>
            </w:pPr>
            <w:r w:rsidRPr="00AA1CDA">
              <w:t>13,5</w:t>
            </w:r>
          </w:p>
        </w:tc>
        <w:tc>
          <w:tcPr>
            <w:tcW w:w="1247" w:type="dxa"/>
            <w:vAlign w:val="center"/>
          </w:tcPr>
          <w:p w:rsidR="002D74BB" w:rsidRPr="00AA1CDA" w:rsidRDefault="002D74BB" w:rsidP="00AA1CDA">
            <w:pPr>
              <w:jc w:val="right"/>
              <w:outlineLvl w:val="6"/>
            </w:pPr>
            <w:r w:rsidRPr="00AA1CDA">
              <w:t>13,5</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09</w:t>
            </w:r>
          </w:p>
        </w:tc>
        <w:tc>
          <w:tcPr>
            <w:tcW w:w="1559" w:type="dxa"/>
            <w:vAlign w:val="center"/>
          </w:tcPr>
          <w:p w:rsidR="002D74BB" w:rsidRPr="00AA1CDA" w:rsidRDefault="002D74BB" w:rsidP="00AA1CDA">
            <w:pPr>
              <w:jc w:val="center"/>
              <w:outlineLvl w:val="4"/>
            </w:pPr>
            <w:r w:rsidRPr="00AA1CDA">
              <w:t>0240100000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5 137,2</w:t>
            </w:r>
          </w:p>
        </w:tc>
        <w:tc>
          <w:tcPr>
            <w:tcW w:w="1247" w:type="dxa"/>
            <w:vAlign w:val="center"/>
          </w:tcPr>
          <w:p w:rsidR="002D74BB" w:rsidRPr="00AA1CDA" w:rsidRDefault="002D74BB" w:rsidP="00AA1CDA">
            <w:pPr>
              <w:jc w:val="right"/>
              <w:outlineLvl w:val="4"/>
            </w:pPr>
            <w:r w:rsidRPr="00AA1CDA">
              <w:t>5 137,2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0240100000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5 132,2</w:t>
            </w:r>
          </w:p>
        </w:tc>
        <w:tc>
          <w:tcPr>
            <w:tcW w:w="1247" w:type="dxa"/>
            <w:vAlign w:val="center"/>
          </w:tcPr>
          <w:p w:rsidR="002D74BB" w:rsidRPr="00AA1CDA" w:rsidRDefault="002D74BB" w:rsidP="00AA1CDA">
            <w:pPr>
              <w:jc w:val="right"/>
              <w:outlineLvl w:val="6"/>
            </w:pPr>
            <w:r w:rsidRPr="00AA1CDA">
              <w:t>5 132,2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0240100000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5 132,2</w:t>
            </w:r>
          </w:p>
        </w:tc>
        <w:tc>
          <w:tcPr>
            <w:tcW w:w="1247" w:type="dxa"/>
            <w:vAlign w:val="center"/>
          </w:tcPr>
          <w:p w:rsidR="002D74BB" w:rsidRPr="00AA1CDA" w:rsidRDefault="002D74BB" w:rsidP="00AA1CDA">
            <w:pPr>
              <w:jc w:val="right"/>
              <w:outlineLvl w:val="6"/>
            </w:pPr>
            <w:r w:rsidRPr="00AA1CDA">
              <w:t>5 132,2</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0240100000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5,0</w:t>
            </w:r>
          </w:p>
        </w:tc>
        <w:tc>
          <w:tcPr>
            <w:tcW w:w="1247" w:type="dxa"/>
            <w:vAlign w:val="center"/>
          </w:tcPr>
          <w:p w:rsidR="002D74BB" w:rsidRPr="00AA1CDA" w:rsidRDefault="002D74BB" w:rsidP="00AA1CDA">
            <w:pPr>
              <w:jc w:val="right"/>
              <w:outlineLvl w:val="6"/>
            </w:pPr>
            <w:r w:rsidRPr="00AA1CDA">
              <w:t>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0240100000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5,0</w:t>
            </w:r>
          </w:p>
        </w:tc>
        <w:tc>
          <w:tcPr>
            <w:tcW w:w="1247" w:type="dxa"/>
            <w:vAlign w:val="center"/>
          </w:tcPr>
          <w:p w:rsidR="002D74BB" w:rsidRPr="00AA1CDA" w:rsidRDefault="002D74BB" w:rsidP="00AA1CDA">
            <w:pPr>
              <w:jc w:val="right"/>
              <w:outlineLvl w:val="6"/>
            </w:pPr>
            <w:r w:rsidRPr="00AA1CDA">
              <w:t>5,0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«Обеспечение безопасности населения Молчановского района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09</w:t>
            </w:r>
          </w:p>
        </w:tc>
        <w:tc>
          <w:tcPr>
            <w:tcW w:w="1559" w:type="dxa"/>
            <w:vAlign w:val="center"/>
          </w:tcPr>
          <w:p w:rsidR="002D74BB" w:rsidRPr="00AA1CDA" w:rsidRDefault="002D74BB" w:rsidP="00AA1CDA">
            <w:pPr>
              <w:jc w:val="center"/>
              <w:outlineLvl w:val="2"/>
            </w:pPr>
            <w:r w:rsidRPr="00AA1CDA">
              <w:t>0600000000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395,0</w:t>
            </w:r>
          </w:p>
        </w:tc>
        <w:tc>
          <w:tcPr>
            <w:tcW w:w="1247" w:type="dxa"/>
            <w:vAlign w:val="center"/>
          </w:tcPr>
          <w:p w:rsidR="002D74BB" w:rsidRPr="00AA1CDA" w:rsidRDefault="002D74BB" w:rsidP="00AA1CDA">
            <w:pPr>
              <w:jc w:val="right"/>
              <w:outlineLvl w:val="2"/>
            </w:pPr>
            <w:r w:rsidRPr="00AA1CDA">
              <w:t>395,0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«Профилактика правонарушений и наркомании в Молчановском районе»</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09</w:t>
            </w:r>
          </w:p>
        </w:tc>
        <w:tc>
          <w:tcPr>
            <w:tcW w:w="1559" w:type="dxa"/>
            <w:vAlign w:val="center"/>
          </w:tcPr>
          <w:p w:rsidR="002D74BB" w:rsidRPr="00AA1CDA" w:rsidRDefault="002D74BB" w:rsidP="00AA1CDA">
            <w:pPr>
              <w:jc w:val="center"/>
              <w:outlineLvl w:val="3"/>
            </w:pPr>
            <w:r w:rsidRPr="00AA1CDA">
              <w:t>0620000000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320,0</w:t>
            </w:r>
          </w:p>
        </w:tc>
        <w:tc>
          <w:tcPr>
            <w:tcW w:w="1247" w:type="dxa"/>
            <w:vAlign w:val="center"/>
          </w:tcPr>
          <w:p w:rsidR="002D74BB" w:rsidRPr="00AA1CDA" w:rsidRDefault="002D74BB" w:rsidP="00AA1CDA">
            <w:pPr>
              <w:jc w:val="right"/>
              <w:outlineLvl w:val="3"/>
            </w:pPr>
            <w:r w:rsidRPr="00AA1CDA">
              <w:t>320,0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«Профилактика правонарушений и наркомании, обеспечение общественной безопасности»</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09</w:t>
            </w:r>
          </w:p>
        </w:tc>
        <w:tc>
          <w:tcPr>
            <w:tcW w:w="1559" w:type="dxa"/>
            <w:vAlign w:val="center"/>
          </w:tcPr>
          <w:p w:rsidR="002D74BB" w:rsidRPr="00AA1CDA" w:rsidRDefault="002D74BB" w:rsidP="00AA1CDA">
            <w:pPr>
              <w:jc w:val="center"/>
              <w:outlineLvl w:val="4"/>
            </w:pPr>
            <w:r w:rsidRPr="00AA1CDA">
              <w:t>0625100000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320,0</w:t>
            </w:r>
          </w:p>
        </w:tc>
        <w:tc>
          <w:tcPr>
            <w:tcW w:w="1247" w:type="dxa"/>
            <w:vAlign w:val="center"/>
          </w:tcPr>
          <w:p w:rsidR="002D74BB" w:rsidRPr="00AA1CDA" w:rsidRDefault="002D74BB" w:rsidP="00AA1CDA">
            <w:pPr>
              <w:jc w:val="right"/>
              <w:outlineLvl w:val="4"/>
            </w:pPr>
            <w:r w:rsidRPr="00AA1CDA">
              <w:t>320,0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и защите их прав, на внутришкольном учете, подростков, проживающих в неблагополучных малоимущих семьях</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09</w:t>
            </w:r>
          </w:p>
        </w:tc>
        <w:tc>
          <w:tcPr>
            <w:tcW w:w="1559" w:type="dxa"/>
            <w:vAlign w:val="center"/>
          </w:tcPr>
          <w:p w:rsidR="002D74BB" w:rsidRPr="00AA1CDA" w:rsidRDefault="002D74BB" w:rsidP="00AA1CDA">
            <w:pPr>
              <w:jc w:val="center"/>
              <w:outlineLvl w:val="5"/>
            </w:pPr>
            <w:r w:rsidRPr="00AA1CDA">
              <w:t>0625100019</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320,0</w:t>
            </w:r>
          </w:p>
        </w:tc>
        <w:tc>
          <w:tcPr>
            <w:tcW w:w="1247" w:type="dxa"/>
            <w:vAlign w:val="center"/>
          </w:tcPr>
          <w:p w:rsidR="002D74BB" w:rsidRPr="00AA1CDA" w:rsidRDefault="002D74BB" w:rsidP="00AA1CDA">
            <w:pPr>
              <w:jc w:val="right"/>
              <w:outlineLvl w:val="5"/>
            </w:pPr>
            <w:r w:rsidRPr="00AA1CDA">
              <w:t>320,0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0625100019</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320,0</w:t>
            </w:r>
          </w:p>
        </w:tc>
        <w:tc>
          <w:tcPr>
            <w:tcW w:w="1247" w:type="dxa"/>
            <w:vAlign w:val="center"/>
          </w:tcPr>
          <w:p w:rsidR="002D74BB" w:rsidRPr="00AA1CDA" w:rsidRDefault="002D74BB" w:rsidP="00AA1CDA">
            <w:pPr>
              <w:jc w:val="right"/>
              <w:outlineLvl w:val="6"/>
            </w:pPr>
            <w:r w:rsidRPr="00AA1CDA">
              <w:t>320,0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0625100019</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320,0</w:t>
            </w:r>
          </w:p>
        </w:tc>
        <w:tc>
          <w:tcPr>
            <w:tcW w:w="1247" w:type="dxa"/>
            <w:vAlign w:val="center"/>
          </w:tcPr>
          <w:p w:rsidR="002D74BB" w:rsidRPr="00AA1CDA" w:rsidRDefault="002D74BB" w:rsidP="00AA1CDA">
            <w:pPr>
              <w:jc w:val="right"/>
              <w:outlineLvl w:val="6"/>
            </w:pPr>
            <w:r w:rsidRPr="00AA1CDA">
              <w:t>320,0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«Повышение безопасности дорожного движения на территории Молчановского района»</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09</w:t>
            </w:r>
          </w:p>
        </w:tc>
        <w:tc>
          <w:tcPr>
            <w:tcW w:w="1559" w:type="dxa"/>
            <w:vAlign w:val="center"/>
          </w:tcPr>
          <w:p w:rsidR="002D74BB" w:rsidRPr="00AA1CDA" w:rsidRDefault="002D74BB" w:rsidP="00AA1CDA">
            <w:pPr>
              <w:jc w:val="center"/>
              <w:outlineLvl w:val="3"/>
            </w:pPr>
            <w:r w:rsidRPr="00AA1CDA">
              <w:t>0630000000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75,0</w:t>
            </w:r>
          </w:p>
        </w:tc>
        <w:tc>
          <w:tcPr>
            <w:tcW w:w="1247" w:type="dxa"/>
            <w:vAlign w:val="center"/>
          </w:tcPr>
          <w:p w:rsidR="002D74BB" w:rsidRPr="00AA1CDA" w:rsidRDefault="002D74BB" w:rsidP="00AA1CDA">
            <w:pPr>
              <w:jc w:val="right"/>
              <w:outlineLvl w:val="3"/>
            </w:pPr>
            <w:r w:rsidRPr="00AA1CDA">
              <w:t>75,0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безопасного участия детей в дорожном движении»</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07</w:t>
            </w:r>
          </w:p>
        </w:tc>
        <w:tc>
          <w:tcPr>
            <w:tcW w:w="648" w:type="dxa"/>
            <w:vAlign w:val="center"/>
          </w:tcPr>
          <w:p w:rsidR="002D74BB" w:rsidRPr="00AA1CDA" w:rsidRDefault="002D74BB" w:rsidP="00AA1CDA">
            <w:pPr>
              <w:jc w:val="center"/>
              <w:outlineLvl w:val="4"/>
            </w:pPr>
            <w:r w:rsidRPr="00AA1CDA">
              <w:t>09</w:t>
            </w:r>
          </w:p>
        </w:tc>
        <w:tc>
          <w:tcPr>
            <w:tcW w:w="1559" w:type="dxa"/>
            <w:vAlign w:val="center"/>
          </w:tcPr>
          <w:p w:rsidR="002D74BB" w:rsidRPr="00AA1CDA" w:rsidRDefault="002D74BB" w:rsidP="00AA1CDA">
            <w:pPr>
              <w:jc w:val="center"/>
              <w:outlineLvl w:val="4"/>
            </w:pPr>
            <w:r w:rsidRPr="00AA1CDA">
              <w:t>0635100000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75,0</w:t>
            </w:r>
          </w:p>
        </w:tc>
        <w:tc>
          <w:tcPr>
            <w:tcW w:w="1247" w:type="dxa"/>
            <w:vAlign w:val="center"/>
          </w:tcPr>
          <w:p w:rsidR="002D74BB" w:rsidRPr="00AA1CDA" w:rsidRDefault="002D74BB" w:rsidP="00AA1CDA">
            <w:pPr>
              <w:jc w:val="right"/>
              <w:outlineLvl w:val="4"/>
            </w:pPr>
            <w:r w:rsidRPr="00AA1CDA">
              <w:t>75,0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07</w:t>
            </w:r>
          </w:p>
        </w:tc>
        <w:tc>
          <w:tcPr>
            <w:tcW w:w="648" w:type="dxa"/>
            <w:vAlign w:val="center"/>
          </w:tcPr>
          <w:p w:rsidR="002D74BB" w:rsidRPr="00AA1CDA" w:rsidRDefault="002D74BB" w:rsidP="00AA1CDA">
            <w:pPr>
              <w:jc w:val="center"/>
              <w:outlineLvl w:val="5"/>
            </w:pPr>
            <w:r w:rsidRPr="00AA1CDA">
              <w:t>09</w:t>
            </w:r>
          </w:p>
        </w:tc>
        <w:tc>
          <w:tcPr>
            <w:tcW w:w="1559" w:type="dxa"/>
            <w:vAlign w:val="center"/>
          </w:tcPr>
          <w:p w:rsidR="002D74BB" w:rsidRPr="00AA1CDA" w:rsidRDefault="002D74BB" w:rsidP="00AA1CDA">
            <w:pPr>
              <w:jc w:val="center"/>
              <w:outlineLvl w:val="5"/>
            </w:pPr>
            <w:r w:rsidRPr="00AA1CDA">
              <w:t>0635100024</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75,0</w:t>
            </w:r>
          </w:p>
        </w:tc>
        <w:tc>
          <w:tcPr>
            <w:tcW w:w="1247" w:type="dxa"/>
            <w:vAlign w:val="center"/>
          </w:tcPr>
          <w:p w:rsidR="002D74BB" w:rsidRPr="00AA1CDA" w:rsidRDefault="002D74BB" w:rsidP="00AA1CDA">
            <w:pPr>
              <w:jc w:val="right"/>
              <w:outlineLvl w:val="5"/>
            </w:pPr>
            <w:r w:rsidRPr="00AA1CDA">
              <w:t>75,0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0635100024</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75,0</w:t>
            </w:r>
          </w:p>
        </w:tc>
        <w:tc>
          <w:tcPr>
            <w:tcW w:w="1247" w:type="dxa"/>
            <w:vAlign w:val="center"/>
          </w:tcPr>
          <w:p w:rsidR="002D74BB" w:rsidRPr="00AA1CDA" w:rsidRDefault="002D74BB" w:rsidP="00AA1CDA">
            <w:pPr>
              <w:jc w:val="right"/>
              <w:outlineLvl w:val="6"/>
            </w:pPr>
            <w:r w:rsidRPr="00AA1CDA">
              <w:t>75,0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0635100024</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75,0</w:t>
            </w:r>
          </w:p>
        </w:tc>
        <w:tc>
          <w:tcPr>
            <w:tcW w:w="1247" w:type="dxa"/>
            <w:vAlign w:val="center"/>
          </w:tcPr>
          <w:p w:rsidR="002D74BB" w:rsidRPr="00AA1CDA" w:rsidRDefault="002D74BB" w:rsidP="00AA1CDA">
            <w:pPr>
              <w:jc w:val="right"/>
              <w:outlineLvl w:val="6"/>
            </w:pPr>
            <w:r w:rsidRPr="00AA1CDA">
              <w:t>75,0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07</w:t>
            </w:r>
          </w:p>
        </w:tc>
        <w:tc>
          <w:tcPr>
            <w:tcW w:w="648" w:type="dxa"/>
            <w:vAlign w:val="center"/>
          </w:tcPr>
          <w:p w:rsidR="002D74BB" w:rsidRPr="00AA1CDA" w:rsidRDefault="002D74BB" w:rsidP="00AA1CDA">
            <w:pPr>
              <w:jc w:val="center"/>
              <w:outlineLvl w:val="2"/>
            </w:pPr>
            <w:r w:rsidRPr="00AA1CDA">
              <w:t>09</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100,0</w:t>
            </w:r>
          </w:p>
        </w:tc>
        <w:tc>
          <w:tcPr>
            <w:tcW w:w="1247" w:type="dxa"/>
            <w:vAlign w:val="center"/>
          </w:tcPr>
          <w:p w:rsidR="002D74BB" w:rsidRPr="00AA1CDA" w:rsidRDefault="002D74BB" w:rsidP="00AA1CDA">
            <w:pPr>
              <w:jc w:val="right"/>
              <w:outlineLvl w:val="2"/>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Возмещение специалистам-победителям в федеральной программе «Земский учитель» расходов за аренду (наем) жилого помещения на территории муниципального образования «Молчановский район»</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07</w:t>
            </w:r>
          </w:p>
        </w:tc>
        <w:tc>
          <w:tcPr>
            <w:tcW w:w="648" w:type="dxa"/>
            <w:vAlign w:val="center"/>
          </w:tcPr>
          <w:p w:rsidR="002D74BB" w:rsidRPr="00AA1CDA" w:rsidRDefault="002D74BB" w:rsidP="00AA1CDA">
            <w:pPr>
              <w:jc w:val="center"/>
              <w:outlineLvl w:val="3"/>
            </w:pPr>
            <w:r w:rsidRPr="00AA1CDA">
              <w:t>09</w:t>
            </w:r>
          </w:p>
        </w:tc>
        <w:tc>
          <w:tcPr>
            <w:tcW w:w="1559" w:type="dxa"/>
            <w:vAlign w:val="center"/>
          </w:tcPr>
          <w:p w:rsidR="002D74BB" w:rsidRPr="00AA1CDA" w:rsidRDefault="002D74BB" w:rsidP="00AA1CDA">
            <w:pPr>
              <w:jc w:val="center"/>
              <w:outlineLvl w:val="3"/>
            </w:pPr>
            <w:r w:rsidRPr="00AA1CDA">
              <w:t>9900600000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100,0</w:t>
            </w:r>
          </w:p>
        </w:tc>
        <w:tc>
          <w:tcPr>
            <w:tcW w:w="1247" w:type="dxa"/>
            <w:vAlign w:val="center"/>
          </w:tcPr>
          <w:p w:rsidR="002D74BB" w:rsidRPr="00AA1CDA" w:rsidRDefault="002D74BB" w:rsidP="00AA1CDA">
            <w:pPr>
              <w:jc w:val="right"/>
              <w:outlineLvl w:val="3"/>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9900600000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07</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9900600000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100,0</w:t>
            </w:r>
          </w:p>
        </w:tc>
        <w:tc>
          <w:tcPr>
            <w:tcW w:w="1247" w:type="dxa"/>
            <w:vAlign w:val="center"/>
          </w:tcPr>
          <w:p w:rsidR="002D74BB" w:rsidRPr="00AA1CDA" w:rsidRDefault="002D74BB" w:rsidP="00AA1CDA">
            <w:pPr>
              <w:jc w:val="right"/>
              <w:outlineLvl w:val="6"/>
            </w:pPr>
            <w:r w:rsidRPr="00AA1CDA">
              <w:t>100,0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Физическая культура и спорт</w:t>
            </w:r>
          </w:p>
        </w:tc>
        <w:tc>
          <w:tcPr>
            <w:tcW w:w="709" w:type="dxa"/>
            <w:vAlign w:val="center"/>
          </w:tcPr>
          <w:p w:rsidR="002D74BB" w:rsidRPr="00AA1CDA" w:rsidRDefault="002D74BB" w:rsidP="00AA1CDA">
            <w:pPr>
              <w:jc w:val="center"/>
              <w:outlineLvl w:val="0"/>
              <w:rPr>
                <w:b/>
                <w:bCs/>
              </w:rPr>
            </w:pPr>
            <w:r w:rsidRPr="00AA1CDA">
              <w:rPr>
                <w:b/>
                <w:bCs/>
              </w:rPr>
              <w:t>904</w:t>
            </w:r>
          </w:p>
        </w:tc>
        <w:tc>
          <w:tcPr>
            <w:tcW w:w="700" w:type="dxa"/>
            <w:vAlign w:val="center"/>
          </w:tcPr>
          <w:p w:rsidR="002D74BB" w:rsidRPr="00AA1CDA" w:rsidRDefault="002D74BB" w:rsidP="00AA1CDA">
            <w:pPr>
              <w:jc w:val="center"/>
              <w:outlineLvl w:val="0"/>
              <w:rPr>
                <w:b/>
                <w:bCs/>
              </w:rPr>
            </w:pPr>
            <w:r w:rsidRPr="00AA1CDA">
              <w:rPr>
                <w:b/>
                <w:bCs/>
              </w:rPr>
              <w:t>11</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780,0</w:t>
            </w:r>
          </w:p>
        </w:tc>
        <w:tc>
          <w:tcPr>
            <w:tcW w:w="1247" w:type="dxa"/>
            <w:vAlign w:val="center"/>
          </w:tcPr>
          <w:p w:rsidR="002D74BB" w:rsidRPr="00AA1CDA" w:rsidRDefault="002D74BB" w:rsidP="00AA1CDA">
            <w:pPr>
              <w:jc w:val="right"/>
              <w:outlineLvl w:val="0"/>
              <w:rPr>
                <w:b/>
                <w:bCs/>
              </w:rPr>
            </w:pPr>
            <w:r w:rsidRPr="00AA1CDA">
              <w:rPr>
                <w:b/>
                <w:bCs/>
              </w:rPr>
              <w:t>780,0</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Массовый спорт</w:t>
            </w:r>
          </w:p>
        </w:tc>
        <w:tc>
          <w:tcPr>
            <w:tcW w:w="709" w:type="dxa"/>
            <w:vAlign w:val="center"/>
          </w:tcPr>
          <w:p w:rsidR="002D74BB" w:rsidRPr="00AA1CDA" w:rsidRDefault="002D74BB" w:rsidP="00AA1CDA">
            <w:pPr>
              <w:jc w:val="center"/>
              <w:outlineLvl w:val="1"/>
            </w:pPr>
            <w:r w:rsidRPr="00AA1CDA">
              <w:t>904</w:t>
            </w:r>
          </w:p>
        </w:tc>
        <w:tc>
          <w:tcPr>
            <w:tcW w:w="700" w:type="dxa"/>
            <w:vAlign w:val="center"/>
          </w:tcPr>
          <w:p w:rsidR="002D74BB" w:rsidRPr="00AA1CDA" w:rsidRDefault="002D74BB" w:rsidP="00AA1CDA">
            <w:pPr>
              <w:jc w:val="center"/>
              <w:outlineLvl w:val="1"/>
            </w:pPr>
            <w:r w:rsidRPr="00AA1CDA">
              <w:t>11</w:t>
            </w:r>
          </w:p>
        </w:tc>
        <w:tc>
          <w:tcPr>
            <w:tcW w:w="648" w:type="dxa"/>
            <w:vAlign w:val="center"/>
          </w:tcPr>
          <w:p w:rsidR="002D74BB" w:rsidRPr="00AA1CDA" w:rsidRDefault="002D74BB" w:rsidP="00AA1CDA">
            <w:pPr>
              <w:jc w:val="center"/>
              <w:outlineLvl w:val="1"/>
            </w:pPr>
            <w:r w:rsidRPr="00AA1CDA">
              <w:t>02</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750,0</w:t>
            </w:r>
          </w:p>
        </w:tc>
        <w:tc>
          <w:tcPr>
            <w:tcW w:w="1247" w:type="dxa"/>
            <w:vAlign w:val="center"/>
          </w:tcPr>
          <w:p w:rsidR="002D74BB" w:rsidRPr="00AA1CDA" w:rsidRDefault="002D74BB" w:rsidP="00AA1CDA">
            <w:pPr>
              <w:jc w:val="right"/>
              <w:outlineLvl w:val="1"/>
            </w:pPr>
            <w:r w:rsidRPr="00AA1CDA">
              <w:t>750,0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молодежной политики, физической культуры и спорта в Молчановском районе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11</w:t>
            </w:r>
          </w:p>
        </w:tc>
        <w:tc>
          <w:tcPr>
            <w:tcW w:w="648" w:type="dxa"/>
            <w:vAlign w:val="center"/>
          </w:tcPr>
          <w:p w:rsidR="002D74BB" w:rsidRPr="00AA1CDA" w:rsidRDefault="002D74BB" w:rsidP="00AA1CDA">
            <w:pPr>
              <w:jc w:val="center"/>
              <w:outlineLvl w:val="2"/>
            </w:pPr>
            <w:r w:rsidRPr="00AA1CDA">
              <w:t>02</w:t>
            </w:r>
          </w:p>
        </w:tc>
        <w:tc>
          <w:tcPr>
            <w:tcW w:w="1559" w:type="dxa"/>
            <w:vAlign w:val="center"/>
          </w:tcPr>
          <w:p w:rsidR="002D74BB" w:rsidRPr="00AA1CDA" w:rsidRDefault="002D74BB" w:rsidP="00AA1CDA">
            <w:pPr>
              <w:jc w:val="center"/>
              <w:outlineLvl w:val="2"/>
            </w:pPr>
            <w:r w:rsidRPr="00AA1CDA">
              <w:t>0300000000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750,0</w:t>
            </w:r>
          </w:p>
        </w:tc>
        <w:tc>
          <w:tcPr>
            <w:tcW w:w="1247" w:type="dxa"/>
            <w:vAlign w:val="center"/>
          </w:tcPr>
          <w:p w:rsidR="002D74BB" w:rsidRPr="00AA1CDA" w:rsidRDefault="002D74BB" w:rsidP="00AA1CDA">
            <w:pPr>
              <w:jc w:val="right"/>
              <w:outlineLvl w:val="2"/>
            </w:pPr>
            <w:r w:rsidRPr="00AA1CDA">
              <w:t>750,0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Региональные проекты, направленные на реализацию национальных проектов</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11</w:t>
            </w:r>
          </w:p>
        </w:tc>
        <w:tc>
          <w:tcPr>
            <w:tcW w:w="648" w:type="dxa"/>
            <w:vAlign w:val="center"/>
          </w:tcPr>
          <w:p w:rsidR="002D74BB" w:rsidRPr="00AA1CDA" w:rsidRDefault="002D74BB" w:rsidP="00AA1CDA">
            <w:pPr>
              <w:jc w:val="center"/>
              <w:outlineLvl w:val="3"/>
            </w:pPr>
            <w:r w:rsidRPr="00AA1CDA">
              <w:t>02</w:t>
            </w:r>
          </w:p>
        </w:tc>
        <w:tc>
          <w:tcPr>
            <w:tcW w:w="1559" w:type="dxa"/>
            <w:vAlign w:val="center"/>
          </w:tcPr>
          <w:p w:rsidR="002D74BB" w:rsidRPr="00AA1CDA" w:rsidRDefault="002D74BB" w:rsidP="00AA1CDA">
            <w:pPr>
              <w:jc w:val="center"/>
              <w:outlineLvl w:val="3"/>
            </w:pPr>
            <w:r w:rsidRPr="00AA1CDA">
              <w:t>03W0000000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750,0</w:t>
            </w:r>
          </w:p>
        </w:tc>
        <w:tc>
          <w:tcPr>
            <w:tcW w:w="1247" w:type="dxa"/>
            <w:vAlign w:val="center"/>
          </w:tcPr>
          <w:p w:rsidR="002D74BB" w:rsidRPr="00AA1CDA" w:rsidRDefault="002D74BB" w:rsidP="00AA1CDA">
            <w:pPr>
              <w:jc w:val="right"/>
              <w:outlineLvl w:val="3"/>
            </w:pPr>
            <w:r w:rsidRPr="00AA1CDA">
              <w:t>750,0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Региональный проект «Спорт - норма жизни»</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11</w:t>
            </w:r>
          </w:p>
        </w:tc>
        <w:tc>
          <w:tcPr>
            <w:tcW w:w="648" w:type="dxa"/>
            <w:vAlign w:val="center"/>
          </w:tcPr>
          <w:p w:rsidR="002D74BB" w:rsidRPr="00AA1CDA" w:rsidRDefault="002D74BB" w:rsidP="00AA1CDA">
            <w:pPr>
              <w:jc w:val="center"/>
              <w:outlineLvl w:val="4"/>
            </w:pPr>
            <w:r w:rsidRPr="00AA1CDA">
              <w:t>02</w:t>
            </w:r>
          </w:p>
        </w:tc>
        <w:tc>
          <w:tcPr>
            <w:tcW w:w="1559" w:type="dxa"/>
            <w:vAlign w:val="center"/>
          </w:tcPr>
          <w:p w:rsidR="002D74BB" w:rsidRPr="00AA1CDA" w:rsidRDefault="002D74BB" w:rsidP="00AA1CDA">
            <w:pPr>
              <w:jc w:val="center"/>
              <w:outlineLvl w:val="4"/>
            </w:pPr>
            <w:r w:rsidRPr="00AA1CDA">
              <w:t>03WP500000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750,0</w:t>
            </w:r>
          </w:p>
        </w:tc>
        <w:tc>
          <w:tcPr>
            <w:tcW w:w="1247" w:type="dxa"/>
            <w:vAlign w:val="center"/>
          </w:tcPr>
          <w:p w:rsidR="002D74BB" w:rsidRPr="00AA1CDA" w:rsidRDefault="002D74BB" w:rsidP="00AA1CDA">
            <w:pPr>
              <w:jc w:val="right"/>
              <w:outlineLvl w:val="4"/>
            </w:pPr>
            <w:r w:rsidRPr="00AA1CDA">
              <w:t>750,0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11</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03WP540006</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682,5</w:t>
            </w:r>
          </w:p>
        </w:tc>
        <w:tc>
          <w:tcPr>
            <w:tcW w:w="1247" w:type="dxa"/>
            <w:vAlign w:val="center"/>
          </w:tcPr>
          <w:p w:rsidR="002D74BB" w:rsidRPr="00AA1CDA" w:rsidRDefault="002D74BB" w:rsidP="00AA1CDA">
            <w:pPr>
              <w:jc w:val="right"/>
              <w:outlineLvl w:val="5"/>
            </w:pPr>
            <w:r w:rsidRPr="00AA1CDA">
              <w:t>682,5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03WP540006</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682,5</w:t>
            </w:r>
          </w:p>
        </w:tc>
        <w:tc>
          <w:tcPr>
            <w:tcW w:w="1247" w:type="dxa"/>
            <w:vAlign w:val="center"/>
          </w:tcPr>
          <w:p w:rsidR="002D74BB" w:rsidRPr="00AA1CDA" w:rsidRDefault="002D74BB" w:rsidP="00AA1CDA">
            <w:pPr>
              <w:jc w:val="right"/>
              <w:outlineLvl w:val="6"/>
            </w:pPr>
            <w:r w:rsidRPr="00AA1CDA">
              <w:t>682,5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03WP540006</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682,5</w:t>
            </w:r>
          </w:p>
        </w:tc>
        <w:tc>
          <w:tcPr>
            <w:tcW w:w="1247" w:type="dxa"/>
            <w:vAlign w:val="center"/>
          </w:tcPr>
          <w:p w:rsidR="002D74BB" w:rsidRPr="00AA1CDA" w:rsidRDefault="002D74BB" w:rsidP="00AA1CDA">
            <w:pPr>
              <w:jc w:val="right"/>
              <w:outlineLvl w:val="6"/>
            </w:pPr>
            <w:r w:rsidRPr="00AA1CDA">
              <w:t>682,5</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11</w:t>
            </w:r>
          </w:p>
        </w:tc>
        <w:tc>
          <w:tcPr>
            <w:tcW w:w="648" w:type="dxa"/>
            <w:vAlign w:val="center"/>
          </w:tcPr>
          <w:p w:rsidR="002D74BB" w:rsidRPr="00AA1CDA" w:rsidRDefault="002D74BB" w:rsidP="00AA1CDA">
            <w:pPr>
              <w:jc w:val="center"/>
              <w:outlineLvl w:val="5"/>
            </w:pPr>
            <w:r w:rsidRPr="00AA1CDA">
              <w:t>02</w:t>
            </w:r>
          </w:p>
        </w:tc>
        <w:tc>
          <w:tcPr>
            <w:tcW w:w="1559" w:type="dxa"/>
            <w:vAlign w:val="center"/>
          </w:tcPr>
          <w:p w:rsidR="002D74BB" w:rsidRPr="00AA1CDA" w:rsidRDefault="002D74BB" w:rsidP="00AA1CDA">
            <w:pPr>
              <w:jc w:val="center"/>
              <w:outlineLvl w:val="5"/>
            </w:pPr>
            <w:r w:rsidRPr="00AA1CDA">
              <w:t>03WP5S0006</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67,5</w:t>
            </w:r>
          </w:p>
        </w:tc>
        <w:tc>
          <w:tcPr>
            <w:tcW w:w="1247" w:type="dxa"/>
            <w:vAlign w:val="center"/>
          </w:tcPr>
          <w:p w:rsidR="002D74BB" w:rsidRPr="00AA1CDA" w:rsidRDefault="002D74BB" w:rsidP="00AA1CDA">
            <w:pPr>
              <w:jc w:val="right"/>
              <w:outlineLvl w:val="5"/>
            </w:pPr>
            <w:r w:rsidRPr="00AA1CDA">
              <w:t>67,5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03WP5S0006</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67,5</w:t>
            </w:r>
          </w:p>
        </w:tc>
        <w:tc>
          <w:tcPr>
            <w:tcW w:w="1247" w:type="dxa"/>
            <w:vAlign w:val="center"/>
          </w:tcPr>
          <w:p w:rsidR="002D74BB" w:rsidRPr="00AA1CDA" w:rsidRDefault="002D74BB" w:rsidP="00AA1CDA">
            <w:pPr>
              <w:jc w:val="right"/>
              <w:outlineLvl w:val="6"/>
            </w:pPr>
            <w:r w:rsidRPr="00AA1CDA">
              <w:t>67,5</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02</w:t>
            </w:r>
          </w:p>
        </w:tc>
        <w:tc>
          <w:tcPr>
            <w:tcW w:w="1559" w:type="dxa"/>
            <w:vAlign w:val="center"/>
          </w:tcPr>
          <w:p w:rsidR="002D74BB" w:rsidRPr="00AA1CDA" w:rsidRDefault="002D74BB" w:rsidP="00AA1CDA">
            <w:pPr>
              <w:jc w:val="center"/>
              <w:outlineLvl w:val="6"/>
            </w:pPr>
            <w:r w:rsidRPr="00AA1CDA">
              <w:t>03WP5S0006</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67,5</w:t>
            </w:r>
          </w:p>
        </w:tc>
        <w:tc>
          <w:tcPr>
            <w:tcW w:w="1247" w:type="dxa"/>
            <w:vAlign w:val="center"/>
          </w:tcPr>
          <w:p w:rsidR="002D74BB" w:rsidRPr="00AA1CDA" w:rsidRDefault="002D74BB" w:rsidP="00AA1CDA">
            <w:pPr>
              <w:jc w:val="right"/>
              <w:outlineLvl w:val="6"/>
            </w:pPr>
            <w:r w:rsidRPr="00AA1CDA">
              <w:t>67,5</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Спорт высших достижений</w:t>
            </w:r>
          </w:p>
        </w:tc>
        <w:tc>
          <w:tcPr>
            <w:tcW w:w="709" w:type="dxa"/>
            <w:vAlign w:val="center"/>
          </w:tcPr>
          <w:p w:rsidR="002D74BB" w:rsidRPr="00AA1CDA" w:rsidRDefault="002D74BB" w:rsidP="00AA1CDA">
            <w:pPr>
              <w:jc w:val="center"/>
              <w:outlineLvl w:val="1"/>
            </w:pPr>
            <w:r w:rsidRPr="00AA1CDA">
              <w:t>904</w:t>
            </w:r>
          </w:p>
        </w:tc>
        <w:tc>
          <w:tcPr>
            <w:tcW w:w="700" w:type="dxa"/>
            <w:vAlign w:val="center"/>
          </w:tcPr>
          <w:p w:rsidR="002D74BB" w:rsidRPr="00AA1CDA" w:rsidRDefault="002D74BB" w:rsidP="00AA1CDA">
            <w:pPr>
              <w:jc w:val="center"/>
              <w:outlineLvl w:val="1"/>
            </w:pPr>
            <w:r w:rsidRPr="00AA1CDA">
              <w:t>11</w:t>
            </w:r>
          </w:p>
        </w:tc>
        <w:tc>
          <w:tcPr>
            <w:tcW w:w="648" w:type="dxa"/>
            <w:vAlign w:val="center"/>
          </w:tcPr>
          <w:p w:rsidR="002D74BB" w:rsidRPr="00AA1CDA" w:rsidRDefault="002D74BB" w:rsidP="00AA1CDA">
            <w:pPr>
              <w:jc w:val="center"/>
              <w:outlineLvl w:val="1"/>
            </w:pPr>
            <w:r w:rsidRPr="00AA1CDA">
              <w:t>03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30,0</w:t>
            </w:r>
          </w:p>
        </w:tc>
        <w:tc>
          <w:tcPr>
            <w:tcW w:w="1247" w:type="dxa"/>
            <w:vAlign w:val="center"/>
          </w:tcPr>
          <w:p w:rsidR="002D74BB" w:rsidRPr="00AA1CDA" w:rsidRDefault="002D74BB" w:rsidP="00AA1CDA">
            <w:pPr>
              <w:jc w:val="right"/>
              <w:outlineLvl w:val="1"/>
            </w:pPr>
            <w:r w:rsidRPr="00AA1CDA">
              <w:t>30,0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«Развитие молодежной политики, физической культуры и спорта в Молчановском районе на 2022-2029 годы»</w:t>
            </w:r>
          </w:p>
        </w:tc>
        <w:tc>
          <w:tcPr>
            <w:tcW w:w="709" w:type="dxa"/>
            <w:vAlign w:val="center"/>
          </w:tcPr>
          <w:p w:rsidR="002D74BB" w:rsidRPr="00AA1CDA" w:rsidRDefault="002D74BB" w:rsidP="00AA1CDA">
            <w:pPr>
              <w:jc w:val="center"/>
              <w:outlineLvl w:val="2"/>
            </w:pPr>
            <w:r w:rsidRPr="00AA1CDA">
              <w:t>904</w:t>
            </w:r>
          </w:p>
        </w:tc>
        <w:tc>
          <w:tcPr>
            <w:tcW w:w="700" w:type="dxa"/>
            <w:vAlign w:val="center"/>
          </w:tcPr>
          <w:p w:rsidR="002D74BB" w:rsidRPr="00AA1CDA" w:rsidRDefault="002D74BB" w:rsidP="00AA1CDA">
            <w:pPr>
              <w:jc w:val="center"/>
              <w:outlineLvl w:val="2"/>
            </w:pPr>
            <w:r w:rsidRPr="00AA1CDA">
              <w:t>11</w:t>
            </w:r>
          </w:p>
        </w:tc>
        <w:tc>
          <w:tcPr>
            <w:tcW w:w="648" w:type="dxa"/>
            <w:vAlign w:val="center"/>
          </w:tcPr>
          <w:p w:rsidR="002D74BB" w:rsidRPr="00AA1CDA" w:rsidRDefault="002D74BB" w:rsidP="00AA1CDA">
            <w:pPr>
              <w:jc w:val="center"/>
              <w:outlineLvl w:val="2"/>
            </w:pPr>
            <w:r w:rsidRPr="00AA1CDA">
              <w:t>03</w:t>
            </w:r>
          </w:p>
        </w:tc>
        <w:tc>
          <w:tcPr>
            <w:tcW w:w="1559" w:type="dxa"/>
            <w:vAlign w:val="center"/>
          </w:tcPr>
          <w:p w:rsidR="002D74BB" w:rsidRPr="00AA1CDA" w:rsidRDefault="002D74BB" w:rsidP="00AA1CDA">
            <w:pPr>
              <w:jc w:val="center"/>
              <w:outlineLvl w:val="2"/>
            </w:pPr>
            <w:r w:rsidRPr="00AA1CDA">
              <w:t>0300000000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30,0</w:t>
            </w:r>
          </w:p>
        </w:tc>
        <w:tc>
          <w:tcPr>
            <w:tcW w:w="1247" w:type="dxa"/>
            <w:vAlign w:val="center"/>
          </w:tcPr>
          <w:p w:rsidR="002D74BB" w:rsidRPr="00AA1CDA" w:rsidRDefault="002D74BB" w:rsidP="00AA1CDA">
            <w:pPr>
              <w:jc w:val="right"/>
              <w:outlineLvl w:val="2"/>
            </w:pPr>
            <w:r w:rsidRPr="00AA1CDA">
              <w:t>30,0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«Развитие физической культуры и массового спорта на территории Молчановского района»</w:t>
            </w:r>
          </w:p>
        </w:tc>
        <w:tc>
          <w:tcPr>
            <w:tcW w:w="709" w:type="dxa"/>
            <w:vAlign w:val="center"/>
          </w:tcPr>
          <w:p w:rsidR="002D74BB" w:rsidRPr="00AA1CDA" w:rsidRDefault="002D74BB" w:rsidP="00AA1CDA">
            <w:pPr>
              <w:jc w:val="center"/>
              <w:outlineLvl w:val="3"/>
            </w:pPr>
            <w:r w:rsidRPr="00AA1CDA">
              <w:t>904</w:t>
            </w:r>
          </w:p>
        </w:tc>
        <w:tc>
          <w:tcPr>
            <w:tcW w:w="700" w:type="dxa"/>
            <w:vAlign w:val="center"/>
          </w:tcPr>
          <w:p w:rsidR="002D74BB" w:rsidRPr="00AA1CDA" w:rsidRDefault="002D74BB" w:rsidP="00AA1CDA">
            <w:pPr>
              <w:jc w:val="center"/>
              <w:outlineLvl w:val="3"/>
            </w:pPr>
            <w:r w:rsidRPr="00AA1CDA">
              <w:t>11</w:t>
            </w:r>
          </w:p>
        </w:tc>
        <w:tc>
          <w:tcPr>
            <w:tcW w:w="648" w:type="dxa"/>
            <w:vAlign w:val="center"/>
          </w:tcPr>
          <w:p w:rsidR="002D74BB" w:rsidRPr="00AA1CDA" w:rsidRDefault="002D74BB" w:rsidP="00AA1CDA">
            <w:pPr>
              <w:jc w:val="center"/>
              <w:outlineLvl w:val="3"/>
            </w:pPr>
            <w:r w:rsidRPr="00AA1CDA">
              <w:t>03</w:t>
            </w:r>
          </w:p>
        </w:tc>
        <w:tc>
          <w:tcPr>
            <w:tcW w:w="1559" w:type="dxa"/>
            <w:vAlign w:val="center"/>
          </w:tcPr>
          <w:p w:rsidR="002D74BB" w:rsidRPr="00AA1CDA" w:rsidRDefault="002D74BB" w:rsidP="00AA1CDA">
            <w:pPr>
              <w:jc w:val="center"/>
              <w:outlineLvl w:val="3"/>
            </w:pPr>
            <w:r w:rsidRPr="00AA1CDA">
              <w:t>0310000000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30,0</w:t>
            </w:r>
          </w:p>
        </w:tc>
        <w:tc>
          <w:tcPr>
            <w:tcW w:w="1247" w:type="dxa"/>
            <w:vAlign w:val="center"/>
          </w:tcPr>
          <w:p w:rsidR="002D74BB" w:rsidRPr="00AA1CDA" w:rsidRDefault="002D74BB" w:rsidP="00AA1CDA">
            <w:pPr>
              <w:jc w:val="right"/>
              <w:outlineLvl w:val="3"/>
            </w:pPr>
            <w:r w:rsidRPr="00AA1CDA">
              <w:t>30,0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09" w:type="dxa"/>
            <w:vAlign w:val="center"/>
          </w:tcPr>
          <w:p w:rsidR="002D74BB" w:rsidRPr="00AA1CDA" w:rsidRDefault="002D74BB" w:rsidP="00AA1CDA">
            <w:pPr>
              <w:jc w:val="center"/>
              <w:outlineLvl w:val="4"/>
            </w:pPr>
            <w:r w:rsidRPr="00AA1CDA">
              <w:t>904</w:t>
            </w:r>
          </w:p>
        </w:tc>
        <w:tc>
          <w:tcPr>
            <w:tcW w:w="700" w:type="dxa"/>
            <w:vAlign w:val="center"/>
          </w:tcPr>
          <w:p w:rsidR="002D74BB" w:rsidRPr="00AA1CDA" w:rsidRDefault="002D74BB" w:rsidP="00AA1CDA">
            <w:pPr>
              <w:jc w:val="center"/>
              <w:outlineLvl w:val="4"/>
            </w:pPr>
            <w:r w:rsidRPr="00AA1CDA">
              <w:t>11</w:t>
            </w:r>
          </w:p>
        </w:tc>
        <w:tc>
          <w:tcPr>
            <w:tcW w:w="648" w:type="dxa"/>
            <w:vAlign w:val="center"/>
          </w:tcPr>
          <w:p w:rsidR="002D74BB" w:rsidRPr="00AA1CDA" w:rsidRDefault="002D74BB" w:rsidP="00AA1CDA">
            <w:pPr>
              <w:jc w:val="center"/>
              <w:outlineLvl w:val="4"/>
            </w:pPr>
            <w:r w:rsidRPr="00AA1CDA">
              <w:t>03</w:t>
            </w:r>
          </w:p>
        </w:tc>
        <w:tc>
          <w:tcPr>
            <w:tcW w:w="1559" w:type="dxa"/>
            <w:vAlign w:val="center"/>
          </w:tcPr>
          <w:p w:rsidR="002D74BB" w:rsidRPr="00AA1CDA" w:rsidRDefault="002D74BB" w:rsidP="00AA1CDA">
            <w:pPr>
              <w:jc w:val="center"/>
              <w:outlineLvl w:val="4"/>
            </w:pPr>
            <w:r w:rsidRPr="00AA1CDA">
              <w:t>0315100000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30,0</w:t>
            </w:r>
          </w:p>
        </w:tc>
        <w:tc>
          <w:tcPr>
            <w:tcW w:w="1247" w:type="dxa"/>
            <w:vAlign w:val="center"/>
          </w:tcPr>
          <w:p w:rsidR="002D74BB" w:rsidRPr="00AA1CDA" w:rsidRDefault="002D74BB" w:rsidP="00AA1CDA">
            <w:pPr>
              <w:jc w:val="right"/>
              <w:outlineLvl w:val="4"/>
            </w:pPr>
            <w:r w:rsidRPr="00AA1CDA">
              <w:t>30,0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Приобретение спортивного инвентаря и оборудования для спортивных школ</w:t>
            </w:r>
          </w:p>
        </w:tc>
        <w:tc>
          <w:tcPr>
            <w:tcW w:w="709" w:type="dxa"/>
            <w:vAlign w:val="center"/>
          </w:tcPr>
          <w:p w:rsidR="002D74BB" w:rsidRPr="00AA1CDA" w:rsidRDefault="002D74BB" w:rsidP="00AA1CDA">
            <w:pPr>
              <w:jc w:val="center"/>
              <w:outlineLvl w:val="5"/>
            </w:pPr>
            <w:r w:rsidRPr="00AA1CDA">
              <w:t>904</w:t>
            </w:r>
          </w:p>
        </w:tc>
        <w:tc>
          <w:tcPr>
            <w:tcW w:w="700" w:type="dxa"/>
            <w:vAlign w:val="center"/>
          </w:tcPr>
          <w:p w:rsidR="002D74BB" w:rsidRPr="00AA1CDA" w:rsidRDefault="002D74BB" w:rsidP="00AA1CDA">
            <w:pPr>
              <w:jc w:val="center"/>
              <w:outlineLvl w:val="5"/>
            </w:pPr>
            <w:r w:rsidRPr="00AA1CDA">
              <w:t>11</w:t>
            </w:r>
          </w:p>
        </w:tc>
        <w:tc>
          <w:tcPr>
            <w:tcW w:w="648" w:type="dxa"/>
            <w:vAlign w:val="center"/>
          </w:tcPr>
          <w:p w:rsidR="002D74BB" w:rsidRPr="00AA1CDA" w:rsidRDefault="002D74BB" w:rsidP="00AA1CDA">
            <w:pPr>
              <w:jc w:val="center"/>
              <w:outlineLvl w:val="5"/>
            </w:pPr>
            <w:r w:rsidRPr="00AA1CDA">
              <w:t>03</w:t>
            </w:r>
          </w:p>
        </w:tc>
        <w:tc>
          <w:tcPr>
            <w:tcW w:w="1559" w:type="dxa"/>
            <w:vAlign w:val="center"/>
          </w:tcPr>
          <w:p w:rsidR="002D74BB" w:rsidRPr="00AA1CDA" w:rsidRDefault="002D74BB" w:rsidP="00AA1CDA">
            <w:pPr>
              <w:jc w:val="center"/>
              <w:outlineLvl w:val="5"/>
            </w:pPr>
            <w:r w:rsidRPr="00AA1CDA">
              <w:t>0315100010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30,0</w:t>
            </w:r>
          </w:p>
        </w:tc>
        <w:tc>
          <w:tcPr>
            <w:tcW w:w="1247" w:type="dxa"/>
            <w:vAlign w:val="center"/>
          </w:tcPr>
          <w:p w:rsidR="002D74BB" w:rsidRPr="00AA1CDA" w:rsidRDefault="002D74BB" w:rsidP="00AA1CDA">
            <w:pPr>
              <w:jc w:val="right"/>
              <w:outlineLvl w:val="5"/>
            </w:pPr>
            <w:r w:rsidRPr="00AA1CDA">
              <w:t>30,0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Предоставление субсидий бюджетным, автономным учреждениям и иным некоммерческим организациям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0315100010</w:t>
            </w:r>
          </w:p>
        </w:tc>
        <w:tc>
          <w:tcPr>
            <w:tcW w:w="850" w:type="dxa"/>
            <w:vAlign w:val="center"/>
          </w:tcPr>
          <w:p w:rsidR="002D74BB" w:rsidRPr="00AA1CDA" w:rsidRDefault="002D74BB" w:rsidP="00AA1CDA">
            <w:pPr>
              <w:jc w:val="center"/>
              <w:outlineLvl w:val="6"/>
            </w:pPr>
            <w:r w:rsidRPr="00AA1CDA">
              <w:t>600</w:t>
            </w:r>
          </w:p>
        </w:tc>
        <w:tc>
          <w:tcPr>
            <w:tcW w:w="1346" w:type="dxa"/>
            <w:vAlign w:val="center"/>
          </w:tcPr>
          <w:p w:rsidR="002D74BB" w:rsidRPr="00AA1CDA" w:rsidRDefault="002D74BB" w:rsidP="00AA1CDA">
            <w:pPr>
              <w:jc w:val="right"/>
              <w:outlineLvl w:val="6"/>
            </w:pPr>
            <w:r w:rsidRPr="00AA1CDA">
              <w:t>30,0</w:t>
            </w:r>
          </w:p>
        </w:tc>
        <w:tc>
          <w:tcPr>
            <w:tcW w:w="1247" w:type="dxa"/>
            <w:vAlign w:val="center"/>
          </w:tcPr>
          <w:p w:rsidR="002D74BB" w:rsidRPr="00AA1CDA" w:rsidRDefault="002D74BB" w:rsidP="00AA1CDA">
            <w:pPr>
              <w:jc w:val="right"/>
              <w:outlineLvl w:val="6"/>
            </w:pPr>
            <w:r w:rsidRPr="00AA1CDA">
              <w:t>30,0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Субсидии автономным учреждениям</w:t>
            </w:r>
          </w:p>
        </w:tc>
        <w:tc>
          <w:tcPr>
            <w:tcW w:w="709" w:type="dxa"/>
            <w:vAlign w:val="center"/>
          </w:tcPr>
          <w:p w:rsidR="002D74BB" w:rsidRPr="00AA1CDA" w:rsidRDefault="002D74BB" w:rsidP="00AA1CDA">
            <w:pPr>
              <w:jc w:val="center"/>
              <w:outlineLvl w:val="6"/>
            </w:pPr>
            <w:r w:rsidRPr="00AA1CDA">
              <w:t>904</w:t>
            </w:r>
          </w:p>
        </w:tc>
        <w:tc>
          <w:tcPr>
            <w:tcW w:w="700" w:type="dxa"/>
            <w:vAlign w:val="center"/>
          </w:tcPr>
          <w:p w:rsidR="002D74BB" w:rsidRPr="00AA1CDA" w:rsidRDefault="002D74BB" w:rsidP="00AA1CDA">
            <w:pPr>
              <w:jc w:val="center"/>
              <w:outlineLvl w:val="6"/>
            </w:pPr>
            <w:r w:rsidRPr="00AA1CDA">
              <w:t>11</w:t>
            </w:r>
          </w:p>
        </w:tc>
        <w:tc>
          <w:tcPr>
            <w:tcW w:w="648" w:type="dxa"/>
            <w:vAlign w:val="center"/>
          </w:tcPr>
          <w:p w:rsidR="002D74BB" w:rsidRPr="00AA1CDA" w:rsidRDefault="002D74BB" w:rsidP="00AA1CDA">
            <w:pPr>
              <w:jc w:val="center"/>
              <w:outlineLvl w:val="6"/>
            </w:pPr>
            <w:r w:rsidRPr="00AA1CDA">
              <w:t>03</w:t>
            </w:r>
          </w:p>
        </w:tc>
        <w:tc>
          <w:tcPr>
            <w:tcW w:w="1559" w:type="dxa"/>
            <w:vAlign w:val="center"/>
          </w:tcPr>
          <w:p w:rsidR="002D74BB" w:rsidRPr="00AA1CDA" w:rsidRDefault="002D74BB" w:rsidP="00AA1CDA">
            <w:pPr>
              <w:jc w:val="center"/>
              <w:outlineLvl w:val="6"/>
            </w:pPr>
            <w:r w:rsidRPr="00AA1CDA">
              <w:t>0315100010</w:t>
            </w:r>
          </w:p>
        </w:tc>
        <w:tc>
          <w:tcPr>
            <w:tcW w:w="850" w:type="dxa"/>
            <w:vAlign w:val="center"/>
          </w:tcPr>
          <w:p w:rsidR="002D74BB" w:rsidRPr="00AA1CDA" w:rsidRDefault="002D74BB" w:rsidP="00AA1CDA">
            <w:pPr>
              <w:jc w:val="center"/>
              <w:outlineLvl w:val="6"/>
            </w:pPr>
            <w:r w:rsidRPr="00AA1CDA">
              <w:t>620</w:t>
            </w:r>
          </w:p>
        </w:tc>
        <w:tc>
          <w:tcPr>
            <w:tcW w:w="1346" w:type="dxa"/>
            <w:vAlign w:val="center"/>
          </w:tcPr>
          <w:p w:rsidR="002D74BB" w:rsidRPr="00AA1CDA" w:rsidRDefault="002D74BB" w:rsidP="00AA1CDA">
            <w:pPr>
              <w:jc w:val="right"/>
              <w:outlineLvl w:val="6"/>
            </w:pPr>
            <w:r w:rsidRPr="00AA1CDA">
              <w:t>30,0</w:t>
            </w:r>
          </w:p>
        </w:tc>
        <w:tc>
          <w:tcPr>
            <w:tcW w:w="1247" w:type="dxa"/>
            <w:vAlign w:val="center"/>
          </w:tcPr>
          <w:p w:rsidR="002D74BB" w:rsidRPr="00AA1CDA" w:rsidRDefault="002D74BB" w:rsidP="00AA1CDA">
            <w:pPr>
              <w:jc w:val="right"/>
              <w:outlineLvl w:val="6"/>
            </w:pPr>
            <w:r w:rsidRPr="00AA1CDA">
              <w:t>30,0</w:t>
            </w:r>
          </w:p>
        </w:tc>
      </w:tr>
      <w:tr w:rsidR="002D74BB" w:rsidRPr="00AA1CDA" w:rsidTr="00356769">
        <w:trPr>
          <w:cantSplit/>
          <w:jc w:val="center"/>
        </w:trPr>
        <w:tc>
          <w:tcPr>
            <w:tcW w:w="3119" w:type="dxa"/>
            <w:vAlign w:val="center"/>
          </w:tcPr>
          <w:p w:rsidR="002D74BB" w:rsidRPr="00AA1CDA" w:rsidRDefault="002D74BB" w:rsidP="00AA1CDA">
            <w:pPr>
              <w:rPr>
                <w:b/>
                <w:bCs/>
              </w:rPr>
            </w:pPr>
            <w:r w:rsidRPr="00AA1CDA">
              <w:rPr>
                <w:b/>
                <w:bCs/>
              </w:rPr>
              <w:t>Контрольно-счетный орган муниципального образования «Молчановский район»</w:t>
            </w:r>
          </w:p>
        </w:tc>
        <w:tc>
          <w:tcPr>
            <w:tcW w:w="709" w:type="dxa"/>
            <w:vAlign w:val="center"/>
          </w:tcPr>
          <w:p w:rsidR="002D74BB" w:rsidRPr="00AA1CDA" w:rsidRDefault="002D74BB" w:rsidP="00AA1CDA">
            <w:pPr>
              <w:jc w:val="center"/>
              <w:rPr>
                <w:b/>
                <w:bCs/>
              </w:rPr>
            </w:pPr>
            <w:r w:rsidRPr="00AA1CDA">
              <w:rPr>
                <w:b/>
                <w:bCs/>
              </w:rPr>
              <w:t>913</w:t>
            </w:r>
          </w:p>
        </w:tc>
        <w:tc>
          <w:tcPr>
            <w:tcW w:w="700" w:type="dxa"/>
            <w:vAlign w:val="center"/>
          </w:tcPr>
          <w:p w:rsidR="002D74BB" w:rsidRPr="00AA1CDA" w:rsidRDefault="002D74BB" w:rsidP="00AA1CDA">
            <w:pPr>
              <w:jc w:val="center"/>
              <w:rPr>
                <w:b/>
                <w:bCs/>
              </w:rPr>
            </w:pPr>
            <w:r w:rsidRPr="00AA1CDA">
              <w:rPr>
                <w:b/>
                <w:bCs/>
              </w:rPr>
              <w:t> </w:t>
            </w:r>
          </w:p>
        </w:tc>
        <w:tc>
          <w:tcPr>
            <w:tcW w:w="648" w:type="dxa"/>
            <w:vAlign w:val="center"/>
          </w:tcPr>
          <w:p w:rsidR="002D74BB" w:rsidRPr="00AA1CDA" w:rsidRDefault="002D74BB" w:rsidP="00AA1CDA">
            <w:pPr>
              <w:jc w:val="center"/>
              <w:rPr>
                <w:b/>
                <w:bCs/>
              </w:rPr>
            </w:pPr>
            <w:r w:rsidRPr="00AA1CDA">
              <w:rPr>
                <w:b/>
                <w:bCs/>
              </w:rPr>
              <w:t> </w:t>
            </w:r>
          </w:p>
        </w:tc>
        <w:tc>
          <w:tcPr>
            <w:tcW w:w="1559" w:type="dxa"/>
            <w:vAlign w:val="center"/>
          </w:tcPr>
          <w:p w:rsidR="002D74BB" w:rsidRPr="00AA1CDA" w:rsidRDefault="002D74BB" w:rsidP="00AA1CDA">
            <w:pPr>
              <w:jc w:val="center"/>
              <w:rPr>
                <w:b/>
                <w:bCs/>
              </w:rPr>
            </w:pPr>
            <w:r w:rsidRPr="00AA1CDA">
              <w:rPr>
                <w:b/>
                <w:bCs/>
              </w:rPr>
              <w:t> </w:t>
            </w:r>
          </w:p>
        </w:tc>
        <w:tc>
          <w:tcPr>
            <w:tcW w:w="850" w:type="dxa"/>
            <w:vAlign w:val="center"/>
          </w:tcPr>
          <w:p w:rsidR="002D74BB" w:rsidRPr="00AA1CDA" w:rsidRDefault="002D74BB" w:rsidP="00AA1CDA">
            <w:pPr>
              <w:jc w:val="center"/>
              <w:rPr>
                <w:b/>
                <w:bCs/>
              </w:rPr>
            </w:pPr>
            <w:r w:rsidRPr="00AA1CDA">
              <w:rPr>
                <w:b/>
                <w:bCs/>
              </w:rPr>
              <w:t> </w:t>
            </w:r>
          </w:p>
        </w:tc>
        <w:tc>
          <w:tcPr>
            <w:tcW w:w="1346" w:type="dxa"/>
            <w:vAlign w:val="center"/>
          </w:tcPr>
          <w:p w:rsidR="002D74BB" w:rsidRPr="00AA1CDA" w:rsidRDefault="002D74BB" w:rsidP="00AA1CDA">
            <w:pPr>
              <w:jc w:val="right"/>
              <w:rPr>
                <w:b/>
                <w:bCs/>
              </w:rPr>
            </w:pPr>
            <w:r w:rsidRPr="00AA1CDA">
              <w:rPr>
                <w:b/>
                <w:bCs/>
              </w:rPr>
              <w:t>832,8</w:t>
            </w:r>
          </w:p>
        </w:tc>
        <w:tc>
          <w:tcPr>
            <w:tcW w:w="1247" w:type="dxa"/>
            <w:vAlign w:val="center"/>
          </w:tcPr>
          <w:p w:rsidR="002D74BB" w:rsidRPr="00AA1CDA" w:rsidRDefault="002D74BB" w:rsidP="00AA1CDA">
            <w:pPr>
              <w:jc w:val="right"/>
              <w:rPr>
                <w:b/>
                <w:bCs/>
              </w:rPr>
            </w:pPr>
            <w:r w:rsidRPr="00AA1CDA">
              <w:rPr>
                <w:b/>
                <w:bCs/>
              </w:rPr>
              <w:t>832,8</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Общегосударственные вопросы</w:t>
            </w:r>
          </w:p>
        </w:tc>
        <w:tc>
          <w:tcPr>
            <w:tcW w:w="709" w:type="dxa"/>
            <w:vAlign w:val="center"/>
          </w:tcPr>
          <w:p w:rsidR="002D74BB" w:rsidRPr="00AA1CDA" w:rsidRDefault="002D74BB" w:rsidP="00AA1CDA">
            <w:pPr>
              <w:jc w:val="center"/>
              <w:outlineLvl w:val="0"/>
              <w:rPr>
                <w:b/>
                <w:bCs/>
              </w:rPr>
            </w:pPr>
            <w:r w:rsidRPr="00AA1CDA">
              <w:rPr>
                <w:b/>
                <w:bCs/>
              </w:rPr>
              <w:t>913</w:t>
            </w:r>
          </w:p>
        </w:tc>
        <w:tc>
          <w:tcPr>
            <w:tcW w:w="700" w:type="dxa"/>
            <w:vAlign w:val="center"/>
          </w:tcPr>
          <w:p w:rsidR="002D74BB" w:rsidRPr="00AA1CDA" w:rsidRDefault="002D74BB" w:rsidP="00AA1CDA">
            <w:pPr>
              <w:jc w:val="center"/>
              <w:outlineLvl w:val="0"/>
              <w:rPr>
                <w:b/>
                <w:bCs/>
              </w:rPr>
            </w:pPr>
            <w:r w:rsidRPr="00AA1CDA">
              <w:rPr>
                <w:b/>
                <w:bCs/>
              </w:rPr>
              <w:t>01</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832,8</w:t>
            </w:r>
          </w:p>
        </w:tc>
        <w:tc>
          <w:tcPr>
            <w:tcW w:w="1247" w:type="dxa"/>
            <w:vAlign w:val="center"/>
          </w:tcPr>
          <w:p w:rsidR="002D74BB" w:rsidRPr="00AA1CDA" w:rsidRDefault="002D74BB" w:rsidP="00AA1CDA">
            <w:pPr>
              <w:jc w:val="right"/>
              <w:outlineLvl w:val="0"/>
              <w:rPr>
                <w:b/>
                <w:bCs/>
              </w:rPr>
            </w:pPr>
            <w:r w:rsidRPr="00AA1CDA">
              <w:rPr>
                <w:b/>
                <w:bCs/>
              </w:rPr>
              <w:t>832,8</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Обеспечение деятельности финансовых, налоговых и таможенных органов и органов финансового (финансово-бюджетного) надзора</w:t>
            </w:r>
          </w:p>
        </w:tc>
        <w:tc>
          <w:tcPr>
            <w:tcW w:w="709" w:type="dxa"/>
            <w:vAlign w:val="center"/>
          </w:tcPr>
          <w:p w:rsidR="002D74BB" w:rsidRPr="00AA1CDA" w:rsidRDefault="002D74BB" w:rsidP="00AA1CDA">
            <w:pPr>
              <w:jc w:val="center"/>
              <w:outlineLvl w:val="1"/>
            </w:pPr>
            <w:r w:rsidRPr="00AA1CDA">
              <w:t>913</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06</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832,8</w:t>
            </w:r>
          </w:p>
        </w:tc>
        <w:tc>
          <w:tcPr>
            <w:tcW w:w="1247" w:type="dxa"/>
            <w:vAlign w:val="center"/>
          </w:tcPr>
          <w:p w:rsidR="002D74BB" w:rsidRPr="00AA1CDA" w:rsidRDefault="002D74BB" w:rsidP="00AA1CDA">
            <w:pPr>
              <w:jc w:val="right"/>
              <w:outlineLvl w:val="1"/>
            </w:pPr>
            <w:r w:rsidRPr="00AA1CDA">
              <w:t>832,8</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913</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06</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832,8</w:t>
            </w:r>
          </w:p>
        </w:tc>
        <w:tc>
          <w:tcPr>
            <w:tcW w:w="1247" w:type="dxa"/>
            <w:vAlign w:val="center"/>
          </w:tcPr>
          <w:p w:rsidR="002D74BB" w:rsidRPr="00AA1CDA" w:rsidRDefault="002D74BB" w:rsidP="00AA1CDA">
            <w:pPr>
              <w:jc w:val="right"/>
              <w:outlineLvl w:val="2"/>
            </w:pPr>
            <w:r w:rsidRPr="00AA1CDA">
              <w:t>832,8</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3"/>
            </w:pPr>
            <w:r w:rsidRPr="00AA1CDA">
              <w:t>913</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06</w:t>
            </w:r>
          </w:p>
        </w:tc>
        <w:tc>
          <w:tcPr>
            <w:tcW w:w="1559" w:type="dxa"/>
            <w:vAlign w:val="center"/>
          </w:tcPr>
          <w:p w:rsidR="002D74BB" w:rsidRPr="00AA1CDA" w:rsidRDefault="002D74BB" w:rsidP="00AA1CDA">
            <w:pPr>
              <w:jc w:val="center"/>
              <w:outlineLvl w:val="3"/>
            </w:pPr>
            <w:r w:rsidRPr="00AA1CDA">
              <w:t>9900100000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832,8</w:t>
            </w:r>
          </w:p>
        </w:tc>
        <w:tc>
          <w:tcPr>
            <w:tcW w:w="1247" w:type="dxa"/>
            <w:vAlign w:val="center"/>
          </w:tcPr>
          <w:p w:rsidR="002D74BB" w:rsidRPr="00AA1CDA" w:rsidRDefault="002D74BB" w:rsidP="00AA1CDA">
            <w:pPr>
              <w:jc w:val="right"/>
              <w:outlineLvl w:val="3"/>
            </w:pPr>
            <w:r w:rsidRPr="00AA1CDA">
              <w:t>832,8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913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06</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832,8</w:t>
            </w:r>
          </w:p>
        </w:tc>
        <w:tc>
          <w:tcPr>
            <w:tcW w:w="1247" w:type="dxa"/>
            <w:vAlign w:val="center"/>
          </w:tcPr>
          <w:p w:rsidR="002D74BB" w:rsidRPr="00AA1CDA" w:rsidRDefault="002D74BB" w:rsidP="00AA1CDA">
            <w:pPr>
              <w:jc w:val="right"/>
              <w:outlineLvl w:val="6"/>
            </w:pPr>
            <w:r w:rsidRPr="00AA1CDA">
              <w:t>832,8</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913</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06</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832,8</w:t>
            </w:r>
          </w:p>
        </w:tc>
        <w:tc>
          <w:tcPr>
            <w:tcW w:w="1247" w:type="dxa"/>
            <w:vAlign w:val="center"/>
          </w:tcPr>
          <w:p w:rsidR="002D74BB" w:rsidRPr="00AA1CDA" w:rsidRDefault="002D74BB" w:rsidP="00AA1CDA">
            <w:pPr>
              <w:jc w:val="right"/>
              <w:outlineLvl w:val="6"/>
            </w:pPr>
            <w:r w:rsidRPr="00AA1CDA">
              <w:t>832,8</w:t>
            </w:r>
          </w:p>
        </w:tc>
      </w:tr>
      <w:tr w:rsidR="002D74BB" w:rsidRPr="00AA1CDA" w:rsidTr="00356769">
        <w:trPr>
          <w:cantSplit/>
          <w:jc w:val="center"/>
        </w:trPr>
        <w:tc>
          <w:tcPr>
            <w:tcW w:w="3119" w:type="dxa"/>
            <w:vAlign w:val="center"/>
          </w:tcPr>
          <w:p w:rsidR="002D74BB" w:rsidRPr="00AA1CDA" w:rsidRDefault="002D74BB" w:rsidP="00AA1CDA">
            <w:pPr>
              <w:rPr>
                <w:b/>
                <w:bCs/>
              </w:rPr>
            </w:pPr>
            <w:r w:rsidRPr="00AA1CDA">
              <w:rPr>
                <w:b/>
                <w:bCs/>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709" w:type="dxa"/>
            <w:vAlign w:val="center"/>
          </w:tcPr>
          <w:p w:rsidR="002D74BB" w:rsidRPr="00AA1CDA" w:rsidRDefault="002D74BB" w:rsidP="00AA1CDA">
            <w:pPr>
              <w:jc w:val="center"/>
              <w:rPr>
                <w:b/>
                <w:bCs/>
              </w:rPr>
            </w:pPr>
            <w:r w:rsidRPr="00AA1CDA">
              <w:rPr>
                <w:b/>
                <w:bCs/>
              </w:rPr>
              <w:t>915</w:t>
            </w:r>
          </w:p>
        </w:tc>
        <w:tc>
          <w:tcPr>
            <w:tcW w:w="700" w:type="dxa"/>
            <w:vAlign w:val="center"/>
          </w:tcPr>
          <w:p w:rsidR="002D74BB" w:rsidRPr="00AA1CDA" w:rsidRDefault="002D74BB" w:rsidP="00AA1CDA">
            <w:pPr>
              <w:jc w:val="center"/>
              <w:rPr>
                <w:b/>
                <w:bCs/>
              </w:rPr>
            </w:pPr>
            <w:r w:rsidRPr="00AA1CDA">
              <w:rPr>
                <w:b/>
                <w:bCs/>
              </w:rPr>
              <w:t> </w:t>
            </w:r>
          </w:p>
        </w:tc>
        <w:tc>
          <w:tcPr>
            <w:tcW w:w="648" w:type="dxa"/>
            <w:vAlign w:val="center"/>
          </w:tcPr>
          <w:p w:rsidR="002D74BB" w:rsidRPr="00AA1CDA" w:rsidRDefault="002D74BB" w:rsidP="00AA1CDA">
            <w:pPr>
              <w:jc w:val="center"/>
              <w:rPr>
                <w:b/>
                <w:bCs/>
              </w:rPr>
            </w:pPr>
            <w:r w:rsidRPr="00AA1CDA">
              <w:rPr>
                <w:b/>
                <w:bCs/>
              </w:rPr>
              <w:t> </w:t>
            </w:r>
          </w:p>
        </w:tc>
        <w:tc>
          <w:tcPr>
            <w:tcW w:w="1559" w:type="dxa"/>
            <w:vAlign w:val="center"/>
          </w:tcPr>
          <w:p w:rsidR="002D74BB" w:rsidRPr="00AA1CDA" w:rsidRDefault="002D74BB" w:rsidP="00AA1CDA">
            <w:pPr>
              <w:jc w:val="center"/>
              <w:rPr>
                <w:b/>
                <w:bCs/>
              </w:rPr>
            </w:pPr>
            <w:r w:rsidRPr="00AA1CDA">
              <w:rPr>
                <w:b/>
                <w:bCs/>
              </w:rPr>
              <w:t> </w:t>
            </w:r>
          </w:p>
        </w:tc>
        <w:tc>
          <w:tcPr>
            <w:tcW w:w="850" w:type="dxa"/>
            <w:vAlign w:val="center"/>
          </w:tcPr>
          <w:p w:rsidR="002D74BB" w:rsidRPr="00AA1CDA" w:rsidRDefault="002D74BB" w:rsidP="00AA1CDA">
            <w:pPr>
              <w:jc w:val="center"/>
              <w:rPr>
                <w:b/>
                <w:bCs/>
              </w:rPr>
            </w:pPr>
            <w:r w:rsidRPr="00AA1CDA">
              <w:rPr>
                <w:b/>
                <w:bCs/>
              </w:rPr>
              <w:t> </w:t>
            </w:r>
          </w:p>
        </w:tc>
        <w:tc>
          <w:tcPr>
            <w:tcW w:w="1346" w:type="dxa"/>
            <w:vAlign w:val="center"/>
          </w:tcPr>
          <w:p w:rsidR="002D74BB" w:rsidRPr="00AA1CDA" w:rsidRDefault="002D74BB" w:rsidP="00AA1CDA">
            <w:pPr>
              <w:jc w:val="right"/>
              <w:rPr>
                <w:b/>
                <w:bCs/>
              </w:rPr>
            </w:pPr>
            <w:r w:rsidRPr="00AA1CDA">
              <w:rPr>
                <w:b/>
                <w:bCs/>
              </w:rPr>
              <w:t>7 171,7</w:t>
            </w:r>
          </w:p>
        </w:tc>
        <w:tc>
          <w:tcPr>
            <w:tcW w:w="1247" w:type="dxa"/>
            <w:vAlign w:val="center"/>
          </w:tcPr>
          <w:p w:rsidR="002D74BB" w:rsidRPr="00AA1CDA" w:rsidRDefault="002D74BB" w:rsidP="00AA1CDA">
            <w:pPr>
              <w:jc w:val="right"/>
              <w:rPr>
                <w:b/>
                <w:bCs/>
              </w:rPr>
            </w:pPr>
            <w:r w:rsidRPr="00AA1CDA">
              <w:rPr>
                <w:b/>
                <w:bCs/>
              </w:rPr>
              <w:t>7 201,7</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Общегосударственные вопросы</w:t>
            </w:r>
          </w:p>
        </w:tc>
        <w:tc>
          <w:tcPr>
            <w:tcW w:w="709" w:type="dxa"/>
            <w:vAlign w:val="center"/>
          </w:tcPr>
          <w:p w:rsidR="002D74BB" w:rsidRPr="00AA1CDA" w:rsidRDefault="002D74BB" w:rsidP="00AA1CDA">
            <w:pPr>
              <w:jc w:val="center"/>
              <w:outlineLvl w:val="0"/>
              <w:rPr>
                <w:b/>
                <w:bCs/>
              </w:rPr>
            </w:pPr>
            <w:r w:rsidRPr="00AA1CDA">
              <w:rPr>
                <w:b/>
                <w:bCs/>
              </w:rPr>
              <w:t>915</w:t>
            </w:r>
          </w:p>
        </w:tc>
        <w:tc>
          <w:tcPr>
            <w:tcW w:w="700" w:type="dxa"/>
            <w:vAlign w:val="center"/>
          </w:tcPr>
          <w:p w:rsidR="002D74BB" w:rsidRPr="00AA1CDA" w:rsidRDefault="002D74BB" w:rsidP="00AA1CDA">
            <w:pPr>
              <w:jc w:val="center"/>
              <w:outlineLvl w:val="0"/>
              <w:rPr>
                <w:b/>
                <w:bCs/>
              </w:rPr>
            </w:pPr>
            <w:r w:rsidRPr="00AA1CDA">
              <w:rPr>
                <w:b/>
                <w:bCs/>
              </w:rPr>
              <w:t>01</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4 488,3</w:t>
            </w:r>
          </w:p>
        </w:tc>
        <w:tc>
          <w:tcPr>
            <w:tcW w:w="1247" w:type="dxa"/>
            <w:vAlign w:val="center"/>
          </w:tcPr>
          <w:p w:rsidR="002D74BB" w:rsidRPr="00AA1CDA" w:rsidRDefault="002D74BB" w:rsidP="00AA1CDA">
            <w:pPr>
              <w:jc w:val="right"/>
              <w:outlineLvl w:val="0"/>
              <w:rPr>
                <w:b/>
                <w:bCs/>
              </w:rPr>
            </w:pPr>
            <w:r w:rsidRPr="00AA1CDA">
              <w:rPr>
                <w:b/>
                <w:bCs/>
              </w:rPr>
              <w:t>4 488,3</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rsidR="002D74BB" w:rsidRPr="00AA1CDA" w:rsidRDefault="002D74BB" w:rsidP="00AA1CDA">
            <w:pPr>
              <w:jc w:val="center"/>
              <w:outlineLvl w:val="1"/>
            </w:pPr>
            <w:r w:rsidRPr="00AA1CDA">
              <w:t>915</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04</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3 484,7</w:t>
            </w:r>
          </w:p>
        </w:tc>
        <w:tc>
          <w:tcPr>
            <w:tcW w:w="1247" w:type="dxa"/>
            <w:vAlign w:val="center"/>
          </w:tcPr>
          <w:p w:rsidR="002D74BB" w:rsidRPr="00AA1CDA" w:rsidRDefault="002D74BB" w:rsidP="00AA1CDA">
            <w:pPr>
              <w:jc w:val="right"/>
              <w:outlineLvl w:val="1"/>
            </w:pPr>
            <w:r w:rsidRPr="00AA1CDA">
              <w:t>3 484,7</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Непрограммное направление расходов</w:t>
            </w:r>
          </w:p>
        </w:tc>
        <w:tc>
          <w:tcPr>
            <w:tcW w:w="709" w:type="dxa"/>
            <w:vAlign w:val="center"/>
          </w:tcPr>
          <w:p w:rsidR="002D74BB" w:rsidRPr="00AA1CDA" w:rsidRDefault="002D74BB" w:rsidP="00AA1CDA">
            <w:pPr>
              <w:jc w:val="center"/>
              <w:outlineLvl w:val="2"/>
            </w:pPr>
            <w:r w:rsidRPr="00AA1CDA">
              <w:t>915</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04</w:t>
            </w:r>
          </w:p>
        </w:tc>
        <w:tc>
          <w:tcPr>
            <w:tcW w:w="1559" w:type="dxa"/>
            <w:vAlign w:val="center"/>
          </w:tcPr>
          <w:p w:rsidR="002D74BB" w:rsidRPr="00AA1CDA" w:rsidRDefault="002D74BB" w:rsidP="00AA1CDA">
            <w:pPr>
              <w:jc w:val="center"/>
              <w:outlineLvl w:val="2"/>
            </w:pPr>
            <w:r w:rsidRPr="00AA1CDA">
              <w:t>9900000000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3 484,7</w:t>
            </w:r>
          </w:p>
        </w:tc>
        <w:tc>
          <w:tcPr>
            <w:tcW w:w="1247" w:type="dxa"/>
            <w:vAlign w:val="center"/>
          </w:tcPr>
          <w:p w:rsidR="002D74BB" w:rsidRPr="00AA1CDA" w:rsidRDefault="002D74BB" w:rsidP="00AA1CDA">
            <w:pPr>
              <w:jc w:val="right"/>
              <w:outlineLvl w:val="2"/>
            </w:pPr>
            <w:r w:rsidRPr="00AA1CDA">
              <w:t>3 484,7</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Руководство и управление в сфере установленных функций органов местного самоуправления</w:t>
            </w:r>
          </w:p>
        </w:tc>
        <w:tc>
          <w:tcPr>
            <w:tcW w:w="709" w:type="dxa"/>
            <w:vAlign w:val="center"/>
          </w:tcPr>
          <w:p w:rsidR="002D74BB" w:rsidRPr="00AA1CDA" w:rsidRDefault="002D74BB" w:rsidP="00AA1CDA">
            <w:pPr>
              <w:jc w:val="center"/>
              <w:outlineLvl w:val="3"/>
            </w:pPr>
            <w:r w:rsidRPr="00AA1CDA">
              <w:t>915</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04</w:t>
            </w:r>
          </w:p>
        </w:tc>
        <w:tc>
          <w:tcPr>
            <w:tcW w:w="1559" w:type="dxa"/>
            <w:vAlign w:val="center"/>
          </w:tcPr>
          <w:p w:rsidR="002D74BB" w:rsidRPr="00AA1CDA" w:rsidRDefault="002D74BB" w:rsidP="00AA1CDA">
            <w:pPr>
              <w:jc w:val="center"/>
              <w:outlineLvl w:val="3"/>
            </w:pPr>
            <w:r w:rsidRPr="00AA1CDA">
              <w:t>9900100000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3 484,7</w:t>
            </w:r>
          </w:p>
        </w:tc>
        <w:tc>
          <w:tcPr>
            <w:tcW w:w="1247" w:type="dxa"/>
            <w:vAlign w:val="center"/>
          </w:tcPr>
          <w:p w:rsidR="002D74BB" w:rsidRPr="00AA1CDA" w:rsidRDefault="002D74BB" w:rsidP="00AA1CDA">
            <w:pPr>
              <w:jc w:val="right"/>
              <w:outlineLvl w:val="3"/>
            </w:pPr>
            <w:r w:rsidRPr="00AA1CDA">
              <w:t>3 484,7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100</w:t>
            </w:r>
          </w:p>
        </w:tc>
        <w:tc>
          <w:tcPr>
            <w:tcW w:w="1346" w:type="dxa"/>
            <w:vAlign w:val="center"/>
          </w:tcPr>
          <w:p w:rsidR="002D74BB" w:rsidRPr="00AA1CDA" w:rsidRDefault="002D74BB" w:rsidP="00AA1CDA">
            <w:pPr>
              <w:jc w:val="right"/>
              <w:outlineLvl w:val="6"/>
            </w:pPr>
            <w:r w:rsidRPr="00AA1CDA">
              <w:t>3 484,7</w:t>
            </w:r>
          </w:p>
        </w:tc>
        <w:tc>
          <w:tcPr>
            <w:tcW w:w="1247" w:type="dxa"/>
            <w:vAlign w:val="center"/>
          </w:tcPr>
          <w:p w:rsidR="002D74BB" w:rsidRPr="00AA1CDA" w:rsidRDefault="002D74BB" w:rsidP="00AA1CDA">
            <w:pPr>
              <w:jc w:val="right"/>
              <w:outlineLvl w:val="6"/>
            </w:pPr>
            <w:r w:rsidRPr="00AA1CDA">
              <w:t>3 484,7</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Расходы на выплаты персоналу государственных (муниципальных) органов</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04</w:t>
            </w:r>
          </w:p>
        </w:tc>
        <w:tc>
          <w:tcPr>
            <w:tcW w:w="1559" w:type="dxa"/>
            <w:vAlign w:val="center"/>
          </w:tcPr>
          <w:p w:rsidR="002D74BB" w:rsidRPr="00AA1CDA" w:rsidRDefault="002D74BB" w:rsidP="00AA1CDA">
            <w:pPr>
              <w:jc w:val="center"/>
              <w:outlineLvl w:val="6"/>
            </w:pPr>
            <w:r w:rsidRPr="00AA1CDA">
              <w:t>9900100000</w:t>
            </w:r>
          </w:p>
        </w:tc>
        <w:tc>
          <w:tcPr>
            <w:tcW w:w="850" w:type="dxa"/>
            <w:vAlign w:val="center"/>
          </w:tcPr>
          <w:p w:rsidR="002D74BB" w:rsidRPr="00AA1CDA" w:rsidRDefault="002D74BB" w:rsidP="00AA1CDA">
            <w:pPr>
              <w:jc w:val="center"/>
              <w:outlineLvl w:val="6"/>
            </w:pPr>
            <w:r w:rsidRPr="00AA1CDA">
              <w:t>120</w:t>
            </w:r>
          </w:p>
        </w:tc>
        <w:tc>
          <w:tcPr>
            <w:tcW w:w="1346" w:type="dxa"/>
            <w:vAlign w:val="center"/>
          </w:tcPr>
          <w:p w:rsidR="002D74BB" w:rsidRPr="00AA1CDA" w:rsidRDefault="002D74BB" w:rsidP="00AA1CDA">
            <w:pPr>
              <w:jc w:val="right"/>
              <w:outlineLvl w:val="6"/>
            </w:pPr>
            <w:r w:rsidRPr="00AA1CDA">
              <w:t>3 484,7</w:t>
            </w:r>
          </w:p>
        </w:tc>
        <w:tc>
          <w:tcPr>
            <w:tcW w:w="1247" w:type="dxa"/>
            <w:vAlign w:val="center"/>
          </w:tcPr>
          <w:p w:rsidR="002D74BB" w:rsidRPr="00AA1CDA" w:rsidRDefault="002D74BB" w:rsidP="00AA1CDA">
            <w:pPr>
              <w:jc w:val="right"/>
              <w:outlineLvl w:val="6"/>
            </w:pPr>
            <w:r w:rsidRPr="00AA1CDA">
              <w:t>3 484,7</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Другие общегосударственные вопросы</w:t>
            </w:r>
          </w:p>
        </w:tc>
        <w:tc>
          <w:tcPr>
            <w:tcW w:w="709" w:type="dxa"/>
            <w:vAlign w:val="center"/>
          </w:tcPr>
          <w:p w:rsidR="002D74BB" w:rsidRPr="00AA1CDA" w:rsidRDefault="002D74BB" w:rsidP="00AA1CDA">
            <w:pPr>
              <w:jc w:val="center"/>
              <w:outlineLvl w:val="1"/>
            </w:pPr>
            <w:r w:rsidRPr="00AA1CDA">
              <w:t>915</w:t>
            </w:r>
          </w:p>
        </w:tc>
        <w:tc>
          <w:tcPr>
            <w:tcW w:w="700" w:type="dxa"/>
            <w:vAlign w:val="center"/>
          </w:tcPr>
          <w:p w:rsidR="002D74BB" w:rsidRPr="00AA1CDA" w:rsidRDefault="002D74BB" w:rsidP="00AA1CDA">
            <w:pPr>
              <w:jc w:val="center"/>
              <w:outlineLvl w:val="1"/>
            </w:pPr>
            <w:r w:rsidRPr="00AA1CDA">
              <w:t>01</w:t>
            </w:r>
          </w:p>
        </w:tc>
        <w:tc>
          <w:tcPr>
            <w:tcW w:w="648" w:type="dxa"/>
            <w:vAlign w:val="center"/>
          </w:tcPr>
          <w:p w:rsidR="002D74BB" w:rsidRPr="00AA1CDA" w:rsidRDefault="002D74BB" w:rsidP="00AA1CDA">
            <w:pPr>
              <w:jc w:val="center"/>
              <w:outlineLvl w:val="1"/>
            </w:pPr>
            <w:r w:rsidRPr="00AA1CDA">
              <w:t>13</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1 003,6</w:t>
            </w:r>
          </w:p>
        </w:tc>
        <w:tc>
          <w:tcPr>
            <w:tcW w:w="1247" w:type="dxa"/>
            <w:vAlign w:val="center"/>
          </w:tcPr>
          <w:p w:rsidR="002D74BB" w:rsidRPr="00AA1CDA" w:rsidRDefault="002D74BB" w:rsidP="00AA1CDA">
            <w:pPr>
              <w:jc w:val="right"/>
              <w:outlineLvl w:val="1"/>
            </w:pPr>
            <w:r w:rsidRPr="00AA1CDA">
              <w:t>1 003,6</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«Муниципальное управление Молчановского района на 2022-2029 годы»</w:t>
            </w:r>
          </w:p>
        </w:tc>
        <w:tc>
          <w:tcPr>
            <w:tcW w:w="709" w:type="dxa"/>
            <w:vAlign w:val="center"/>
          </w:tcPr>
          <w:p w:rsidR="002D74BB" w:rsidRPr="00AA1CDA" w:rsidRDefault="002D74BB" w:rsidP="00AA1CDA">
            <w:pPr>
              <w:jc w:val="center"/>
              <w:outlineLvl w:val="2"/>
            </w:pPr>
            <w:r w:rsidRPr="00AA1CDA">
              <w:t>915</w:t>
            </w:r>
          </w:p>
        </w:tc>
        <w:tc>
          <w:tcPr>
            <w:tcW w:w="700" w:type="dxa"/>
            <w:vAlign w:val="center"/>
          </w:tcPr>
          <w:p w:rsidR="002D74BB" w:rsidRPr="00AA1CDA" w:rsidRDefault="002D74BB" w:rsidP="00AA1CDA">
            <w:pPr>
              <w:jc w:val="center"/>
              <w:outlineLvl w:val="2"/>
            </w:pPr>
            <w:r w:rsidRPr="00AA1CDA">
              <w:t>01</w:t>
            </w:r>
          </w:p>
        </w:tc>
        <w:tc>
          <w:tcPr>
            <w:tcW w:w="648" w:type="dxa"/>
            <w:vAlign w:val="center"/>
          </w:tcPr>
          <w:p w:rsidR="002D74BB" w:rsidRPr="00AA1CDA" w:rsidRDefault="002D74BB" w:rsidP="00AA1CDA">
            <w:pPr>
              <w:jc w:val="center"/>
              <w:outlineLvl w:val="2"/>
            </w:pPr>
            <w:r w:rsidRPr="00AA1CDA">
              <w:t>13</w:t>
            </w:r>
          </w:p>
        </w:tc>
        <w:tc>
          <w:tcPr>
            <w:tcW w:w="1559" w:type="dxa"/>
            <w:vAlign w:val="center"/>
          </w:tcPr>
          <w:p w:rsidR="002D74BB" w:rsidRPr="00AA1CDA" w:rsidRDefault="002D74BB" w:rsidP="00AA1CDA">
            <w:pPr>
              <w:jc w:val="center"/>
              <w:outlineLvl w:val="2"/>
            </w:pPr>
            <w:r w:rsidRPr="00AA1CDA">
              <w:t>0900000000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1 003,6</w:t>
            </w:r>
          </w:p>
        </w:tc>
        <w:tc>
          <w:tcPr>
            <w:tcW w:w="1247" w:type="dxa"/>
            <w:vAlign w:val="center"/>
          </w:tcPr>
          <w:p w:rsidR="002D74BB" w:rsidRPr="00AA1CDA" w:rsidRDefault="002D74BB" w:rsidP="00AA1CDA">
            <w:pPr>
              <w:jc w:val="right"/>
              <w:outlineLvl w:val="2"/>
            </w:pPr>
            <w:r w:rsidRPr="00AA1CDA">
              <w:t>1 003,6</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«Эффективное управление муниципальными ресурсами муниципального образования «Молчановский район»</w:t>
            </w:r>
          </w:p>
        </w:tc>
        <w:tc>
          <w:tcPr>
            <w:tcW w:w="709" w:type="dxa"/>
            <w:vAlign w:val="center"/>
          </w:tcPr>
          <w:p w:rsidR="002D74BB" w:rsidRPr="00AA1CDA" w:rsidRDefault="002D74BB" w:rsidP="00AA1CDA">
            <w:pPr>
              <w:jc w:val="center"/>
              <w:outlineLvl w:val="3"/>
            </w:pPr>
            <w:r w:rsidRPr="00AA1CDA">
              <w:t>915</w:t>
            </w:r>
          </w:p>
        </w:tc>
        <w:tc>
          <w:tcPr>
            <w:tcW w:w="700" w:type="dxa"/>
            <w:vAlign w:val="center"/>
          </w:tcPr>
          <w:p w:rsidR="002D74BB" w:rsidRPr="00AA1CDA" w:rsidRDefault="002D74BB" w:rsidP="00AA1CDA">
            <w:pPr>
              <w:jc w:val="center"/>
              <w:outlineLvl w:val="3"/>
            </w:pPr>
            <w:r w:rsidRPr="00AA1CDA">
              <w:t>01</w:t>
            </w:r>
          </w:p>
        </w:tc>
        <w:tc>
          <w:tcPr>
            <w:tcW w:w="648" w:type="dxa"/>
            <w:vAlign w:val="center"/>
          </w:tcPr>
          <w:p w:rsidR="002D74BB" w:rsidRPr="00AA1CDA" w:rsidRDefault="002D74BB" w:rsidP="00AA1CDA">
            <w:pPr>
              <w:jc w:val="center"/>
              <w:outlineLvl w:val="3"/>
            </w:pPr>
            <w:r w:rsidRPr="00AA1CDA">
              <w:t>13</w:t>
            </w:r>
          </w:p>
        </w:tc>
        <w:tc>
          <w:tcPr>
            <w:tcW w:w="1559" w:type="dxa"/>
            <w:vAlign w:val="center"/>
          </w:tcPr>
          <w:p w:rsidR="002D74BB" w:rsidRPr="00AA1CDA" w:rsidRDefault="002D74BB" w:rsidP="00AA1CDA">
            <w:pPr>
              <w:jc w:val="center"/>
              <w:outlineLvl w:val="3"/>
            </w:pPr>
            <w:r w:rsidRPr="00AA1CDA">
              <w:t>0950000000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1 003,6</w:t>
            </w:r>
          </w:p>
        </w:tc>
        <w:tc>
          <w:tcPr>
            <w:tcW w:w="1247" w:type="dxa"/>
            <w:vAlign w:val="center"/>
          </w:tcPr>
          <w:p w:rsidR="002D74BB" w:rsidRPr="00AA1CDA" w:rsidRDefault="002D74BB" w:rsidP="00AA1CDA">
            <w:pPr>
              <w:jc w:val="right"/>
              <w:outlineLvl w:val="3"/>
            </w:pPr>
            <w:r w:rsidRPr="00AA1CDA">
              <w:t>1 003,6</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полноты учета, сохранности использования муниципального имущества»</w:t>
            </w:r>
          </w:p>
        </w:tc>
        <w:tc>
          <w:tcPr>
            <w:tcW w:w="709" w:type="dxa"/>
            <w:vAlign w:val="center"/>
          </w:tcPr>
          <w:p w:rsidR="002D74BB" w:rsidRPr="00AA1CDA" w:rsidRDefault="002D74BB" w:rsidP="00AA1CDA">
            <w:pPr>
              <w:jc w:val="center"/>
              <w:outlineLvl w:val="4"/>
            </w:pPr>
            <w:r w:rsidRPr="00AA1CDA">
              <w:t>915</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0955100000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978,6</w:t>
            </w:r>
          </w:p>
        </w:tc>
        <w:tc>
          <w:tcPr>
            <w:tcW w:w="1247" w:type="dxa"/>
            <w:vAlign w:val="center"/>
          </w:tcPr>
          <w:p w:rsidR="002D74BB" w:rsidRPr="00AA1CDA" w:rsidRDefault="002D74BB" w:rsidP="00AA1CDA">
            <w:pPr>
              <w:jc w:val="right"/>
              <w:outlineLvl w:val="4"/>
            </w:pPr>
            <w:r w:rsidRPr="00AA1CDA">
              <w:t>978,6</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Организация содержания муниципального имущества</w:t>
            </w:r>
          </w:p>
        </w:tc>
        <w:tc>
          <w:tcPr>
            <w:tcW w:w="709" w:type="dxa"/>
            <w:vAlign w:val="center"/>
          </w:tcPr>
          <w:p w:rsidR="002D74BB" w:rsidRPr="00AA1CDA" w:rsidRDefault="002D74BB" w:rsidP="00AA1CDA">
            <w:pPr>
              <w:jc w:val="center"/>
              <w:outlineLvl w:val="5"/>
            </w:pPr>
            <w:r w:rsidRPr="00AA1CDA">
              <w:t>915</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0955100032</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453,6</w:t>
            </w:r>
          </w:p>
        </w:tc>
        <w:tc>
          <w:tcPr>
            <w:tcW w:w="1247" w:type="dxa"/>
            <w:vAlign w:val="center"/>
          </w:tcPr>
          <w:p w:rsidR="002D74BB" w:rsidRPr="00AA1CDA" w:rsidRDefault="002D74BB" w:rsidP="00AA1CDA">
            <w:pPr>
              <w:jc w:val="right"/>
              <w:outlineLvl w:val="5"/>
            </w:pPr>
            <w:r w:rsidRPr="00AA1CDA">
              <w:t>453,6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0955100032</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453,6</w:t>
            </w:r>
          </w:p>
        </w:tc>
        <w:tc>
          <w:tcPr>
            <w:tcW w:w="1247" w:type="dxa"/>
            <w:vAlign w:val="center"/>
          </w:tcPr>
          <w:p w:rsidR="002D74BB" w:rsidRPr="00AA1CDA" w:rsidRDefault="002D74BB" w:rsidP="00AA1CDA">
            <w:pPr>
              <w:jc w:val="right"/>
              <w:outlineLvl w:val="6"/>
            </w:pPr>
            <w:r w:rsidRPr="00AA1CDA">
              <w:t>453,6</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0955100032</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453,6</w:t>
            </w:r>
          </w:p>
        </w:tc>
        <w:tc>
          <w:tcPr>
            <w:tcW w:w="1247" w:type="dxa"/>
            <w:vAlign w:val="center"/>
          </w:tcPr>
          <w:p w:rsidR="002D74BB" w:rsidRPr="00AA1CDA" w:rsidRDefault="002D74BB" w:rsidP="00AA1CDA">
            <w:pPr>
              <w:jc w:val="right"/>
              <w:outlineLvl w:val="6"/>
            </w:pPr>
            <w:r w:rsidRPr="00AA1CDA">
              <w:t>453,6</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муниципального образования «Молчановский район»</w:t>
            </w:r>
          </w:p>
        </w:tc>
        <w:tc>
          <w:tcPr>
            <w:tcW w:w="709" w:type="dxa"/>
            <w:vAlign w:val="center"/>
          </w:tcPr>
          <w:p w:rsidR="002D74BB" w:rsidRPr="00AA1CDA" w:rsidRDefault="002D74BB" w:rsidP="00AA1CDA">
            <w:pPr>
              <w:jc w:val="center"/>
              <w:outlineLvl w:val="5"/>
            </w:pPr>
            <w:r w:rsidRPr="00AA1CDA">
              <w:t>915</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0955100033</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25,0</w:t>
            </w:r>
          </w:p>
        </w:tc>
        <w:tc>
          <w:tcPr>
            <w:tcW w:w="1247" w:type="dxa"/>
            <w:vAlign w:val="center"/>
          </w:tcPr>
          <w:p w:rsidR="002D74BB" w:rsidRPr="00AA1CDA" w:rsidRDefault="002D74BB" w:rsidP="00AA1CDA">
            <w:pPr>
              <w:jc w:val="right"/>
              <w:outlineLvl w:val="5"/>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0955100033</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25,0</w:t>
            </w:r>
          </w:p>
        </w:tc>
        <w:tc>
          <w:tcPr>
            <w:tcW w:w="1247" w:type="dxa"/>
            <w:vAlign w:val="center"/>
          </w:tcPr>
          <w:p w:rsidR="002D74BB" w:rsidRPr="00AA1CDA" w:rsidRDefault="002D74BB" w:rsidP="00AA1CDA">
            <w:pPr>
              <w:jc w:val="right"/>
              <w:outlineLvl w:val="6"/>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0955100033</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25,0</w:t>
            </w:r>
          </w:p>
        </w:tc>
        <w:tc>
          <w:tcPr>
            <w:tcW w:w="1247" w:type="dxa"/>
            <w:vAlign w:val="center"/>
          </w:tcPr>
          <w:p w:rsidR="002D74BB" w:rsidRPr="00AA1CDA" w:rsidRDefault="002D74BB" w:rsidP="00AA1CDA">
            <w:pPr>
              <w:jc w:val="right"/>
              <w:outlineLvl w:val="6"/>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Проведение ремонтных работ на объектах муниципальной собственности муниципального образования «Молчановский район»</w:t>
            </w:r>
          </w:p>
        </w:tc>
        <w:tc>
          <w:tcPr>
            <w:tcW w:w="709" w:type="dxa"/>
            <w:vAlign w:val="center"/>
          </w:tcPr>
          <w:p w:rsidR="002D74BB" w:rsidRPr="00AA1CDA" w:rsidRDefault="002D74BB" w:rsidP="00AA1CDA">
            <w:pPr>
              <w:jc w:val="center"/>
              <w:outlineLvl w:val="5"/>
            </w:pPr>
            <w:r w:rsidRPr="00AA1CDA">
              <w:t>915</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0955100034</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500,0</w:t>
            </w:r>
          </w:p>
        </w:tc>
        <w:tc>
          <w:tcPr>
            <w:tcW w:w="1247" w:type="dxa"/>
            <w:vAlign w:val="center"/>
          </w:tcPr>
          <w:p w:rsidR="002D74BB" w:rsidRPr="00AA1CDA" w:rsidRDefault="002D74BB" w:rsidP="00AA1CDA">
            <w:pPr>
              <w:jc w:val="right"/>
              <w:outlineLvl w:val="5"/>
            </w:pPr>
            <w:r w:rsidRPr="00AA1CDA">
              <w:t>500,0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0955100034</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500,0</w:t>
            </w:r>
          </w:p>
        </w:tc>
        <w:tc>
          <w:tcPr>
            <w:tcW w:w="1247" w:type="dxa"/>
            <w:vAlign w:val="center"/>
          </w:tcPr>
          <w:p w:rsidR="002D74BB" w:rsidRPr="00AA1CDA" w:rsidRDefault="002D74BB" w:rsidP="00AA1CDA">
            <w:pPr>
              <w:jc w:val="right"/>
              <w:outlineLvl w:val="6"/>
            </w:pPr>
            <w:r w:rsidRPr="00AA1CDA">
              <w:t>500,0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0955100034</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500,0</w:t>
            </w:r>
          </w:p>
        </w:tc>
        <w:tc>
          <w:tcPr>
            <w:tcW w:w="1247" w:type="dxa"/>
            <w:vAlign w:val="center"/>
          </w:tcPr>
          <w:p w:rsidR="002D74BB" w:rsidRPr="00AA1CDA" w:rsidRDefault="002D74BB" w:rsidP="00AA1CDA">
            <w:pPr>
              <w:jc w:val="right"/>
              <w:outlineLvl w:val="6"/>
            </w:pPr>
            <w:r w:rsidRPr="00AA1CDA">
              <w:t>500,0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«Обеспечение реализации прав граждан и юридических лиц на земельные участки»</w:t>
            </w:r>
          </w:p>
        </w:tc>
        <w:tc>
          <w:tcPr>
            <w:tcW w:w="709" w:type="dxa"/>
            <w:vAlign w:val="center"/>
          </w:tcPr>
          <w:p w:rsidR="002D74BB" w:rsidRPr="00AA1CDA" w:rsidRDefault="002D74BB" w:rsidP="00AA1CDA">
            <w:pPr>
              <w:jc w:val="center"/>
              <w:outlineLvl w:val="4"/>
            </w:pPr>
            <w:r w:rsidRPr="00AA1CDA">
              <w:t>915</w:t>
            </w:r>
          </w:p>
        </w:tc>
        <w:tc>
          <w:tcPr>
            <w:tcW w:w="700" w:type="dxa"/>
            <w:vAlign w:val="center"/>
          </w:tcPr>
          <w:p w:rsidR="002D74BB" w:rsidRPr="00AA1CDA" w:rsidRDefault="002D74BB" w:rsidP="00AA1CDA">
            <w:pPr>
              <w:jc w:val="center"/>
              <w:outlineLvl w:val="4"/>
            </w:pPr>
            <w:r w:rsidRPr="00AA1CDA">
              <w:t>01</w:t>
            </w:r>
          </w:p>
        </w:tc>
        <w:tc>
          <w:tcPr>
            <w:tcW w:w="648" w:type="dxa"/>
            <w:vAlign w:val="center"/>
          </w:tcPr>
          <w:p w:rsidR="002D74BB" w:rsidRPr="00AA1CDA" w:rsidRDefault="002D74BB" w:rsidP="00AA1CDA">
            <w:pPr>
              <w:jc w:val="center"/>
              <w:outlineLvl w:val="4"/>
            </w:pPr>
            <w:r w:rsidRPr="00AA1CDA">
              <w:t>13</w:t>
            </w:r>
          </w:p>
        </w:tc>
        <w:tc>
          <w:tcPr>
            <w:tcW w:w="1559" w:type="dxa"/>
            <w:vAlign w:val="center"/>
          </w:tcPr>
          <w:p w:rsidR="002D74BB" w:rsidRPr="00AA1CDA" w:rsidRDefault="002D74BB" w:rsidP="00AA1CDA">
            <w:pPr>
              <w:jc w:val="center"/>
              <w:outlineLvl w:val="4"/>
            </w:pPr>
            <w:r w:rsidRPr="00AA1CDA">
              <w:t>0955200000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25,0</w:t>
            </w:r>
          </w:p>
        </w:tc>
        <w:tc>
          <w:tcPr>
            <w:tcW w:w="1247" w:type="dxa"/>
            <w:vAlign w:val="center"/>
          </w:tcPr>
          <w:p w:rsidR="002D74BB" w:rsidRPr="00AA1CDA" w:rsidRDefault="002D74BB" w:rsidP="00AA1CDA">
            <w:pPr>
              <w:jc w:val="right"/>
              <w:outlineLvl w:val="4"/>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муниципального образования «Молчановский район»</w:t>
            </w:r>
          </w:p>
        </w:tc>
        <w:tc>
          <w:tcPr>
            <w:tcW w:w="709" w:type="dxa"/>
            <w:vAlign w:val="center"/>
          </w:tcPr>
          <w:p w:rsidR="002D74BB" w:rsidRPr="00AA1CDA" w:rsidRDefault="002D74BB" w:rsidP="00AA1CDA">
            <w:pPr>
              <w:jc w:val="center"/>
              <w:outlineLvl w:val="5"/>
            </w:pPr>
            <w:r w:rsidRPr="00AA1CDA">
              <w:t>915</w:t>
            </w:r>
          </w:p>
        </w:tc>
        <w:tc>
          <w:tcPr>
            <w:tcW w:w="700" w:type="dxa"/>
            <w:vAlign w:val="center"/>
          </w:tcPr>
          <w:p w:rsidR="002D74BB" w:rsidRPr="00AA1CDA" w:rsidRDefault="002D74BB" w:rsidP="00AA1CDA">
            <w:pPr>
              <w:jc w:val="center"/>
              <w:outlineLvl w:val="5"/>
            </w:pPr>
            <w:r w:rsidRPr="00AA1CDA">
              <w:t>01</w:t>
            </w:r>
          </w:p>
        </w:tc>
        <w:tc>
          <w:tcPr>
            <w:tcW w:w="648" w:type="dxa"/>
            <w:vAlign w:val="center"/>
          </w:tcPr>
          <w:p w:rsidR="002D74BB" w:rsidRPr="00AA1CDA" w:rsidRDefault="002D74BB" w:rsidP="00AA1CDA">
            <w:pPr>
              <w:jc w:val="center"/>
              <w:outlineLvl w:val="5"/>
            </w:pPr>
            <w:r w:rsidRPr="00AA1CDA">
              <w:t>13</w:t>
            </w:r>
          </w:p>
        </w:tc>
        <w:tc>
          <w:tcPr>
            <w:tcW w:w="1559" w:type="dxa"/>
            <w:vAlign w:val="center"/>
          </w:tcPr>
          <w:p w:rsidR="002D74BB" w:rsidRPr="00AA1CDA" w:rsidRDefault="002D74BB" w:rsidP="00AA1CDA">
            <w:pPr>
              <w:jc w:val="center"/>
              <w:outlineLvl w:val="5"/>
            </w:pPr>
            <w:r w:rsidRPr="00AA1CDA">
              <w:t>0955200035</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25,0</w:t>
            </w:r>
          </w:p>
        </w:tc>
        <w:tc>
          <w:tcPr>
            <w:tcW w:w="1247" w:type="dxa"/>
            <w:vAlign w:val="center"/>
          </w:tcPr>
          <w:p w:rsidR="002D74BB" w:rsidRPr="00AA1CDA" w:rsidRDefault="002D74BB" w:rsidP="00AA1CDA">
            <w:pPr>
              <w:jc w:val="right"/>
              <w:outlineLvl w:val="5"/>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0955200035</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25,0</w:t>
            </w:r>
          </w:p>
        </w:tc>
        <w:tc>
          <w:tcPr>
            <w:tcW w:w="1247" w:type="dxa"/>
            <w:vAlign w:val="center"/>
          </w:tcPr>
          <w:p w:rsidR="002D74BB" w:rsidRPr="00AA1CDA" w:rsidRDefault="002D74BB" w:rsidP="00AA1CDA">
            <w:pPr>
              <w:jc w:val="right"/>
              <w:outlineLvl w:val="6"/>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01</w:t>
            </w:r>
          </w:p>
        </w:tc>
        <w:tc>
          <w:tcPr>
            <w:tcW w:w="648" w:type="dxa"/>
            <w:vAlign w:val="center"/>
          </w:tcPr>
          <w:p w:rsidR="002D74BB" w:rsidRPr="00AA1CDA" w:rsidRDefault="002D74BB" w:rsidP="00AA1CDA">
            <w:pPr>
              <w:jc w:val="center"/>
              <w:outlineLvl w:val="6"/>
            </w:pPr>
            <w:r w:rsidRPr="00AA1CDA">
              <w:t>13</w:t>
            </w:r>
          </w:p>
        </w:tc>
        <w:tc>
          <w:tcPr>
            <w:tcW w:w="1559" w:type="dxa"/>
            <w:vAlign w:val="center"/>
          </w:tcPr>
          <w:p w:rsidR="002D74BB" w:rsidRPr="00AA1CDA" w:rsidRDefault="002D74BB" w:rsidP="00AA1CDA">
            <w:pPr>
              <w:jc w:val="center"/>
              <w:outlineLvl w:val="6"/>
            </w:pPr>
            <w:r w:rsidRPr="00AA1CDA">
              <w:t>0955200035</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25,0</w:t>
            </w:r>
          </w:p>
        </w:tc>
        <w:tc>
          <w:tcPr>
            <w:tcW w:w="1247" w:type="dxa"/>
            <w:vAlign w:val="center"/>
          </w:tcPr>
          <w:p w:rsidR="002D74BB" w:rsidRPr="00AA1CDA" w:rsidRDefault="002D74BB" w:rsidP="00AA1CDA">
            <w:pPr>
              <w:jc w:val="right"/>
              <w:outlineLvl w:val="6"/>
            </w:pPr>
            <w:r w:rsidRPr="00AA1CDA">
              <w:t>25,0</w:t>
            </w:r>
          </w:p>
        </w:tc>
      </w:tr>
      <w:tr w:rsidR="002D74BB" w:rsidRPr="00AA1CDA" w:rsidTr="00356769">
        <w:trPr>
          <w:cantSplit/>
          <w:jc w:val="center"/>
        </w:trPr>
        <w:tc>
          <w:tcPr>
            <w:tcW w:w="3119" w:type="dxa"/>
            <w:vAlign w:val="center"/>
          </w:tcPr>
          <w:p w:rsidR="002D74BB" w:rsidRPr="00AA1CDA" w:rsidRDefault="002D74BB" w:rsidP="00AA1CDA">
            <w:pPr>
              <w:outlineLvl w:val="0"/>
              <w:rPr>
                <w:b/>
                <w:bCs/>
              </w:rPr>
            </w:pPr>
            <w:r w:rsidRPr="00AA1CDA">
              <w:rPr>
                <w:b/>
                <w:bCs/>
              </w:rPr>
              <w:t>Национальная экономика</w:t>
            </w:r>
          </w:p>
        </w:tc>
        <w:tc>
          <w:tcPr>
            <w:tcW w:w="709" w:type="dxa"/>
            <w:vAlign w:val="center"/>
          </w:tcPr>
          <w:p w:rsidR="002D74BB" w:rsidRPr="00AA1CDA" w:rsidRDefault="002D74BB" w:rsidP="00AA1CDA">
            <w:pPr>
              <w:jc w:val="center"/>
              <w:outlineLvl w:val="0"/>
              <w:rPr>
                <w:b/>
                <w:bCs/>
              </w:rPr>
            </w:pPr>
            <w:r w:rsidRPr="00AA1CDA">
              <w:rPr>
                <w:b/>
                <w:bCs/>
              </w:rPr>
              <w:t>915</w:t>
            </w:r>
          </w:p>
        </w:tc>
        <w:tc>
          <w:tcPr>
            <w:tcW w:w="700" w:type="dxa"/>
            <w:vAlign w:val="center"/>
          </w:tcPr>
          <w:p w:rsidR="002D74BB" w:rsidRPr="00AA1CDA" w:rsidRDefault="002D74BB" w:rsidP="00AA1CDA">
            <w:pPr>
              <w:jc w:val="center"/>
              <w:outlineLvl w:val="0"/>
              <w:rPr>
                <w:b/>
                <w:bCs/>
              </w:rPr>
            </w:pPr>
            <w:r w:rsidRPr="00AA1CDA">
              <w:rPr>
                <w:b/>
                <w:bCs/>
              </w:rPr>
              <w:t>04</w:t>
            </w:r>
          </w:p>
        </w:tc>
        <w:tc>
          <w:tcPr>
            <w:tcW w:w="648" w:type="dxa"/>
            <w:vAlign w:val="center"/>
          </w:tcPr>
          <w:p w:rsidR="002D74BB" w:rsidRPr="00AA1CDA" w:rsidRDefault="002D74BB" w:rsidP="00AA1CDA">
            <w:pPr>
              <w:jc w:val="center"/>
              <w:outlineLvl w:val="0"/>
              <w:rPr>
                <w:b/>
                <w:bCs/>
              </w:rPr>
            </w:pPr>
            <w:r w:rsidRPr="00AA1CDA">
              <w:rPr>
                <w:b/>
                <w:bCs/>
              </w:rPr>
              <w:t>00</w:t>
            </w:r>
          </w:p>
        </w:tc>
        <w:tc>
          <w:tcPr>
            <w:tcW w:w="1559" w:type="dxa"/>
            <w:vAlign w:val="center"/>
          </w:tcPr>
          <w:p w:rsidR="002D74BB" w:rsidRPr="00AA1CDA" w:rsidRDefault="002D74BB" w:rsidP="00AA1CDA">
            <w:pPr>
              <w:jc w:val="center"/>
              <w:outlineLvl w:val="0"/>
              <w:rPr>
                <w:b/>
                <w:bCs/>
              </w:rPr>
            </w:pPr>
            <w:r w:rsidRPr="00AA1CDA">
              <w:rPr>
                <w:b/>
                <w:bCs/>
              </w:rPr>
              <w:t> </w:t>
            </w:r>
          </w:p>
        </w:tc>
        <w:tc>
          <w:tcPr>
            <w:tcW w:w="850" w:type="dxa"/>
            <w:vAlign w:val="center"/>
          </w:tcPr>
          <w:p w:rsidR="002D74BB" w:rsidRPr="00AA1CDA" w:rsidRDefault="002D74BB" w:rsidP="00AA1CDA">
            <w:pPr>
              <w:jc w:val="center"/>
              <w:outlineLvl w:val="0"/>
              <w:rPr>
                <w:b/>
                <w:bCs/>
              </w:rPr>
            </w:pPr>
            <w:r w:rsidRPr="00AA1CDA">
              <w:rPr>
                <w:b/>
                <w:bCs/>
              </w:rPr>
              <w:t> </w:t>
            </w:r>
          </w:p>
        </w:tc>
        <w:tc>
          <w:tcPr>
            <w:tcW w:w="1346" w:type="dxa"/>
            <w:vAlign w:val="center"/>
          </w:tcPr>
          <w:p w:rsidR="002D74BB" w:rsidRPr="00AA1CDA" w:rsidRDefault="002D74BB" w:rsidP="00AA1CDA">
            <w:pPr>
              <w:jc w:val="right"/>
              <w:outlineLvl w:val="0"/>
              <w:rPr>
                <w:b/>
                <w:bCs/>
              </w:rPr>
            </w:pPr>
            <w:r w:rsidRPr="00AA1CDA">
              <w:rPr>
                <w:b/>
                <w:bCs/>
              </w:rPr>
              <w:t>2 683,4</w:t>
            </w:r>
          </w:p>
        </w:tc>
        <w:tc>
          <w:tcPr>
            <w:tcW w:w="1247" w:type="dxa"/>
            <w:vAlign w:val="center"/>
          </w:tcPr>
          <w:p w:rsidR="002D74BB" w:rsidRPr="00AA1CDA" w:rsidRDefault="002D74BB" w:rsidP="00AA1CDA">
            <w:pPr>
              <w:jc w:val="right"/>
              <w:outlineLvl w:val="0"/>
              <w:rPr>
                <w:b/>
                <w:bCs/>
              </w:rPr>
            </w:pPr>
            <w:r w:rsidRPr="00AA1CDA">
              <w:rPr>
                <w:b/>
                <w:bCs/>
              </w:rPr>
              <w:t>2 713,4</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Сельское хозяйство и рыболовство</w:t>
            </w:r>
          </w:p>
        </w:tc>
        <w:tc>
          <w:tcPr>
            <w:tcW w:w="709" w:type="dxa"/>
            <w:vAlign w:val="center"/>
          </w:tcPr>
          <w:p w:rsidR="002D74BB" w:rsidRPr="00AA1CDA" w:rsidRDefault="002D74BB" w:rsidP="00AA1CDA">
            <w:pPr>
              <w:jc w:val="center"/>
              <w:outlineLvl w:val="1"/>
            </w:pPr>
            <w:r w:rsidRPr="00AA1CDA">
              <w:t>915</w:t>
            </w:r>
          </w:p>
        </w:tc>
        <w:tc>
          <w:tcPr>
            <w:tcW w:w="700" w:type="dxa"/>
            <w:vAlign w:val="center"/>
          </w:tcPr>
          <w:p w:rsidR="002D74BB" w:rsidRPr="00AA1CDA" w:rsidRDefault="002D74BB" w:rsidP="00AA1CDA">
            <w:pPr>
              <w:jc w:val="center"/>
              <w:outlineLvl w:val="1"/>
            </w:pPr>
            <w:r w:rsidRPr="00AA1CDA">
              <w:t>04</w:t>
            </w:r>
          </w:p>
        </w:tc>
        <w:tc>
          <w:tcPr>
            <w:tcW w:w="648" w:type="dxa"/>
            <w:vAlign w:val="center"/>
          </w:tcPr>
          <w:p w:rsidR="002D74BB" w:rsidRPr="00AA1CDA" w:rsidRDefault="002D74BB" w:rsidP="00AA1CDA">
            <w:pPr>
              <w:jc w:val="center"/>
              <w:outlineLvl w:val="1"/>
            </w:pPr>
            <w:r w:rsidRPr="00AA1CDA">
              <w:t>05</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1 546,4</w:t>
            </w:r>
          </w:p>
        </w:tc>
        <w:tc>
          <w:tcPr>
            <w:tcW w:w="1247" w:type="dxa"/>
            <w:vAlign w:val="center"/>
          </w:tcPr>
          <w:p w:rsidR="002D74BB" w:rsidRPr="00AA1CDA" w:rsidRDefault="002D74BB" w:rsidP="00AA1CDA">
            <w:pPr>
              <w:jc w:val="right"/>
              <w:outlineLvl w:val="1"/>
            </w:pPr>
            <w:r w:rsidRPr="00AA1CDA">
              <w:t>1 546,4</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«Муниципальное управление Молчановского района на 2022-2029 годы»</w:t>
            </w:r>
          </w:p>
        </w:tc>
        <w:tc>
          <w:tcPr>
            <w:tcW w:w="709" w:type="dxa"/>
            <w:vAlign w:val="center"/>
          </w:tcPr>
          <w:p w:rsidR="002D74BB" w:rsidRPr="00AA1CDA" w:rsidRDefault="002D74BB" w:rsidP="00AA1CDA">
            <w:pPr>
              <w:jc w:val="center"/>
              <w:outlineLvl w:val="2"/>
            </w:pPr>
            <w:r w:rsidRPr="00AA1CDA">
              <w:t>915</w:t>
            </w:r>
          </w:p>
        </w:tc>
        <w:tc>
          <w:tcPr>
            <w:tcW w:w="700" w:type="dxa"/>
            <w:vAlign w:val="center"/>
          </w:tcPr>
          <w:p w:rsidR="002D74BB" w:rsidRPr="00AA1CDA" w:rsidRDefault="002D74BB" w:rsidP="00AA1CDA">
            <w:pPr>
              <w:jc w:val="center"/>
              <w:outlineLvl w:val="2"/>
            </w:pPr>
            <w:r w:rsidRPr="00AA1CDA">
              <w:t>04</w:t>
            </w:r>
          </w:p>
        </w:tc>
        <w:tc>
          <w:tcPr>
            <w:tcW w:w="648" w:type="dxa"/>
            <w:vAlign w:val="center"/>
          </w:tcPr>
          <w:p w:rsidR="002D74BB" w:rsidRPr="00AA1CDA" w:rsidRDefault="002D74BB" w:rsidP="00AA1CDA">
            <w:pPr>
              <w:jc w:val="center"/>
              <w:outlineLvl w:val="2"/>
            </w:pPr>
            <w:r w:rsidRPr="00AA1CDA">
              <w:t>05</w:t>
            </w:r>
          </w:p>
        </w:tc>
        <w:tc>
          <w:tcPr>
            <w:tcW w:w="1559" w:type="dxa"/>
            <w:vAlign w:val="center"/>
          </w:tcPr>
          <w:p w:rsidR="002D74BB" w:rsidRPr="00AA1CDA" w:rsidRDefault="002D74BB" w:rsidP="00AA1CDA">
            <w:pPr>
              <w:jc w:val="center"/>
              <w:outlineLvl w:val="2"/>
            </w:pPr>
            <w:r w:rsidRPr="00AA1CDA">
              <w:t>0900000000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1 546,4</w:t>
            </w:r>
          </w:p>
        </w:tc>
        <w:tc>
          <w:tcPr>
            <w:tcW w:w="1247" w:type="dxa"/>
            <w:vAlign w:val="center"/>
          </w:tcPr>
          <w:p w:rsidR="002D74BB" w:rsidRPr="00AA1CDA" w:rsidRDefault="002D74BB" w:rsidP="00AA1CDA">
            <w:pPr>
              <w:jc w:val="right"/>
              <w:outlineLvl w:val="2"/>
            </w:pPr>
            <w:r w:rsidRPr="00AA1CDA">
              <w:t>1 546,4</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«Эффективное управление муниципальными ресурсами муниципального образования «Молчановский район»</w:t>
            </w:r>
          </w:p>
        </w:tc>
        <w:tc>
          <w:tcPr>
            <w:tcW w:w="709" w:type="dxa"/>
            <w:vAlign w:val="center"/>
          </w:tcPr>
          <w:p w:rsidR="002D74BB" w:rsidRPr="00AA1CDA" w:rsidRDefault="002D74BB" w:rsidP="00AA1CDA">
            <w:pPr>
              <w:jc w:val="center"/>
              <w:outlineLvl w:val="3"/>
            </w:pPr>
            <w:r w:rsidRPr="00AA1CDA">
              <w:t>915</w:t>
            </w:r>
          </w:p>
        </w:tc>
        <w:tc>
          <w:tcPr>
            <w:tcW w:w="700" w:type="dxa"/>
            <w:vAlign w:val="center"/>
          </w:tcPr>
          <w:p w:rsidR="002D74BB" w:rsidRPr="00AA1CDA" w:rsidRDefault="002D74BB" w:rsidP="00AA1CDA">
            <w:pPr>
              <w:jc w:val="center"/>
              <w:outlineLvl w:val="3"/>
            </w:pPr>
            <w:r w:rsidRPr="00AA1CDA">
              <w:t>04</w:t>
            </w:r>
          </w:p>
        </w:tc>
        <w:tc>
          <w:tcPr>
            <w:tcW w:w="648" w:type="dxa"/>
            <w:vAlign w:val="center"/>
          </w:tcPr>
          <w:p w:rsidR="002D74BB" w:rsidRPr="00AA1CDA" w:rsidRDefault="002D74BB" w:rsidP="00AA1CDA">
            <w:pPr>
              <w:jc w:val="center"/>
              <w:outlineLvl w:val="3"/>
            </w:pPr>
            <w:r w:rsidRPr="00AA1CDA">
              <w:t>05</w:t>
            </w:r>
          </w:p>
        </w:tc>
        <w:tc>
          <w:tcPr>
            <w:tcW w:w="1559" w:type="dxa"/>
            <w:vAlign w:val="center"/>
          </w:tcPr>
          <w:p w:rsidR="002D74BB" w:rsidRPr="00AA1CDA" w:rsidRDefault="002D74BB" w:rsidP="00AA1CDA">
            <w:pPr>
              <w:jc w:val="center"/>
              <w:outlineLvl w:val="3"/>
            </w:pPr>
            <w:r w:rsidRPr="00AA1CDA">
              <w:t>0950000000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1 546,4</w:t>
            </w:r>
          </w:p>
        </w:tc>
        <w:tc>
          <w:tcPr>
            <w:tcW w:w="1247" w:type="dxa"/>
            <w:vAlign w:val="center"/>
          </w:tcPr>
          <w:p w:rsidR="002D74BB" w:rsidRPr="00AA1CDA" w:rsidRDefault="002D74BB" w:rsidP="00AA1CDA">
            <w:pPr>
              <w:jc w:val="right"/>
              <w:outlineLvl w:val="3"/>
            </w:pPr>
            <w:r w:rsidRPr="00AA1CDA">
              <w:t>1 546,4</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Ведомственный проект «Создание условий для вовлечения в оборот земель сельскохозяйственного назначения»</w:t>
            </w:r>
          </w:p>
        </w:tc>
        <w:tc>
          <w:tcPr>
            <w:tcW w:w="709" w:type="dxa"/>
            <w:vAlign w:val="center"/>
          </w:tcPr>
          <w:p w:rsidR="002D74BB" w:rsidRPr="00AA1CDA" w:rsidRDefault="002D74BB" w:rsidP="00AA1CDA">
            <w:pPr>
              <w:jc w:val="center"/>
              <w:outlineLvl w:val="4"/>
            </w:pPr>
            <w:r w:rsidRPr="00AA1CDA">
              <w:t>915</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05</w:t>
            </w:r>
          </w:p>
        </w:tc>
        <w:tc>
          <w:tcPr>
            <w:tcW w:w="1559" w:type="dxa"/>
            <w:vAlign w:val="center"/>
          </w:tcPr>
          <w:p w:rsidR="002D74BB" w:rsidRPr="00AA1CDA" w:rsidRDefault="002D74BB" w:rsidP="00AA1CDA">
            <w:pPr>
              <w:jc w:val="center"/>
              <w:outlineLvl w:val="4"/>
            </w:pPr>
            <w:r w:rsidRPr="00AA1CDA">
              <w:t>0955300000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1 546,4</w:t>
            </w:r>
          </w:p>
        </w:tc>
        <w:tc>
          <w:tcPr>
            <w:tcW w:w="1247" w:type="dxa"/>
            <w:vAlign w:val="center"/>
          </w:tcPr>
          <w:p w:rsidR="002D74BB" w:rsidRPr="00AA1CDA" w:rsidRDefault="002D74BB" w:rsidP="00AA1CDA">
            <w:pPr>
              <w:jc w:val="right"/>
              <w:outlineLvl w:val="4"/>
            </w:pPr>
            <w:r w:rsidRPr="00AA1CDA">
              <w:t>1 546,4</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Подготовка проектов межевания земельных участков и на проведение кадастровых работ</w:t>
            </w:r>
          </w:p>
        </w:tc>
        <w:tc>
          <w:tcPr>
            <w:tcW w:w="709" w:type="dxa"/>
            <w:vAlign w:val="center"/>
          </w:tcPr>
          <w:p w:rsidR="002D74BB" w:rsidRPr="00AA1CDA" w:rsidRDefault="002D74BB" w:rsidP="00AA1CDA">
            <w:pPr>
              <w:jc w:val="center"/>
              <w:outlineLvl w:val="5"/>
            </w:pPr>
            <w:r w:rsidRPr="00AA1CDA">
              <w:t>915</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05</w:t>
            </w:r>
          </w:p>
        </w:tc>
        <w:tc>
          <w:tcPr>
            <w:tcW w:w="1559" w:type="dxa"/>
            <w:vAlign w:val="center"/>
          </w:tcPr>
          <w:p w:rsidR="002D74BB" w:rsidRPr="00AA1CDA" w:rsidRDefault="002D74BB" w:rsidP="00AA1CDA">
            <w:pPr>
              <w:jc w:val="center"/>
              <w:outlineLvl w:val="5"/>
            </w:pPr>
            <w:r w:rsidRPr="00AA1CDA">
              <w:t>09553L5990</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1 546,4</w:t>
            </w:r>
          </w:p>
        </w:tc>
        <w:tc>
          <w:tcPr>
            <w:tcW w:w="1247" w:type="dxa"/>
            <w:vAlign w:val="center"/>
          </w:tcPr>
          <w:p w:rsidR="002D74BB" w:rsidRPr="00AA1CDA" w:rsidRDefault="002D74BB" w:rsidP="00AA1CDA">
            <w:pPr>
              <w:jc w:val="right"/>
              <w:outlineLvl w:val="5"/>
            </w:pPr>
            <w:r w:rsidRPr="00AA1CDA">
              <w:t>1 546,4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09553L5990</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1 546,4</w:t>
            </w:r>
          </w:p>
        </w:tc>
        <w:tc>
          <w:tcPr>
            <w:tcW w:w="1247" w:type="dxa"/>
            <w:vAlign w:val="center"/>
          </w:tcPr>
          <w:p w:rsidR="002D74BB" w:rsidRPr="00AA1CDA" w:rsidRDefault="002D74BB" w:rsidP="00AA1CDA">
            <w:pPr>
              <w:jc w:val="right"/>
              <w:outlineLvl w:val="6"/>
            </w:pPr>
            <w:r w:rsidRPr="00AA1CDA">
              <w:t>1 546,4</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05</w:t>
            </w:r>
          </w:p>
        </w:tc>
        <w:tc>
          <w:tcPr>
            <w:tcW w:w="1559" w:type="dxa"/>
            <w:vAlign w:val="center"/>
          </w:tcPr>
          <w:p w:rsidR="002D74BB" w:rsidRPr="00AA1CDA" w:rsidRDefault="002D74BB" w:rsidP="00AA1CDA">
            <w:pPr>
              <w:jc w:val="center"/>
              <w:outlineLvl w:val="6"/>
            </w:pPr>
            <w:r w:rsidRPr="00AA1CDA">
              <w:t>09553L5990</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1 546,4</w:t>
            </w:r>
          </w:p>
        </w:tc>
        <w:tc>
          <w:tcPr>
            <w:tcW w:w="1247" w:type="dxa"/>
            <w:vAlign w:val="center"/>
          </w:tcPr>
          <w:p w:rsidR="002D74BB" w:rsidRPr="00AA1CDA" w:rsidRDefault="002D74BB" w:rsidP="00AA1CDA">
            <w:pPr>
              <w:jc w:val="right"/>
              <w:outlineLvl w:val="6"/>
            </w:pPr>
            <w:r w:rsidRPr="00AA1CDA">
              <w:t>1 546,4</w:t>
            </w:r>
          </w:p>
        </w:tc>
      </w:tr>
      <w:tr w:rsidR="002D74BB" w:rsidRPr="00AA1CDA" w:rsidTr="00356769">
        <w:trPr>
          <w:cantSplit/>
          <w:jc w:val="center"/>
        </w:trPr>
        <w:tc>
          <w:tcPr>
            <w:tcW w:w="3119" w:type="dxa"/>
            <w:vAlign w:val="center"/>
          </w:tcPr>
          <w:p w:rsidR="002D74BB" w:rsidRPr="00AA1CDA" w:rsidRDefault="002D74BB" w:rsidP="00AA1CDA">
            <w:pPr>
              <w:outlineLvl w:val="1"/>
            </w:pPr>
            <w:r w:rsidRPr="00AA1CDA">
              <w:t>Дорожное хозяйство (дорожные фонды)</w:t>
            </w:r>
          </w:p>
        </w:tc>
        <w:tc>
          <w:tcPr>
            <w:tcW w:w="709" w:type="dxa"/>
            <w:vAlign w:val="center"/>
          </w:tcPr>
          <w:p w:rsidR="002D74BB" w:rsidRPr="00AA1CDA" w:rsidRDefault="002D74BB" w:rsidP="00AA1CDA">
            <w:pPr>
              <w:jc w:val="center"/>
              <w:outlineLvl w:val="1"/>
            </w:pPr>
            <w:r w:rsidRPr="00AA1CDA">
              <w:t>915</w:t>
            </w:r>
          </w:p>
        </w:tc>
        <w:tc>
          <w:tcPr>
            <w:tcW w:w="700" w:type="dxa"/>
            <w:vAlign w:val="center"/>
          </w:tcPr>
          <w:p w:rsidR="002D74BB" w:rsidRPr="00AA1CDA" w:rsidRDefault="002D74BB" w:rsidP="00AA1CDA">
            <w:pPr>
              <w:jc w:val="center"/>
              <w:outlineLvl w:val="1"/>
            </w:pPr>
            <w:r w:rsidRPr="00AA1CDA">
              <w:t>04</w:t>
            </w:r>
          </w:p>
        </w:tc>
        <w:tc>
          <w:tcPr>
            <w:tcW w:w="648" w:type="dxa"/>
            <w:vAlign w:val="center"/>
          </w:tcPr>
          <w:p w:rsidR="002D74BB" w:rsidRPr="00AA1CDA" w:rsidRDefault="002D74BB" w:rsidP="00AA1CDA">
            <w:pPr>
              <w:jc w:val="center"/>
              <w:outlineLvl w:val="1"/>
            </w:pPr>
            <w:r w:rsidRPr="00AA1CDA">
              <w:t>09</w:t>
            </w:r>
          </w:p>
        </w:tc>
        <w:tc>
          <w:tcPr>
            <w:tcW w:w="1559" w:type="dxa"/>
            <w:vAlign w:val="center"/>
          </w:tcPr>
          <w:p w:rsidR="002D74BB" w:rsidRPr="00AA1CDA" w:rsidRDefault="002D74BB" w:rsidP="00AA1CDA">
            <w:pPr>
              <w:jc w:val="center"/>
              <w:outlineLvl w:val="1"/>
            </w:pPr>
            <w:r w:rsidRPr="00AA1CDA">
              <w:t> </w:t>
            </w:r>
          </w:p>
        </w:tc>
        <w:tc>
          <w:tcPr>
            <w:tcW w:w="850" w:type="dxa"/>
            <w:vAlign w:val="center"/>
          </w:tcPr>
          <w:p w:rsidR="002D74BB" w:rsidRPr="00AA1CDA" w:rsidRDefault="002D74BB" w:rsidP="00AA1CDA">
            <w:pPr>
              <w:jc w:val="center"/>
              <w:outlineLvl w:val="1"/>
            </w:pPr>
            <w:r w:rsidRPr="00AA1CDA">
              <w:t> </w:t>
            </w:r>
          </w:p>
        </w:tc>
        <w:tc>
          <w:tcPr>
            <w:tcW w:w="1346" w:type="dxa"/>
            <w:vAlign w:val="center"/>
          </w:tcPr>
          <w:p w:rsidR="002D74BB" w:rsidRPr="00AA1CDA" w:rsidRDefault="002D74BB" w:rsidP="00AA1CDA">
            <w:pPr>
              <w:jc w:val="right"/>
              <w:outlineLvl w:val="1"/>
            </w:pPr>
            <w:r w:rsidRPr="00AA1CDA">
              <w:t>1 137,0</w:t>
            </w:r>
          </w:p>
        </w:tc>
        <w:tc>
          <w:tcPr>
            <w:tcW w:w="1247" w:type="dxa"/>
            <w:vAlign w:val="center"/>
          </w:tcPr>
          <w:p w:rsidR="002D74BB" w:rsidRPr="00AA1CDA" w:rsidRDefault="002D74BB" w:rsidP="00AA1CDA">
            <w:pPr>
              <w:jc w:val="right"/>
              <w:outlineLvl w:val="1"/>
            </w:pPr>
            <w:r w:rsidRPr="00AA1CDA">
              <w:t>1 167,0</w:t>
            </w:r>
          </w:p>
        </w:tc>
      </w:tr>
      <w:tr w:rsidR="002D74BB" w:rsidRPr="00AA1CDA" w:rsidTr="00356769">
        <w:trPr>
          <w:cantSplit/>
          <w:jc w:val="center"/>
        </w:trPr>
        <w:tc>
          <w:tcPr>
            <w:tcW w:w="3119" w:type="dxa"/>
            <w:vAlign w:val="center"/>
          </w:tcPr>
          <w:p w:rsidR="002D74BB" w:rsidRPr="00AA1CDA" w:rsidRDefault="002D74BB" w:rsidP="00AA1CDA">
            <w:pPr>
              <w:outlineLvl w:val="2"/>
            </w:pPr>
            <w:r w:rsidRPr="00AA1CDA">
              <w:t>Муниципальная программа «Содержание и развитие муниципального хозяйства Молчановского района на 2022-2029 годы»</w:t>
            </w:r>
          </w:p>
        </w:tc>
        <w:tc>
          <w:tcPr>
            <w:tcW w:w="709" w:type="dxa"/>
            <w:vAlign w:val="center"/>
          </w:tcPr>
          <w:p w:rsidR="002D74BB" w:rsidRPr="00AA1CDA" w:rsidRDefault="002D74BB" w:rsidP="00AA1CDA">
            <w:pPr>
              <w:jc w:val="center"/>
              <w:outlineLvl w:val="2"/>
            </w:pPr>
            <w:r w:rsidRPr="00AA1CDA">
              <w:t>915</w:t>
            </w:r>
          </w:p>
        </w:tc>
        <w:tc>
          <w:tcPr>
            <w:tcW w:w="700" w:type="dxa"/>
            <w:vAlign w:val="center"/>
          </w:tcPr>
          <w:p w:rsidR="002D74BB" w:rsidRPr="00AA1CDA" w:rsidRDefault="002D74BB" w:rsidP="00AA1CDA">
            <w:pPr>
              <w:jc w:val="center"/>
              <w:outlineLvl w:val="2"/>
            </w:pPr>
            <w:r w:rsidRPr="00AA1CDA">
              <w:t>04</w:t>
            </w:r>
          </w:p>
        </w:tc>
        <w:tc>
          <w:tcPr>
            <w:tcW w:w="648" w:type="dxa"/>
            <w:vAlign w:val="center"/>
          </w:tcPr>
          <w:p w:rsidR="002D74BB" w:rsidRPr="00AA1CDA" w:rsidRDefault="002D74BB" w:rsidP="00AA1CDA">
            <w:pPr>
              <w:jc w:val="center"/>
              <w:outlineLvl w:val="2"/>
            </w:pPr>
            <w:r w:rsidRPr="00AA1CDA">
              <w:t>09</w:t>
            </w:r>
          </w:p>
        </w:tc>
        <w:tc>
          <w:tcPr>
            <w:tcW w:w="1559" w:type="dxa"/>
            <w:vAlign w:val="center"/>
          </w:tcPr>
          <w:p w:rsidR="002D74BB" w:rsidRPr="00AA1CDA" w:rsidRDefault="002D74BB" w:rsidP="00AA1CDA">
            <w:pPr>
              <w:jc w:val="center"/>
              <w:outlineLvl w:val="2"/>
            </w:pPr>
            <w:r w:rsidRPr="00AA1CDA">
              <w:t>0700000000</w:t>
            </w:r>
          </w:p>
        </w:tc>
        <w:tc>
          <w:tcPr>
            <w:tcW w:w="850" w:type="dxa"/>
            <w:vAlign w:val="center"/>
          </w:tcPr>
          <w:p w:rsidR="002D74BB" w:rsidRPr="00AA1CDA" w:rsidRDefault="002D74BB" w:rsidP="00AA1CDA">
            <w:pPr>
              <w:jc w:val="center"/>
              <w:outlineLvl w:val="2"/>
            </w:pPr>
            <w:r w:rsidRPr="00AA1CDA">
              <w:t> </w:t>
            </w:r>
          </w:p>
        </w:tc>
        <w:tc>
          <w:tcPr>
            <w:tcW w:w="1346" w:type="dxa"/>
            <w:vAlign w:val="center"/>
          </w:tcPr>
          <w:p w:rsidR="002D74BB" w:rsidRPr="00AA1CDA" w:rsidRDefault="002D74BB" w:rsidP="00AA1CDA">
            <w:pPr>
              <w:jc w:val="right"/>
              <w:outlineLvl w:val="2"/>
            </w:pPr>
            <w:r w:rsidRPr="00AA1CDA">
              <w:t>1 137,0</w:t>
            </w:r>
          </w:p>
        </w:tc>
        <w:tc>
          <w:tcPr>
            <w:tcW w:w="1247" w:type="dxa"/>
            <w:vAlign w:val="center"/>
          </w:tcPr>
          <w:p w:rsidR="002D74BB" w:rsidRPr="00AA1CDA" w:rsidRDefault="002D74BB" w:rsidP="00AA1CDA">
            <w:pPr>
              <w:jc w:val="right"/>
              <w:outlineLvl w:val="2"/>
            </w:pPr>
            <w:r w:rsidRPr="00AA1CDA">
              <w:t>1 167,0</w:t>
            </w:r>
          </w:p>
        </w:tc>
      </w:tr>
      <w:tr w:rsidR="002D74BB" w:rsidRPr="00AA1CDA" w:rsidTr="00356769">
        <w:trPr>
          <w:cantSplit/>
          <w:jc w:val="center"/>
        </w:trPr>
        <w:tc>
          <w:tcPr>
            <w:tcW w:w="3119" w:type="dxa"/>
            <w:vAlign w:val="center"/>
          </w:tcPr>
          <w:p w:rsidR="002D74BB" w:rsidRPr="00AA1CDA" w:rsidRDefault="002D74BB" w:rsidP="00AA1CDA">
            <w:pPr>
              <w:outlineLvl w:val="3"/>
            </w:pPr>
            <w:r w:rsidRPr="00AA1CDA">
              <w:t>Подпрограмма «Сохранение и развитие автомобильных дорог Молчановского района»</w:t>
            </w:r>
          </w:p>
        </w:tc>
        <w:tc>
          <w:tcPr>
            <w:tcW w:w="709" w:type="dxa"/>
            <w:vAlign w:val="center"/>
          </w:tcPr>
          <w:p w:rsidR="002D74BB" w:rsidRPr="00AA1CDA" w:rsidRDefault="002D74BB" w:rsidP="00AA1CDA">
            <w:pPr>
              <w:jc w:val="center"/>
              <w:outlineLvl w:val="3"/>
            </w:pPr>
            <w:r w:rsidRPr="00AA1CDA">
              <w:t>915</w:t>
            </w:r>
          </w:p>
        </w:tc>
        <w:tc>
          <w:tcPr>
            <w:tcW w:w="700" w:type="dxa"/>
            <w:vAlign w:val="center"/>
          </w:tcPr>
          <w:p w:rsidR="002D74BB" w:rsidRPr="00AA1CDA" w:rsidRDefault="002D74BB" w:rsidP="00AA1CDA">
            <w:pPr>
              <w:jc w:val="center"/>
              <w:outlineLvl w:val="3"/>
            </w:pPr>
            <w:r w:rsidRPr="00AA1CDA">
              <w:t>04</w:t>
            </w:r>
          </w:p>
        </w:tc>
        <w:tc>
          <w:tcPr>
            <w:tcW w:w="648" w:type="dxa"/>
            <w:vAlign w:val="center"/>
          </w:tcPr>
          <w:p w:rsidR="002D74BB" w:rsidRPr="00AA1CDA" w:rsidRDefault="002D74BB" w:rsidP="00AA1CDA">
            <w:pPr>
              <w:jc w:val="center"/>
              <w:outlineLvl w:val="3"/>
            </w:pPr>
            <w:r w:rsidRPr="00AA1CDA">
              <w:t>09</w:t>
            </w:r>
          </w:p>
        </w:tc>
        <w:tc>
          <w:tcPr>
            <w:tcW w:w="1559" w:type="dxa"/>
            <w:vAlign w:val="center"/>
          </w:tcPr>
          <w:p w:rsidR="002D74BB" w:rsidRPr="00AA1CDA" w:rsidRDefault="002D74BB" w:rsidP="00AA1CDA">
            <w:pPr>
              <w:jc w:val="center"/>
              <w:outlineLvl w:val="3"/>
            </w:pPr>
            <w:r w:rsidRPr="00AA1CDA">
              <w:t>0710000000</w:t>
            </w:r>
          </w:p>
        </w:tc>
        <w:tc>
          <w:tcPr>
            <w:tcW w:w="850" w:type="dxa"/>
            <w:vAlign w:val="center"/>
          </w:tcPr>
          <w:p w:rsidR="002D74BB" w:rsidRPr="00AA1CDA" w:rsidRDefault="002D74BB" w:rsidP="00AA1CDA">
            <w:pPr>
              <w:jc w:val="center"/>
              <w:outlineLvl w:val="3"/>
            </w:pPr>
            <w:r w:rsidRPr="00AA1CDA">
              <w:t> </w:t>
            </w:r>
          </w:p>
        </w:tc>
        <w:tc>
          <w:tcPr>
            <w:tcW w:w="1346" w:type="dxa"/>
            <w:vAlign w:val="center"/>
          </w:tcPr>
          <w:p w:rsidR="002D74BB" w:rsidRPr="00AA1CDA" w:rsidRDefault="002D74BB" w:rsidP="00AA1CDA">
            <w:pPr>
              <w:jc w:val="right"/>
              <w:outlineLvl w:val="3"/>
            </w:pPr>
            <w:r w:rsidRPr="00AA1CDA">
              <w:t>1 137,0</w:t>
            </w:r>
          </w:p>
        </w:tc>
        <w:tc>
          <w:tcPr>
            <w:tcW w:w="1247" w:type="dxa"/>
            <w:vAlign w:val="center"/>
          </w:tcPr>
          <w:p w:rsidR="002D74BB" w:rsidRPr="00AA1CDA" w:rsidRDefault="002D74BB" w:rsidP="00AA1CDA">
            <w:pPr>
              <w:jc w:val="right"/>
              <w:outlineLvl w:val="3"/>
            </w:pPr>
            <w:r w:rsidRPr="00AA1CDA">
              <w:t>1 167,0</w:t>
            </w:r>
          </w:p>
        </w:tc>
      </w:tr>
      <w:tr w:rsidR="002D74BB" w:rsidRPr="00AA1CDA" w:rsidTr="00356769">
        <w:trPr>
          <w:cantSplit/>
          <w:jc w:val="center"/>
        </w:trPr>
        <w:tc>
          <w:tcPr>
            <w:tcW w:w="3119" w:type="dxa"/>
            <w:vAlign w:val="center"/>
          </w:tcPr>
          <w:p w:rsidR="002D74BB" w:rsidRPr="00AA1CDA" w:rsidRDefault="002D74BB" w:rsidP="00AA1CDA">
            <w:pPr>
              <w:outlineLvl w:val="4"/>
            </w:pPr>
            <w:r w:rsidRPr="00AA1CDA">
              <w:t>Комплекс процессных мероприятий «Содержание и ремонт автомобильных дорог общего пользования местного значения Молчановского района»</w:t>
            </w:r>
          </w:p>
        </w:tc>
        <w:tc>
          <w:tcPr>
            <w:tcW w:w="709" w:type="dxa"/>
            <w:vAlign w:val="center"/>
          </w:tcPr>
          <w:p w:rsidR="002D74BB" w:rsidRPr="00AA1CDA" w:rsidRDefault="002D74BB" w:rsidP="00AA1CDA">
            <w:pPr>
              <w:jc w:val="center"/>
              <w:outlineLvl w:val="4"/>
            </w:pPr>
            <w:r w:rsidRPr="00AA1CDA">
              <w:t>915</w:t>
            </w:r>
          </w:p>
        </w:tc>
        <w:tc>
          <w:tcPr>
            <w:tcW w:w="700" w:type="dxa"/>
            <w:vAlign w:val="center"/>
          </w:tcPr>
          <w:p w:rsidR="002D74BB" w:rsidRPr="00AA1CDA" w:rsidRDefault="002D74BB" w:rsidP="00AA1CDA">
            <w:pPr>
              <w:jc w:val="center"/>
              <w:outlineLvl w:val="4"/>
            </w:pPr>
            <w:r w:rsidRPr="00AA1CDA">
              <w:t>04</w:t>
            </w:r>
          </w:p>
        </w:tc>
        <w:tc>
          <w:tcPr>
            <w:tcW w:w="648" w:type="dxa"/>
            <w:vAlign w:val="center"/>
          </w:tcPr>
          <w:p w:rsidR="002D74BB" w:rsidRPr="00AA1CDA" w:rsidRDefault="002D74BB" w:rsidP="00AA1CDA">
            <w:pPr>
              <w:jc w:val="center"/>
              <w:outlineLvl w:val="4"/>
            </w:pPr>
            <w:r w:rsidRPr="00AA1CDA">
              <w:t>09</w:t>
            </w:r>
          </w:p>
        </w:tc>
        <w:tc>
          <w:tcPr>
            <w:tcW w:w="1559" w:type="dxa"/>
            <w:vAlign w:val="center"/>
          </w:tcPr>
          <w:p w:rsidR="002D74BB" w:rsidRPr="00AA1CDA" w:rsidRDefault="002D74BB" w:rsidP="00AA1CDA">
            <w:pPr>
              <w:jc w:val="center"/>
              <w:outlineLvl w:val="4"/>
            </w:pPr>
            <w:r w:rsidRPr="00AA1CDA">
              <w:t>0715100000</w:t>
            </w:r>
          </w:p>
        </w:tc>
        <w:tc>
          <w:tcPr>
            <w:tcW w:w="850" w:type="dxa"/>
            <w:vAlign w:val="center"/>
          </w:tcPr>
          <w:p w:rsidR="002D74BB" w:rsidRPr="00AA1CDA" w:rsidRDefault="002D74BB" w:rsidP="00AA1CDA">
            <w:pPr>
              <w:jc w:val="center"/>
              <w:outlineLvl w:val="4"/>
            </w:pPr>
            <w:r w:rsidRPr="00AA1CDA">
              <w:t> </w:t>
            </w:r>
          </w:p>
        </w:tc>
        <w:tc>
          <w:tcPr>
            <w:tcW w:w="1346" w:type="dxa"/>
            <w:vAlign w:val="center"/>
          </w:tcPr>
          <w:p w:rsidR="002D74BB" w:rsidRPr="00AA1CDA" w:rsidRDefault="002D74BB" w:rsidP="00AA1CDA">
            <w:pPr>
              <w:jc w:val="right"/>
              <w:outlineLvl w:val="4"/>
            </w:pPr>
            <w:r w:rsidRPr="00AA1CDA">
              <w:t>1 137,0</w:t>
            </w:r>
          </w:p>
        </w:tc>
        <w:tc>
          <w:tcPr>
            <w:tcW w:w="1247" w:type="dxa"/>
            <w:vAlign w:val="center"/>
          </w:tcPr>
          <w:p w:rsidR="002D74BB" w:rsidRPr="00AA1CDA" w:rsidRDefault="002D74BB" w:rsidP="00AA1CDA">
            <w:pPr>
              <w:jc w:val="right"/>
              <w:outlineLvl w:val="4"/>
            </w:pPr>
            <w:r w:rsidRPr="00AA1CDA">
              <w:t>1 167,0</w:t>
            </w:r>
          </w:p>
        </w:tc>
      </w:tr>
      <w:tr w:rsidR="002D74BB" w:rsidRPr="00AA1CDA" w:rsidTr="00356769">
        <w:trPr>
          <w:cantSplit/>
          <w:jc w:val="center"/>
        </w:trPr>
        <w:tc>
          <w:tcPr>
            <w:tcW w:w="3119" w:type="dxa"/>
            <w:vAlign w:val="center"/>
          </w:tcPr>
          <w:p w:rsidR="002D74BB" w:rsidRPr="00AA1CDA" w:rsidRDefault="002D74BB" w:rsidP="00AA1CDA">
            <w:pPr>
              <w:outlineLvl w:val="5"/>
            </w:pPr>
            <w:r w:rsidRPr="00AA1CDA">
              <w:t>Осуществление деятельности по содержанию автомобильных дорог общего пользования местного значения</w:t>
            </w:r>
          </w:p>
        </w:tc>
        <w:tc>
          <w:tcPr>
            <w:tcW w:w="709" w:type="dxa"/>
            <w:vAlign w:val="center"/>
          </w:tcPr>
          <w:p w:rsidR="002D74BB" w:rsidRPr="00AA1CDA" w:rsidRDefault="002D74BB" w:rsidP="00AA1CDA">
            <w:pPr>
              <w:jc w:val="center"/>
              <w:outlineLvl w:val="5"/>
            </w:pPr>
            <w:r w:rsidRPr="00AA1CDA">
              <w:t>915</w:t>
            </w:r>
          </w:p>
        </w:tc>
        <w:tc>
          <w:tcPr>
            <w:tcW w:w="700" w:type="dxa"/>
            <w:vAlign w:val="center"/>
          </w:tcPr>
          <w:p w:rsidR="002D74BB" w:rsidRPr="00AA1CDA" w:rsidRDefault="002D74BB" w:rsidP="00AA1CDA">
            <w:pPr>
              <w:jc w:val="center"/>
              <w:outlineLvl w:val="5"/>
            </w:pPr>
            <w:r w:rsidRPr="00AA1CDA">
              <w:t>04</w:t>
            </w:r>
          </w:p>
        </w:tc>
        <w:tc>
          <w:tcPr>
            <w:tcW w:w="648" w:type="dxa"/>
            <w:vAlign w:val="center"/>
          </w:tcPr>
          <w:p w:rsidR="002D74BB" w:rsidRPr="00AA1CDA" w:rsidRDefault="002D74BB" w:rsidP="00AA1CDA">
            <w:pPr>
              <w:jc w:val="center"/>
              <w:outlineLvl w:val="5"/>
            </w:pPr>
            <w:r w:rsidRPr="00AA1CDA">
              <w:t>09</w:t>
            </w:r>
          </w:p>
        </w:tc>
        <w:tc>
          <w:tcPr>
            <w:tcW w:w="1559" w:type="dxa"/>
            <w:vAlign w:val="center"/>
          </w:tcPr>
          <w:p w:rsidR="002D74BB" w:rsidRPr="00AA1CDA" w:rsidRDefault="002D74BB" w:rsidP="00AA1CDA">
            <w:pPr>
              <w:jc w:val="center"/>
              <w:outlineLvl w:val="5"/>
            </w:pPr>
            <w:r w:rsidRPr="00AA1CDA">
              <w:t>0715100021</w:t>
            </w:r>
          </w:p>
        </w:tc>
        <w:tc>
          <w:tcPr>
            <w:tcW w:w="850" w:type="dxa"/>
            <w:vAlign w:val="center"/>
          </w:tcPr>
          <w:p w:rsidR="002D74BB" w:rsidRPr="00AA1CDA" w:rsidRDefault="002D74BB" w:rsidP="00AA1CDA">
            <w:pPr>
              <w:jc w:val="center"/>
              <w:outlineLvl w:val="5"/>
            </w:pPr>
            <w:r w:rsidRPr="00AA1CDA">
              <w:t> </w:t>
            </w:r>
          </w:p>
        </w:tc>
        <w:tc>
          <w:tcPr>
            <w:tcW w:w="1346" w:type="dxa"/>
            <w:vAlign w:val="center"/>
          </w:tcPr>
          <w:p w:rsidR="002D74BB" w:rsidRPr="00AA1CDA" w:rsidRDefault="002D74BB" w:rsidP="00AA1CDA">
            <w:pPr>
              <w:jc w:val="right"/>
              <w:outlineLvl w:val="5"/>
            </w:pPr>
            <w:r w:rsidRPr="00AA1CDA">
              <w:t>1 137,0</w:t>
            </w:r>
          </w:p>
        </w:tc>
        <w:tc>
          <w:tcPr>
            <w:tcW w:w="1247" w:type="dxa"/>
            <w:vAlign w:val="center"/>
          </w:tcPr>
          <w:p w:rsidR="002D74BB" w:rsidRPr="00AA1CDA" w:rsidRDefault="002D74BB" w:rsidP="00AA1CDA">
            <w:pPr>
              <w:jc w:val="right"/>
              <w:outlineLvl w:val="5"/>
            </w:pPr>
            <w:r w:rsidRPr="00AA1CDA">
              <w:t>1 167,0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Закупка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0715100021</w:t>
            </w:r>
          </w:p>
        </w:tc>
        <w:tc>
          <w:tcPr>
            <w:tcW w:w="850" w:type="dxa"/>
            <w:vAlign w:val="center"/>
          </w:tcPr>
          <w:p w:rsidR="002D74BB" w:rsidRPr="00AA1CDA" w:rsidRDefault="002D74BB" w:rsidP="00AA1CDA">
            <w:pPr>
              <w:jc w:val="center"/>
              <w:outlineLvl w:val="6"/>
            </w:pPr>
            <w:r w:rsidRPr="00AA1CDA">
              <w:t>200</w:t>
            </w:r>
          </w:p>
        </w:tc>
        <w:tc>
          <w:tcPr>
            <w:tcW w:w="1346" w:type="dxa"/>
            <w:vAlign w:val="center"/>
          </w:tcPr>
          <w:p w:rsidR="002D74BB" w:rsidRPr="00AA1CDA" w:rsidRDefault="002D74BB" w:rsidP="00AA1CDA">
            <w:pPr>
              <w:jc w:val="right"/>
              <w:outlineLvl w:val="6"/>
            </w:pPr>
            <w:r w:rsidRPr="00AA1CDA">
              <w:t>1 137,0</w:t>
            </w:r>
          </w:p>
        </w:tc>
        <w:tc>
          <w:tcPr>
            <w:tcW w:w="1247" w:type="dxa"/>
            <w:vAlign w:val="center"/>
          </w:tcPr>
          <w:p w:rsidR="002D74BB" w:rsidRPr="00AA1CDA" w:rsidRDefault="002D74BB" w:rsidP="00AA1CDA">
            <w:pPr>
              <w:jc w:val="right"/>
              <w:outlineLvl w:val="6"/>
            </w:pPr>
            <w:r w:rsidRPr="00AA1CDA">
              <w:t>1 167,0</w:t>
            </w:r>
          </w:p>
        </w:tc>
      </w:tr>
      <w:tr w:rsidR="002D74BB" w:rsidRPr="00AA1CDA" w:rsidTr="00356769">
        <w:trPr>
          <w:cantSplit/>
          <w:jc w:val="center"/>
        </w:trPr>
        <w:tc>
          <w:tcPr>
            <w:tcW w:w="3119" w:type="dxa"/>
            <w:vAlign w:val="center"/>
          </w:tcPr>
          <w:p w:rsidR="002D74BB" w:rsidRPr="00AA1CDA" w:rsidRDefault="002D74BB" w:rsidP="00AA1CDA">
            <w:pPr>
              <w:outlineLvl w:val="6"/>
            </w:pPr>
            <w:r w:rsidRPr="00AA1CDA">
              <w:t>Иные закупки товаров, работ и услуг для обеспечения государственных (муниципальных) нужд</w:t>
            </w:r>
          </w:p>
        </w:tc>
        <w:tc>
          <w:tcPr>
            <w:tcW w:w="709" w:type="dxa"/>
            <w:vAlign w:val="center"/>
          </w:tcPr>
          <w:p w:rsidR="002D74BB" w:rsidRPr="00AA1CDA" w:rsidRDefault="002D74BB" w:rsidP="00AA1CDA">
            <w:pPr>
              <w:jc w:val="center"/>
              <w:outlineLvl w:val="6"/>
            </w:pPr>
            <w:r w:rsidRPr="00AA1CDA">
              <w:t>915</w:t>
            </w:r>
          </w:p>
        </w:tc>
        <w:tc>
          <w:tcPr>
            <w:tcW w:w="700" w:type="dxa"/>
            <w:vAlign w:val="center"/>
          </w:tcPr>
          <w:p w:rsidR="002D74BB" w:rsidRPr="00AA1CDA" w:rsidRDefault="002D74BB" w:rsidP="00AA1CDA">
            <w:pPr>
              <w:jc w:val="center"/>
              <w:outlineLvl w:val="6"/>
            </w:pPr>
            <w:r w:rsidRPr="00AA1CDA">
              <w:t>04</w:t>
            </w:r>
          </w:p>
        </w:tc>
        <w:tc>
          <w:tcPr>
            <w:tcW w:w="648" w:type="dxa"/>
            <w:vAlign w:val="center"/>
          </w:tcPr>
          <w:p w:rsidR="002D74BB" w:rsidRPr="00AA1CDA" w:rsidRDefault="002D74BB" w:rsidP="00AA1CDA">
            <w:pPr>
              <w:jc w:val="center"/>
              <w:outlineLvl w:val="6"/>
            </w:pPr>
            <w:r w:rsidRPr="00AA1CDA">
              <w:t>09</w:t>
            </w:r>
          </w:p>
        </w:tc>
        <w:tc>
          <w:tcPr>
            <w:tcW w:w="1559" w:type="dxa"/>
            <w:vAlign w:val="center"/>
          </w:tcPr>
          <w:p w:rsidR="002D74BB" w:rsidRPr="00AA1CDA" w:rsidRDefault="002D74BB" w:rsidP="00AA1CDA">
            <w:pPr>
              <w:jc w:val="center"/>
              <w:outlineLvl w:val="6"/>
            </w:pPr>
            <w:r w:rsidRPr="00AA1CDA">
              <w:t>0715100021</w:t>
            </w:r>
          </w:p>
        </w:tc>
        <w:tc>
          <w:tcPr>
            <w:tcW w:w="850" w:type="dxa"/>
            <w:vAlign w:val="center"/>
          </w:tcPr>
          <w:p w:rsidR="002D74BB" w:rsidRPr="00AA1CDA" w:rsidRDefault="002D74BB" w:rsidP="00AA1CDA">
            <w:pPr>
              <w:jc w:val="center"/>
              <w:outlineLvl w:val="6"/>
            </w:pPr>
            <w:r w:rsidRPr="00AA1CDA">
              <w:t>240</w:t>
            </w:r>
          </w:p>
        </w:tc>
        <w:tc>
          <w:tcPr>
            <w:tcW w:w="1346" w:type="dxa"/>
            <w:vAlign w:val="center"/>
          </w:tcPr>
          <w:p w:rsidR="002D74BB" w:rsidRPr="00AA1CDA" w:rsidRDefault="002D74BB" w:rsidP="00AA1CDA">
            <w:pPr>
              <w:jc w:val="right"/>
              <w:outlineLvl w:val="6"/>
            </w:pPr>
            <w:r w:rsidRPr="00AA1CDA">
              <w:t>1 137,0</w:t>
            </w:r>
          </w:p>
        </w:tc>
        <w:tc>
          <w:tcPr>
            <w:tcW w:w="1247" w:type="dxa"/>
            <w:vAlign w:val="center"/>
          </w:tcPr>
          <w:p w:rsidR="002D74BB" w:rsidRPr="00AA1CDA" w:rsidRDefault="002D74BB" w:rsidP="00AA1CDA">
            <w:pPr>
              <w:jc w:val="right"/>
              <w:outlineLvl w:val="6"/>
            </w:pPr>
            <w:r w:rsidRPr="00AA1CDA">
              <w:t>1 167,0</w:t>
            </w:r>
          </w:p>
        </w:tc>
      </w:tr>
    </w:tbl>
    <w:p w:rsidR="002D74BB" w:rsidRPr="002479A8" w:rsidRDefault="002D74BB" w:rsidP="00A90895"/>
    <w:p w:rsidR="002D74BB" w:rsidRPr="002479A8" w:rsidRDefault="002D74BB" w:rsidP="00A90895"/>
    <w:p w:rsidR="002D74BB" w:rsidRPr="002479A8" w:rsidRDefault="002D74BB" w:rsidP="00A90895"/>
    <w:p w:rsidR="002D74BB" w:rsidRPr="00A90895" w:rsidRDefault="002D74BB" w:rsidP="00A90895">
      <w:pPr>
        <w:rPr>
          <w:sz w:val="26"/>
          <w:szCs w:val="26"/>
        </w:rPr>
      </w:pPr>
      <w:r w:rsidRPr="00A90895">
        <w:rPr>
          <w:rStyle w:val="fontstyle01"/>
          <w:sz w:val="26"/>
          <w:szCs w:val="26"/>
        </w:rPr>
        <w:t>Председатель Думы Молчановского района</w:t>
      </w:r>
      <w:r>
        <w:rPr>
          <w:rStyle w:val="fontstyle01"/>
          <w:sz w:val="26"/>
          <w:szCs w:val="26"/>
        </w:rPr>
        <w:t xml:space="preserve">                                                         </w:t>
      </w:r>
      <w:r w:rsidRPr="00A90895">
        <w:rPr>
          <w:rStyle w:val="fontstyle01"/>
          <w:sz w:val="26"/>
          <w:szCs w:val="26"/>
        </w:rPr>
        <w:t>С.В. Меньшова</w:t>
      </w:r>
    </w:p>
    <w:p w:rsidR="002D74BB" w:rsidRPr="002479A8" w:rsidRDefault="002D74BB" w:rsidP="00A90895">
      <w:pPr>
        <w:rPr>
          <w:sz w:val="28"/>
          <w:szCs w:val="28"/>
        </w:rPr>
      </w:pPr>
    </w:p>
    <w:p w:rsidR="002D74BB" w:rsidRPr="002479A8" w:rsidRDefault="002D74BB" w:rsidP="00A90895">
      <w:pPr>
        <w:rPr>
          <w:sz w:val="28"/>
          <w:szCs w:val="28"/>
        </w:rPr>
      </w:pPr>
    </w:p>
    <w:p w:rsidR="002D74BB" w:rsidRPr="002479A8" w:rsidRDefault="002D74BB" w:rsidP="00A90895">
      <w:pPr>
        <w:rPr>
          <w:sz w:val="28"/>
          <w:szCs w:val="28"/>
        </w:rPr>
      </w:pPr>
    </w:p>
    <w:p w:rsidR="002D74BB" w:rsidRPr="00A90895" w:rsidRDefault="002D74BB" w:rsidP="00A90895">
      <w:pPr>
        <w:rPr>
          <w:rStyle w:val="fontstyle01"/>
          <w:sz w:val="26"/>
          <w:szCs w:val="26"/>
        </w:rPr>
        <w:sectPr w:rsidR="002D74BB" w:rsidRPr="00A90895" w:rsidSect="00356769">
          <w:pgSz w:w="11906" w:h="16838"/>
          <w:pgMar w:top="567" w:right="566" w:bottom="1134" w:left="993" w:header="709" w:footer="709" w:gutter="0"/>
          <w:pgNumType w:start="157"/>
          <w:cols w:space="708"/>
          <w:docGrid w:linePitch="360"/>
        </w:sectPr>
      </w:pPr>
      <w:r w:rsidRPr="00A90895">
        <w:rPr>
          <w:rStyle w:val="fontstyle01"/>
          <w:sz w:val="26"/>
          <w:szCs w:val="26"/>
        </w:rPr>
        <w:t>Глава Молчановского района</w:t>
      </w:r>
      <w:r>
        <w:rPr>
          <w:rStyle w:val="fontstyle01"/>
          <w:sz w:val="26"/>
          <w:szCs w:val="26"/>
        </w:rPr>
        <w:t xml:space="preserve">                                                                                  </w:t>
      </w:r>
      <w:r w:rsidRPr="00A90895">
        <w:rPr>
          <w:rStyle w:val="fontstyle01"/>
          <w:sz w:val="26"/>
          <w:szCs w:val="26"/>
        </w:rPr>
        <w:t>Ю.Ю. Сальков</w:t>
      </w:r>
    </w:p>
    <w:p w:rsidR="002D74BB" w:rsidRPr="00A90895" w:rsidRDefault="002D74BB" w:rsidP="00A90895">
      <w:pPr>
        <w:pStyle w:val="Heading1"/>
        <w:ind w:firstLine="8505"/>
        <w:jc w:val="both"/>
      </w:pPr>
      <w:bookmarkStart w:id="50" w:name="_Hlk24720233"/>
      <w:r w:rsidRPr="00A90895">
        <w:t>Приложение 1</w:t>
      </w:r>
      <w:r>
        <w:t>0</w:t>
      </w:r>
    </w:p>
    <w:p w:rsidR="002D74BB" w:rsidRPr="00A90895" w:rsidRDefault="002D74BB" w:rsidP="00A90895">
      <w:pPr>
        <w:ind w:left="7788" w:firstLine="708"/>
        <w:rPr>
          <w:color w:val="000000"/>
          <w:sz w:val="26"/>
          <w:szCs w:val="26"/>
        </w:rPr>
      </w:pPr>
      <w:r w:rsidRPr="00A90895">
        <w:rPr>
          <w:color w:val="000000"/>
          <w:sz w:val="26"/>
          <w:szCs w:val="26"/>
        </w:rPr>
        <w:t>к решению Думы Молчановского района</w:t>
      </w:r>
    </w:p>
    <w:p w:rsidR="002D74BB" w:rsidRPr="00A90895" w:rsidRDefault="002D74BB" w:rsidP="00A90895">
      <w:pPr>
        <w:ind w:left="7788" w:right="-1" w:firstLine="708"/>
        <w:jc w:val="both"/>
        <w:rPr>
          <w:sz w:val="26"/>
          <w:szCs w:val="26"/>
        </w:rPr>
      </w:pPr>
      <w:r w:rsidRPr="00A90895">
        <w:rPr>
          <w:sz w:val="26"/>
          <w:szCs w:val="26"/>
        </w:rPr>
        <w:t>«Об утверждении бюджета муниципального</w:t>
      </w:r>
    </w:p>
    <w:p w:rsidR="002D74BB" w:rsidRPr="00A90895" w:rsidRDefault="002D74BB" w:rsidP="00A90895">
      <w:pPr>
        <w:ind w:left="7788" w:right="-1" w:firstLine="708"/>
        <w:jc w:val="both"/>
        <w:rPr>
          <w:sz w:val="26"/>
          <w:szCs w:val="26"/>
        </w:rPr>
      </w:pPr>
      <w:r w:rsidRPr="00A90895">
        <w:rPr>
          <w:sz w:val="26"/>
          <w:szCs w:val="26"/>
        </w:rPr>
        <w:t>образования «Молчановский район» на 202</w:t>
      </w:r>
      <w:r>
        <w:rPr>
          <w:sz w:val="26"/>
          <w:szCs w:val="26"/>
        </w:rPr>
        <w:t>4</w:t>
      </w:r>
    </w:p>
    <w:p w:rsidR="002D74BB" w:rsidRPr="00A90895" w:rsidRDefault="002D74BB" w:rsidP="00A90895">
      <w:pPr>
        <w:ind w:left="8496" w:right="-1"/>
        <w:jc w:val="both"/>
        <w:rPr>
          <w:sz w:val="26"/>
          <w:szCs w:val="26"/>
        </w:rPr>
      </w:pPr>
      <w:r>
        <w:rPr>
          <w:sz w:val="26"/>
          <w:szCs w:val="26"/>
        </w:rPr>
        <w:t xml:space="preserve">год и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bookmarkEnd w:id="50"/>
      <w:r>
        <w:rPr>
          <w:sz w:val="26"/>
          <w:szCs w:val="26"/>
        </w:rPr>
        <w:t>»</w:t>
      </w:r>
    </w:p>
    <w:p w:rsidR="002D74BB" w:rsidRPr="00A90895" w:rsidRDefault="002D74BB" w:rsidP="00A90895">
      <w:pPr>
        <w:ind w:left="4944" w:firstLine="720"/>
        <w:jc w:val="center"/>
        <w:rPr>
          <w:color w:val="000000"/>
          <w:sz w:val="26"/>
          <w:szCs w:val="26"/>
        </w:rPr>
      </w:pPr>
    </w:p>
    <w:p w:rsidR="002D74BB" w:rsidRPr="00A90895" w:rsidRDefault="002D74BB" w:rsidP="00A90895">
      <w:pPr>
        <w:jc w:val="center"/>
        <w:rPr>
          <w:bCs/>
          <w:sz w:val="26"/>
          <w:szCs w:val="26"/>
        </w:rPr>
      </w:pPr>
      <w:bookmarkStart w:id="51" w:name="_Hlk24897613"/>
      <w:r w:rsidRPr="00A90895">
        <w:rPr>
          <w:bCs/>
          <w:sz w:val="26"/>
          <w:szCs w:val="26"/>
        </w:rPr>
        <w:t>Объем бюджетных ассигнований,</w:t>
      </w:r>
    </w:p>
    <w:p w:rsidR="002D74BB" w:rsidRPr="00A90895" w:rsidRDefault="002D74BB" w:rsidP="00A90895">
      <w:pPr>
        <w:jc w:val="center"/>
        <w:rPr>
          <w:bCs/>
          <w:sz w:val="26"/>
          <w:szCs w:val="26"/>
        </w:rPr>
      </w:pPr>
      <w:r w:rsidRPr="00A90895">
        <w:rPr>
          <w:bCs/>
          <w:sz w:val="26"/>
          <w:szCs w:val="26"/>
        </w:rPr>
        <w:t>направляемых на исполнение публичных нормативных обязательств</w:t>
      </w:r>
    </w:p>
    <w:p w:rsidR="002D74BB" w:rsidRPr="00A90895" w:rsidRDefault="002D74BB" w:rsidP="00A90895">
      <w:pPr>
        <w:jc w:val="center"/>
        <w:rPr>
          <w:bCs/>
          <w:sz w:val="26"/>
          <w:szCs w:val="26"/>
        </w:rPr>
      </w:pPr>
      <w:r w:rsidRPr="00A90895">
        <w:rPr>
          <w:bCs/>
          <w:sz w:val="26"/>
          <w:szCs w:val="26"/>
        </w:rPr>
        <w:t>бюджета муниципального образования «Молчановский район»</w:t>
      </w:r>
    </w:p>
    <w:p w:rsidR="002D74BB" w:rsidRPr="00A90895" w:rsidRDefault="002D74BB" w:rsidP="00A90895">
      <w:pPr>
        <w:jc w:val="center"/>
        <w:rPr>
          <w:bCs/>
          <w:sz w:val="26"/>
          <w:szCs w:val="26"/>
        </w:rPr>
      </w:pPr>
      <w:r w:rsidRPr="00A90895">
        <w:rPr>
          <w:sz w:val="26"/>
          <w:szCs w:val="26"/>
        </w:rPr>
        <w:t xml:space="preserve">на </w:t>
      </w:r>
      <w:r w:rsidRPr="00A90895">
        <w:rPr>
          <w:bCs/>
          <w:sz w:val="26"/>
          <w:szCs w:val="26"/>
        </w:rPr>
        <w:t>202</w:t>
      </w:r>
      <w:r>
        <w:rPr>
          <w:bCs/>
          <w:sz w:val="26"/>
          <w:szCs w:val="26"/>
        </w:rPr>
        <w:t>4</w:t>
      </w:r>
      <w:r w:rsidRPr="00A90895">
        <w:rPr>
          <w:bCs/>
          <w:sz w:val="26"/>
          <w:szCs w:val="26"/>
        </w:rPr>
        <w:t xml:space="preserve"> год и</w:t>
      </w:r>
      <w:r>
        <w:rPr>
          <w:bCs/>
          <w:sz w:val="26"/>
          <w:szCs w:val="26"/>
        </w:rPr>
        <w:t xml:space="preserve"> </w:t>
      </w:r>
      <w:r w:rsidRPr="00A90895">
        <w:rPr>
          <w:bCs/>
          <w:sz w:val="26"/>
          <w:szCs w:val="26"/>
        </w:rPr>
        <w:t>плановый период 202</w:t>
      </w:r>
      <w:r>
        <w:rPr>
          <w:bCs/>
          <w:sz w:val="26"/>
          <w:szCs w:val="26"/>
        </w:rPr>
        <w:t>5</w:t>
      </w:r>
      <w:r w:rsidRPr="00A90895">
        <w:rPr>
          <w:bCs/>
          <w:sz w:val="26"/>
          <w:szCs w:val="26"/>
        </w:rPr>
        <w:t xml:space="preserve"> и 202</w:t>
      </w:r>
      <w:r>
        <w:rPr>
          <w:bCs/>
          <w:sz w:val="26"/>
          <w:szCs w:val="26"/>
        </w:rPr>
        <w:t>6</w:t>
      </w:r>
      <w:r w:rsidRPr="00A90895">
        <w:rPr>
          <w:bCs/>
          <w:sz w:val="26"/>
          <w:szCs w:val="26"/>
        </w:rPr>
        <w:t xml:space="preserve"> годов</w:t>
      </w:r>
    </w:p>
    <w:bookmarkEnd w:id="51"/>
    <w:p w:rsidR="002D74BB" w:rsidRPr="00A90895" w:rsidRDefault="002D74BB" w:rsidP="00A90895">
      <w:pPr>
        <w:ind w:left="12900"/>
      </w:pPr>
    </w:p>
    <w:tbl>
      <w:tblPr>
        <w:tblW w:w="14913" w:type="dxa"/>
        <w:tblInd w:w="137" w:type="dxa"/>
        <w:tblLayout w:type="fixed"/>
        <w:tblLook w:val="0000"/>
      </w:tblPr>
      <w:tblGrid>
        <w:gridCol w:w="3006"/>
        <w:gridCol w:w="1163"/>
        <w:gridCol w:w="1329"/>
        <w:gridCol w:w="2922"/>
        <w:gridCol w:w="1021"/>
        <w:gridCol w:w="1505"/>
        <w:gridCol w:w="701"/>
        <w:gridCol w:w="1066"/>
        <w:gridCol w:w="1068"/>
        <w:gridCol w:w="1132"/>
      </w:tblGrid>
      <w:tr w:rsidR="002D74BB" w:rsidRPr="00A90895" w:rsidTr="00176C89">
        <w:trPr>
          <w:trHeight w:val="270"/>
        </w:trPr>
        <w:tc>
          <w:tcPr>
            <w:tcW w:w="3006" w:type="dxa"/>
            <w:vMerge w:val="restart"/>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Наименование публичного нормативного обязательства</w:t>
            </w:r>
          </w:p>
        </w:tc>
        <w:tc>
          <w:tcPr>
            <w:tcW w:w="5414" w:type="dxa"/>
            <w:gridSpan w:val="3"/>
            <w:tcBorders>
              <w:top w:val="single" w:sz="4" w:space="0" w:color="auto"/>
              <w:left w:val="nil"/>
              <w:bottom w:val="single" w:sz="4" w:space="0" w:color="auto"/>
              <w:right w:val="single" w:sz="4" w:space="0" w:color="auto"/>
            </w:tcBorders>
            <w:noWrap/>
            <w:vAlign w:val="center"/>
          </w:tcPr>
          <w:p w:rsidR="002D74BB" w:rsidRPr="00A90895" w:rsidRDefault="002D74BB" w:rsidP="00A90895">
            <w:pPr>
              <w:jc w:val="center"/>
              <w:rPr>
                <w:sz w:val="23"/>
                <w:szCs w:val="23"/>
              </w:rPr>
            </w:pPr>
            <w:r w:rsidRPr="00A90895">
              <w:rPr>
                <w:sz w:val="23"/>
                <w:szCs w:val="23"/>
              </w:rPr>
              <w:t>Реквизиты нормативного правового акта</w:t>
            </w:r>
          </w:p>
        </w:tc>
        <w:tc>
          <w:tcPr>
            <w:tcW w:w="3227" w:type="dxa"/>
            <w:gridSpan w:val="3"/>
            <w:tcBorders>
              <w:top w:val="single" w:sz="4" w:space="0" w:color="auto"/>
              <w:left w:val="nil"/>
              <w:bottom w:val="single" w:sz="4" w:space="0" w:color="auto"/>
              <w:right w:val="single" w:sz="4" w:space="0" w:color="auto"/>
            </w:tcBorders>
            <w:noWrap/>
            <w:vAlign w:val="center"/>
          </w:tcPr>
          <w:p w:rsidR="002D74BB" w:rsidRPr="00A90895" w:rsidRDefault="002D74BB" w:rsidP="00A90895">
            <w:pPr>
              <w:jc w:val="center"/>
              <w:rPr>
                <w:sz w:val="23"/>
                <w:szCs w:val="23"/>
              </w:rPr>
            </w:pPr>
            <w:r w:rsidRPr="00A90895">
              <w:rPr>
                <w:sz w:val="23"/>
                <w:szCs w:val="23"/>
              </w:rPr>
              <w:t>Код расходов по БК РФ</w:t>
            </w:r>
          </w:p>
        </w:tc>
        <w:tc>
          <w:tcPr>
            <w:tcW w:w="3266" w:type="dxa"/>
            <w:gridSpan w:val="3"/>
            <w:tcBorders>
              <w:top w:val="single" w:sz="4" w:space="0" w:color="auto"/>
              <w:left w:val="nil"/>
              <w:bottom w:val="single" w:sz="4" w:space="0" w:color="auto"/>
              <w:right w:val="single" w:sz="4" w:space="0" w:color="auto"/>
            </w:tcBorders>
            <w:noWrap/>
            <w:vAlign w:val="center"/>
          </w:tcPr>
          <w:p w:rsidR="002D74BB" w:rsidRPr="00A90895" w:rsidRDefault="002D74BB" w:rsidP="00A90895">
            <w:pPr>
              <w:jc w:val="center"/>
              <w:rPr>
                <w:sz w:val="23"/>
                <w:szCs w:val="23"/>
              </w:rPr>
            </w:pPr>
            <w:r w:rsidRPr="00A90895">
              <w:rPr>
                <w:sz w:val="23"/>
                <w:szCs w:val="23"/>
              </w:rPr>
              <w:t>Сумма,</w:t>
            </w:r>
            <w:r w:rsidRPr="00A90895">
              <w:rPr>
                <w:rFonts w:ascii="Times New Roman CYR" w:hAnsi="Times New Roman CYR" w:cs="Times New Roman CYR"/>
                <w:sz w:val="23"/>
                <w:szCs w:val="23"/>
              </w:rPr>
              <w:t xml:space="preserve"> тыс. рублей</w:t>
            </w:r>
          </w:p>
        </w:tc>
      </w:tr>
      <w:tr w:rsidR="002D74BB" w:rsidRPr="00A90895" w:rsidTr="00176C89">
        <w:trPr>
          <w:trHeight w:val="390"/>
        </w:trPr>
        <w:tc>
          <w:tcPr>
            <w:tcW w:w="3006" w:type="dxa"/>
            <w:vMerge/>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3"/>
                <w:szCs w:val="23"/>
              </w:rPr>
            </w:pPr>
          </w:p>
        </w:tc>
        <w:tc>
          <w:tcPr>
            <w:tcW w:w="1163" w:type="dxa"/>
            <w:tcBorders>
              <w:top w:val="nil"/>
              <w:left w:val="nil"/>
              <w:bottom w:val="nil"/>
              <w:right w:val="single" w:sz="4" w:space="0" w:color="auto"/>
            </w:tcBorders>
            <w:vAlign w:val="center"/>
          </w:tcPr>
          <w:p w:rsidR="002D74BB" w:rsidRPr="00A90895" w:rsidRDefault="002D74BB" w:rsidP="00A90895">
            <w:pPr>
              <w:jc w:val="center"/>
              <w:rPr>
                <w:sz w:val="23"/>
                <w:szCs w:val="23"/>
              </w:rPr>
            </w:pPr>
            <w:r w:rsidRPr="00A90895">
              <w:rPr>
                <w:sz w:val="23"/>
                <w:szCs w:val="23"/>
              </w:rPr>
              <w:t>вид</w:t>
            </w:r>
          </w:p>
        </w:tc>
        <w:tc>
          <w:tcPr>
            <w:tcW w:w="1329" w:type="dxa"/>
            <w:tcBorders>
              <w:top w:val="nil"/>
              <w:left w:val="nil"/>
              <w:bottom w:val="nil"/>
              <w:right w:val="single" w:sz="4" w:space="0" w:color="auto"/>
            </w:tcBorders>
            <w:vAlign w:val="center"/>
          </w:tcPr>
          <w:p w:rsidR="002D74BB" w:rsidRPr="00A90895" w:rsidRDefault="002D74BB" w:rsidP="00A90895">
            <w:pPr>
              <w:jc w:val="center"/>
              <w:rPr>
                <w:sz w:val="23"/>
                <w:szCs w:val="23"/>
              </w:rPr>
            </w:pPr>
            <w:r w:rsidRPr="00A90895">
              <w:rPr>
                <w:sz w:val="23"/>
                <w:szCs w:val="23"/>
              </w:rPr>
              <w:t>номер, дата</w:t>
            </w:r>
          </w:p>
        </w:tc>
        <w:tc>
          <w:tcPr>
            <w:tcW w:w="2922" w:type="dxa"/>
            <w:tcBorders>
              <w:top w:val="nil"/>
              <w:left w:val="nil"/>
              <w:bottom w:val="nil"/>
              <w:right w:val="single" w:sz="4" w:space="0" w:color="auto"/>
            </w:tcBorders>
            <w:vAlign w:val="center"/>
          </w:tcPr>
          <w:p w:rsidR="002D74BB" w:rsidRPr="00A90895" w:rsidRDefault="002D74BB" w:rsidP="00A90895">
            <w:pPr>
              <w:jc w:val="center"/>
              <w:rPr>
                <w:sz w:val="23"/>
                <w:szCs w:val="23"/>
              </w:rPr>
            </w:pPr>
            <w:r w:rsidRPr="00A90895">
              <w:rPr>
                <w:sz w:val="23"/>
                <w:szCs w:val="23"/>
              </w:rPr>
              <w:t>наименование</w:t>
            </w:r>
          </w:p>
        </w:tc>
        <w:tc>
          <w:tcPr>
            <w:tcW w:w="1021" w:type="dxa"/>
            <w:tcBorders>
              <w:top w:val="nil"/>
              <w:left w:val="nil"/>
              <w:bottom w:val="nil"/>
              <w:right w:val="single" w:sz="4" w:space="0" w:color="auto"/>
            </w:tcBorders>
            <w:vAlign w:val="center"/>
          </w:tcPr>
          <w:p w:rsidR="002D74BB" w:rsidRPr="00A90895" w:rsidRDefault="002D74BB" w:rsidP="00A90895">
            <w:pPr>
              <w:jc w:val="center"/>
              <w:rPr>
                <w:sz w:val="23"/>
                <w:szCs w:val="23"/>
              </w:rPr>
            </w:pPr>
            <w:r w:rsidRPr="00A90895">
              <w:rPr>
                <w:sz w:val="23"/>
                <w:szCs w:val="23"/>
              </w:rPr>
              <w:t>КФСР</w:t>
            </w:r>
          </w:p>
        </w:tc>
        <w:tc>
          <w:tcPr>
            <w:tcW w:w="1505" w:type="dxa"/>
            <w:tcBorders>
              <w:top w:val="nil"/>
              <w:left w:val="nil"/>
              <w:bottom w:val="nil"/>
              <w:right w:val="single" w:sz="4" w:space="0" w:color="auto"/>
            </w:tcBorders>
            <w:vAlign w:val="center"/>
          </w:tcPr>
          <w:p w:rsidR="002D74BB" w:rsidRPr="00A90895" w:rsidRDefault="002D74BB" w:rsidP="00A90895">
            <w:pPr>
              <w:jc w:val="center"/>
              <w:rPr>
                <w:sz w:val="23"/>
                <w:szCs w:val="23"/>
              </w:rPr>
            </w:pPr>
            <w:r w:rsidRPr="00A90895">
              <w:rPr>
                <w:sz w:val="23"/>
                <w:szCs w:val="23"/>
              </w:rPr>
              <w:t>КЦСР</w:t>
            </w:r>
          </w:p>
        </w:tc>
        <w:tc>
          <w:tcPr>
            <w:tcW w:w="701" w:type="dxa"/>
            <w:tcBorders>
              <w:top w:val="nil"/>
              <w:left w:val="nil"/>
              <w:bottom w:val="nil"/>
              <w:right w:val="single" w:sz="4" w:space="0" w:color="auto"/>
            </w:tcBorders>
            <w:vAlign w:val="center"/>
          </w:tcPr>
          <w:p w:rsidR="002D74BB" w:rsidRPr="00A90895" w:rsidRDefault="002D74BB" w:rsidP="00A90895">
            <w:pPr>
              <w:jc w:val="center"/>
              <w:rPr>
                <w:sz w:val="23"/>
                <w:szCs w:val="23"/>
              </w:rPr>
            </w:pPr>
            <w:r w:rsidRPr="00A90895">
              <w:rPr>
                <w:sz w:val="23"/>
                <w:szCs w:val="23"/>
              </w:rPr>
              <w:t>КВР</w:t>
            </w:r>
          </w:p>
        </w:tc>
        <w:tc>
          <w:tcPr>
            <w:tcW w:w="1066" w:type="dxa"/>
            <w:tcBorders>
              <w:top w:val="single" w:sz="4" w:space="0" w:color="auto"/>
              <w:left w:val="nil"/>
              <w:bottom w:val="single" w:sz="4" w:space="0" w:color="auto"/>
              <w:right w:val="single" w:sz="4" w:space="0" w:color="auto"/>
            </w:tcBorders>
            <w:vAlign w:val="center"/>
          </w:tcPr>
          <w:p w:rsidR="002D74BB" w:rsidRPr="00A90895" w:rsidRDefault="002D74BB" w:rsidP="005F5FB3">
            <w:pPr>
              <w:jc w:val="center"/>
              <w:rPr>
                <w:sz w:val="23"/>
                <w:szCs w:val="23"/>
              </w:rPr>
            </w:pPr>
            <w:r w:rsidRPr="00A90895">
              <w:rPr>
                <w:sz w:val="23"/>
                <w:szCs w:val="23"/>
              </w:rPr>
              <w:t>202</w:t>
            </w:r>
            <w:r>
              <w:rPr>
                <w:sz w:val="23"/>
                <w:szCs w:val="23"/>
              </w:rPr>
              <w:t>4</w:t>
            </w:r>
            <w:r w:rsidRPr="00A90895">
              <w:rPr>
                <w:sz w:val="23"/>
                <w:szCs w:val="23"/>
              </w:rPr>
              <w:t xml:space="preserve"> год</w:t>
            </w:r>
          </w:p>
        </w:tc>
        <w:tc>
          <w:tcPr>
            <w:tcW w:w="1068" w:type="dxa"/>
            <w:tcBorders>
              <w:top w:val="single" w:sz="4" w:space="0" w:color="auto"/>
              <w:left w:val="nil"/>
              <w:bottom w:val="single" w:sz="4" w:space="0" w:color="auto"/>
              <w:right w:val="single" w:sz="4" w:space="0" w:color="auto"/>
            </w:tcBorders>
            <w:vAlign w:val="center"/>
          </w:tcPr>
          <w:p w:rsidR="002D74BB" w:rsidRPr="00A90895" w:rsidRDefault="002D74BB" w:rsidP="005F5FB3">
            <w:pPr>
              <w:jc w:val="center"/>
              <w:rPr>
                <w:sz w:val="23"/>
                <w:szCs w:val="23"/>
              </w:rPr>
            </w:pPr>
            <w:r w:rsidRPr="00A90895">
              <w:rPr>
                <w:sz w:val="23"/>
                <w:szCs w:val="23"/>
              </w:rPr>
              <w:t>202</w:t>
            </w:r>
            <w:r>
              <w:rPr>
                <w:sz w:val="23"/>
                <w:szCs w:val="23"/>
              </w:rPr>
              <w:t>5</w:t>
            </w:r>
            <w:r w:rsidRPr="00A90895">
              <w:rPr>
                <w:sz w:val="23"/>
                <w:szCs w:val="23"/>
              </w:rPr>
              <w:t xml:space="preserve"> год</w:t>
            </w:r>
          </w:p>
        </w:tc>
        <w:tc>
          <w:tcPr>
            <w:tcW w:w="1132" w:type="dxa"/>
            <w:tcBorders>
              <w:top w:val="single" w:sz="4" w:space="0" w:color="auto"/>
              <w:left w:val="nil"/>
              <w:bottom w:val="single" w:sz="4" w:space="0" w:color="auto"/>
              <w:right w:val="single" w:sz="4" w:space="0" w:color="auto"/>
            </w:tcBorders>
            <w:vAlign w:val="center"/>
          </w:tcPr>
          <w:p w:rsidR="002D74BB" w:rsidRPr="00A90895" w:rsidRDefault="002D74BB" w:rsidP="005F5FB3">
            <w:pPr>
              <w:jc w:val="center"/>
              <w:rPr>
                <w:sz w:val="23"/>
                <w:szCs w:val="23"/>
              </w:rPr>
            </w:pPr>
            <w:r w:rsidRPr="00A90895">
              <w:rPr>
                <w:sz w:val="23"/>
                <w:szCs w:val="23"/>
              </w:rPr>
              <w:t>202</w:t>
            </w:r>
            <w:r>
              <w:rPr>
                <w:sz w:val="23"/>
                <w:szCs w:val="23"/>
              </w:rPr>
              <w:t>6</w:t>
            </w:r>
            <w:r w:rsidRPr="00A90895">
              <w:rPr>
                <w:sz w:val="23"/>
                <w:szCs w:val="23"/>
              </w:rPr>
              <w:t xml:space="preserve"> год</w:t>
            </w:r>
          </w:p>
        </w:tc>
      </w:tr>
      <w:tr w:rsidR="002D74BB" w:rsidRPr="00A90895" w:rsidTr="00176C89">
        <w:trPr>
          <w:trHeight w:val="390"/>
        </w:trPr>
        <w:tc>
          <w:tcPr>
            <w:tcW w:w="14913" w:type="dxa"/>
            <w:gridSpan w:val="10"/>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sz w:val="23"/>
                <w:szCs w:val="23"/>
              </w:rPr>
            </w:pPr>
            <w:r w:rsidRPr="00A90895">
              <w:rPr>
                <w:bCs/>
                <w:sz w:val="23"/>
                <w:szCs w:val="23"/>
              </w:rPr>
              <w:t>1. Перечень публичных нормативных обязательств, исполняемых за счет средств бюджета муниципального образования «Молчановский район»</w:t>
            </w:r>
          </w:p>
        </w:tc>
      </w:tr>
      <w:tr w:rsidR="002D74BB" w:rsidRPr="00A90895" w:rsidTr="00176C89">
        <w:trPr>
          <w:trHeight w:val="390"/>
        </w:trPr>
        <w:tc>
          <w:tcPr>
            <w:tcW w:w="14913" w:type="dxa"/>
            <w:gridSpan w:val="10"/>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Администрация Молчановского района (ведомство 901)</w:t>
            </w:r>
          </w:p>
        </w:tc>
      </w:tr>
      <w:tr w:rsidR="002D74BB" w:rsidRPr="00A90895" w:rsidTr="00176C89">
        <w:trPr>
          <w:trHeight w:val="390"/>
        </w:trPr>
        <w:tc>
          <w:tcPr>
            <w:tcW w:w="3006" w:type="dxa"/>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rPr>
                <w:sz w:val="23"/>
                <w:szCs w:val="23"/>
              </w:rPr>
            </w:pPr>
            <w:r w:rsidRPr="00A90895">
              <w:rPr>
                <w:sz w:val="23"/>
                <w:szCs w:val="23"/>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находящихся под опекой (попечительством), в приемной семье и продолжающих обучение в муниципальных общеобразовательных учреждениях</w:t>
            </w:r>
          </w:p>
        </w:tc>
        <w:tc>
          <w:tcPr>
            <w:tcW w:w="1163" w:type="dxa"/>
            <w:tcBorders>
              <w:top w:val="single" w:sz="4" w:space="0" w:color="auto"/>
              <w:left w:val="nil"/>
              <w:bottom w:val="single" w:sz="4" w:space="0" w:color="auto"/>
              <w:right w:val="single" w:sz="4" w:space="0" w:color="auto"/>
            </w:tcBorders>
            <w:vAlign w:val="center"/>
          </w:tcPr>
          <w:p w:rsidR="002D74BB" w:rsidRPr="00A90895" w:rsidRDefault="002D74BB" w:rsidP="00A90895">
            <w:pPr>
              <w:ind w:left="-106" w:right="-81"/>
              <w:jc w:val="center"/>
              <w:rPr>
                <w:sz w:val="23"/>
                <w:szCs w:val="23"/>
              </w:rPr>
            </w:pPr>
            <w:r w:rsidRPr="00A90895">
              <w:rPr>
                <w:sz w:val="23"/>
                <w:szCs w:val="23"/>
              </w:rPr>
              <w:t>Закон Томской области</w:t>
            </w:r>
          </w:p>
        </w:tc>
        <w:tc>
          <w:tcPr>
            <w:tcW w:w="1329"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 246-ОЗ от 15.12.2004</w:t>
            </w:r>
          </w:p>
        </w:tc>
        <w:tc>
          <w:tcPr>
            <w:tcW w:w="2922" w:type="dxa"/>
            <w:tcBorders>
              <w:top w:val="single" w:sz="4" w:space="0" w:color="auto"/>
              <w:left w:val="nil"/>
              <w:bottom w:val="single" w:sz="4" w:space="0" w:color="auto"/>
              <w:right w:val="single" w:sz="4" w:space="0" w:color="auto"/>
            </w:tcBorders>
            <w:vAlign w:val="center"/>
          </w:tcPr>
          <w:p w:rsidR="002D74BB" w:rsidRPr="00A90895" w:rsidRDefault="002D74BB" w:rsidP="00A90895">
            <w:pPr>
              <w:rPr>
                <w:sz w:val="23"/>
                <w:szCs w:val="23"/>
              </w:rPr>
            </w:pPr>
            <w:r w:rsidRPr="00A90895">
              <w:rPr>
                <w:sz w:val="23"/>
                <w:szCs w:val="23"/>
              </w:rPr>
              <w:t>«О наделении органов местного самоуправления отдельными государственными полномочиями в области социальной поддержки в отношении детей – сирот и детей, оставшихся без попечения родителей, а также лиц из числа детей – сирот и детей, оставшихся без попечения родителей»</w:t>
            </w:r>
          </w:p>
        </w:tc>
        <w:tc>
          <w:tcPr>
            <w:tcW w:w="1021" w:type="dxa"/>
            <w:tcBorders>
              <w:top w:val="single" w:sz="4" w:space="0" w:color="auto"/>
              <w:left w:val="nil"/>
              <w:bottom w:val="single" w:sz="4" w:space="0" w:color="auto"/>
              <w:right w:val="single" w:sz="4" w:space="0" w:color="auto"/>
            </w:tcBorders>
            <w:vAlign w:val="center"/>
          </w:tcPr>
          <w:p w:rsidR="002D74BB" w:rsidRPr="00A90895" w:rsidRDefault="002D74BB" w:rsidP="00A90895">
            <w:pPr>
              <w:ind w:right="-15"/>
              <w:jc w:val="center"/>
              <w:outlineLvl w:val="3"/>
              <w:rPr>
                <w:sz w:val="23"/>
                <w:szCs w:val="23"/>
              </w:rPr>
            </w:pPr>
            <w:r w:rsidRPr="00A90895">
              <w:rPr>
                <w:sz w:val="23"/>
                <w:szCs w:val="23"/>
              </w:rPr>
              <w:t>1004</w:t>
            </w:r>
          </w:p>
        </w:tc>
        <w:tc>
          <w:tcPr>
            <w:tcW w:w="1505"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outlineLvl w:val="3"/>
              <w:rPr>
                <w:sz w:val="23"/>
                <w:szCs w:val="23"/>
              </w:rPr>
            </w:pPr>
            <w:r w:rsidRPr="00A90895">
              <w:rPr>
                <w:sz w:val="23"/>
                <w:szCs w:val="23"/>
              </w:rPr>
              <w:t>0515140760</w:t>
            </w:r>
          </w:p>
        </w:tc>
        <w:tc>
          <w:tcPr>
            <w:tcW w:w="701" w:type="dxa"/>
            <w:tcBorders>
              <w:top w:val="single" w:sz="4" w:space="0" w:color="auto"/>
              <w:left w:val="nil"/>
              <w:bottom w:val="single" w:sz="4" w:space="0" w:color="auto"/>
              <w:right w:val="single" w:sz="4" w:space="0" w:color="auto"/>
            </w:tcBorders>
            <w:vAlign w:val="center"/>
          </w:tcPr>
          <w:p w:rsidR="002D74BB" w:rsidRPr="00A90895" w:rsidRDefault="002D74BB" w:rsidP="00A90895">
            <w:pPr>
              <w:ind w:left="-183"/>
              <w:jc w:val="center"/>
              <w:outlineLvl w:val="3"/>
              <w:rPr>
                <w:sz w:val="23"/>
                <w:szCs w:val="23"/>
              </w:rPr>
            </w:pPr>
            <w:r w:rsidRPr="00A90895">
              <w:rPr>
                <w:sz w:val="23"/>
                <w:szCs w:val="23"/>
              </w:rPr>
              <w:t>310</w:t>
            </w:r>
          </w:p>
        </w:tc>
        <w:tc>
          <w:tcPr>
            <w:tcW w:w="1066"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outlineLvl w:val="3"/>
              <w:rPr>
                <w:sz w:val="23"/>
                <w:szCs w:val="23"/>
              </w:rPr>
            </w:pPr>
            <w:r>
              <w:rPr>
                <w:sz w:val="23"/>
                <w:szCs w:val="23"/>
              </w:rPr>
              <w:t>658,5</w:t>
            </w:r>
          </w:p>
        </w:tc>
        <w:tc>
          <w:tcPr>
            <w:tcW w:w="1068"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outlineLvl w:val="3"/>
              <w:rPr>
                <w:sz w:val="23"/>
                <w:szCs w:val="23"/>
              </w:rPr>
            </w:pPr>
            <w:r>
              <w:rPr>
                <w:sz w:val="23"/>
                <w:szCs w:val="23"/>
              </w:rPr>
              <w:t>658,5</w:t>
            </w:r>
          </w:p>
        </w:tc>
        <w:tc>
          <w:tcPr>
            <w:tcW w:w="1132"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outlineLvl w:val="3"/>
              <w:rPr>
                <w:sz w:val="23"/>
                <w:szCs w:val="23"/>
              </w:rPr>
            </w:pPr>
            <w:r>
              <w:rPr>
                <w:sz w:val="23"/>
                <w:szCs w:val="23"/>
              </w:rPr>
              <w:t>658,5</w:t>
            </w:r>
          </w:p>
        </w:tc>
      </w:tr>
      <w:tr w:rsidR="002D74BB" w:rsidRPr="00A90895" w:rsidTr="00176C89">
        <w:trPr>
          <w:trHeight w:val="390"/>
        </w:trPr>
        <w:tc>
          <w:tcPr>
            <w:tcW w:w="3006" w:type="dxa"/>
            <w:vMerge w:val="restart"/>
            <w:tcBorders>
              <w:top w:val="single" w:sz="4" w:space="0" w:color="auto"/>
              <w:left w:val="single" w:sz="4" w:space="0" w:color="auto"/>
              <w:right w:val="single" w:sz="4" w:space="0" w:color="auto"/>
            </w:tcBorders>
            <w:vAlign w:val="center"/>
          </w:tcPr>
          <w:p w:rsidR="002D74BB" w:rsidRPr="00A90895" w:rsidRDefault="002D74BB" w:rsidP="00A90895">
            <w:pPr>
              <w:rPr>
                <w:sz w:val="23"/>
                <w:szCs w:val="23"/>
              </w:rPr>
            </w:pPr>
            <w:r w:rsidRPr="00A90895">
              <w:rPr>
                <w:sz w:val="23"/>
                <w:szCs w:val="23"/>
              </w:rPr>
              <w:t>Наименование публичного нормативного обязательства</w:t>
            </w:r>
          </w:p>
        </w:tc>
        <w:tc>
          <w:tcPr>
            <w:tcW w:w="5414" w:type="dxa"/>
            <w:gridSpan w:val="3"/>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Реквизиты нормативного правового акта</w:t>
            </w:r>
          </w:p>
        </w:tc>
        <w:tc>
          <w:tcPr>
            <w:tcW w:w="3227" w:type="dxa"/>
            <w:gridSpan w:val="3"/>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outlineLvl w:val="3"/>
              <w:rPr>
                <w:sz w:val="23"/>
                <w:szCs w:val="23"/>
              </w:rPr>
            </w:pPr>
            <w:r w:rsidRPr="00A90895">
              <w:rPr>
                <w:sz w:val="23"/>
                <w:szCs w:val="23"/>
              </w:rPr>
              <w:t>Код расходов по БК РФ</w:t>
            </w:r>
          </w:p>
        </w:tc>
        <w:tc>
          <w:tcPr>
            <w:tcW w:w="3266" w:type="dxa"/>
            <w:gridSpan w:val="3"/>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outlineLvl w:val="3"/>
              <w:rPr>
                <w:sz w:val="23"/>
                <w:szCs w:val="23"/>
              </w:rPr>
            </w:pPr>
            <w:r w:rsidRPr="00A90895">
              <w:rPr>
                <w:sz w:val="23"/>
                <w:szCs w:val="23"/>
              </w:rPr>
              <w:t>Сумма,</w:t>
            </w:r>
            <w:r w:rsidRPr="00A90895">
              <w:rPr>
                <w:rFonts w:ascii="Times New Roman CYR" w:hAnsi="Times New Roman CYR" w:cs="Times New Roman CYR"/>
                <w:sz w:val="23"/>
                <w:szCs w:val="23"/>
              </w:rPr>
              <w:t xml:space="preserve"> тыс. рублей</w:t>
            </w:r>
          </w:p>
        </w:tc>
      </w:tr>
      <w:tr w:rsidR="002D74BB" w:rsidRPr="00A90895" w:rsidTr="00176C89">
        <w:trPr>
          <w:trHeight w:val="390"/>
        </w:trPr>
        <w:tc>
          <w:tcPr>
            <w:tcW w:w="3006" w:type="dxa"/>
            <w:vMerge/>
            <w:tcBorders>
              <w:left w:val="single" w:sz="4" w:space="0" w:color="auto"/>
              <w:bottom w:val="single" w:sz="4" w:space="0" w:color="auto"/>
              <w:right w:val="single" w:sz="4" w:space="0" w:color="auto"/>
            </w:tcBorders>
            <w:vAlign w:val="center"/>
          </w:tcPr>
          <w:p w:rsidR="002D74BB" w:rsidRPr="00A90895" w:rsidRDefault="002D74BB" w:rsidP="00A90895">
            <w:pPr>
              <w:rPr>
                <w:sz w:val="23"/>
                <w:szCs w:val="23"/>
              </w:rPr>
            </w:pPr>
          </w:p>
        </w:tc>
        <w:tc>
          <w:tcPr>
            <w:tcW w:w="1163"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вид</w:t>
            </w:r>
          </w:p>
        </w:tc>
        <w:tc>
          <w:tcPr>
            <w:tcW w:w="1329"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номер, дата</w:t>
            </w:r>
          </w:p>
        </w:tc>
        <w:tc>
          <w:tcPr>
            <w:tcW w:w="2922"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наименование</w:t>
            </w:r>
          </w:p>
        </w:tc>
        <w:tc>
          <w:tcPr>
            <w:tcW w:w="1021"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КФСР</w:t>
            </w:r>
          </w:p>
        </w:tc>
        <w:tc>
          <w:tcPr>
            <w:tcW w:w="1505"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КЦСР</w:t>
            </w:r>
          </w:p>
        </w:tc>
        <w:tc>
          <w:tcPr>
            <w:tcW w:w="701" w:type="dxa"/>
            <w:tcBorders>
              <w:top w:val="single" w:sz="4" w:space="0" w:color="auto"/>
              <w:left w:val="nil"/>
              <w:bottom w:val="single" w:sz="4" w:space="0" w:color="auto"/>
              <w:right w:val="single" w:sz="4" w:space="0" w:color="auto"/>
            </w:tcBorders>
            <w:vAlign w:val="center"/>
          </w:tcPr>
          <w:p w:rsidR="002D74BB" w:rsidRPr="00A90895" w:rsidRDefault="002D74BB" w:rsidP="00A90895">
            <w:pPr>
              <w:jc w:val="center"/>
              <w:rPr>
                <w:sz w:val="23"/>
                <w:szCs w:val="23"/>
              </w:rPr>
            </w:pPr>
            <w:r w:rsidRPr="00A90895">
              <w:rPr>
                <w:sz w:val="23"/>
                <w:szCs w:val="23"/>
              </w:rPr>
              <w:t>КВР</w:t>
            </w:r>
          </w:p>
        </w:tc>
        <w:tc>
          <w:tcPr>
            <w:tcW w:w="1066" w:type="dxa"/>
            <w:tcBorders>
              <w:top w:val="single" w:sz="4" w:space="0" w:color="auto"/>
              <w:left w:val="nil"/>
              <w:bottom w:val="single" w:sz="4" w:space="0" w:color="auto"/>
              <w:right w:val="single" w:sz="4" w:space="0" w:color="auto"/>
            </w:tcBorders>
            <w:vAlign w:val="center"/>
          </w:tcPr>
          <w:p w:rsidR="002D74BB" w:rsidRPr="00A90895" w:rsidRDefault="002D74BB" w:rsidP="005F5FB3">
            <w:pPr>
              <w:jc w:val="center"/>
              <w:rPr>
                <w:sz w:val="23"/>
                <w:szCs w:val="23"/>
              </w:rPr>
            </w:pPr>
            <w:r w:rsidRPr="00A90895">
              <w:rPr>
                <w:sz w:val="23"/>
                <w:szCs w:val="23"/>
              </w:rPr>
              <w:t>202</w:t>
            </w:r>
            <w:r>
              <w:rPr>
                <w:sz w:val="23"/>
                <w:szCs w:val="23"/>
              </w:rPr>
              <w:t>4</w:t>
            </w:r>
            <w:r w:rsidRPr="00A90895">
              <w:rPr>
                <w:sz w:val="23"/>
                <w:szCs w:val="23"/>
              </w:rPr>
              <w:t xml:space="preserve"> год</w:t>
            </w:r>
          </w:p>
        </w:tc>
        <w:tc>
          <w:tcPr>
            <w:tcW w:w="1068" w:type="dxa"/>
            <w:tcBorders>
              <w:top w:val="single" w:sz="4" w:space="0" w:color="auto"/>
              <w:left w:val="nil"/>
              <w:bottom w:val="single" w:sz="4" w:space="0" w:color="auto"/>
              <w:right w:val="single" w:sz="4" w:space="0" w:color="auto"/>
            </w:tcBorders>
            <w:vAlign w:val="center"/>
          </w:tcPr>
          <w:p w:rsidR="002D74BB" w:rsidRPr="00A90895" w:rsidRDefault="002D74BB" w:rsidP="005F5FB3">
            <w:pPr>
              <w:jc w:val="center"/>
              <w:rPr>
                <w:sz w:val="23"/>
                <w:szCs w:val="23"/>
              </w:rPr>
            </w:pPr>
            <w:r w:rsidRPr="00A90895">
              <w:rPr>
                <w:sz w:val="23"/>
                <w:szCs w:val="23"/>
              </w:rPr>
              <w:t>202</w:t>
            </w:r>
            <w:r>
              <w:rPr>
                <w:sz w:val="23"/>
                <w:szCs w:val="23"/>
              </w:rPr>
              <w:t>5</w:t>
            </w:r>
            <w:r w:rsidRPr="00A90895">
              <w:rPr>
                <w:sz w:val="23"/>
                <w:szCs w:val="23"/>
              </w:rPr>
              <w:t xml:space="preserve"> год</w:t>
            </w:r>
          </w:p>
        </w:tc>
        <w:tc>
          <w:tcPr>
            <w:tcW w:w="1132" w:type="dxa"/>
            <w:tcBorders>
              <w:top w:val="single" w:sz="4" w:space="0" w:color="auto"/>
              <w:left w:val="nil"/>
              <w:bottom w:val="single" w:sz="4" w:space="0" w:color="auto"/>
              <w:right w:val="single" w:sz="4" w:space="0" w:color="auto"/>
            </w:tcBorders>
            <w:vAlign w:val="center"/>
          </w:tcPr>
          <w:p w:rsidR="002D74BB" w:rsidRPr="00A90895" w:rsidRDefault="002D74BB" w:rsidP="005F5FB3">
            <w:pPr>
              <w:jc w:val="center"/>
              <w:rPr>
                <w:sz w:val="23"/>
                <w:szCs w:val="23"/>
              </w:rPr>
            </w:pPr>
            <w:r w:rsidRPr="00A90895">
              <w:rPr>
                <w:sz w:val="23"/>
                <w:szCs w:val="23"/>
              </w:rPr>
              <w:t>202</w:t>
            </w:r>
            <w:r>
              <w:rPr>
                <w:sz w:val="23"/>
                <w:szCs w:val="23"/>
              </w:rPr>
              <w:t>6</w:t>
            </w:r>
            <w:r w:rsidRPr="00A90895">
              <w:rPr>
                <w:sz w:val="23"/>
                <w:szCs w:val="23"/>
              </w:rPr>
              <w:t xml:space="preserve"> год</w:t>
            </w:r>
          </w:p>
        </w:tc>
      </w:tr>
      <w:tr w:rsidR="002D74BB" w:rsidRPr="00A90895" w:rsidTr="00176C89">
        <w:trPr>
          <w:trHeight w:val="1892"/>
        </w:trPr>
        <w:tc>
          <w:tcPr>
            <w:tcW w:w="3006" w:type="dxa"/>
            <w:tcBorders>
              <w:top w:val="single" w:sz="4" w:space="0" w:color="auto"/>
              <w:left w:val="single" w:sz="4" w:space="0" w:color="auto"/>
              <w:right w:val="single" w:sz="4" w:space="0" w:color="auto"/>
            </w:tcBorders>
            <w:vAlign w:val="center"/>
          </w:tcPr>
          <w:p w:rsidR="002D74BB" w:rsidRPr="00A90895" w:rsidRDefault="002D74BB" w:rsidP="00A90895">
            <w:pPr>
              <w:rPr>
                <w:sz w:val="23"/>
                <w:szCs w:val="23"/>
              </w:rPr>
            </w:pPr>
            <w:r w:rsidRPr="00A90895">
              <w:rPr>
                <w:sz w:val="23"/>
                <w:szCs w:val="23"/>
              </w:rPr>
              <w:t>Ежемесячная выплата денежных средств приемным семьям на содержание детей, а также вознаграждения, причитающегося приемным родителям</w:t>
            </w:r>
          </w:p>
        </w:tc>
        <w:tc>
          <w:tcPr>
            <w:tcW w:w="1163" w:type="dxa"/>
            <w:tcBorders>
              <w:top w:val="single" w:sz="4" w:space="0" w:color="auto"/>
              <w:left w:val="nil"/>
              <w:right w:val="single" w:sz="4" w:space="0" w:color="auto"/>
            </w:tcBorders>
            <w:vAlign w:val="center"/>
          </w:tcPr>
          <w:p w:rsidR="002D74BB" w:rsidRPr="00A90895" w:rsidRDefault="002D74BB" w:rsidP="00A90895">
            <w:pPr>
              <w:ind w:left="-106" w:right="-81"/>
              <w:jc w:val="center"/>
              <w:rPr>
                <w:sz w:val="23"/>
                <w:szCs w:val="23"/>
              </w:rPr>
            </w:pPr>
            <w:r w:rsidRPr="00A90895">
              <w:rPr>
                <w:sz w:val="23"/>
                <w:szCs w:val="23"/>
              </w:rPr>
              <w:t>Закон Томской области</w:t>
            </w:r>
          </w:p>
        </w:tc>
        <w:tc>
          <w:tcPr>
            <w:tcW w:w="1329" w:type="dxa"/>
            <w:tcBorders>
              <w:top w:val="single" w:sz="4" w:space="0" w:color="auto"/>
              <w:left w:val="nil"/>
              <w:right w:val="single" w:sz="4" w:space="0" w:color="auto"/>
            </w:tcBorders>
            <w:vAlign w:val="center"/>
          </w:tcPr>
          <w:p w:rsidR="002D74BB" w:rsidRPr="00A90895" w:rsidRDefault="002D74BB" w:rsidP="00A90895">
            <w:pPr>
              <w:jc w:val="center"/>
              <w:rPr>
                <w:sz w:val="23"/>
                <w:szCs w:val="23"/>
              </w:rPr>
            </w:pPr>
            <w:r w:rsidRPr="00A90895">
              <w:rPr>
                <w:sz w:val="23"/>
                <w:szCs w:val="23"/>
              </w:rPr>
              <w:t>№ 246-ОЗ от 15.12.2004</w:t>
            </w:r>
          </w:p>
        </w:tc>
        <w:tc>
          <w:tcPr>
            <w:tcW w:w="2922" w:type="dxa"/>
            <w:tcBorders>
              <w:top w:val="single" w:sz="4" w:space="0" w:color="auto"/>
              <w:left w:val="nil"/>
              <w:right w:val="single" w:sz="4" w:space="0" w:color="auto"/>
            </w:tcBorders>
            <w:vAlign w:val="center"/>
          </w:tcPr>
          <w:p w:rsidR="002D74BB" w:rsidRPr="00A90895" w:rsidRDefault="002D74BB" w:rsidP="00A90895">
            <w:pPr>
              <w:rPr>
                <w:sz w:val="23"/>
                <w:szCs w:val="23"/>
              </w:rPr>
            </w:pPr>
            <w:r w:rsidRPr="00A90895">
              <w:rPr>
                <w:sz w:val="23"/>
                <w:szCs w:val="23"/>
              </w:rPr>
              <w:t>«О наделении органов местного самоуправления отдельными государственными полномочиями в области социальной поддержки в отношении детей – сирот и детей, оставшихся без попечения родителей, а также лиц из числа детей – сирот и детей, оставшихся без попечения родителей»</w:t>
            </w:r>
          </w:p>
        </w:tc>
        <w:tc>
          <w:tcPr>
            <w:tcW w:w="1021" w:type="dxa"/>
            <w:tcBorders>
              <w:top w:val="single" w:sz="4" w:space="0" w:color="auto"/>
              <w:left w:val="nil"/>
              <w:right w:val="single" w:sz="4" w:space="0" w:color="auto"/>
            </w:tcBorders>
            <w:vAlign w:val="center"/>
          </w:tcPr>
          <w:p w:rsidR="002D74BB" w:rsidRPr="00A90895" w:rsidRDefault="002D74BB" w:rsidP="00A90895">
            <w:pPr>
              <w:ind w:left="-133" w:right="-108"/>
              <w:jc w:val="center"/>
              <w:outlineLvl w:val="3"/>
              <w:rPr>
                <w:sz w:val="23"/>
                <w:szCs w:val="23"/>
              </w:rPr>
            </w:pPr>
            <w:r w:rsidRPr="00A90895">
              <w:rPr>
                <w:sz w:val="23"/>
                <w:szCs w:val="23"/>
              </w:rPr>
              <w:t>1004</w:t>
            </w:r>
          </w:p>
        </w:tc>
        <w:tc>
          <w:tcPr>
            <w:tcW w:w="1505" w:type="dxa"/>
            <w:tcBorders>
              <w:top w:val="single" w:sz="4" w:space="0" w:color="auto"/>
              <w:left w:val="nil"/>
              <w:right w:val="single" w:sz="4" w:space="0" w:color="auto"/>
            </w:tcBorders>
            <w:vAlign w:val="center"/>
          </w:tcPr>
          <w:p w:rsidR="002D74BB" w:rsidRPr="00A90895" w:rsidRDefault="002D74BB" w:rsidP="00A90895">
            <w:pPr>
              <w:jc w:val="center"/>
              <w:outlineLvl w:val="3"/>
              <w:rPr>
                <w:sz w:val="23"/>
                <w:szCs w:val="23"/>
              </w:rPr>
            </w:pPr>
            <w:r w:rsidRPr="00A90895">
              <w:rPr>
                <w:sz w:val="23"/>
                <w:szCs w:val="23"/>
              </w:rPr>
              <w:t>0515140770</w:t>
            </w:r>
          </w:p>
        </w:tc>
        <w:tc>
          <w:tcPr>
            <w:tcW w:w="701" w:type="dxa"/>
            <w:tcBorders>
              <w:top w:val="single" w:sz="4" w:space="0" w:color="auto"/>
              <w:left w:val="nil"/>
              <w:right w:val="single" w:sz="4" w:space="0" w:color="auto"/>
            </w:tcBorders>
            <w:vAlign w:val="center"/>
          </w:tcPr>
          <w:p w:rsidR="002D74BB" w:rsidRPr="00A90895" w:rsidRDefault="002D74BB" w:rsidP="00A90895">
            <w:pPr>
              <w:ind w:left="-42"/>
              <w:jc w:val="center"/>
              <w:outlineLvl w:val="3"/>
              <w:rPr>
                <w:sz w:val="23"/>
                <w:szCs w:val="23"/>
              </w:rPr>
            </w:pPr>
            <w:r w:rsidRPr="00A90895">
              <w:rPr>
                <w:sz w:val="23"/>
                <w:szCs w:val="23"/>
              </w:rPr>
              <w:t>310</w:t>
            </w:r>
          </w:p>
        </w:tc>
        <w:tc>
          <w:tcPr>
            <w:tcW w:w="1066" w:type="dxa"/>
            <w:tcBorders>
              <w:top w:val="single" w:sz="4" w:space="0" w:color="auto"/>
              <w:left w:val="nil"/>
              <w:right w:val="single" w:sz="4" w:space="0" w:color="auto"/>
            </w:tcBorders>
            <w:vAlign w:val="center"/>
          </w:tcPr>
          <w:p w:rsidR="002D74BB" w:rsidRPr="00A90895" w:rsidRDefault="002D74BB" w:rsidP="007B4287">
            <w:pPr>
              <w:jc w:val="center"/>
              <w:outlineLvl w:val="3"/>
              <w:rPr>
                <w:sz w:val="23"/>
                <w:szCs w:val="23"/>
              </w:rPr>
            </w:pPr>
            <w:r>
              <w:rPr>
                <w:sz w:val="23"/>
                <w:szCs w:val="23"/>
              </w:rPr>
              <w:t>17 000,0</w:t>
            </w:r>
          </w:p>
        </w:tc>
        <w:tc>
          <w:tcPr>
            <w:tcW w:w="1068" w:type="dxa"/>
            <w:tcBorders>
              <w:top w:val="single" w:sz="4" w:space="0" w:color="auto"/>
              <w:left w:val="nil"/>
              <w:right w:val="single" w:sz="4" w:space="0" w:color="auto"/>
            </w:tcBorders>
            <w:vAlign w:val="center"/>
          </w:tcPr>
          <w:p w:rsidR="002D74BB" w:rsidRPr="00A90895" w:rsidRDefault="002D74BB" w:rsidP="00A90895">
            <w:pPr>
              <w:ind w:right="-108"/>
              <w:jc w:val="center"/>
              <w:outlineLvl w:val="3"/>
              <w:rPr>
                <w:sz w:val="23"/>
                <w:szCs w:val="23"/>
              </w:rPr>
            </w:pPr>
            <w:r>
              <w:rPr>
                <w:sz w:val="23"/>
                <w:szCs w:val="23"/>
              </w:rPr>
              <w:t>17 000,0</w:t>
            </w:r>
          </w:p>
        </w:tc>
        <w:tc>
          <w:tcPr>
            <w:tcW w:w="1132" w:type="dxa"/>
            <w:tcBorders>
              <w:top w:val="single" w:sz="4" w:space="0" w:color="auto"/>
              <w:left w:val="nil"/>
              <w:right w:val="single" w:sz="4" w:space="0" w:color="auto"/>
            </w:tcBorders>
            <w:vAlign w:val="center"/>
          </w:tcPr>
          <w:p w:rsidR="002D74BB" w:rsidRPr="00A90895" w:rsidRDefault="002D74BB" w:rsidP="00A90895">
            <w:pPr>
              <w:ind w:right="-108"/>
              <w:jc w:val="center"/>
              <w:outlineLvl w:val="3"/>
              <w:rPr>
                <w:sz w:val="23"/>
                <w:szCs w:val="23"/>
              </w:rPr>
            </w:pPr>
            <w:r>
              <w:rPr>
                <w:sz w:val="23"/>
                <w:szCs w:val="23"/>
              </w:rPr>
              <w:t>17 000,0</w:t>
            </w:r>
          </w:p>
        </w:tc>
      </w:tr>
      <w:tr w:rsidR="002D74BB" w:rsidRPr="00A90895" w:rsidTr="00176C89">
        <w:trPr>
          <w:trHeight w:val="390"/>
        </w:trPr>
        <w:tc>
          <w:tcPr>
            <w:tcW w:w="11647" w:type="dxa"/>
            <w:gridSpan w:val="7"/>
            <w:tcBorders>
              <w:top w:val="single" w:sz="4" w:space="0" w:color="auto"/>
              <w:left w:val="single" w:sz="4" w:space="0" w:color="auto"/>
              <w:bottom w:val="single" w:sz="4" w:space="0" w:color="auto"/>
              <w:right w:val="single" w:sz="4" w:space="0" w:color="auto"/>
            </w:tcBorders>
            <w:vAlign w:val="center"/>
          </w:tcPr>
          <w:p w:rsidR="002D74BB" w:rsidRPr="00A90895" w:rsidRDefault="002D74BB" w:rsidP="00A90895">
            <w:pPr>
              <w:jc w:val="center"/>
              <w:outlineLvl w:val="3"/>
              <w:rPr>
                <w:b/>
                <w:bCs/>
                <w:sz w:val="23"/>
                <w:szCs w:val="23"/>
              </w:rPr>
            </w:pPr>
            <w:r w:rsidRPr="00A90895">
              <w:rPr>
                <w:b/>
                <w:sz w:val="23"/>
                <w:szCs w:val="23"/>
              </w:rPr>
              <w:t>ВСЕГО:</w:t>
            </w:r>
          </w:p>
        </w:tc>
        <w:tc>
          <w:tcPr>
            <w:tcW w:w="1066" w:type="dxa"/>
            <w:tcBorders>
              <w:top w:val="single" w:sz="4" w:space="0" w:color="auto"/>
              <w:left w:val="single" w:sz="4" w:space="0" w:color="auto"/>
              <w:bottom w:val="single" w:sz="4" w:space="0" w:color="auto"/>
              <w:right w:val="single" w:sz="4" w:space="0" w:color="auto"/>
            </w:tcBorders>
            <w:vAlign w:val="bottom"/>
          </w:tcPr>
          <w:p w:rsidR="002D74BB" w:rsidRPr="00A90895" w:rsidRDefault="002D74BB" w:rsidP="007333AC">
            <w:pPr>
              <w:jc w:val="center"/>
              <w:outlineLvl w:val="3"/>
              <w:rPr>
                <w:b/>
                <w:bCs/>
                <w:sz w:val="23"/>
                <w:szCs w:val="23"/>
              </w:rPr>
            </w:pPr>
            <w:r>
              <w:rPr>
                <w:b/>
                <w:bCs/>
                <w:sz w:val="23"/>
                <w:szCs w:val="23"/>
              </w:rPr>
              <w:t>17 658,5</w:t>
            </w:r>
          </w:p>
        </w:tc>
        <w:tc>
          <w:tcPr>
            <w:tcW w:w="1068" w:type="dxa"/>
            <w:tcBorders>
              <w:top w:val="single" w:sz="4" w:space="0" w:color="auto"/>
              <w:left w:val="nil"/>
              <w:bottom w:val="single" w:sz="4" w:space="0" w:color="auto"/>
              <w:right w:val="single" w:sz="4" w:space="0" w:color="auto"/>
            </w:tcBorders>
            <w:vAlign w:val="bottom"/>
          </w:tcPr>
          <w:p w:rsidR="002D74BB" w:rsidRPr="00A90895" w:rsidRDefault="002D74BB" w:rsidP="00A90895">
            <w:pPr>
              <w:jc w:val="center"/>
              <w:outlineLvl w:val="3"/>
              <w:rPr>
                <w:b/>
                <w:bCs/>
                <w:sz w:val="23"/>
                <w:szCs w:val="23"/>
              </w:rPr>
            </w:pPr>
            <w:r>
              <w:rPr>
                <w:b/>
                <w:bCs/>
                <w:sz w:val="23"/>
                <w:szCs w:val="23"/>
              </w:rPr>
              <w:t>17 658,5</w:t>
            </w:r>
          </w:p>
        </w:tc>
        <w:tc>
          <w:tcPr>
            <w:tcW w:w="1132" w:type="dxa"/>
            <w:tcBorders>
              <w:top w:val="single" w:sz="4" w:space="0" w:color="auto"/>
              <w:left w:val="nil"/>
              <w:bottom w:val="single" w:sz="4" w:space="0" w:color="auto"/>
              <w:right w:val="single" w:sz="4" w:space="0" w:color="auto"/>
            </w:tcBorders>
            <w:vAlign w:val="bottom"/>
          </w:tcPr>
          <w:p w:rsidR="002D74BB" w:rsidRPr="00A90895" w:rsidRDefault="002D74BB" w:rsidP="00A90895">
            <w:pPr>
              <w:jc w:val="center"/>
              <w:outlineLvl w:val="3"/>
              <w:rPr>
                <w:b/>
                <w:bCs/>
                <w:sz w:val="23"/>
                <w:szCs w:val="23"/>
              </w:rPr>
            </w:pPr>
            <w:r>
              <w:rPr>
                <w:b/>
                <w:bCs/>
                <w:sz w:val="23"/>
                <w:szCs w:val="23"/>
              </w:rPr>
              <w:t>17 658,5</w:t>
            </w:r>
          </w:p>
        </w:tc>
      </w:tr>
    </w:tbl>
    <w:p w:rsidR="002D74BB" w:rsidRPr="00A90895" w:rsidRDefault="002D74BB" w:rsidP="00A90895">
      <w:pPr>
        <w:keepNext/>
        <w:ind w:right="96" w:firstLine="720"/>
        <w:jc w:val="both"/>
        <w:rPr>
          <w:color w:val="000000"/>
          <w:sz w:val="26"/>
          <w:szCs w:val="26"/>
        </w:rPr>
      </w:pPr>
    </w:p>
    <w:p w:rsidR="002D74BB" w:rsidRPr="00A90895" w:rsidRDefault="002D74BB" w:rsidP="00A90895">
      <w:pPr>
        <w:keepNext/>
        <w:ind w:right="96" w:firstLine="720"/>
        <w:jc w:val="both"/>
        <w:rPr>
          <w:color w:val="000000"/>
          <w:sz w:val="26"/>
          <w:szCs w:val="26"/>
        </w:rPr>
      </w:pPr>
    </w:p>
    <w:p w:rsidR="002D74BB" w:rsidRPr="00A90895" w:rsidRDefault="002D74BB" w:rsidP="00A90895">
      <w:pPr>
        <w:keepNext/>
        <w:ind w:right="96" w:firstLine="720"/>
        <w:jc w:val="both"/>
        <w:rPr>
          <w:bCs/>
          <w:sz w:val="26"/>
          <w:szCs w:val="26"/>
        </w:rPr>
      </w:pPr>
    </w:p>
    <w:p w:rsidR="002D74BB" w:rsidRPr="00A90895" w:rsidRDefault="002D74BB" w:rsidP="00A90895">
      <w:pPr>
        <w:keepNext/>
        <w:ind w:right="96"/>
        <w:jc w:val="both"/>
        <w:rPr>
          <w:bCs/>
          <w:sz w:val="26"/>
          <w:szCs w:val="26"/>
        </w:rPr>
      </w:pPr>
      <w:r w:rsidRPr="00A90895">
        <w:rPr>
          <w:bCs/>
          <w:sz w:val="26"/>
          <w:szCs w:val="26"/>
        </w:rPr>
        <w:t>Председатель Думы Молчановского района</w:t>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t>С.В. Меньшова</w:t>
      </w:r>
    </w:p>
    <w:p w:rsidR="002D74BB" w:rsidRPr="00A90895" w:rsidRDefault="002D74BB" w:rsidP="00A90895">
      <w:pPr>
        <w:keepNext/>
        <w:ind w:right="96" w:firstLine="720"/>
        <w:rPr>
          <w:bCs/>
          <w:sz w:val="26"/>
          <w:szCs w:val="26"/>
        </w:rPr>
      </w:pPr>
    </w:p>
    <w:p w:rsidR="002D74BB" w:rsidRPr="00A90895" w:rsidRDefault="002D74BB" w:rsidP="00A90895">
      <w:pPr>
        <w:keepNext/>
        <w:ind w:right="96" w:firstLine="720"/>
        <w:rPr>
          <w:bCs/>
          <w:sz w:val="26"/>
          <w:szCs w:val="26"/>
        </w:rPr>
      </w:pPr>
    </w:p>
    <w:p w:rsidR="002D74BB" w:rsidRPr="00A90895" w:rsidRDefault="002D74BB" w:rsidP="00A90895">
      <w:pPr>
        <w:keepNext/>
        <w:ind w:right="96"/>
        <w:rPr>
          <w:bCs/>
          <w:sz w:val="26"/>
          <w:szCs w:val="26"/>
        </w:rPr>
      </w:pPr>
    </w:p>
    <w:p w:rsidR="002D74BB" w:rsidRPr="00A90895" w:rsidRDefault="002D74BB" w:rsidP="00A90895">
      <w:pPr>
        <w:keepNext/>
        <w:ind w:right="96"/>
        <w:jc w:val="both"/>
        <w:rPr>
          <w:bCs/>
          <w:sz w:val="26"/>
          <w:szCs w:val="26"/>
        </w:rPr>
      </w:pPr>
      <w:r w:rsidRPr="00A90895">
        <w:rPr>
          <w:bCs/>
          <w:sz w:val="26"/>
          <w:szCs w:val="26"/>
        </w:rPr>
        <w:t>Глава Молчановского района</w:t>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r>
      <w:r w:rsidRPr="00A90895">
        <w:rPr>
          <w:bCs/>
          <w:sz w:val="26"/>
          <w:szCs w:val="26"/>
        </w:rPr>
        <w:tab/>
        <w:t>Ю.Ю. Сальков</w:t>
      </w:r>
    </w:p>
    <w:p w:rsidR="002D74BB" w:rsidRPr="00A90895" w:rsidRDefault="002D74BB" w:rsidP="00A90895">
      <w:pPr>
        <w:keepNext/>
        <w:ind w:right="96" w:firstLine="720"/>
        <w:jc w:val="both"/>
        <w:rPr>
          <w:bCs/>
          <w:sz w:val="26"/>
          <w:szCs w:val="26"/>
        </w:rPr>
        <w:sectPr w:rsidR="002D74BB" w:rsidRPr="00A90895" w:rsidSect="00312B4D">
          <w:headerReference w:type="default" r:id="rId13"/>
          <w:headerReference w:type="first" r:id="rId14"/>
          <w:pgSz w:w="16838" w:h="11906" w:orient="landscape"/>
          <w:pgMar w:top="1701" w:right="567" w:bottom="851" w:left="1134" w:header="709" w:footer="709" w:gutter="0"/>
          <w:pgNumType w:start="230"/>
          <w:cols w:space="708"/>
          <w:docGrid w:linePitch="360"/>
        </w:sectPr>
      </w:pPr>
    </w:p>
    <w:p w:rsidR="002D74BB" w:rsidRPr="00A90895" w:rsidRDefault="002D74BB" w:rsidP="00A90895">
      <w:pPr>
        <w:pStyle w:val="Heading1"/>
        <w:ind w:firstLine="4253"/>
        <w:jc w:val="both"/>
      </w:pPr>
      <w:r w:rsidRPr="00A90895">
        <w:t>Приложение 1</w:t>
      </w:r>
      <w:r>
        <w:t>1</w:t>
      </w:r>
    </w:p>
    <w:p w:rsidR="002D74BB" w:rsidRPr="00A90895" w:rsidRDefault="002D74BB" w:rsidP="00A90895">
      <w:pPr>
        <w:ind w:left="4253"/>
        <w:rPr>
          <w:sz w:val="26"/>
          <w:szCs w:val="26"/>
        </w:rPr>
      </w:pPr>
      <w:r w:rsidRPr="00A90895">
        <w:rPr>
          <w:sz w:val="26"/>
          <w:szCs w:val="26"/>
        </w:rPr>
        <w:t>к решению Думы Молчановского района</w:t>
      </w:r>
    </w:p>
    <w:p w:rsidR="002D74BB" w:rsidRPr="00A90895" w:rsidRDefault="002D74BB" w:rsidP="00A90895">
      <w:pPr>
        <w:ind w:left="4253"/>
        <w:rPr>
          <w:sz w:val="26"/>
          <w:szCs w:val="26"/>
        </w:rPr>
      </w:pPr>
      <w:r w:rsidRPr="00A90895">
        <w:rPr>
          <w:sz w:val="26"/>
          <w:szCs w:val="26"/>
        </w:rPr>
        <w:t>«Об утверждении бюджета муниципального образования «Молчановский район» на 202</w:t>
      </w:r>
      <w:r>
        <w:rPr>
          <w:sz w:val="26"/>
          <w:szCs w:val="26"/>
        </w:rPr>
        <w:t>4</w:t>
      </w:r>
    </w:p>
    <w:p w:rsidR="002D74BB" w:rsidRPr="00A90895" w:rsidRDefault="002D74BB" w:rsidP="00A90895">
      <w:pPr>
        <w:ind w:left="3828" w:firstLine="420"/>
        <w:rPr>
          <w:sz w:val="26"/>
          <w:szCs w:val="26"/>
        </w:rPr>
      </w:pPr>
      <w:r w:rsidRPr="00A90895">
        <w:rPr>
          <w:sz w:val="26"/>
          <w:szCs w:val="26"/>
        </w:rPr>
        <w:t>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A90895">
      <w:pPr>
        <w:ind w:firstLine="720"/>
        <w:rPr>
          <w:sz w:val="28"/>
          <w:szCs w:val="28"/>
        </w:rPr>
      </w:pPr>
    </w:p>
    <w:p w:rsidR="002D74BB" w:rsidRPr="00A90895" w:rsidRDefault="002D74BB" w:rsidP="00A90895">
      <w:pPr>
        <w:ind w:right="98"/>
        <w:jc w:val="center"/>
        <w:rPr>
          <w:rFonts w:ascii="TimesNewRoman" w:hAnsi="TimesNewRoman"/>
          <w:color w:val="000000"/>
          <w:sz w:val="26"/>
          <w:szCs w:val="26"/>
        </w:rPr>
      </w:pPr>
      <w:bookmarkStart w:id="52" w:name="_Hlk24897730"/>
      <w:r w:rsidRPr="00A90895">
        <w:rPr>
          <w:rFonts w:ascii="TimesNewRoman" w:hAnsi="TimesNewRoman"/>
          <w:color w:val="000000"/>
          <w:sz w:val="26"/>
          <w:szCs w:val="26"/>
        </w:rPr>
        <w:t>Случаи и порядок</w:t>
      </w:r>
      <w:r>
        <w:rPr>
          <w:rFonts w:ascii="TimesNewRoman" w:hAnsi="TimesNewRoman"/>
          <w:color w:val="000000"/>
          <w:sz w:val="26"/>
          <w:szCs w:val="26"/>
        </w:rPr>
        <w:t xml:space="preserve"> </w:t>
      </w:r>
      <w:r w:rsidRPr="00A90895">
        <w:rPr>
          <w:rFonts w:ascii="TimesNewRoman" w:hAnsi="TimesNewRoman"/>
          <w:color w:val="000000"/>
          <w:sz w:val="26"/>
          <w:szCs w:val="26"/>
        </w:rPr>
        <w:t>предоставления субсидий юридическим лицам (за исключением субсидий</w:t>
      </w:r>
      <w:r>
        <w:rPr>
          <w:rFonts w:ascii="TimesNewRoman" w:hAnsi="TimesNewRoman"/>
          <w:color w:val="000000"/>
          <w:sz w:val="26"/>
          <w:szCs w:val="26"/>
        </w:rPr>
        <w:t xml:space="preserve"> </w:t>
      </w:r>
      <w:r w:rsidRPr="00A90895">
        <w:rPr>
          <w:rFonts w:ascii="TimesNewRoman" w:hAnsi="TimesNewRoman"/>
          <w:color w:val="000000"/>
          <w:sz w:val="26"/>
          <w:szCs w:val="26"/>
        </w:rPr>
        <w:t>государственным (муниципальным) учреждениям), индивидуальным</w:t>
      </w:r>
    </w:p>
    <w:p w:rsidR="002D74BB" w:rsidRPr="00A90895" w:rsidRDefault="002D74BB" w:rsidP="00A90895">
      <w:pPr>
        <w:ind w:right="98"/>
        <w:jc w:val="center"/>
        <w:rPr>
          <w:rFonts w:ascii="TimesNewRoman" w:hAnsi="TimesNewRoman"/>
          <w:color w:val="000000"/>
          <w:sz w:val="26"/>
          <w:szCs w:val="26"/>
        </w:rPr>
      </w:pPr>
      <w:r w:rsidRPr="00A90895">
        <w:rPr>
          <w:rFonts w:ascii="TimesNewRoman" w:hAnsi="TimesNewRoman"/>
          <w:color w:val="000000"/>
          <w:sz w:val="26"/>
          <w:szCs w:val="26"/>
        </w:rPr>
        <w:t>предпринимателям, физическим лицам - производителям товаров, работ,</w:t>
      </w:r>
    </w:p>
    <w:p w:rsidR="002D74BB" w:rsidRPr="00A90895" w:rsidRDefault="002D74BB" w:rsidP="00A90895">
      <w:pPr>
        <w:ind w:right="98"/>
        <w:jc w:val="center"/>
        <w:rPr>
          <w:sz w:val="26"/>
          <w:szCs w:val="26"/>
        </w:rPr>
      </w:pPr>
      <w:r w:rsidRPr="00A90895">
        <w:rPr>
          <w:rFonts w:ascii="TimesNewRoman" w:hAnsi="TimesNewRoman"/>
          <w:color w:val="000000"/>
          <w:sz w:val="26"/>
          <w:szCs w:val="26"/>
        </w:rPr>
        <w:t>услуг из бюджета муниципального образования «Молчановский район»</w:t>
      </w:r>
      <w:bookmarkEnd w:id="52"/>
    </w:p>
    <w:p w:rsidR="002D74BB" w:rsidRPr="00A90895" w:rsidRDefault="002D74BB" w:rsidP="00A90895">
      <w:pPr>
        <w:tabs>
          <w:tab w:val="left" w:pos="0"/>
          <w:tab w:val="left" w:pos="5387"/>
        </w:tabs>
        <w:jc w:val="right"/>
        <w:rPr>
          <w:color w:val="000000"/>
          <w:sz w:val="26"/>
          <w:szCs w:val="26"/>
        </w:rPr>
      </w:pPr>
      <w:bookmarkStart w:id="53" w:name="_Hlk9007939"/>
    </w:p>
    <w:bookmarkEnd w:id="53"/>
    <w:p w:rsidR="002D74BB" w:rsidRPr="00A90895" w:rsidRDefault="002D74BB" w:rsidP="00A90895">
      <w:pPr>
        <w:ind w:right="98" w:firstLine="709"/>
        <w:jc w:val="both"/>
        <w:rPr>
          <w:rFonts w:ascii="TimesNewRoman" w:hAnsi="TimesNewRoman"/>
          <w:color w:val="000000"/>
          <w:sz w:val="26"/>
          <w:szCs w:val="26"/>
        </w:rPr>
      </w:pPr>
      <w:r w:rsidRPr="00A90895">
        <w:rPr>
          <w:rFonts w:ascii="TimesNewRoman" w:hAnsi="TimesNewRoman"/>
          <w:color w:val="000000"/>
          <w:sz w:val="26"/>
          <w:szCs w:val="26"/>
        </w:rPr>
        <w:t>1. Субсидии на поддержку сельского хозяйства:</w:t>
      </w:r>
    </w:p>
    <w:p w:rsidR="002D74BB" w:rsidRPr="00A90895" w:rsidRDefault="002D74BB" w:rsidP="00A90895">
      <w:pPr>
        <w:ind w:right="98" w:firstLine="709"/>
        <w:jc w:val="both"/>
        <w:rPr>
          <w:rFonts w:ascii="TimesNewRoman" w:hAnsi="TimesNewRoman"/>
          <w:color w:val="000000"/>
          <w:sz w:val="26"/>
          <w:szCs w:val="26"/>
        </w:rPr>
      </w:pPr>
      <w:r w:rsidRPr="00A90895">
        <w:rPr>
          <w:rFonts w:ascii="TimesNewRoman" w:hAnsi="TimesNewRoman"/>
          <w:color w:val="000000"/>
          <w:sz w:val="26"/>
          <w:szCs w:val="26"/>
        </w:rPr>
        <w:t xml:space="preserve">1.1. на </w:t>
      </w:r>
      <w:r>
        <w:rPr>
          <w:rFonts w:ascii="TimesNewRoman" w:hAnsi="TimesNewRoman"/>
          <w:color w:val="000000"/>
          <w:sz w:val="26"/>
          <w:szCs w:val="26"/>
        </w:rPr>
        <w:t>п</w:t>
      </w:r>
      <w:r w:rsidRPr="00BD72E4">
        <w:rPr>
          <w:rFonts w:ascii="TimesNewRoman" w:hAnsi="TimesNewRoman"/>
          <w:color w:val="000000"/>
          <w:sz w:val="26"/>
          <w:szCs w:val="26"/>
        </w:rPr>
        <w:t>оддержк</w:t>
      </w:r>
      <w:r>
        <w:rPr>
          <w:rFonts w:ascii="TimesNewRoman" w:hAnsi="TimesNewRoman"/>
          <w:color w:val="000000"/>
          <w:sz w:val="26"/>
          <w:szCs w:val="26"/>
        </w:rPr>
        <w:t>у</w:t>
      </w:r>
      <w:r w:rsidRPr="00BD72E4">
        <w:rPr>
          <w:rFonts w:ascii="TimesNewRoman" w:hAnsi="TimesNewRoman"/>
          <w:color w:val="000000"/>
          <w:sz w:val="26"/>
          <w:szCs w:val="26"/>
        </w:rPr>
        <w:t xml:space="preserve"> сельскохозяйственного производства по отдельным подотраслям растениеводства и животноводства</w:t>
      </w:r>
      <w:r w:rsidRPr="00A90895">
        <w:rPr>
          <w:rFonts w:ascii="TimesNewRoman" w:hAnsi="TimesNewRoman"/>
          <w:color w:val="000000"/>
          <w:sz w:val="26"/>
          <w:szCs w:val="26"/>
        </w:rPr>
        <w:t>;</w:t>
      </w:r>
    </w:p>
    <w:p w:rsidR="002D74BB" w:rsidRPr="00A90895" w:rsidRDefault="002D74BB" w:rsidP="00A90895">
      <w:pPr>
        <w:ind w:right="98" w:firstLine="709"/>
        <w:jc w:val="both"/>
        <w:rPr>
          <w:rFonts w:ascii="TimesNewRoman" w:hAnsi="TimesNewRoman"/>
          <w:color w:val="000000"/>
          <w:sz w:val="26"/>
          <w:szCs w:val="26"/>
        </w:rPr>
      </w:pPr>
      <w:r w:rsidRPr="00A90895">
        <w:rPr>
          <w:rFonts w:ascii="TimesNewRoman" w:hAnsi="TimesNewRoman"/>
          <w:color w:val="000000"/>
          <w:sz w:val="26"/>
          <w:szCs w:val="26"/>
        </w:rPr>
        <w:t>1.2. на поддержку малых форм хозяйствования;</w:t>
      </w:r>
    </w:p>
    <w:p w:rsidR="002D74BB" w:rsidRPr="00A90895" w:rsidRDefault="002D74BB" w:rsidP="00A90895">
      <w:pPr>
        <w:ind w:right="98" w:firstLine="709"/>
        <w:jc w:val="both"/>
        <w:rPr>
          <w:rFonts w:ascii="TimesNewRoman" w:hAnsi="TimesNewRoman"/>
          <w:color w:val="000000"/>
          <w:sz w:val="26"/>
          <w:szCs w:val="26"/>
        </w:rPr>
      </w:pPr>
      <w:r w:rsidRPr="00A90895">
        <w:rPr>
          <w:rFonts w:ascii="TimesNewRoman" w:hAnsi="TimesNewRoman"/>
          <w:color w:val="000000"/>
          <w:sz w:val="26"/>
          <w:szCs w:val="26"/>
        </w:rPr>
        <w:t>1.3. на возмещение части затрат гражданам, ведущим личное подсобное</w:t>
      </w:r>
    </w:p>
    <w:p w:rsidR="002D74BB" w:rsidRPr="00A90895" w:rsidRDefault="002D74BB" w:rsidP="00A90895">
      <w:pPr>
        <w:ind w:right="98"/>
        <w:jc w:val="both"/>
        <w:rPr>
          <w:rFonts w:ascii="TimesNewRoman" w:hAnsi="TimesNewRoman"/>
          <w:color w:val="000000"/>
          <w:sz w:val="26"/>
          <w:szCs w:val="26"/>
        </w:rPr>
      </w:pPr>
      <w:r w:rsidRPr="00A90895">
        <w:rPr>
          <w:rFonts w:ascii="TimesNewRoman" w:hAnsi="TimesNewRoman"/>
          <w:color w:val="000000"/>
          <w:sz w:val="26"/>
          <w:szCs w:val="26"/>
        </w:rPr>
        <w:t>хозяйство, на содержание 2-х коров молочного направления.</w:t>
      </w:r>
    </w:p>
    <w:p w:rsidR="002D74BB" w:rsidRPr="00A90895" w:rsidRDefault="002D74BB" w:rsidP="00A90895">
      <w:pPr>
        <w:ind w:right="98"/>
        <w:jc w:val="both"/>
        <w:rPr>
          <w:rFonts w:ascii="TimesNewRoman" w:hAnsi="TimesNewRoman"/>
          <w:color w:val="000000"/>
          <w:sz w:val="26"/>
          <w:szCs w:val="26"/>
        </w:rPr>
      </w:pPr>
    </w:p>
    <w:p w:rsidR="002D74BB" w:rsidRPr="00A90895" w:rsidRDefault="002D74BB" w:rsidP="00A90895">
      <w:pPr>
        <w:ind w:right="98" w:firstLine="709"/>
        <w:jc w:val="both"/>
        <w:rPr>
          <w:rFonts w:ascii="TimesNewRoman" w:hAnsi="TimesNewRoman"/>
          <w:color w:val="000000"/>
          <w:sz w:val="26"/>
          <w:szCs w:val="26"/>
        </w:rPr>
      </w:pPr>
      <w:r w:rsidRPr="00A90895">
        <w:rPr>
          <w:rFonts w:ascii="TimesNewRoman" w:hAnsi="TimesNewRoman"/>
          <w:color w:val="000000"/>
          <w:sz w:val="26"/>
          <w:szCs w:val="26"/>
        </w:rPr>
        <w:t>2. Субсидии на поддержку малого и среднего предпринимательства:</w:t>
      </w:r>
    </w:p>
    <w:p w:rsidR="002D74BB" w:rsidRPr="00A90895" w:rsidRDefault="002D74BB" w:rsidP="00A90895">
      <w:pPr>
        <w:ind w:right="98" w:firstLine="709"/>
        <w:jc w:val="both"/>
        <w:rPr>
          <w:rFonts w:ascii="TimesNewRoman" w:hAnsi="TimesNewRoman"/>
          <w:color w:val="000000"/>
          <w:sz w:val="26"/>
          <w:szCs w:val="26"/>
        </w:rPr>
      </w:pPr>
      <w:r w:rsidRPr="00A90895">
        <w:rPr>
          <w:rFonts w:ascii="TimesNewRoman" w:hAnsi="TimesNewRoman"/>
          <w:color w:val="000000"/>
          <w:sz w:val="26"/>
          <w:szCs w:val="26"/>
        </w:rPr>
        <w:t>2.1. на поддержку перспективных предпринимательских проектов стартующего бизнеса в рамках конкурса «Новая волна»;</w:t>
      </w:r>
    </w:p>
    <w:p w:rsidR="002D74BB" w:rsidRPr="00A90895" w:rsidRDefault="002D74BB" w:rsidP="00A90895">
      <w:pPr>
        <w:ind w:right="98" w:firstLine="709"/>
        <w:jc w:val="both"/>
        <w:rPr>
          <w:rFonts w:ascii="TimesNewRoman" w:hAnsi="TimesNewRoman"/>
          <w:color w:val="000000"/>
          <w:sz w:val="26"/>
          <w:szCs w:val="26"/>
        </w:rPr>
      </w:pPr>
      <w:r w:rsidRPr="00A90895">
        <w:rPr>
          <w:rFonts w:ascii="TimesNewRoman" w:hAnsi="TimesNewRoman"/>
          <w:color w:val="000000"/>
          <w:sz w:val="26"/>
          <w:szCs w:val="26"/>
        </w:rPr>
        <w:t xml:space="preserve">2.2. в целях финансового обеспечения (возмещения) затрат в связи с производством (реализацией) товаров, выполнением работ, оказанием услуг. </w:t>
      </w:r>
    </w:p>
    <w:p w:rsidR="002D74BB" w:rsidRPr="00A90895" w:rsidRDefault="002D74BB" w:rsidP="00A90895">
      <w:pPr>
        <w:ind w:right="98" w:firstLine="709"/>
        <w:jc w:val="both"/>
        <w:rPr>
          <w:rFonts w:ascii="TimesNewRoman" w:hAnsi="TimesNewRoman"/>
          <w:color w:val="000000"/>
          <w:sz w:val="26"/>
          <w:szCs w:val="26"/>
        </w:rPr>
      </w:pPr>
    </w:p>
    <w:p w:rsidR="002D74BB" w:rsidRPr="00A90895" w:rsidRDefault="002D74BB" w:rsidP="00A90895">
      <w:pPr>
        <w:ind w:right="98" w:firstLine="709"/>
        <w:jc w:val="both"/>
        <w:rPr>
          <w:rFonts w:ascii="TimesNewRoman" w:hAnsi="TimesNewRoman"/>
          <w:color w:val="000000"/>
          <w:sz w:val="26"/>
          <w:szCs w:val="26"/>
        </w:rPr>
      </w:pPr>
      <w:r w:rsidRPr="00A90895">
        <w:rPr>
          <w:rFonts w:ascii="TimesNewRoman" w:hAnsi="TimesNewRoman"/>
          <w:color w:val="000000"/>
          <w:sz w:val="26"/>
          <w:szCs w:val="26"/>
        </w:rPr>
        <w:t>3. Общие условия предоставления субсидий определяются настоящим Порядком.</w:t>
      </w:r>
    </w:p>
    <w:p w:rsidR="002D74BB" w:rsidRPr="00A90895" w:rsidRDefault="002D74BB" w:rsidP="00A90895">
      <w:pPr>
        <w:ind w:right="98" w:firstLine="708"/>
        <w:jc w:val="both"/>
        <w:rPr>
          <w:rFonts w:ascii="TimesNewRoman" w:hAnsi="TimesNewRoman"/>
          <w:color w:val="000000"/>
          <w:sz w:val="26"/>
          <w:szCs w:val="26"/>
        </w:rPr>
      </w:pPr>
      <w:r w:rsidRPr="00A90895">
        <w:rPr>
          <w:rFonts w:ascii="TimesNewRoman" w:hAnsi="TimesNewRoman"/>
          <w:color w:val="000000"/>
          <w:sz w:val="26"/>
          <w:szCs w:val="26"/>
        </w:rPr>
        <w:t xml:space="preserve"> 1) Категории получателей, цели предоставления, суммы, критерии отбора, конкретные условия и порядок предоставления субсидии, порядок возврата субсидий в случае нарушения условий, установленных при их предоставлении, определяются в соответствии с постановлением Администрации Молчановского района;</w:t>
      </w:r>
    </w:p>
    <w:p w:rsidR="002D74BB" w:rsidRPr="00A90895" w:rsidRDefault="002D74BB" w:rsidP="00A90895">
      <w:pPr>
        <w:ind w:right="98" w:firstLine="708"/>
        <w:jc w:val="both"/>
        <w:rPr>
          <w:rFonts w:ascii="TimesNewRoman" w:hAnsi="TimesNewRoman"/>
          <w:color w:val="000000"/>
          <w:sz w:val="26"/>
          <w:szCs w:val="26"/>
        </w:rPr>
      </w:pPr>
      <w:r w:rsidRPr="00A90895">
        <w:rPr>
          <w:rFonts w:ascii="TimesNewRoman" w:hAnsi="TimesNewRoman"/>
          <w:color w:val="000000"/>
          <w:sz w:val="26"/>
          <w:szCs w:val="26"/>
        </w:rPr>
        <w:t>2) Субсидии предоставляются в пределах бюджетных ассигнований и лимитов бюджетных обязательств, доведенных в установленном порядке до главных распорядителей (распорядителей) и получателей бюджетных средств;</w:t>
      </w:r>
    </w:p>
    <w:p w:rsidR="002D74BB" w:rsidRPr="00A90895" w:rsidRDefault="002D74BB" w:rsidP="00A90895">
      <w:pPr>
        <w:ind w:right="98" w:firstLine="708"/>
        <w:jc w:val="both"/>
        <w:rPr>
          <w:rFonts w:ascii="TimesNewRoman" w:hAnsi="TimesNewRoman"/>
          <w:color w:val="000000"/>
          <w:sz w:val="26"/>
          <w:szCs w:val="26"/>
        </w:rPr>
      </w:pPr>
      <w:r w:rsidRPr="00A90895">
        <w:rPr>
          <w:rFonts w:ascii="TimesNewRoman" w:hAnsi="TimesNewRoman"/>
          <w:color w:val="000000"/>
          <w:sz w:val="26"/>
          <w:szCs w:val="26"/>
        </w:rPr>
        <w:t xml:space="preserve">3) Предоставление субсидии осуществляется в безналичном порядке путем перечисления денежных средств на счет получателя субсидии, открытый в кредитной организации. Основанием для перечисления денежных средств получателю субсидии является договор, заключаемый с главным распорядителем (распорядителем) или получателем бюджетных средств. Получатель субсидии обязан представлять главному распорядителю (распорядителю) бюджетных средств отчетность об использовании субсидии в соответствии с заключенным договором; </w:t>
      </w:r>
    </w:p>
    <w:p w:rsidR="002D74BB" w:rsidRPr="00A90895" w:rsidRDefault="002D74BB" w:rsidP="00A90895">
      <w:pPr>
        <w:ind w:right="98" w:firstLine="708"/>
        <w:jc w:val="both"/>
        <w:rPr>
          <w:rFonts w:ascii="TimesNewRoman" w:hAnsi="TimesNewRoman"/>
          <w:color w:val="000000"/>
          <w:sz w:val="26"/>
          <w:szCs w:val="26"/>
        </w:rPr>
      </w:pPr>
      <w:r w:rsidRPr="00A90895">
        <w:rPr>
          <w:rFonts w:ascii="TimesNewRoman" w:hAnsi="TimesNewRoman"/>
          <w:color w:val="000000"/>
          <w:sz w:val="26"/>
          <w:szCs w:val="26"/>
        </w:rPr>
        <w:t xml:space="preserve">4) Главный распорядитель (распорядитель) бюджетных средств вправе в любое время проверить использование получателем субсидии предоставленных денежных средств.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(распорядителю) бюджетных средств; </w:t>
      </w:r>
    </w:p>
    <w:p w:rsidR="002D74BB" w:rsidRPr="00A90895" w:rsidRDefault="002D74BB" w:rsidP="00A90895">
      <w:pPr>
        <w:ind w:right="98" w:firstLine="708"/>
        <w:jc w:val="both"/>
        <w:rPr>
          <w:rFonts w:ascii="TimesNewRoman" w:hAnsi="TimesNewRoman"/>
          <w:color w:val="000000"/>
          <w:sz w:val="26"/>
          <w:szCs w:val="26"/>
        </w:rPr>
      </w:pPr>
      <w:r w:rsidRPr="00A90895">
        <w:rPr>
          <w:rFonts w:ascii="TimesNewRoman" w:hAnsi="TimesNewRoman"/>
          <w:color w:val="000000"/>
          <w:sz w:val="26"/>
          <w:szCs w:val="26"/>
        </w:rPr>
        <w:t>5) Неисполнение или ненадлежащее исполнение получателем средств субсидии обязанностей, предусмотренных настоящим Порядком, а также иными нормативными правовыми актами, регулирующими отношения, связанные с предоставлением и использованием субсидий, может являться основанием для прекращения предоставления субсидии и (или) возникновения обязанности возвратить полученные средства в бюджет муниципального образования «Молчановский район».</w:t>
      </w:r>
    </w:p>
    <w:p w:rsidR="002D74BB" w:rsidRPr="00A90895" w:rsidRDefault="002D74BB" w:rsidP="00A90895">
      <w:pPr>
        <w:ind w:right="98"/>
        <w:jc w:val="both"/>
        <w:rPr>
          <w:rFonts w:ascii="TimesNewRoman" w:hAnsi="TimesNewRoman"/>
          <w:color w:val="000000"/>
          <w:sz w:val="26"/>
          <w:szCs w:val="26"/>
        </w:rPr>
      </w:pPr>
    </w:p>
    <w:p w:rsidR="002D74BB" w:rsidRPr="00A90895" w:rsidRDefault="002D74BB" w:rsidP="00A90895">
      <w:pPr>
        <w:ind w:right="98"/>
        <w:jc w:val="both"/>
        <w:rPr>
          <w:rFonts w:ascii="TimesNewRoman" w:hAnsi="TimesNewRoman"/>
          <w:color w:val="000000"/>
          <w:sz w:val="26"/>
          <w:szCs w:val="26"/>
        </w:rPr>
      </w:pPr>
    </w:p>
    <w:p w:rsidR="002D74BB" w:rsidRPr="00A90895" w:rsidRDefault="002D74BB" w:rsidP="00A90895">
      <w:pPr>
        <w:ind w:right="98"/>
        <w:rPr>
          <w:rFonts w:ascii="TimesNewRoman" w:hAnsi="TimesNewRoman"/>
          <w:color w:val="000000"/>
          <w:sz w:val="26"/>
          <w:szCs w:val="26"/>
        </w:rPr>
      </w:pPr>
    </w:p>
    <w:p w:rsidR="002D74BB" w:rsidRPr="00A90895" w:rsidRDefault="002D74BB" w:rsidP="00A90895">
      <w:pPr>
        <w:ind w:right="98"/>
        <w:rPr>
          <w:rFonts w:ascii="TimesNewRoman" w:hAnsi="TimesNewRoman"/>
          <w:color w:val="000000"/>
          <w:sz w:val="26"/>
          <w:szCs w:val="26"/>
        </w:rPr>
      </w:pPr>
      <w:bookmarkStart w:id="54" w:name="_Hlk9173018"/>
      <w:r w:rsidRPr="00A90895">
        <w:rPr>
          <w:rFonts w:ascii="TimesNewRoman" w:hAnsi="TimesNewRoman"/>
          <w:color w:val="000000"/>
          <w:sz w:val="26"/>
          <w:szCs w:val="26"/>
        </w:rPr>
        <w:t>Председатель Думы Молчановского района</w:t>
      </w:r>
      <w:r w:rsidRPr="00A90895">
        <w:rPr>
          <w:rFonts w:ascii="TimesNewRoman" w:hAnsi="TimesNewRoman"/>
          <w:color w:val="000000"/>
          <w:sz w:val="26"/>
          <w:szCs w:val="26"/>
        </w:rPr>
        <w:tab/>
      </w:r>
      <w:r w:rsidRPr="00A90895">
        <w:rPr>
          <w:rFonts w:ascii="TimesNewRoman" w:hAnsi="TimesNewRoman"/>
          <w:color w:val="000000"/>
          <w:sz w:val="26"/>
          <w:szCs w:val="26"/>
        </w:rPr>
        <w:tab/>
      </w:r>
      <w:r w:rsidRPr="00A90895">
        <w:rPr>
          <w:rFonts w:ascii="TimesNewRoman" w:hAnsi="TimesNewRoman"/>
          <w:color w:val="000000"/>
          <w:sz w:val="26"/>
          <w:szCs w:val="26"/>
        </w:rPr>
        <w:tab/>
      </w:r>
      <w:r w:rsidRPr="00A90895">
        <w:rPr>
          <w:rFonts w:ascii="TimesNewRoman" w:hAnsi="TimesNewRoman"/>
          <w:color w:val="000000"/>
          <w:sz w:val="26"/>
          <w:szCs w:val="26"/>
        </w:rPr>
        <w:tab/>
      </w:r>
      <w:r>
        <w:rPr>
          <w:rFonts w:ascii="TimesNewRoman" w:hAnsi="TimesNewRoman"/>
          <w:color w:val="000000"/>
          <w:sz w:val="26"/>
          <w:szCs w:val="26"/>
        </w:rPr>
        <w:t xml:space="preserve">       </w:t>
      </w:r>
      <w:r w:rsidRPr="00A90895">
        <w:rPr>
          <w:rFonts w:ascii="TimesNewRoman" w:hAnsi="TimesNewRoman"/>
          <w:color w:val="000000"/>
          <w:sz w:val="26"/>
          <w:szCs w:val="26"/>
        </w:rPr>
        <w:t>С.В. Меньшова</w:t>
      </w:r>
    </w:p>
    <w:p w:rsidR="002D74BB" w:rsidRPr="00A90895" w:rsidRDefault="002D74BB" w:rsidP="00A90895">
      <w:pPr>
        <w:ind w:right="98"/>
        <w:rPr>
          <w:rFonts w:ascii="TimesNewRoman" w:hAnsi="TimesNewRoman"/>
          <w:color w:val="000000"/>
          <w:sz w:val="26"/>
          <w:szCs w:val="26"/>
        </w:rPr>
      </w:pPr>
    </w:p>
    <w:p w:rsidR="002D74BB" w:rsidRPr="00A90895" w:rsidRDefault="002D74BB" w:rsidP="00A90895">
      <w:pPr>
        <w:ind w:right="98"/>
        <w:rPr>
          <w:rFonts w:ascii="TimesNewRoman" w:hAnsi="TimesNewRoman"/>
          <w:color w:val="000000"/>
          <w:sz w:val="26"/>
          <w:szCs w:val="26"/>
        </w:rPr>
      </w:pPr>
    </w:p>
    <w:p w:rsidR="002D74BB" w:rsidRPr="00A90895" w:rsidRDefault="002D74BB" w:rsidP="00A90895">
      <w:pPr>
        <w:ind w:right="98"/>
        <w:rPr>
          <w:rFonts w:ascii="TimesNewRoman" w:hAnsi="TimesNewRoman"/>
          <w:color w:val="000000"/>
          <w:sz w:val="26"/>
          <w:szCs w:val="26"/>
        </w:rPr>
      </w:pPr>
    </w:p>
    <w:p w:rsidR="002D74BB" w:rsidRPr="00A90895" w:rsidRDefault="002D74BB" w:rsidP="00A90895">
      <w:pPr>
        <w:ind w:right="98"/>
        <w:rPr>
          <w:rFonts w:ascii="TimesNewRoman" w:hAnsi="TimesNewRoman"/>
          <w:color w:val="000000"/>
          <w:sz w:val="26"/>
          <w:szCs w:val="26"/>
        </w:rPr>
        <w:sectPr w:rsidR="002D74BB" w:rsidRPr="00A90895" w:rsidSect="00312B4D">
          <w:headerReference w:type="default" r:id="rId15"/>
          <w:headerReference w:type="first" r:id="rId16"/>
          <w:pgSz w:w="11906" w:h="16838"/>
          <w:pgMar w:top="567" w:right="851" w:bottom="1134" w:left="1701" w:header="709" w:footer="709" w:gutter="0"/>
          <w:pgNumType w:start="232"/>
          <w:cols w:space="708"/>
          <w:titlePg/>
          <w:docGrid w:linePitch="360"/>
        </w:sectPr>
      </w:pPr>
      <w:r w:rsidRPr="00A90895">
        <w:rPr>
          <w:rFonts w:ascii="TimesNewRoman" w:hAnsi="TimesNewRoman"/>
          <w:color w:val="000000"/>
          <w:sz w:val="26"/>
          <w:szCs w:val="26"/>
        </w:rPr>
        <w:t>Глава Молчановского района</w:t>
      </w:r>
      <w:r w:rsidRPr="00A90895">
        <w:rPr>
          <w:rFonts w:ascii="TimesNewRoman" w:hAnsi="TimesNewRoman"/>
          <w:color w:val="000000"/>
          <w:sz w:val="26"/>
          <w:szCs w:val="26"/>
        </w:rPr>
        <w:tab/>
      </w:r>
      <w:r w:rsidRPr="00A90895">
        <w:rPr>
          <w:rFonts w:ascii="TimesNewRoman" w:hAnsi="TimesNewRoman"/>
          <w:color w:val="000000"/>
          <w:sz w:val="26"/>
          <w:szCs w:val="26"/>
        </w:rPr>
        <w:tab/>
      </w:r>
      <w:r w:rsidRPr="00A90895">
        <w:rPr>
          <w:rFonts w:ascii="TimesNewRoman" w:hAnsi="TimesNewRoman"/>
          <w:color w:val="000000"/>
          <w:sz w:val="26"/>
          <w:szCs w:val="26"/>
        </w:rPr>
        <w:tab/>
      </w:r>
      <w:r w:rsidRPr="00A90895">
        <w:rPr>
          <w:rFonts w:ascii="TimesNewRoman" w:hAnsi="TimesNewRoman"/>
          <w:color w:val="000000"/>
          <w:sz w:val="26"/>
          <w:szCs w:val="26"/>
        </w:rPr>
        <w:tab/>
      </w:r>
      <w:r w:rsidRPr="00A90895">
        <w:rPr>
          <w:rFonts w:ascii="TimesNewRoman" w:hAnsi="TimesNewRoman"/>
          <w:color w:val="000000"/>
          <w:sz w:val="26"/>
          <w:szCs w:val="26"/>
        </w:rPr>
        <w:tab/>
      </w:r>
      <w:r w:rsidRPr="00A90895">
        <w:rPr>
          <w:rFonts w:ascii="TimesNewRoman" w:hAnsi="TimesNewRoman"/>
          <w:color w:val="000000"/>
          <w:sz w:val="26"/>
          <w:szCs w:val="26"/>
        </w:rPr>
        <w:tab/>
      </w:r>
      <w:r>
        <w:rPr>
          <w:rFonts w:ascii="TimesNewRoman" w:hAnsi="TimesNewRoman"/>
          <w:color w:val="000000"/>
          <w:sz w:val="26"/>
          <w:szCs w:val="26"/>
        </w:rPr>
        <w:t xml:space="preserve">        </w:t>
      </w:r>
      <w:r w:rsidRPr="00A90895">
        <w:rPr>
          <w:rFonts w:ascii="TimesNewRoman" w:hAnsi="TimesNewRoman"/>
          <w:color w:val="000000"/>
          <w:sz w:val="26"/>
          <w:szCs w:val="26"/>
        </w:rPr>
        <w:t>Ю.Ю. Сальков</w:t>
      </w:r>
      <w:bookmarkEnd w:id="54"/>
    </w:p>
    <w:p w:rsidR="002D74BB" w:rsidRPr="00A90895" w:rsidRDefault="002D74BB" w:rsidP="00A90895">
      <w:pPr>
        <w:ind w:left="3545" w:firstLine="708"/>
        <w:rPr>
          <w:sz w:val="26"/>
          <w:szCs w:val="26"/>
        </w:rPr>
      </w:pPr>
    </w:p>
    <w:p w:rsidR="002D74BB" w:rsidRPr="00A90895" w:rsidRDefault="002D74BB" w:rsidP="004153FD">
      <w:pPr>
        <w:pStyle w:val="Heading1"/>
        <w:ind w:right="-142" w:firstLine="4253"/>
      </w:pPr>
      <w:r w:rsidRPr="00A90895">
        <w:t>Приложение 1</w:t>
      </w:r>
      <w:r>
        <w:t>2</w:t>
      </w:r>
    </w:p>
    <w:p w:rsidR="002D74BB" w:rsidRPr="00A90895" w:rsidRDefault="002D74BB" w:rsidP="004153FD">
      <w:pPr>
        <w:ind w:left="4253" w:right="-142"/>
        <w:rPr>
          <w:sz w:val="26"/>
          <w:szCs w:val="26"/>
        </w:rPr>
      </w:pPr>
      <w:r w:rsidRPr="00A90895">
        <w:rPr>
          <w:sz w:val="26"/>
          <w:szCs w:val="26"/>
        </w:rPr>
        <w:t>к решению Думы Молчановского района</w:t>
      </w:r>
    </w:p>
    <w:p w:rsidR="002D74BB" w:rsidRPr="00A90895" w:rsidRDefault="002D74BB" w:rsidP="004153FD">
      <w:pPr>
        <w:ind w:left="4253" w:right="-142"/>
        <w:rPr>
          <w:sz w:val="26"/>
          <w:szCs w:val="26"/>
        </w:rPr>
      </w:pPr>
      <w:r w:rsidRPr="00A90895">
        <w:rPr>
          <w:sz w:val="26"/>
          <w:szCs w:val="26"/>
        </w:rPr>
        <w:t>«Об утверждении бюджета муниципального образова</w:t>
      </w:r>
      <w:r>
        <w:rPr>
          <w:sz w:val="26"/>
          <w:szCs w:val="26"/>
        </w:rPr>
        <w:t>ния «Молчановский район» на 2024</w:t>
      </w:r>
    </w:p>
    <w:p w:rsidR="002D74BB" w:rsidRPr="00A90895" w:rsidRDefault="002D74BB" w:rsidP="004153FD">
      <w:pPr>
        <w:ind w:left="3828" w:right="-142" w:firstLine="420"/>
        <w:rPr>
          <w:sz w:val="26"/>
          <w:szCs w:val="26"/>
        </w:rPr>
      </w:pPr>
      <w:r w:rsidRPr="00A90895">
        <w:rPr>
          <w:sz w:val="26"/>
          <w:szCs w:val="26"/>
        </w:rPr>
        <w:t>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A90895">
      <w:pPr>
        <w:spacing w:after="200" w:line="276" w:lineRule="auto"/>
        <w:rPr>
          <w:sz w:val="26"/>
          <w:szCs w:val="26"/>
        </w:rPr>
      </w:pPr>
    </w:p>
    <w:p w:rsidR="002D74BB" w:rsidRPr="00A90895" w:rsidRDefault="002D74BB" w:rsidP="00A90895">
      <w:pPr>
        <w:spacing w:after="200" w:line="276" w:lineRule="auto"/>
        <w:jc w:val="center"/>
        <w:rPr>
          <w:sz w:val="26"/>
          <w:szCs w:val="26"/>
        </w:rPr>
      </w:pPr>
      <w:r w:rsidRPr="00A90895">
        <w:rPr>
          <w:sz w:val="26"/>
          <w:szCs w:val="26"/>
        </w:rPr>
        <w:t>Перечень субсидий бюджетам муниципальных образований Молчановского района, предоставляемых из районного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w:t>
      </w:r>
      <w:r>
        <w:rPr>
          <w:sz w:val="26"/>
          <w:szCs w:val="26"/>
        </w:rPr>
        <w:t>4</w:t>
      </w:r>
      <w:r w:rsidRPr="00A90895">
        <w:rPr>
          <w:sz w:val="26"/>
          <w:szCs w:val="26"/>
        </w:rPr>
        <w:t xml:space="preserve"> год и</w:t>
      </w:r>
      <w:r>
        <w:rPr>
          <w:sz w:val="26"/>
          <w:szCs w:val="26"/>
        </w:rPr>
        <w:t xml:space="preserve"> </w:t>
      </w:r>
      <w:r w:rsidRPr="00A90895">
        <w:rPr>
          <w:sz w:val="26"/>
          <w:szCs w:val="26"/>
        </w:rPr>
        <w:t>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8647"/>
      </w:tblGrid>
      <w:tr w:rsidR="002D74BB" w:rsidRPr="00A90895" w:rsidTr="00C7613E">
        <w:trPr>
          <w:trHeight w:val="1034"/>
          <w:jc w:val="center"/>
        </w:trPr>
        <w:tc>
          <w:tcPr>
            <w:tcW w:w="1413" w:type="dxa"/>
            <w:vAlign w:val="center"/>
          </w:tcPr>
          <w:p w:rsidR="002D74BB" w:rsidRPr="00C7613E" w:rsidRDefault="002D74BB" w:rsidP="00C7613E">
            <w:pPr>
              <w:spacing w:after="200" w:line="276" w:lineRule="auto"/>
              <w:jc w:val="center"/>
              <w:rPr>
                <w:b/>
                <w:sz w:val="26"/>
                <w:szCs w:val="26"/>
              </w:rPr>
            </w:pPr>
            <w:r w:rsidRPr="00C7613E">
              <w:rPr>
                <w:b/>
                <w:sz w:val="26"/>
                <w:szCs w:val="26"/>
              </w:rPr>
              <w:t>№ п/п</w:t>
            </w:r>
          </w:p>
        </w:tc>
        <w:tc>
          <w:tcPr>
            <w:tcW w:w="8647" w:type="dxa"/>
            <w:vAlign w:val="center"/>
          </w:tcPr>
          <w:p w:rsidR="002D74BB" w:rsidRPr="00C7613E" w:rsidRDefault="002D74BB" w:rsidP="00C7613E">
            <w:pPr>
              <w:spacing w:after="200" w:line="276" w:lineRule="auto"/>
              <w:jc w:val="center"/>
              <w:rPr>
                <w:b/>
                <w:sz w:val="26"/>
                <w:szCs w:val="26"/>
              </w:rPr>
            </w:pPr>
            <w:r w:rsidRPr="00C7613E">
              <w:rPr>
                <w:b/>
                <w:sz w:val="26"/>
                <w:szCs w:val="26"/>
              </w:rPr>
              <w:t>Перечень субсидий бюджетам муниципальных образований Молчановского района, предоставляемых из районного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tc>
      </w:tr>
      <w:tr w:rsidR="002D74BB" w:rsidRPr="00A90895" w:rsidTr="00C7613E">
        <w:trPr>
          <w:trHeight w:val="369"/>
          <w:jc w:val="center"/>
        </w:trPr>
        <w:tc>
          <w:tcPr>
            <w:tcW w:w="1413" w:type="dxa"/>
            <w:vAlign w:val="center"/>
          </w:tcPr>
          <w:p w:rsidR="002D74BB" w:rsidRPr="00C7613E" w:rsidRDefault="002D74BB" w:rsidP="00C7613E">
            <w:pPr>
              <w:spacing w:after="200" w:line="276" w:lineRule="auto"/>
              <w:jc w:val="center"/>
              <w:rPr>
                <w:b/>
                <w:sz w:val="26"/>
                <w:szCs w:val="26"/>
              </w:rPr>
            </w:pPr>
            <w:r w:rsidRPr="00C7613E">
              <w:rPr>
                <w:b/>
                <w:sz w:val="26"/>
                <w:szCs w:val="26"/>
              </w:rPr>
              <w:t>1.</w:t>
            </w:r>
          </w:p>
        </w:tc>
        <w:tc>
          <w:tcPr>
            <w:tcW w:w="8647" w:type="dxa"/>
            <w:vAlign w:val="center"/>
          </w:tcPr>
          <w:p w:rsidR="002D74BB" w:rsidRPr="00C7613E" w:rsidRDefault="002D74BB" w:rsidP="00C7613E">
            <w:pPr>
              <w:spacing w:after="200" w:line="276" w:lineRule="auto"/>
              <w:rPr>
                <w:b/>
                <w:sz w:val="26"/>
                <w:szCs w:val="26"/>
              </w:rPr>
            </w:pPr>
            <w:r w:rsidRPr="00C7613E">
              <w:rPr>
                <w:b/>
                <w:sz w:val="26"/>
                <w:szCs w:val="26"/>
              </w:rPr>
              <w:t>Муниципальная программа «Содержание и развитие муниципального хозяйства Молчановского района на 2022-2029 годы»</w:t>
            </w:r>
          </w:p>
        </w:tc>
      </w:tr>
      <w:tr w:rsidR="002D74BB" w:rsidRPr="00A90895" w:rsidTr="00C7613E">
        <w:trPr>
          <w:jc w:val="center"/>
        </w:trPr>
        <w:tc>
          <w:tcPr>
            <w:tcW w:w="1413" w:type="dxa"/>
            <w:vAlign w:val="center"/>
          </w:tcPr>
          <w:p w:rsidR="002D74BB" w:rsidRPr="00C7613E" w:rsidRDefault="002D74BB" w:rsidP="00C7613E">
            <w:pPr>
              <w:spacing w:after="200" w:line="276" w:lineRule="auto"/>
              <w:jc w:val="center"/>
              <w:rPr>
                <w:sz w:val="26"/>
                <w:szCs w:val="26"/>
              </w:rPr>
            </w:pPr>
            <w:r w:rsidRPr="00C7613E">
              <w:rPr>
                <w:sz w:val="26"/>
                <w:szCs w:val="26"/>
              </w:rPr>
              <w:t>1.1.</w:t>
            </w:r>
          </w:p>
        </w:tc>
        <w:tc>
          <w:tcPr>
            <w:tcW w:w="8647" w:type="dxa"/>
            <w:vAlign w:val="center"/>
          </w:tcPr>
          <w:p w:rsidR="002D74BB" w:rsidRPr="00C7613E" w:rsidRDefault="002D74BB" w:rsidP="00C7613E">
            <w:pPr>
              <w:spacing w:after="200" w:line="276" w:lineRule="auto"/>
              <w:rPr>
                <w:sz w:val="26"/>
                <w:szCs w:val="26"/>
              </w:rPr>
            </w:pPr>
            <w:r w:rsidRPr="00C7613E">
              <w:rPr>
                <w:sz w:val="26"/>
                <w:szCs w:val="26"/>
              </w:rPr>
              <w:t>Компенсация расходов по организации электроснабжения от дизельных электростанций</w:t>
            </w:r>
          </w:p>
        </w:tc>
      </w:tr>
      <w:tr w:rsidR="002D74BB" w:rsidRPr="00A90895" w:rsidTr="00C7613E">
        <w:trPr>
          <w:jc w:val="center"/>
        </w:trPr>
        <w:tc>
          <w:tcPr>
            <w:tcW w:w="1413" w:type="dxa"/>
            <w:vAlign w:val="center"/>
          </w:tcPr>
          <w:p w:rsidR="002D74BB" w:rsidRPr="00C7613E" w:rsidRDefault="002D74BB" w:rsidP="00C7613E">
            <w:pPr>
              <w:spacing w:after="200" w:line="276" w:lineRule="auto"/>
              <w:jc w:val="center"/>
              <w:rPr>
                <w:sz w:val="26"/>
                <w:szCs w:val="26"/>
              </w:rPr>
            </w:pPr>
            <w:r w:rsidRPr="00C7613E">
              <w:rPr>
                <w:sz w:val="26"/>
                <w:szCs w:val="26"/>
              </w:rPr>
              <w:t>1.2.</w:t>
            </w:r>
          </w:p>
        </w:tc>
        <w:tc>
          <w:tcPr>
            <w:tcW w:w="8647" w:type="dxa"/>
            <w:vAlign w:val="center"/>
          </w:tcPr>
          <w:p w:rsidR="002D74BB" w:rsidRPr="00C7613E" w:rsidRDefault="002D74BB" w:rsidP="00C7613E">
            <w:pPr>
              <w:spacing w:after="200" w:line="276" w:lineRule="auto"/>
              <w:rPr>
                <w:sz w:val="26"/>
                <w:szCs w:val="26"/>
              </w:rPr>
            </w:pPr>
            <w:r w:rsidRPr="00C7613E">
              <w:rPr>
                <w:sz w:val="26"/>
                <w:szCs w:val="26"/>
              </w:rPr>
              <w:t>Капитальный ремонт и (или) ремонт автомобильных дорог общего пользования местного значения</w:t>
            </w:r>
          </w:p>
        </w:tc>
      </w:tr>
      <w:tr w:rsidR="002D74BB" w:rsidRPr="00A90895" w:rsidTr="00C7613E">
        <w:trPr>
          <w:jc w:val="center"/>
        </w:trPr>
        <w:tc>
          <w:tcPr>
            <w:tcW w:w="1413" w:type="dxa"/>
            <w:vAlign w:val="center"/>
          </w:tcPr>
          <w:p w:rsidR="002D74BB" w:rsidRPr="00C7613E" w:rsidRDefault="002D74BB" w:rsidP="00C7613E">
            <w:pPr>
              <w:spacing w:after="200" w:line="276" w:lineRule="auto"/>
              <w:jc w:val="center"/>
              <w:rPr>
                <w:sz w:val="26"/>
                <w:szCs w:val="26"/>
              </w:rPr>
            </w:pPr>
            <w:r w:rsidRPr="00C7613E">
              <w:rPr>
                <w:sz w:val="26"/>
                <w:szCs w:val="26"/>
              </w:rPr>
              <w:t>1.3.</w:t>
            </w:r>
          </w:p>
        </w:tc>
        <w:tc>
          <w:tcPr>
            <w:tcW w:w="8647" w:type="dxa"/>
            <w:vAlign w:val="center"/>
          </w:tcPr>
          <w:p w:rsidR="002D74BB" w:rsidRPr="00C7613E" w:rsidRDefault="002D74BB" w:rsidP="00C7613E">
            <w:pPr>
              <w:spacing w:after="200" w:line="276" w:lineRule="auto"/>
              <w:rPr>
                <w:sz w:val="26"/>
                <w:szCs w:val="26"/>
              </w:rPr>
            </w:pPr>
            <w:r w:rsidRPr="00C7613E">
              <w:rPr>
                <w:sz w:val="26"/>
                <w:szCs w:val="26"/>
              </w:rPr>
              <w:t>Капитальные вложения в объекты муниципальной собственности в целях модернизации коммунальной инфраструктуры Томской области</w:t>
            </w:r>
          </w:p>
        </w:tc>
      </w:tr>
      <w:tr w:rsidR="002D74BB" w:rsidRPr="00A90895" w:rsidTr="00C7613E">
        <w:trPr>
          <w:jc w:val="center"/>
        </w:trPr>
        <w:tc>
          <w:tcPr>
            <w:tcW w:w="1413" w:type="dxa"/>
            <w:vAlign w:val="center"/>
          </w:tcPr>
          <w:p w:rsidR="002D74BB" w:rsidRPr="00C7613E" w:rsidRDefault="002D74BB" w:rsidP="00C7613E">
            <w:pPr>
              <w:spacing w:after="200" w:line="276" w:lineRule="auto"/>
              <w:jc w:val="center"/>
              <w:rPr>
                <w:sz w:val="26"/>
                <w:szCs w:val="26"/>
              </w:rPr>
            </w:pPr>
            <w:r w:rsidRPr="00C7613E">
              <w:rPr>
                <w:sz w:val="26"/>
                <w:szCs w:val="26"/>
              </w:rPr>
              <w:t>1.4.</w:t>
            </w:r>
          </w:p>
        </w:tc>
        <w:tc>
          <w:tcPr>
            <w:tcW w:w="8647" w:type="dxa"/>
            <w:vAlign w:val="center"/>
          </w:tcPr>
          <w:p w:rsidR="002D74BB" w:rsidRPr="00C7613E" w:rsidRDefault="002D74BB" w:rsidP="00C7613E">
            <w:pPr>
              <w:spacing w:after="200" w:line="276" w:lineRule="auto"/>
              <w:rPr>
                <w:sz w:val="26"/>
                <w:szCs w:val="26"/>
              </w:rPr>
            </w:pPr>
            <w:r w:rsidRPr="00C7613E">
              <w:rPr>
                <w:sz w:val="26"/>
                <w:szCs w:val="26"/>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r>
      <w:tr w:rsidR="002D74BB" w:rsidRPr="00A90895" w:rsidTr="00C7613E">
        <w:trPr>
          <w:jc w:val="center"/>
        </w:trPr>
        <w:tc>
          <w:tcPr>
            <w:tcW w:w="1413" w:type="dxa"/>
            <w:vAlign w:val="center"/>
          </w:tcPr>
          <w:p w:rsidR="002D74BB" w:rsidRPr="00C7613E" w:rsidRDefault="002D74BB" w:rsidP="00C7613E">
            <w:pPr>
              <w:spacing w:after="200" w:line="276" w:lineRule="auto"/>
              <w:jc w:val="center"/>
              <w:rPr>
                <w:sz w:val="26"/>
                <w:szCs w:val="26"/>
              </w:rPr>
            </w:pPr>
            <w:r w:rsidRPr="00C7613E">
              <w:rPr>
                <w:sz w:val="26"/>
                <w:szCs w:val="26"/>
              </w:rPr>
              <w:t>1.5.</w:t>
            </w:r>
          </w:p>
        </w:tc>
        <w:tc>
          <w:tcPr>
            <w:tcW w:w="8647" w:type="dxa"/>
            <w:vAlign w:val="center"/>
          </w:tcPr>
          <w:p w:rsidR="002D74BB" w:rsidRPr="00C7613E" w:rsidRDefault="002D74BB" w:rsidP="00C7613E">
            <w:pPr>
              <w:spacing w:after="200" w:line="276" w:lineRule="auto"/>
              <w:rPr>
                <w:sz w:val="26"/>
                <w:szCs w:val="26"/>
              </w:rPr>
            </w:pPr>
            <w:r w:rsidRPr="00C7613E">
              <w:rPr>
                <w:sz w:val="26"/>
                <w:szCs w:val="26"/>
              </w:rPr>
              <w:t>Реализация мероприятий по обеспечению доступа к воде питьевого качества населения сельских территорий</w:t>
            </w:r>
          </w:p>
        </w:tc>
      </w:tr>
    </w:tbl>
    <w:p w:rsidR="002D74BB" w:rsidRPr="00A2546B" w:rsidRDefault="002D74BB" w:rsidP="00A90895">
      <w:pPr>
        <w:rPr>
          <w:sz w:val="28"/>
          <w:szCs w:val="28"/>
        </w:rPr>
      </w:pPr>
    </w:p>
    <w:p w:rsidR="002D74BB" w:rsidRPr="00A2546B" w:rsidRDefault="002D74BB" w:rsidP="00A90895">
      <w:pPr>
        <w:rPr>
          <w:sz w:val="28"/>
          <w:szCs w:val="28"/>
        </w:rPr>
      </w:pPr>
    </w:p>
    <w:p w:rsidR="002D74BB" w:rsidRPr="00A2546B" w:rsidRDefault="002D74BB" w:rsidP="00A90895">
      <w:pPr>
        <w:rPr>
          <w:sz w:val="28"/>
          <w:szCs w:val="28"/>
        </w:rPr>
      </w:pPr>
    </w:p>
    <w:p w:rsidR="002D74BB" w:rsidRPr="00A2546B" w:rsidRDefault="002D74BB" w:rsidP="00D908EB">
      <w:pPr>
        <w:ind w:left="-142" w:right="-2"/>
        <w:rPr>
          <w:rFonts w:ascii="TimesNewRoman" w:hAnsi="TimesNewRoman"/>
          <w:color w:val="000000"/>
          <w:sz w:val="28"/>
          <w:szCs w:val="28"/>
        </w:rPr>
      </w:pPr>
      <w:r w:rsidRPr="00A90895">
        <w:rPr>
          <w:rFonts w:ascii="TimesNewRoman" w:hAnsi="TimesNewRoman"/>
          <w:color w:val="000000"/>
          <w:sz w:val="26"/>
          <w:szCs w:val="26"/>
        </w:rPr>
        <w:t>Председатель Думы Молчановского района</w:t>
      </w:r>
      <w:r>
        <w:rPr>
          <w:rFonts w:ascii="TimesNewRoman" w:hAnsi="TimesNewRoman"/>
          <w:color w:val="000000"/>
          <w:sz w:val="26"/>
          <w:szCs w:val="26"/>
        </w:rPr>
        <w:t xml:space="preserve">                                                     </w:t>
      </w:r>
      <w:r w:rsidRPr="00A90895">
        <w:rPr>
          <w:rFonts w:ascii="TimesNewRoman" w:hAnsi="TimesNewRoman"/>
          <w:color w:val="000000"/>
          <w:sz w:val="26"/>
          <w:szCs w:val="26"/>
        </w:rPr>
        <w:t>С.В. Меньшова</w:t>
      </w:r>
    </w:p>
    <w:p w:rsidR="002D74BB" w:rsidRDefault="002D74BB" w:rsidP="00A90895">
      <w:pPr>
        <w:ind w:right="98"/>
        <w:rPr>
          <w:rFonts w:ascii="TimesNewRoman" w:hAnsi="TimesNewRoman"/>
          <w:color w:val="000000"/>
          <w:sz w:val="28"/>
          <w:szCs w:val="28"/>
        </w:rPr>
      </w:pPr>
    </w:p>
    <w:p w:rsidR="002D74BB" w:rsidRPr="00A2546B" w:rsidRDefault="002D74BB" w:rsidP="00A90895">
      <w:pPr>
        <w:ind w:right="98"/>
        <w:rPr>
          <w:rFonts w:ascii="TimesNewRoman" w:hAnsi="TimesNewRoman"/>
          <w:color w:val="000000"/>
          <w:sz w:val="28"/>
          <w:szCs w:val="28"/>
        </w:rPr>
      </w:pPr>
    </w:p>
    <w:p w:rsidR="002D74BB" w:rsidRPr="00A90895" w:rsidRDefault="002D74BB" w:rsidP="00A2546B">
      <w:pPr>
        <w:ind w:left="-142" w:right="-285"/>
        <w:rPr>
          <w:rFonts w:ascii="TimesNewRoman" w:hAnsi="TimesNewRoman"/>
          <w:color w:val="000000"/>
          <w:sz w:val="26"/>
          <w:szCs w:val="26"/>
        </w:rPr>
      </w:pPr>
      <w:r w:rsidRPr="00A90895">
        <w:rPr>
          <w:rFonts w:ascii="TimesNewRoman" w:hAnsi="TimesNewRoman"/>
          <w:color w:val="000000"/>
          <w:sz w:val="26"/>
          <w:szCs w:val="26"/>
        </w:rPr>
        <w:t>Глава Молчановского района</w:t>
      </w:r>
      <w:r>
        <w:rPr>
          <w:rFonts w:ascii="TimesNewRoman" w:hAnsi="TimesNewRoman"/>
          <w:color w:val="000000"/>
          <w:sz w:val="26"/>
          <w:szCs w:val="26"/>
        </w:rPr>
        <w:t xml:space="preserve">                                                                              </w:t>
      </w:r>
      <w:r w:rsidRPr="00A90895">
        <w:rPr>
          <w:rFonts w:ascii="TimesNewRoman" w:hAnsi="TimesNewRoman"/>
          <w:color w:val="000000"/>
          <w:sz w:val="26"/>
          <w:szCs w:val="26"/>
        </w:rPr>
        <w:t>Ю.Ю. Сальков</w:t>
      </w:r>
    </w:p>
    <w:p w:rsidR="002D74BB" w:rsidRPr="00A90895" w:rsidRDefault="002D74BB" w:rsidP="00A90895">
      <w:pPr>
        <w:pStyle w:val="Heading1"/>
        <w:ind w:firstLine="4253"/>
        <w:jc w:val="both"/>
      </w:pPr>
      <w:r w:rsidRPr="00A90895">
        <w:t>Приложение 1</w:t>
      </w:r>
      <w:r>
        <w:t>3</w:t>
      </w:r>
    </w:p>
    <w:p w:rsidR="002D74BB" w:rsidRPr="00A90895" w:rsidRDefault="002D74BB" w:rsidP="00A90895">
      <w:pPr>
        <w:ind w:left="4253"/>
        <w:rPr>
          <w:sz w:val="26"/>
          <w:szCs w:val="26"/>
        </w:rPr>
      </w:pPr>
      <w:r w:rsidRPr="00A90895">
        <w:rPr>
          <w:sz w:val="26"/>
          <w:szCs w:val="26"/>
        </w:rPr>
        <w:t>к решению Думы Молчановского района</w:t>
      </w:r>
    </w:p>
    <w:p w:rsidR="002D74BB" w:rsidRPr="00A90895" w:rsidRDefault="002D74BB" w:rsidP="00A90895">
      <w:pPr>
        <w:ind w:left="4253"/>
        <w:rPr>
          <w:sz w:val="26"/>
          <w:szCs w:val="26"/>
        </w:rPr>
      </w:pPr>
      <w:r w:rsidRPr="00A90895">
        <w:rPr>
          <w:sz w:val="26"/>
          <w:szCs w:val="26"/>
        </w:rPr>
        <w:t>«Об утверждении бюджета муниципального образования «Молчановский район» на 202</w:t>
      </w:r>
      <w:r>
        <w:rPr>
          <w:sz w:val="26"/>
          <w:szCs w:val="26"/>
        </w:rPr>
        <w:t>4</w:t>
      </w:r>
    </w:p>
    <w:p w:rsidR="002D74BB" w:rsidRPr="00A90895" w:rsidRDefault="002D74BB" w:rsidP="00A90895">
      <w:pPr>
        <w:ind w:left="3828" w:firstLine="420"/>
        <w:rPr>
          <w:sz w:val="26"/>
          <w:szCs w:val="26"/>
        </w:rPr>
      </w:pPr>
      <w:r w:rsidRPr="00A90895">
        <w:rPr>
          <w:sz w:val="26"/>
          <w:szCs w:val="26"/>
        </w:rPr>
        <w:t>год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r>
        <w:rPr>
          <w:sz w:val="26"/>
          <w:szCs w:val="26"/>
        </w:rPr>
        <w:t>»</w:t>
      </w:r>
    </w:p>
    <w:p w:rsidR="002D74BB" w:rsidRPr="00A90895" w:rsidRDefault="002D74BB" w:rsidP="00A90895">
      <w:pPr>
        <w:ind w:firstLine="720"/>
        <w:rPr>
          <w:sz w:val="28"/>
          <w:szCs w:val="28"/>
        </w:rPr>
      </w:pPr>
    </w:p>
    <w:p w:rsidR="002D74BB" w:rsidRPr="00A90895" w:rsidRDefault="002D74BB" w:rsidP="00A90895">
      <w:pPr>
        <w:ind w:right="98"/>
        <w:jc w:val="center"/>
        <w:rPr>
          <w:rFonts w:ascii="TimesNewRoman" w:hAnsi="TimesNewRoman"/>
          <w:color w:val="000000"/>
          <w:sz w:val="26"/>
          <w:szCs w:val="26"/>
        </w:rPr>
      </w:pPr>
      <w:bookmarkStart w:id="55" w:name="_Hlk24897819"/>
      <w:r w:rsidRPr="00A90895">
        <w:rPr>
          <w:rFonts w:ascii="TimesNewRoman" w:hAnsi="TimesNewRoman"/>
          <w:color w:val="000000"/>
          <w:sz w:val="26"/>
          <w:szCs w:val="26"/>
        </w:rPr>
        <w:t>Распределение межбюджетных трансфертов местным бюджетам</w:t>
      </w:r>
    </w:p>
    <w:p w:rsidR="002D74BB" w:rsidRPr="00A90895" w:rsidRDefault="002D74BB" w:rsidP="00A90895">
      <w:pPr>
        <w:ind w:right="98"/>
        <w:jc w:val="center"/>
        <w:rPr>
          <w:rFonts w:ascii="TimesNewRoman" w:hAnsi="TimesNewRoman"/>
          <w:color w:val="000000"/>
          <w:sz w:val="26"/>
          <w:szCs w:val="26"/>
        </w:rPr>
      </w:pPr>
      <w:r w:rsidRPr="00A90895">
        <w:rPr>
          <w:rFonts w:ascii="TimesNewRoman" w:hAnsi="TimesNewRoman"/>
          <w:color w:val="000000"/>
          <w:sz w:val="26"/>
          <w:szCs w:val="26"/>
        </w:rPr>
        <w:t>на 202</w:t>
      </w:r>
      <w:r>
        <w:rPr>
          <w:rFonts w:ascii="TimesNewRoman" w:hAnsi="TimesNewRoman"/>
          <w:color w:val="000000"/>
          <w:sz w:val="26"/>
          <w:szCs w:val="26"/>
        </w:rPr>
        <w:t>4</w:t>
      </w:r>
      <w:r w:rsidRPr="00A90895">
        <w:rPr>
          <w:rFonts w:ascii="TimesNewRoman" w:hAnsi="TimesNewRoman"/>
          <w:color w:val="000000"/>
          <w:sz w:val="26"/>
          <w:szCs w:val="26"/>
        </w:rPr>
        <w:t xml:space="preserve"> год и</w:t>
      </w:r>
      <w:r>
        <w:rPr>
          <w:rFonts w:ascii="TimesNewRoman" w:hAnsi="TimesNewRoman"/>
          <w:color w:val="000000"/>
          <w:sz w:val="26"/>
          <w:szCs w:val="26"/>
        </w:rPr>
        <w:t xml:space="preserve"> </w:t>
      </w:r>
      <w:r w:rsidRPr="00A90895">
        <w:rPr>
          <w:rFonts w:ascii="TimesNewRoman" w:hAnsi="TimesNewRoman"/>
          <w:color w:val="000000"/>
          <w:sz w:val="26"/>
          <w:szCs w:val="26"/>
        </w:rPr>
        <w:t>плановый период 202</w:t>
      </w:r>
      <w:r>
        <w:rPr>
          <w:rFonts w:ascii="TimesNewRoman" w:hAnsi="TimesNewRoman"/>
          <w:color w:val="000000"/>
          <w:sz w:val="26"/>
          <w:szCs w:val="26"/>
        </w:rPr>
        <w:t>5</w:t>
      </w:r>
      <w:r w:rsidRPr="00A90895">
        <w:rPr>
          <w:rFonts w:ascii="TimesNewRoman" w:hAnsi="TimesNewRoman"/>
          <w:color w:val="000000"/>
          <w:sz w:val="26"/>
          <w:szCs w:val="26"/>
        </w:rPr>
        <w:t xml:space="preserve"> и 202</w:t>
      </w:r>
      <w:r>
        <w:rPr>
          <w:rFonts w:ascii="TimesNewRoman" w:hAnsi="TimesNewRoman"/>
          <w:color w:val="000000"/>
          <w:sz w:val="26"/>
          <w:szCs w:val="26"/>
        </w:rPr>
        <w:t>6</w:t>
      </w:r>
      <w:r w:rsidRPr="00A90895">
        <w:rPr>
          <w:rFonts w:ascii="TimesNewRoman" w:hAnsi="TimesNewRoman"/>
          <w:color w:val="000000"/>
          <w:sz w:val="26"/>
          <w:szCs w:val="26"/>
        </w:rPr>
        <w:t xml:space="preserve"> годов</w:t>
      </w:r>
    </w:p>
    <w:bookmarkEnd w:id="55"/>
    <w:p w:rsidR="002D74BB" w:rsidRPr="00A90895" w:rsidRDefault="002D74BB" w:rsidP="00A90895">
      <w:pPr>
        <w:ind w:right="98"/>
        <w:jc w:val="center"/>
        <w:rPr>
          <w:rFonts w:ascii="TimesNewRoman" w:hAnsi="TimesNewRoman"/>
          <w:color w:val="000000"/>
          <w:sz w:val="26"/>
          <w:szCs w:val="26"/>
        </w:rPr>
      </w:pPr>
    </w:p>
    <w:p w:rsidR="002D74BB" w:rsidRPr="002813D6" w:rsidRDefault="002D74BB" w:rsidP="002813D6">
      <w:pPr>
        <w:pStyle w:val="Heading2"/>
        <w:ind w:firstLine="4253"/>
        <w:jc w:val="right"/>
        <w:rPr>
          <w:color w:val="auto"/>
          <w:szCs w:val="32"/>
        </w:rPr>
      </w:pPr>
      <w:r w:rsidRPr="002813D6">
        <w:rPr>
          <w:color w:val="auto"/>
          <w:szCs w:val="32"/>
        </w:rPr>
        <w:t>Таблица 1</w:t>
      </w:r>
    </w:p>
    <w:p w:rsidR="002D74BB" w:rsidRPr="00A90895" w:rsidRDefault="002D74BB" w:rsidP="00A90895">
      <w:pPr>
        <w:ind w:right="98"/>
        <w:jc w:val="center"/>
        <w:rPr>
          <w:rFonts w:ascii="TimesNewRoman" w:hAnsi="TimesNewRoman"/>
          <w:color w:val="000000"/>
          <w:sz w:val="26"/>
          <w:szCs w:val="26"/>
        </w:rPr>
      </w:pPr>
      <w:bookmarkStart w:id="56" w:name="_Hlk24897914"/>
      <w:r w:rsidRPr="00A90895">
        <w:rPr>
          <w:rFonts w:ascii="TimesNewRoman" w:hAnsi="TimesNewRoman"/>
          <w:color w:val="000000"/>
          <w:sz w:val="26"/>
          <w:szCs w:val="26"/>
        </w:rPr>
        <w:t>Распределение дотации местным бюджетам на выравнивание уровня бюджетной обеспеченности сельских поселений Молчановского района</w:t>
      </w:r>
    </w:p>
    <w:p w:rsidR="002D74BB" w:rsidRPr="00A90895" w:rsidRDefault="002D74BB" w:rsidP="00A90895">
      <w:pPr>
        <w:ind w:right="98"/>
        <w:jc w:val="center"/>
        <w:rPr>
          <w:rFonts w:ascii="TimesNewRoman" w:hAnsi="TimesNewRoman"/>
          <w:color w:val="000000"/>
          <w:sz w:val="26"/>
          <w:szCs w:val="26"/>
        </w:rPr>
      </w:pPr>
      <w:r w:rsidRPr="00A90895">
        <w:rPr>
          <w:rFonts w:ascii="TimesNewRoman" w:hAnsi="TimesNewRoman"/>
          <w:color w:val="000000"/>
          <w:sz w:val="26"/>
          <w:szCs w:val="26"/>
        </w:rPr>
        <w:t>на 202</w:t>
      </w:r>
      <w:r>
        <w:rPr>
          <w:rFonts w:ascii="TimesNewRoman" w:hAnsi="TimesNewRoman"/>
          <w:color w:val="000000"/>
          <w:sz w:val="26"/>
          <w:szCs w:val="26"/>
        </w:rPr>
        <w:t>4</w:t>
      </w:r>
      <w:r w:rsidRPr="00A90895">
        <w:rPr>
          <w:rFonts w:ascii="TimesNewRoman" w:hAnsi="TimesNewRoman"/>
          <w:color w:val="000000"/>
          <w:sz w:val="26"/>
          <w:szCs w:val="26"/>
        </w:rPr>
        <w:t xml:space="preserve"> год </w:t>
      </w:r>
    </w:p>
    <w:bookmarkEnd w:id="56"/>
    <w:p w:rsidR="002D74BB" w:rsidRPr="00A90895" w:rsidRDefault="002D74BB" w:rsidP="004153FD">
      <w:pPr>
        <w:tabs>
          <w:tab w:val="left" w:pos="9356"/>
        </w:tabs>
        <w:jc w:val="right"/>
        <w:rPr>
          <w:bCs/>
          <w:sz w:val="26"/>
          <w:szCs w:val="26"/>
        </w:rPr>
      </w:pPr>
      <w:r w:rsidRPr="00A90895">
        <w:rPr>
          <w:bCs/>
          <w:sz w:val="26"/>
          <w:szCs w:val="26"/>
        </w:rPr>
        <w:t>тыс. рублей</w:t>
      </w:r>
    </w:p>
    <w:p w:rsidR="002D74BB" w:rsidRPr="00A90895" w:rsidRDefault="002D74BB" w:rsidP="00A90895">
      <w:pPr>
        <w:jc w:val="center"/>
        <w:rPr>
          <w:b/>
          <w:bCs/>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1843"/>
        <w:gridCol w:w="1979"/>
        <w:gridCol w:w="1848"/>
      </w:tblGrid>
      <w:tr w:rsidR="002D74BB" w:rsidRPr="00A90895" w:rsidTr="007F04C0">
        <w:trPr>
          <w:trHeight w:val="322"/>
          <w:jc w:val="center"/>
        </w:trPr>
        <w:tc>
          <w:tcPr>
            <w:tcW w:w="3794" w:type="dxa"/>
            <w:vMerge w:val="restart"/>
            <w:vAlign w:val="center"/>
          </w:tcPr>
          <w:p w:rsidR="002D74BB" w:rsidRPr="00A90895" w:rsidRDefault="002D74BB" w:rsidP="007F04C0">
            <w:pPr>
              <w:jc w:val="center"/>
              <w:rPr>
                <w:b/>
                <w:bCs/>
              </w:rPr>
            </w:pPr>
            <w:r w:rsidRPr="00A90895">
              <w:rPr>
                <w:b/>
                <w:bCs/>
              </w:rPr>
              <w:t>Наименование муниципальных образований</w:t>
            </w:r>
          </w:p>
        </w:tc>
        <w:tc>
          <w:tcPr>
            <w:tcW w:w="5670" w:type="dxa"/>
            <w:gridSpan w:val="3"/>
            <w:vAlign w:val="center"/>
          </w:tcPr>
          <w:p w:rsidR="002D74BB" w:rsidRPr="00A90895" w:rsidRDefault="002D74BB" w:rsidP="007F04C0">
            <w:pPr>
              <w:jc w:val="center"/>
              <w:rPr>
                <w:b/>
                <w:bCs/>
              </w:rPr>
            </w:pPr>
            <w:r w:rsidRPr="00A90895">
              <w:rPr>
                <w:b/>
                <w:bCs/>
              </w:rPr>
              <w:t>202</w:t>
            </w:r>
            <w:r>
              <w:rPr>
                <w:b/>
                <w:bCs/>
              </w:rPr>
              <w:t>4</w:t>
            </w:r>
            <w:r w:rsidRPr="00A90895">
              <w:rPr>
                <w:b/>
                <w:bCs/>
              </w:rPr>
              <w:t xml:space="preserve"> год</w:t>
            </w:r>
          </w:p>
        </w:tc>
      </w:tr>
      <w:tr w:rsidR="002D74BB" w:rsidRPr="00A90895" w:rsidTr="007F04C0">
        <w:trPr>
          <w:trHeight w:val="276"/>
          <w:jc w:val="center"/>
        </w:trPr>
        <w:tc>
          <w:tcPr>
            <w:tcW w:w="3794" w:type="dxa"/>
            <w:vMerge/>
          </w:tcPr>
          <w:p w:rsidR="002D74BB" w:rsidRPr="00A90895" w:rsidRDefault="002D74BB" w:rsidP="007F04C0">
            <w:pPr>
              <w:jc w:val="center"/>
              <w:rPr>
                <w:bCs/>
              </w:rPr>
            </w:pPr>
          </w:p>
        </w:tc>
        <w:tc>
          <w:tcPr>
            <w:tcW w:w="1843" w:type="dxa"/>
            <w:vMerge w:val="restart"/>
            <w:vAlign w:val="center"/>
          </w:tcPr>
          <w:p w:rsidR="002D74BB" w:rsidRPr="00A90895" w:rsidRDefault="002D74BB" w:rsidP="007F04C0">
            <w:pPr>
              <w:jc w:val="center"/>
              <w:rPr>
                <w:b/>
                <w:bCs/>
              </w:rPr>
            </w:pPr>
            <w:r w:rsidRPr="00A90895">
              <w:t xml:space="preserve">Размер дотации </w:t>
            </w:r>
            <w:r w:rsidRPr="00A90895">
              <w:rPr>
                <w:bCs/>
              </w:rPr>
              <w:t>на выравнивание уровня бюджетной обеспеченности сельских поселений</w:t>
            </w:r>
          </w:p>
        </w:tc>
        <w:tc>
          <w:tcPr>
            <w:tcW w:w="3827" w:type="dxa"/>
            <w:gridSpan w:val="2"/>
            <w:vAlign w:val="center"/>
          </w:tcPr>
          <w:p w:rsidR="002D74BB" w:rsidRPr="00A90895" w:rsidRDefault="002D74BB" w:rsidP="007F04C0">
            <w:pPr>
              <w:jc w:val="center"/>
              <w:rPr>
                <w:b/>
                <w:bCs/>
              </w:rPr>
            </w:pPr>
            <w:r w:rsidRPr="00A90895">
              <w:t>в том числе:</w:t>
            </w:r>
          </w:p>
        </w:tc>
      </w:tr>
      <w:tr w:rsidR="002D74BB" w:rsidRPr="00A90895" w:rsidTr="007F04C0">
        <w:trPr>
          <w:trHeight w:val="276"/>
          <w:jc w:val="center"/>
        </w:trPr>
        <w:tc>
          <w:tcPr>
            <w:tcW w:w="3794" w:type="dxa"/>
            <w:vMerge/>
          </w:tcPr>
          <w:p w:rsidR="002D74BB" w:rsidRPr="00A90895" w:rsidRDefault="002D74BB" w:rsidP="007F04C0">
            <w:pPr>
              <w:jc w:val="center"/>
              <w:rPr>
                <w:bCs/>
              </w:rPr>
            </w:pPr>
          </w:p>
        </w:tc>
        <w:tc>
          <w:tcPr>
            <w:tcW w:w="1843" w:type="dxa"/>
            <w:vMerge/>
            <w:vAlign w:val="center"/>
          </w:tcPr>
          <w:p w:rsidR="002D74BB" w:rsidRPr="00A90895" w:rsidRDefault="002D74BB" w:rsidP="007F04C0">
            <w:pPr>
              <w:jc w:val="center"/>
            </w:pPr>
          </w:p>
        </w:tc>
        <w:tc>
          <w:tcPr>
            <w:tcW w:w="1979" w:type="dxa"/>
            <w:vAlign w:val="center"/>
          </w:tcPr>
          <w:p w:rsidR="002D74BB" w:rsidRPr="00A90895" w:rsidRDefault="002D74BB" w:rsidP="007F04C0">
            <w:pPr>
              <w:jc w:val="center"/>
              <w:rPr>
                <w:b/>
                <w:bCs/>
              </w:rPr>
            </w:pPr>
            <w:r w:rsidRPr="00A90895">
              <w:t>за счет средств субвенции на осуществление отдельных государственных полномочий по расчету и предоставлению дотаций поселениям Томской области</w:t>
            </w:r>
          </w:p>
        </w:tc>
        <w:tc>
          <w:tcPr>
            <w:tcW w:w="1848" w:type="dxa"/>
            <w:vAlign w:val="center"/>
          </w:tcPr>
          <w:p w:rsidR="002D74BB" w:rsidRPr="00A90895" w:rsidRDefault="002D74BB" w:rsidP="007F04C0">
            <w:pPr>
              <w:jc w:val="center"/>
            </w:pPr>
            <w:r w:rsidRPr="00A90895">
              <w:t>за счет средств бюджета муниципального образования «Молчановский район»</w:t>
            </w:r>
          </w:p>
          <w:p w:rsidR="002D74BB" w:rsidRPr="00A90895" w:rsidRDefault="002D74BB" w:rsidP="007F04C0">
            <w:pPr>
              <w:jc w:val="center"/>
              <w:rPr>
                <w:b/>
                <w:bCs/>
              </w:rPr>
            </w:pPr>
          </w:p>
        </w:tc>
      </w:tr>
      <w:tr w:rsidR="002D74BB" w:rsidRPr="00A90895" w:rsidTr="007F04C0">
        <w:trPr>
          <w:trHeight w:val="276"/>
          <w:jc w:val="center"/>
        </w:trPr>
        <w:tc>
          <w:tcPr>
            <w:tcW w:w="3794" w:type="dxa"/>
          </w:tcPr>
          <w:p w:rsidR="002D74BB" w:rsidRPr="00A90895" w:rsidRDefault="002D74BB" w:rsidP="007F04C0">
            <w:pPr>
              <w:rPr>
                <w:bCs/>
              </w:rPr>
            </w:pPr>
            <w:bookmarkStart w:id="57" w:name="_Hlk24706237"/>
            <w:r w:rsidRPr="00A90895">
              <w:rPr>
                <w:bCs/>
              </w:rPr>
              <w:t>Могочинское сельское поселение</w:t>
            </w:r>
          </w:p>
        </w:tc>
        <w:tc>
          <w:tcPr>
            <w:tcW w:w="1843" w:type="dxa"/>
            <w:vAlign w:val="center"/>
          </w:tcPr>
          <w:p w:rsidR="002D74BB" w:rsidRPr="001B5366" w:rsidRDefault="002D74BB" w:rsidP="007F04C0">
            <w:pPr>
              <w:jc w:val="center"/>
              <w:rPr>
                <w:color w:val="000000"/>
              </w:rPr>
            </w:pPr>
            <w:r>
              <w:rPr>
                <w:color w:val="000000"/>
              </w:rPr>
              <w:t>8 907,6</w:t>
            </w:r>
          </w:p>
        </w:tc>
        <w:tc>
          <w:tcPr>
            <w:tcW w:w="1979" w:type="dxa"/>
            <w:tcBorders>
              <w:left w:val="nil"/>
            </w:tcBorders>
            <w:vAlign w:val="center"/>
          </w:tcPr>
          <w:p w:rsidR="002D74BB" w:rsidRPr="001B5366" w:rsidRDefault="002D74BB" w:rsidP="007F04C0">
            <w:pPr>
              <w:jc w:val="center"/>
              <w:rPr>
                <w:color w:val="000000"/>
              </w:rPr>
            </w:pPr>
            <w:r>
              <w:rPr>
                <w:color w:val="000000"/>
              </w:rPr>
              <w:t>8 141,4</w:t>
            </w:r>
          </w:p>
        </w:tc>
        <w:tc>
          <w:tcPr>
            <w:tcW w:w="1848" w:type="dxa"/>
            <w:tcBorders>
              <w:left w:val="nil"/>
            </w:tcBorders>
            <w:vAlign w:val="center"/>
          </w:tcPr>
          <w:p w:rsidR="002D74BB" w:rsidRPr="001B5366" w:rsidRDefault="002D74BB" w:rsidP="007F04C0">
            <w:pPr>
              <w:jc w:val="center"/>
              <w:rPr>
                <w:color w:val="000000"/>
              </w:rPr>
            </w:pPr>
            <w:r>
              <w:rPr>
                <w:color w:val="000000"/>
              </w:rPr>
              <w:t>766,2</w:t>
            </w:r>
          </w:p>
        </w:tc>
      </w:tr>
      <w:tr w:rsidR="002D74BB" w:rsidRPr="00A90895" w:rsidTr="007F04C0">
        <w:trPr>
          <w:jc w:val="center"/>
        </w:trPr>
        <w:tc>
          <w:tcPr>
            <w:tcW w:w="3794" w:type="dxa"/>
          </w:tcPr>
          <w:p w:rsidR="002D74BB" w:rsidRPr="00A90895" w:rsidRDefault="002D74BB" w:rsidP="007F04C0">
            <w:pPr>
              <w:rPr>
                <w:bCs/>
              </w:rPr>
            </w:pPr>
            <w:r w:rsidRPr="00A90895">
              <w:rPr>
                <w:bCs/>
              </w:rPr>
              <w:t>Молчановское сельское поселение</w:t>
            </w:r>
          </w:p>
        </w:tc>
        <w:tc>
          <w:tcPr>
            <w:tcW w:w="1843" w:type="dxa"/>
            <w:tcBorders>
              <w:top w:val="nil"/>
            </w:tcBorders>
            <w:vAlign w:val="center"/>
          </w:tcPr>
          <w:p w:rsidR="002D74BB" w:rsidRPr="001B5366" w:rsidRDefault="002D74BB" w:rsidP="007F04C0">
            <w:pPr>
              <w:jc w:val="center"/>
              <w:rPr>
                <w:color w:val="000000"/>
              </w:rPr>
            </w:pPr>
            <w:r>
              <w:rPr>
                <w:color w:val="000000"/>
              </w:rPr>
              <w:t>6 742,6</w:t>
            </w:r>
          </w:p>
        </w:tc>
        <w:tc>
          <w:tcPr>
            <w:tcW w:w="1979" w:type="dxa"/>
            <w:tcBorders>
              <w:top w:val="nil"/>
              <w:left w:val="nil"/>
            </w:tcBorders>
            <w:vAlign w:val="center"/>
          </w:tcPr>
          <w:p w:rsidR="002D74BB" w:rsidRPr="001B5366" w:rsidRDefault="002D74BB" w:rsidP="007F04C0">
            <w:pPr>
              <w:jc w:val="center"/>
              <w:rPr>
                <w:color w:val="000000"/>
              </w:rPr>
            </w:pPr>
            <w:r>
              <w:rPr>
                <w:color w:val="000000"/>
              </w:rPr>
              <w:t>0,0</w:t>
            </w:r>
          </w:p>
        </w:tc>
        <w:tc>
          <w:tcPr>
            <w:tcW w:w="1848" w:type="dxa"/>
            <w:tcBorders>
              <w:top w:val="nil"/>
              <w:left w:val="nil"/>
            </w:tcBorders>
            <w:vAlign w:val="center"/>
          </w:tcPr>
          <w:p w:rsidR="002D74BB" w:rsidRPr="001B5366" w:rsidRDefault="002D74BB" w:rsidP="007F04C0">
            <w:pPr>
              <w:jc w:val="center"/>
              <w:rPr>
                <w:color w:val="000000"/>
              </w:rPr>
            </w:pPr>
            <w:r>
              <w:rPr>
                <w:color w:val="000000"/>
              </w:rPr>
              <w:t>6 742,6</w:t>
            </w:r>
          </w:p>
        </w:tc>
      </w:tr>
      <w:tr w:rsidR="002D74BB" w:rsidRPr="00A90895" w:rsidTr="007F04C0">
        <w:trPr>
          <w:jc w:val="center"/>
        </w:trPr>
        <w:tc>
          <w:tcPr>
            <w:tcW w:w="3794" w:type="dxa"/>
          </w:tcPr>
          <w:p w:rsidR="002D74BB" w:rsidRPr="00A90895" w:rsidRDefault="002D74BB" w:rsidP="007F04C0">
            <w:pPr>
              <w:rPr>
                <w:bCs/>
              </w:rPr>
            </w:pPr>
            <w:r w:rsidRPr="00A90895">
              <w:rPr>
                <w:bCs/>
              </w:rPr>
              <w:t>Наргинское сельское поселение</w:t>
            </w:r>
          </w:p>
        </w:tc>
        <w:tc>
          <w:tcPr>
            <w:tcW w:w="1843" w:type="dxa"/>
            <w:tcBorders>
              <w:top w:val="nil"/>
            </w:tcBorders>
            <w:vAlign w:val="center"/>
          </w:tcPr>
          <w:p w:rsidR="002D74BB" w:rsidRPr="001B5366" w:rsidRDefault="002D74BB" w:rsidP="007F04C0">
            <w:pPr>
              <w:jc w:val="center"/>
              <w:rPr>
                <w:color w:val="000000"/>
              </w:rPr>
            </w:pPr>
            <w:r>
              <w:rPr>
                <w:color w:val="000000"/>
              </w:rPr>
              <w:t>4 902,4</w:t>
            </w:r>
          </w:p>
        </w:tc>
        <w:tc>
          <w:tcPr>
            <w:tcW w:w="1979" w:type="dxa"/>
            <w:tcBorders>
              <w:top w:val="nil"/>
              <w:left w:val="nil"/>
            </w:tcBorders>
            <w:vAlign w:val="center"/>
          </w:tcPr>
          <w:p w:rsidR="002D74BB" w:rsidRPr="001B5366" w:rsidRDefault="002D74BB" w:rsidP="007F04C0">
            <w:pPr>
              <w:jc w:val="center"/>
              <w:rPr>
                <w:color w:val="000000"/>
              </w:rPr>
            </w:pPr>
            <w:r>
              <w:rPr>
                <w:color w:val="000000"/>
              </w:rPr>
              <w:t>4 177,6</w:t>
            </w:r>
          </w:p>
        </w:tc>
        <w:tc>
          <w:tcPr>
            <w:tcW w:w="1848" w:type="dxa"/>
            <w:tcBorders>
              <w:top w:val="nil"/>
              <w:left w:val="nil"/>
            </w:tcBorders>
            <w:vAlign w:val="center"/>
          </w:tcPr>
          <w:p w:rsidR="002D74BB" w:rsidRPr="001B5366" w:rsidRDefault="002D74BB" w:rsidP="007F04C0">
            <w:pPr>
              <w:jc w:val="center"/>
              <w:rPr>
                <w:color w:val="000000"/>
              </w:rPr>
            </w:pPr>
            <w:r>
              <w:rPr>
                <w:color w:val="000000"/>
              </w:rPr>
              <w:t>724,8</w:t>
            </w:r>
          </w:p>
        </w:tc>
      </w:tr>
      <w:tr w:rsidR="002D74BB" w:rsidRPr="00A90895" w:rsidTr="007F04C0">
        <w:trPr>
          <w:jc w:val="center"/>
        </w:trPr>
        <w:tc>
          <w:tcPr>
            <w:tcW w:w="3794" w:type="dxa"/>
          </w:tcPr>
          <w:p w:rsidR="002D74BB" w:rsidRPr="00A90895" w:rsidRDefault="002D74BB" w:rsidP="007F04C0">
            <w:pPr>
              <w:rPr>
                <w:bCs/>
              </w:rPr>
            </w:pPr>
            <w:r w:rsidRPr="00A90895">
              <w:rPr>
                <w:bCs/>
              </w:rPr>
              <w:t>Суйгинское сельское поселение</w:t>
            </w:r>
          </w:p>
        </w:tc>
        <w:tc>
          <w:tcPr>
            <w:tcW w:w="1843" w:type="dxa"/>
            <w:tcBorders>
              <w:top w:val="nil"/>
            </w:tcBorders>
            <w:vAlign w:val="center"/>
          </w:tcPr>
          <w:p w:rsidR="002D74BB" w:rsidRPr="001B5366" w:rsidRDefault="002D74BB" w:rsidP="007F04C0">
            <w:pPr>
              <w:jc w:val="center"/>
              <w:rPr>
                <w:color w:val="000000"/>
              </w:rPr>
            </w:pPr>
            <w:r>
              <w:rPr>
                <w:color w:val="000000"/>
              </w:rPr>
              <w:t>1 680,3</w:t>
            </w:r>
          </w:p>
        </w:tc>
        <w:tc>
          <w:tcPr>
            <w:tcW w:w="1979" w:type="dxa"/>
            <w:tcBorders>
              <w:top w:val="nil"/>
              <w:left w:val="nil"/>
            </w:tcBorders>
            <w:vAlign w:val="center"/>
          </w:tcPr>
          <w:p w:rsidR="002D74BB" w:rsidRPr="001B5366" w:rsidRDefault="002D74BB" w:rsidP="007F04C0">
            <w:pPr>
              <w:jc w:val="center"/>
              <w:rPr>
                <w:color w:val="000000"/>
              </w:rPr>
            </w:pPr>
            <w:r>
              <w:rPr>
                <w:color w:val="000000"/>
              </w:rPr>
              <w:t>1 546,1</w:t>
            </w:r>
          </w:p>
        </w:tc>
        <w:tc>
          <w:tcPr>
            <w:tcW w:w="1848" w:type="dxa"/>
            <w:tcBorders>
              <w:top w:val="nil"/>
              <w:left w:val="nil"/>
            </w:tcBorders>
            <w:vAlign w:val="center"/>
          </w:tcPr>
          <w:p w:rsidR="002D74BB" w:rsidRPr="001B5366" w:rsidRDefault="002D74BB" w:rsidP="007F04C0">
            <w:pPr>
              <w:jc w:val="center"/>
              <w:rPr>
                <w:color w:val="000000"/>
              </w:rPr>
            </w:pPr>
            <w:r>
              <w:rPr>
                <w:color w:val="000000"/>
              </w:rPr>
              <w:t>134,2</w:t>
            </w:r>
          </w:p>
        </w:tc>
      </w:tr>
      <w:tr w:rsidR="002D74BB" w:rsidRPr="00A90895" w:rsidTr="007F04C0">
        <w:trPr>
          <w:jc w:val="center"/>
        </w:trPr>
        <w:tc>
          <w:tcPr>
            <w:tcW w:w="3794" w:type="dxa"/>
          </w:tcPr>
          <w:p w:rsidR="002D74BB" w:rsidRPr="00A90895" w:rsidRDefault="002D74BB" w:rsidP="007F04C0">
            <w:pPr>
              <w:rPr>
                <w:bCs/>
              </w:rPr>
            </w:pPr>
            <w:r w:rsidRPr="00A90895">
              <w:rPr>
                <w:bCs/>
              </w:rPr>
              <w:t>Тунгусовское сельское поселение</w:t>
            </w:r>
          </w:p>
        </w:tc>
        <w:tc>
          <w:tcPr>
            <w:tcW w:w="1843" w:type="dxa"/>
            <w:vAlign w:val="center"/>
          </w:tcPr>
          <w:p w:rsidR="002D74BB" w:rsidRPr="001B5366" w:rsidRDefault="002D74BB" w:rsidP="007F04C0">
            <w:pPr>
              <w:jc w:val="center"/>
              <w:rPr>
                <w:color w:val="000000"/>
              </w:rPr>
            </w:pPr>
            <w:r>
              <w:rPr>
                <w:color w:val="000000"/>
              </w:rPr>
              <w:t>3 378,1</w:t>
            </w:r>
          </w:p>
        </w:tc>
        <w:tc>
          <w:tcPr>
            <w:tcW w:w="1979" w:type="dxa"/>
            <w:tcBorders>
              <w:left w:val="nil"/>
            </w:tcBorders>
            <w:vAlign w:val="center"/>
          </w:tcPr>
          <w:p w:rsidR="002D74BB" w:rsidRPr="001B5366" w:rsidRDefault="002D74BB" w:rsidP="007F04C0">
            <w:pPr>
              <w:jc w:val="center"/>
              <w:rPr>
                <w:color w:val="000000"/>
              </w:rPr>
            </w:pPr>
            <w:r>
              <w:rPr>
                <w:color w:val="000000"/>
              </w:rPr>
              <w:t>2 543,9</w:t>
            </w:r>
          </w:p>
        </w:tc>
        <w:tc>
          <w:tcPr>
            <w:tcW w:w="1848" w:type="dxa"/>
            <w:tcBorders>
              <w:left w:val="nil"/>
            </w:tcBorders>
            <w:vAlign w:val="center"/>
          </w:tcPr>
          <w:p w:rsidR="002D74BB" w:rsidRPr="001B5366" w:rsidRDefault="002D74BB" w:rsidP="007F04C0">
            <w:pPr>
              <w:jc w:val="center"/>
              <w:rPr>
                <w:color w:val="000000"/>
              </w:rPr>
            </w:pPr>
            <w:r>
              <w:rPr>
                <w:color w:val="000000"/>
              </w:rPr>
              <w:t>834,2</w:t>
            </w:r>
          </w:p>
        </w:tc>
      </w:tr>
      <w:bookmarkEnd w:id="57"/>
      <w:tr w:rsidR="002D74BB" w:rsidRPr="00A90895" w:rsidTr="007F04C0">
        <w:trPr>
          <w:jc w:val="center"/>
        </w:trPr>
        <w:tc>
          <w:tcPr>
            <w:tcW w:w="3794" w:type="dxa"/>
          </w:tcPr>
          <w:p w:rsidR="002D74BB" w:rsidRPr="00A90895" w:rsidRDefault="002D74BB" w:rsidP="007F04C0">
            <w:pPr>
              <w:rPr>
                <w:b/>
                <w:bCs/>
              </w:rPr>
            </w:pPr>
            <w:r w:rsidRPr="00A90895">
              <w:rPr>
                <w:b/>
                <w:bCs/>
              </w:rPr>
              <w:t>Итого по муниципальным образованиям</w:t>
            </w:r>
          </w:p>
        </w:tc>
        <w:tc>
          <w:tcPr>
            <w:tcW w:w="1843" w:type="dxa"/>
            <w:vAlign w:val="center"/>
          </w:tcPr>
          <w:p w:rsidR="002D74BB" w:rsidRPr="001B5366" w:rsidRDefault="002D74BB" w:rsidP="007F04C0">
            <w:pPr>
              <w:jc w:val="center"/>
              <w:rPr>
                <w:b/>
                <w:bCs/>
                <w:color w:val="000000"/>
              </w:rPr>
            </w:pPr>
            <w:r>
              <w:rPr>
                <w:b/>
                <w:bCs/>
                <w:color w:val="000000"/>
              </w:rPr>
              <w:t>25 611,0</w:t>
            </w:r>
          </w:p>
        </w:tc>
        <w:tc>
          <w:tcPr>
            <w:tcW w:w="1979" w:type="dxa"/>
            <w:tcBorders>
              <w:left w:val="nil"/>
            </w:tcBorders>
            <w:vAlign w:val="center"/>
          </w:tcPr>
          <w:p w:rsidR="002D74BB" w:rsidRPr="001B5366" w:rsidRDefault="002D74BB" w:rsidP="007F04C0">
            <w:pPr>
              <w:jc w:val="center"/>
              <w:rPr>
                <w:b/>
                <w:bCs/>
                <w:color w:val="000000"/>
              </w:rPr>
            </w:pPr>
            <w:r>
              <w:rPr>
                <w:b/>
                <w:bCs/>
                <w:color w:val="000000"/>
              </w:rPr>
              <w:t>16 409,0</w:t>
            </w:r>
          </w:p>
        </w:tc>
        <w:tc>
          <w:tcPr>
            <w:tcW w:w="1848" w:type="dxa"/>
            <w:tcBorders>
              <w:left w:val="nil"/>
            </w:tcBorders>
            <w:vAlign w:val="center"/>
          </w:tcPr>
          <w:p w:rsidR="002D74BB" w:rsidRPr="001B5366" w:rsidRDefault="002D74BB" w:rsidP="007F04C0">
            <w:pPr>
              <w:jc w:val="center"/>
              <w:rPr>
                <w:b/>
                <w:bCs/>
                <w:color w:val="000000"/>
              </w:rPr>
            </w:pPr>
            <w:r>
              <w:rPr>
                <w:b/>
                <w:bCs/>
                <w:color w:val="000000"/>
              </w:rPr>
              <w:t>9 202,0</w:t>
            </w:r>
          </w:p>
        </w:tc>
      </w:tr>
    </w:tbl>
    <w:p w:rsidR="002D74BB" w:rsidRPr="00A90895" w:rsidRDefault="002D74BB" w:rsidP="00A90895">
      <w:pPr>
        <w:ind w:left="7776" w:firstLine="12"/>
        <w:jc w:val="center"/>
        <w:rPr>
          <w:color w:val="000000"/>
          <w:sz w:val="26"/>
          <w:szCs w:val="26"/>
        </w:rPr>
      </w:pPr>
      <w:r w:rsidRPr="00A90895">
        <w:rPr>
          <w:color w:val="000000"/>
          <w:sz w:val="26"/>
          <w:szCs w:val="26"/>
        </w:rPr>
        <w:br w:type="page"/>
      </w:r>
    </w:p>
    <w:p w:rsidR="002D74BB" w:rsidRPr="002813D6" w:rsidRDefault="002D74BB" w:rsidP="002813D6">
      <w:pPr>
        <w:pStyle w:val="Heading2"/>
        <w:ind w:firstLine="4253"/>
        <w:jc w:val="right"/>
        <w:rPr>
          <w:color w:val="auto"/>
          <w:szCs w:val="32"/>
        </w:rPr>
      </w:pPr>
      <w:r w:rsidRPr="002813D6">
        <w:rPr>
          <w:color w:val="auto"/>
          <w:szCs w:val="32"/>
        </w:rPr>
        <w:t>Таблица 1.1</w:t>
      </w:r>
    </w:p>
    <w:p w:rsidR="002D74BB" w:rsidRPr="00A90895" w:rsidRDefault="002D74BB" w:rsidP="00A90895">
      <w:pPr>
        <w:ind w:right="98"/>
        <w:jc w:val="center"/>
        <w:rPr>
          <w:rFonts w:ascii="TimesNewRoman" w:hAnsi="TimesNewRoman"/>
          <w:color w:val="000000"/>
          <w:sz w:val="26"/>
          <w:szCs w:val="26"/>
        </w:rPr>
      </w:pPr>
      <w:bookmarkStart w:id="58" w:name="_Hlk24897949"/>
      <w:r w:rsidRPr="00A90895">
        <w:rPr>
          <w:rFonts w:ascii="TimesNewRoman" w:hAnsi="TimesNewRoman"/>
          <w:color w:val="000000"/>
          <w:sz w:val="26"/>
          <w:szCs w:val="26"/>
        </w:rPr>
        <w:t>Распределение дотации местным бюджетам на выравнивание уровня бюджетной обеспеченности сельских поселений Молчановского района</w:t>
      </w:r>
    </w:p>
    <w:p w:rsidR="002D74BB" w:rsidRPr="00A90895" w:rsidRDefault="002D74BB" w:rsidP="00A90895">
      <w:pPr>
        <w:ind w:right="98"/>
        <w:jc w:val="center"/>
        <w:rPr>
          <w:rFonts w:ascii="TimesNewRoman" w:hAnsi="TimesNewRoman"/>
          <w:color w:val="000000"/>
          <w:sz w:val="26"/>
          <w:szCs w:val="26"/>
        </w:rPr>
      </w:pPr>
      <w:r w:rsidRPr="00A90895">
        <w:rPr>
          <w:rFonts w:ascii="TimesNewRoman" w:hAnsi="TimesNewRoman"/>
          <w:color w:val="000000"/>
          <w:sz w:val="26"/>
          <w:szCs w:val="26"/>
        </w:rPr>
        <w:t>на 202</w:t>
      </w:r>
      <w:r>
        <w:rPr>
          <w:rFonts w:ascii="TimesNewRoman" w:hAnsi="TimesNewRoman"/>
          <w:color w:val="000000"/>
          <w:sz w:val="26"/>
          <w:szCs w:val="26"/>
        </w:rPr>
        <w:t>5</w:t>
      </w:r>
      <w:r w:rsidRPr="00A90895">
        <w:rPr>
          <w:rFonts w:ascii="TimesNewRoman" w:hAnsi="TimesNewRoman"/>
          <w:color w:val="000000"/>
          <w:sz w:val="26"/>
          <w:szCs w:val="26"/>
        </w:rPr>
        <w:t xml:space="preserve"> год </w:t>
      </w:r>
      <w:bookmarkEnd w:id="58"/>
    </w:p>
    <w:p w:rsidR="002D74BB" w:rsidRPr="00A90895" w:rsidRDefault="002D74BB" w:rsidP="00A90895">
      <w:pPr>
        <w:jc w:val="right"/>
        <w:rPr>
          <w:bCs/>
          <w:sz w:val="26"/>
          <w:szCs w:val="26"/>
        </w:rPr>
      </w:pPr>
      <w:r w:rsidRPr="00A90895">
        <w:rPr>
          <w:bCs/>
          <w:sz w:val="26"/>
          <w:szCs w:val="26"/>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1843"/>
        <w:gridCol w:w="1979"/>
        <w:gridCol w:w="1848"/>
      </w:tblGrid>
      <w:tr w:rsidR="002D74BB" w:rsidRPr="00A90895" w:rsidTr="007F04C0">
        <w:trPr>
          <w:trHeight w:val="322"/>
        </w:trPr>
        <w:tc>
          <w:tcPr>
            <w:tcW w:w="3794" w:type="dxa"/>
            <w:vMerge w:val="restart"/>
            <w:vAlign w:val="center"/>
          </w:tcPr>
          <w:p w:rsidR="002D74BB" w:rsidRPr="00A90895" w:rsidRDefault="002D74BB" w:rsidP="007F04C0">
            <w:pPr>
              <w:jc w:val="center"/>
              <w:rPr>
                <w:b/>
                <w:bCs/>
              </w:rPr>
            </w:pPr>
            <w:r w:rsidRPr="00A90895">
              <w:rPr>
                <w:b/>
                <w:bCs/>
              </w:rPr>
              <w:t>Наименование муниципальных образований</w:t>
            </w:r>
          </w:p>
        </w:tc>
        <w:tc>
          <w:tcPr>
            <w:tcW w:w="5670" w:type="dxa"/>
            <w:gridSpan w:val="3"/>
            <w:vAlign w:val="center"/>
          </w:tcPr>
          <w:p w:rsidR="002D74BB" w:rsidRPr="00A90895" w:rsidRDefault="002D74BB" w:rsidP="007F04C0">
            <w:pPr>
              <w:jc w:val="center"/>
              <w:rPr>
                <w:b/>
                <w:bCs/>
              </w:rPr>
            </w:pPr>
            <w:r w:rsidRPr="00A90895">
              <w:rPr>
                <w:b/>
                <w:bCs/>
              </w:rPr>
              <w:t>202</w:t>
            </w:r>
            <w:r>
              <w:rPr>
                <w:b/>
                <w:bCs/>
              </w:rPr>
              <w:t xml:space="preserve">5 </w:t>
            </w:r>
            <w:r w:rsidRPr="00A90895">
              <w:rPr>
                <w:b/>
                <w:bCs/>
              </w:rPr>
              <w:t>год</w:t>
            </w:r>
          </w:p>
        </w:tc>
      </w:tr>
      <w:tr w:rsidR="002D74BB" w:rsidRPr="00A90895" w:rsidTr="007F04C0">
        <w:trPr>
          <w:trHeight w:val="276"/>
        </w:trPr>
        <w:tc>
          <w:tcPr>
            <w:tcW w:w="3794" w:type="dxa"/>
            <w:vMerge/>
          </w:tcPr>
          <w:p w:rsidR="002D74BB" w:rsidRPr="00A90895" w:rsidRDefault="002D74BB" w:rsidP="007F04C0">
            <w:pPr>
              <w:jc w:val="center"/>
              <w:rPr>
                <w:bCs/>
              </w:rPr>
            </w:pPr>
          </w:p>
        </w:tc>
        <w:tc>
          <w:tcPr>
            <w:tcW w:w="1843" w:type="dxa"/>
            <w:vMerge w:val="restart"/>
            <w:vAlign w:val="center"/>
          </w:tcPr>
          <w:p w:rsidR="002D74BB" w:rsidRPr="00A90895" w:rsidRDefault="002D74BB" w:rsidP="007F04C0">
            <w:pPr>
              <w:jc w:val="center"/>
              <w:rPr>
                <w:b/>
                <w:bCs/>
              </w:rPr>
            </w:pPr>
            <w:r w:rsidRPr="00A90895">
              <w:t xml:space="preserve">Размер дотации </w:t>
            </w:r>
            <w:r w:rsidRPr="00A90895">
              <w:rPr>
                <w:bCs/>
              </w:rPr>
              <w:t>на выравнивание уровня бюджетной обеспеченности сельских поселений</w:t>
            </w:r>
          </w:p>
        </w:tc>
        <w:tc>
          <w:tcPr>
            <w:tcW w:w="3827" w:type="dxa"/>
            <w:gridSpan w:val="2"/>
            <w:vAlign w:val="center"/>
          </w:tcPr>
          <w:p w:rsidR="002D74BB" w:rsidRPr="00A90895" w:rsidRDefault="002D74BB" w:rsidP="007F04C0">
            <w:pPr>
              <w:jc w:val="center"/>
              <w:rPr>
                <w:b/>
                <w:bCs/>
              </w:rPr>
            </w:pPr>
            <w:r w:rsidRPr="00A90895">
              <w:t>в том числе:</w:t>
            </w:r>
          </w:p>
        </w:tc>
      </w:tr>
      <w:tr w:rsidR="002D74BB" w:rsidRPr="00A90895" w:rsidTr="007F04C0">
        <w:trPr>
          <w:trHeight w:val="276"/>
        </w:trPr>
        <w:tc>
          <w:tcPr>
            <w:tcW w:w="3794" w:type="dxa"/>
            <w:vMerge/>
          </w:tcPr>
          <w:p w:rsidR="002D74BB" w:rsidRPr="00A90895" w:rsidRDefault="002D74BB" w:rsidP="007F04C0">
            <w:pPr>
              <w:jc w:val="center"/>
              <w:rPr>
                <w:bCs/>
              </w:rPr>
            </w:pPr>
          </w:p>
        </w:tc>
        <w:tc>
          <w:tcPr>
            <w:tcW w:w="1843" w:type="dxa"/>
            <w:vMerge/>
            <w:vAlign w:val="center"/>
          </w:tcPr>
          <w:p w:rsidR="002D74BB" w:rsidRPr="00A90895" w:rsidRDefault="002D74BB" w:rsidP="007F04C0">
            <w:pPr>
              <w:jc w:val="center"/>
            </w:pPr>
          </w:p>
        </w:tc>
        <w:tc>
          <w:tcPr>
            <w:tcW w:w="1979" w:type="dxa"/>
            <w:vAlign w:val="center"/>
          </w:tcPr>
          <w:p w:rsidR="002D74BB" w:rsidRPr="00A90895" w:rsidRDefault="002D74BB" w:rsidP="007F04C0">
            <w:pPr>
              <w:jc w:val="center"/>
              <w:rPr>
                <w:b/>
                <w:bCs/>
              </w:rPr>
            </w:pPr>
            <w:r w:rsidRPr="00A90895">
              <w:t>за счет средств субвенции на осуществление отдельных государственных полномочий по расчету и предоставлению дотаций поселениям Томской области</w:t>
            </w:r>
          </w:p>
        </w:tc>
        <w:tc>
          <w:tcPr>
            <w:tcW w:w="1848" w:type="dxa"/>
            <w:vAlign w:val="center"/>
          </w:tcPr>
          <w:p w:rsidR="002D74BB" w:rsidRPr="00A90895" w:rsidRDefault="002D74BB" w:rsidP="007F04C0">
            <w:pPr>
              <w:jc w:val="center"/>
            </w:pPr>
            <w:r w:rsidRPr="00A90895">
              <w:t>за счет средств бюджета муниципального образования «Молчановский район»</w:t>
            </w:r>
          </w:p>
          <w:p w:rsidR="002D74BB" w:rsidRPr="00A90895" w:rsidRDefault="002D74BB" w:rsidP="007F04C0">
            <w:pPr>
              <w:jc w:val="center"/>
              <w:rPr>
                <w:b/>
                <w:bCs/>
              </w:rPr>
            </w:pPr>
          </w:p>
        </w:tc>
      </w:tr>
      <w:tr w:rsidR="002D74BB" w:rsidRPr="00A90895" w:rsidTr="007F04C0">
        <w:tc>
          <w:tcPr>
            <w:tcW w:w="3794" w:type="dxa"/>
          </w:tcPr>
          <w:p w:rsidR="002D74BB" w:rsidRPr="00A90895" w:rsidRDefault="002D74BB" w:rsidP="007F04C0">
            <w:pPr>
              <w:rPr>
                <w:bCs/>
              </w:rPr>
            </w:pPr>
            <w:r w:rsidRPr="00A90895">
              <w:rPr>
                <w:bCs/>
              </w:rPr>
              <w:t>Могочинское сельское поселение</w:t>
            </w:r>
          </w:p>
        </w:tc>
        <w:tc>
          <w:tcPr>
            <w:tcW w:w="1843" w:type="dxa"/>
            <w:vAlign w:val="center"/>
          </w:tcPr>
          <w:p w:rsidR="002D74BB" w:rsidRPr="001B5366" w:rsidRDefault="002D74BB" w:rsidP="007F04C0">
            <w:pPr>
              <w:jc w:val="center"/>
              <w:rPr>
                <w:color w:val="000000"/>
              </w:rPr>
            </w:pPr>
            <w:r>
              <w:rPr>
                <w:color w:val="000000"/>
              </w:rPr>
              <w:t>8 899,5</w:t>
            </w:r>
          </w:p>
        </w:tc>
        <w:tc>
          <w:tcPr>
            <w:tcW w:w="1979" w:type="dxa"/>
            <w:tcBorders>
              <w:left w:val="nil"/>
            </w:tcBorders>
            <w:vAlign w:val="center"/>
          </w:tcPr>
          <w:p w:rsidR="002D74BB" w:rsidRPr="001B5366" w:rsidRDefault="002D74BB" w:rsidP="007F04C0">
            <w:pPr>
              <w:jc w:val="center"/>
              <w:rPr>
                <w:color w:val="000000"/>
              </w:rPr>
            </w:pPr>
            <w:r>
              <w:rPr>
                <w:color w:val="000000"/>
              </w:rPr>
              <w:t>8 156,6</w:t>
            </w:r>
          </w:p>
        </w:tc>
        <w:tc>
          <w:tcPr>
            <w:tcW w:w="1848" w:type="dxa"/>
            <w:tcBorders>
              <w:left w:val="nil"/>
            </w:tcBorders>
            <w:vAlign w:val="center"/>
          </w:tcPr>
          <w:p w:rsidR="002D74BB" w:rsidRPr="001B5366" w:rsidRDefault="002D74BB" w:rsidP="007F04C0">
            <w:pPr>
              <w:jc w:val="center"/>
              <w:rPr>
                <w:color w:val="000000"/>
              </w:rPr>
            </w:pPr>
            <w:r>
              <w:rPr>
                <w:color w:val="000000"/>
              </w:rPr>
              <w:t>742,9</w:t>
            </w:r>
          </w:p>
        </w:tc>
      </w:tr>
      <w:tr w:rsidR="002D74BB" w:rsidRPr="00A90895" w:rsidTr="007F04C0">
        <w:tc>
          <w:tcPr>
            <w:tcW w:w="3794" w:type="dxa"/>
          </w:tcPr>
          <w:p w:rsidR="002D74BB" w:rsidRPr="00A90895" w:rsidRDefault="002D74BB" w:rsidP="007F04C0">
            <w:pPr>
              <w:rPr>
                <w:bCs/>
              </w:rPr>
            </w:pPr>
            <w:r w:rsidRPr="00A90895">
              <w:rPr>
                <w:bCs/>
              </w:rPr>
              <w:t>Молчановское сельское поселение</w:t>
            </w:r>
          </w:p>
        </w:tc>
        <w:tc>
          <w:tcPr>
            <w:tcW w:w="1843" w:type="dxa"/>
            <w:tcBorders>
              <w:top w:val="nil"/>
            </w:tcBorders>
            <w:vAlign w:val="center"/>
          </w:tcPr>
          <w:p w:rsidR="002D74BB" w:rsidRPr="001B5366" w:rsidRDefault="002D74BB" w:rsidP="007F04C0">
            <w:pPr>
              <w:jc w:val="center"/>
              <w:rPr>
                <w:color w:val="000000"/>
              </w:rPr>
            </w:pPr>
            <w:r>
              <w:rPr>
                <w:color w:val="000000"/>
              </w:rPr>
              <w:t>6 519,7</w:t>
            </w:r>
          </w:p>
        </w:tc>
        <w:tc>
          <w:tcPr>
            <w:tcW w:w="1979" w:type="dxa"/>
            <w:tcBorders>
              <w:top w:val="nil"/>
              <w:left w:val="nil"/>
            </w:tcBorders>
            <w:vAlign w:val="center"/>
          </w:tcPr>
          <w:p w:rsidR="002D74BB" w:rsidRPr="001B5366" w:rsidRDefault="002D74BB" w:rsidP="007F04C0">
            <w:pPr>
              <w:jc w:val="center"/>
              <w:rPr>
                <w:color w:val="000000"/>
              </w:rPr>
            </w:pPr>
            <w:r>
              <w:rPr>
                <w:color w:val="000000"/>
              </w:rPr>
              <w:t>0,0</w:t>
            </w:r>
          </w:p>
        </w:tc>
        <w:tc>
          <w:tcPr>
            <w:tcW w:w="1848" w:type="dxa"/>
            <w:tcBorders>
              <w:top w:val="nil"/>
              <w:left w:val="nil"/>
            </w:tcBorders>
            <w:vAlign w:val="center"/>
          </w:tcPr>
          <w:p w:rsidR="002D74BB" w:rsidRPr="001B5366" w:rsidRDefault="002D74BB" w:rsidP="007F04C0">
            <w:pPr>
              <w:jc w:val="center"/>
              <w:rPr>
                <w:color w:val="000000"/>
              </w:rPr>
            </w:pPr>
            <w:r>
              <w:rPr>
                <w:color w:val="000000"/>
              </w:rPr>
              <w:t>6 519,7</w:t>
            </w:r>
          </w:p>
        </w:tc>
      </w:tr>
      <w:tr w:rsidR="002D74BB" w:rsidRPr="00A90895" w:rsidTr="007F04C0">
        <w:tc>
          <w:tcPr>
            <w:tcW w:w="3794" w:type="dxa"/>
          </w:tcPr>
          <w:p w:rsidR="002D74BB" w:rsidRPr="00A90895" w:rsidRDefault="002D74BB" w:rsidP="007F04C0">
            <w:pPr>
              <w:rPr>
                <w:bCs/>
              </w:rPr>
            </w:pPr>
            <w:r w:rsidRPr="00A90895">
              <w:rPr>
                <w:bCs/>
              </w:rPr>
              <w:t>Наргинское сельское поселение</w:t>
            </w:r>
          </w:p>
        </w:tc>
        <w:tc>
          <w:tcPr>
            <w:tcW w:w="1843" w:type="dxa"/>
            <w:tcBorders>
              <w:top w:val="nil"/>
            </w:tcBorders>
            <w:vAlign w:val="center"/>
          </w:tcPr>
          <w:p w:rsidR="002D74BB" w:rsidRPr="001B5366" w:rsidRDefault="002D74BB" w:rsidP="007F04C0">
            <w:pPr>
              <w:jc w:val="center"/>
              <w:rPr>
                <w:color w:val="000000"/>
              </w:rPr>
            </w:pPr>
            <w:r>
              <w:rPr>
                <w:color w:val="000000"/>
              </w:rPr>
              <w:t>4 882,4</w:t>
            </w:r>
          </w:p>
        </w:tc>
        <w:tc>
          <w:tcPr>
            <w:tcW w:w="1979" w:type="dxa"/>
            <w:tcBorders>
              <w:top w:val="nil"/>
              <w:left w:val="nil"/>
            </w:tcBorders>
            <w:vAlign w:val="center"/>
          </w:tcPr>
          <w:p w:rsidR="002D74BB" w:rsidRPr="001B5366" w:rsidRDefault="002D74BB" w:rsidP="007F04C0">
            <w:pPr>
              <w:jc w:val="center"/>
              <w:rPr>
                <w:color w:val="000000"/>
              </w:rPr>
            </w:pPr>
            <w:r>
              <w:rPr>
                <w:color w:val="000000"/>
              </w:rPr>
              <w:t>4 185,4</w:t>
            </w:r>
          </w:p>
        </w:tc>
        <w:tc>
          <w:tcPr>
            <w:tcW w:w="1848" w:type="dxa"/>
            <w:tcBorders>
              <w:top w:val="nil"/>
              <w:left w:val="nil"/>
            </w:tcBorders>
            <w:vAlign w:val="center"/>
          </w:tcPr>
          <w:p w:rsidR="002D74BB" w:rsidRPr="001B5366" w:rsidRDefault="002D74BB" w:rsidP="007F04C0">
            <w:pPr>
              <w:jc w:val="center"/>
              <w:rPr>
                <w:color w:val="000000"/>
              </w:rPr>
            </w:pPr>
            <w:r>
              <w:rPr>
                <w:color w:val="000000"/>
              </w:rPr>
              <w:t>697,0</w:t>
            </w:r>
          </w:p>
        </w:tc>
      </w:tr>
      <w:tr w:rsidR="002D74BB" w:rsidRPr="00A90895" w:rsidTr="007F04C0">
        <w:tc>
          <w:tcPr>
            <w:tcW w:w="3794" w:type="dxa"/>
          </w:tcPr>
          <w:p w:rsidR="002D74BB" w:rsidRPr="00A90895" w:rsidRDefault="002D74BB" w:rsidP="007F04C0">
            <w:pPr>
              <w:rPr>
                <w:bCs/>
              </w:rPr>
            </w:pPr>
            <w:r w:rsidRPr="00A90895">
              <w:rPr>
                <w:bCs/>
              </w:rPr>
              <w:t>Суйгинское сельское поселение</w:t>
            </w:r>
          </w:p>
        </w:tc>
        <w:tc>
          <w:tcPr>
            <w:tcW w:w="1843" w:type="dxa"/>
            <w:tcBorders>
              <w:top w:val="nil"/>
            </w:tcBorders>
            <w:vAlign w:val="center"/>
          </w:tcPr>
          <w:p w:rsidR="002D74BB" w:rsidRPr="001B5366" w:rsidRDefault="002D74BB" w:rsidP="007F04C0">
            <w:pPr>
              <w:jc w:val="center"/>
              <w:rPr>
                <w:color w:val="000000"/>
              </w:rPr>
            </w:pPr>
            <w:r>
              <w:rPr>
                <w:color w:val="000000"/>
              </w:rPr>
              <w:t>1 680,8</w:t>
            </w:r>
          </w:p>
        </w:tc>
        <w:tc>
          <w:tcPr>
            <w:tcW w:w="1979" w:type="dxa"/>
            <w:tcBorders>
              <w:top w:val="nil"/>
              <w:left w:val="nil"/>
            </w:tcBorders>
            <w:vAlign w:val="center"/>
          </w:tcPr>
          <w:p w:rsidR="002D74BB" w:rsidRPr="001B5366" w:rsidRDefault="002D74BB" w:rsidP="007F04C0">
            <w:pPr>
              <w:jc w:val="center"/>
              <w:rPr>
                <w:color w:val="000000"/>
              </w:rPr>
            </w:pPr>
            <w:r>
              <w:rPr>
                <w:color w:val="000000"/>
              </w:rPr>
              <w:t>1 548,9</w:t>
            </w:r>
          </w:p>
        </w:tc>
        <w:tc>
          <w:tcPr>
            <w:tcW w:w="1848" w:type="dxa"/>
            <w:tcBorders>
              <w:top w:val="nil"/>
              <w:left w:val="nil"/>
            </w:tcBorders>
            <w:vAlign w:val="center"/>
          </w:tcPr>
          <w:p w:rsidR="002D74BB" w:rsidRPr="001B5366" w:rsidRDefault="002D74BB" w:rsidP="007F04C0">
            <w:pPr>
              <w:jc w:val="center"/>
              <w:rPr>
                <w:color w:val="000000"/>
              </w:rPr>
            </w:pPr>
            <w:r>
              <w:rPr>
                <w:color w:val="000000"/>
              </w:rPr>
              <w:t>131,9</w:t>
            </w:r>
          </w:p>
        </w:tc>
      </w:tr>
      <w:tr w:rsidR="002D74BB" w:rsidRPr="00A90895" w:rsidTr="007F04C0">
        <w:tc>
          <w:tcPr>
            <w:tcW w:w="3794" w:type="dxa"/>
          </w:tcPr>
          <w:p w:rsidR="002D74BB" w:rsidRPr="00A90895" w:rsidRDefault="002D74BB" w:rsidP="007F04C0">
            <w:pPr>
              <w:rPr>
                <w:bCs/>
              </w:rPr>
            </w:pPr>
            <w:r w:rsidRPr="00A90895">
              <w:rPr>
                <w:bCs/>
              </w:rPr>
              <w:t>Тунгусовское сельское поселение</w:t>
            </w:r>
          </w:p>
        </w:tc>
        <w:tc>
          <w:tcPr>
            <w:tcW w:w="1843" w:type="dxa"/>
            <w:vAlign w:val="center"/>
          </w:tcPr>
          <w:p w:rsidR="002D74BB" w:rsidRPr="001B5366" w:rsidRDefault="002D74BB" w:rsidP="007F04C0">
            <w:pPr>
              <w:jc w:val="center"/>
              <w:rPr>
                <w:color w:val="000000"/>
              </w:rPr>
            </w:pPr>
            <w:r>
              <w:rPr>
                <w:color w:val="000000"/>
              </w:rPr>
              <w:t>3 357,1</w:t>
            </w:r>
          </w:p>
        </w:tc>
        <w:tc>
          <w:tcPr>
            <w:tcW w:w="1979" w:type="dxa"/>
            <w:tcBorders>
              <w:left w:val="nil"/>
            </w:tcBorders>
            <w:vAlign w:val="center"/>
          </w:tcPr>
          <w:p w:rsidR="002D74BB" w:rsidRPr="001B5366" w:rsidRDefault="002D74BB" w:rsidP="007F04C0">
            <w:pPr>
              <w:jc w:val="center"/>
              <w:rPr>
                <w:color w:val="000000"/>
              </w:rPr>
            </w:pPr>
            <w:r>
              <w:rPr>
                <w:color w:val="000000"/>
              </w:rPr>
              <w:t>2 548,6</w:t>
            </w:r>
          </w:p>
        </w:tc>
        <w:tc>
          <w:tcPr>
            <w:tcW w:w="1848" w:type="dxa"/>
            <w:tcBorders>
              <w:left w:val="nil"/>
            </w:tcBorders>
            <w:vAlign w:val="center"/>
          </w:tcPr>
          <w:p w:rsidR="002D74BB" w:rsidRPr="001B5366" w:rsidRDefault="002D74BB" w:rsidP="007F04C0">
            <w:pPr>
              <w:jc w:val="center"/>
              <w:rPr>
                <w:color w:val="000000"/>
              </w:rPr>
            </w:pPr>
            <w:r>
              <w:rPr>
                <w:color w:val="000000"/>
              </w:rPr>
              <w:t>808,5</w:t>
            </w:r>
          </w:p>
        </w:tc>
      </w:tr>
      <w:tr w:rsidR="002D74BB" w:rsidRPr="00A90895" w:rsidTr="007F04C0">
        <w:tc>
          <w:tcPr>
            <w:tcW w:w="3794" w:type="dxa"/>
          </w:tcPr>
          <w:p w:rsidR="002D74BB" w:rsidRPr="00A90895" w:rsidRDefault="002D74BB" w:rsidP="007F04C0">
            <w:pPr>
              <w:rPr>
                <w:b/>
                <w:bCs/>
              </w:rPr>
            </w:pPr>
            <w:r w:rsidRPr="00A90895">
              <w:rPr>
                <w:b/>
                <w:bCs/>
              </w:rPr>
              <w:t>Итого по муниципальным образованиям</w:t>
            </w:r>
          </w:p>
        </w:tc>
        <w:tc>
          <w:tcPr>
            <w:tcW w:w="1843" w:type="dxa"/>
            <w:tcBorders>
              <w:top w:val="nil"/>
            </w:tcBorders>
            <w:vAlign w:val="center"/>
          </w:tcPr>
          <w:p w:rsidR="002D74BB" w:rsidRPr="001B5366" w:rsidRDefault="002D74BB" w:rsidP="007F04C0">
            <w:pPr>
              <w:jc w:val="center"/>
              <w:rPr>
                <w:b/>
                <w:bCs/>
                <w:color w:val="000000"/>
              </w:rPr>
            </w:pPr>
            <w:r>
              <w:rPr>
                <w:b/>
                <w:bCs/>
                <w:color w:val="000000"/>
              </w:rPr>
              <w:t>25 339,5</w:t>
            </w:r>
          </w:p>
        </w:tc>
        <w:tc>
          <w:tcPr>
            <w:tcW w:w="1979" w:type="dxa"/>
            <w:tcBorders>
              <w:top w:val="nil"/>
              <w:left w:val="nil"/>
            </w:tcBorders>
            <w:vAlign w:val="center"/>
          </w:tcPr>
          <w:p w:rsidR="002D74BB" w:rsidRPr="001B5366" w:rsidRDefault="002D74BB" w:rsidP="007F04C0">
            <w:pPr>
              <w:jc w:val="center"/>
              <w:rPr>
                <w:b/>
                <w:bCs/>
                <w:color w:val="000000"/>
              </w:rPr>
            </w:pPr>
            <w:r>
              <w:rPr>
                <w:b/>
                <w:bCs/>
                <w:color w:val="000000"/>
              </w:rPr>
              <w:t>16 439,5</w:t>
            </w:r>
          </w:p>
        </w:tc>
        <w:tc>
          <w:tcPr>
            <w:tcW w:w="1848" w:type="dxa"/>
            <w:tcBorders>
              <w:top w:val="nil"/>
              <w:left w:val="nil"/>
            </w:tcBorders>
            <w:vAlign w:val="center"/>
          </w:tcPr>
          <w:p w:rsidR="002D74BB" w:rsidRPr="001B5366" w:rsidRDefault="002D74BB" w:rsidP="007F04C0">
            <w:pPr>
              <w:jc w:val="center"/>
              <w:rPr>
                <w:b/>
                <w:bCs/>
                <w:color w:val="000000"/>
              </w:rPr>
            </w:pPr>
            <w:r>
              <w:rPr>
                <w:b/>
                <w:bCs/>
                <w:color w:val="000000"/>
              </w:rPr>
              <w:t>8 900,0</w:t>
            </w:r>
          </w:p>
        </w:tc>
      </w:tr>
    </w:tbl>
    <w:p w:rsidR="002D74BB" w:rsidRPr="00A90895" w:rsidRDefault="002D74BB" w:rsidP="00A90895">
      <w:pPr>
        <w:jc w:val="center"/>
        <w:rPr>
          <w:b/>
          <w:bCs/>
        </w:rPr>
      </w:pPr>
    </w:p>
    <w:p w:rsidR="002D74BB" w:rsidRPr="002813D6" w:rsidRDefault="002D74BB" w:rsidP="00D908EB">
      <w:pPr>
        <w:pStyle w:val="Heading2"/>
        <w:ind w:right="567" w:firstLine="4253"/>
        <w:jc w:val="right"/>
        <w:rPr>
          <w:color w:val="auto"/>
          <w:szCs w:val="32"/>
        </w:rPr>
      </w:pPr>
      <w:r w:rsidRPr="002813D6">
        <w:rPr>
          <w:color w:val="auto"/>
          <w:szCs w:val="32"/>
        </w:rPr>
        <w:t>Таблица 1.2</w:t>
      </w:r>
    </w:p>
    <w:p w:rsidR="002D74BB" w:rsidRPr="00A90895" w:rsidRDefault="002D74BB" w:rsidP="00A90895">
      <w:pPr>
        <w:jc w:val="center"/>
        <w:rPr>
          <w:bCs/>
          <w:sz w:val="26"/>
          <w:szCs w:val="26"/>
        </w:rPr>
      </w:pPr>
      <w:bookmarkStart w:id="59" w:name="_Hlk24897967"/>
      <w:r w:rsidRPr="00A90895">
        <w:rPr>
          <w:bCs/>
          <w:sz w:val="26"/>
          <w:szCs w:val="26"/>
        </w:rPr>
        <w:t>Распределение дотации местным бюджетам на выравнивание уровня бюджетной обеспеченности сельских поселений Молчановского района</w:t>
      </w:r>
    </w:p>
    <w:p w:rsidR="002D74BB" w:rsidRPr="00A90895" w:rsidRDefault="002D74BB" w:rsidP="00A90895">
      <w:pPr>
        <w:jc w:val="center"/>
        <w:rPr>
          <w:bCs/>
          <w:sz w:val="26"/>
          <w:szCs w:val="26"/>
        </w:rPr>
      </w:pPr>
      <w:r w:rsidRPr="0064630A">
        <w:rPr>
          <w:bCs/>
          <w:sz w:val="26"/>
          <w:szCs w:val="26"/>
        </w:rPr>
        <w:t>на 2026</w:t>
      </w:r>
      <w:r w:rsidRPr="00A90895">
        <w:rPr>
          <w:bCs/>
          <w:sz w:val="26"/>
          <w:szCs w:val="26"/>
        </w:rPr>
        <w:t xml:space="preserve"> год </w:t>
      </w:r>
    </w:p>
    <w:bookmarkEnd w:id="59"/>
    <w:p w:rsidR="002D74BB" w:rsidRPr="00A90895" w:rsidRDefault="002D74BB" w:rsidP="00D908EB">
      <w:pPr>
        <w:ind w:right="425"/>
        <w:jc w:val="right"/>
        <w:rPr>
          <w:bCs/>
          <w:sz w:val="26"/>
          <w:szCs w:val="26"/>
        </w:rPr>
      </w:pPr>
      <w:r w:rsidRPr="00A90895">
        <w:rPr>
          <w:bCs/>
          <w:sz w:val="26"/>
          <w:szCs w:val="26"/>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1843"/>
        <w:gridCol w:w="1979"/>
        <w:gridCol w:w="1848"/>
      </w:tblGrid>
      <w:tr w:rsidR="002D74BB" w:rsidRPr="00A90895" w:rsidTr="007F04C0">
        <w:trPr>
          <w:trHeight w:val="322"/>
        </w:trPr>
        <w:tc>
          <w:tcPr>
            <w:tcW w:w="3794" w:type="dxa"/>
            <w:vMerge w:val="restart"/>
            <w:vAlign w:val="center"/>
          </w:tcPr>
          <w:p w:rsidR="002D74BB" w:rsidRPr="00A90895" w:rsidRDefault="002D74BB" w:rsidP="007F04C0">
            <w:pPr>
              <w:jc w:val="center"/>
              <w:rPr>
                <w:b/>
                <w:bCs/>
              </w:rPr>
            </w:pPr>
            <w:r w:rsidRPr="00A90895">
              <w:rPr>
                <w:b/>
                <w:bCs/>
                <w:sz w:val="22"/>
                <w:szCs w:val="22"/>
              </w:rPr>
              <w:t>Наименование муниципальных образований</w:t>
            </w:r>
          </w:p>
        </w:tc>
        <w:tc>
          <w:tcPr>
            <w:tcW w:w="5670" w:type="dxa"/>
            <w:gridSpan w:val="3"/>
            <w:vAlign w:val="center"/>
          </w:tcPr>
          <w:p w:rsidR="002D74BB" w:rsidRPr="00A90895" w:rsidRDefault="002D74BB" w:rsidP="007F04C0">
            <w:pPr>
              <w:jc w:val="center"/>
              <w:rPr>
                <w:b/>
                <w:bCs/>
              </w:rPr>
            </w:pPr>
            <w:r w:rsidRPr="00A90895">
              <w:rPr>
                <w:b/>
                <w:bCs/>
                <w:sz w:val="22"/>
                <w:szCs w:val="22"/>
              </w:rPr>
              <w:t>202</w:t>
            </w:r>
            <w:r>
              <w:rPr>
                <w:b/>
                <w:bCs/>
                <w:sz w:val="22"/>
                <w:szCs w:val="22"/>
              </w:rPr>
              <w:t>6</w:t>
            </w:r>
            <w:r w:rsidRPr="00A90895">
              <w:rPr>
                <w:b/>
                <w:bCs/>
                <w:sz w:val="22"/>
                <w:szCs w:val="22"/>
              </w:rPr>
              <w:t xml:space="preserve"> год</w:t>
            </w:r>
          </w:p>
        </w:tc>
      </w:tr>
      <w:tr w:rsidR="002D74BB" w:rsidRPr="00A90895" w:rsidTr="007F04C0">
        <w:trPr>
          <w:trHeight w:val="276"/>
        </w:trPr>
        <w:tc>
          <w:tcPr>
            <w:tcW w:w="3794" w:type="dxa"/>
            <w:vMerge/>
          </w:tcPr>
          <w:p w:rsidR="002D74BB" w:rsidRPr="00A90895" w:rsidRDefault="002D74BB" w:rsidP="007F04C0">
            <w:pPr>
              <w:jc w:val="center"/>
              <w:rPr>
                <w:bCs/>
              </w:rPr>
            </w:pPr>
          </w:p>
        </w:tc>
        <w:tc>
          <w:tcPr>
            <w:tcW w:w="1843" w:type="dxa"/>
            <w:vMerge w:val="restart"/>
            <w:vAlign w:val="center"/>
          </w:tcPr>
          <w:p w:rsidR="002D74BB" w:rsidRPr="00A90895" w:rsidRDefault="002D74BB" w:rsidP="007F04C0">
            <w:pPr>
              <w:jc w:val="center"/>
              <w:rPr>
                <w:b/>
                <w:bCs/>
              </w:rPr>
            </w:pPr>
            <w:r w:rsidRPr="00A90895">
              <w:rPr>
                <w:sz w:val="22"/>
                <w:szCs w:val="22"/>
              </w:rPr>
              <w:t xml:space="preserve">Размер дотации </w:t>
            </w:r>
            <w:r w:rsidRPr="00A90895">
              <w:rPr>
                <w:bCs/>
                <w:sz w:val="22"/>
                <w:szCs w:val="22"/>
              </w:rPr>
              <w:t>на выравнивание уровня бюджетной обеспеченности сельских поселений</w:t>
            </w:r>
          </w:p>
        </w:tc>
        <w:tc>
          <w:tcPr>
            <w:tcW w:w="3827" w:type="dxa"/>
            <w:gridSpan w:val="2"/>
            <w:vAlign w:val="center"/>
          </w:tcPr>
          <w:p w:rsidR="002D74BB" w:rsidRPr="00A90895" w:rsidRDefault="002D74BB" w:rsidP="007F04C0">
            <w:pPr>
              <w:jc w:val="center"/>
              <w:rPr>
                <w:b/>
                <w:bCs/>
              </w:rPr>
            </w:pPr>
            <w:r w:rsidRPr="00A90895">
              <w:rPr>
                <w:sz w:val="22"/>
                <w:szCs w:val="22"/>
              </w:rPr>
              <w:t>в том числе:</w:t>
            </w:r>
          </w:p>
        </w:tc>
      </w:tr>
      <w:tr w:rsidR="002D74BB" w:rsidRPr="00A90895" w:rsidTr="007F04C0">
        <w:trPr>
          <w:trHeight w:val="276"/>
        </w:trPr>
        <w:tc>
          <w:tcPr>
            <w:tcW w:w="3794" w:type="dxa"/>
            <w:vMerge/>
          </w:tcPr>
          <w:p w:rsidR="002D74BB" w:rsidRPr="00A90895" w:rsidRDefault="002D74BB" w:rsidP="007F04C0">
            <w:pPr>
              <w:jc w:val="center"/>
              <w:rPr>
                <w:bCs/>
              </w:rPr>
            </w:pPr>
          </w:p>
        </w:tc>
        <w:tc>
          <w:tcPr>
            <w:tcW w:w="1843" w:type="dxa"/>
            <w:vMerge/>
            <w:vAlign w:val="center"/>
          </w:tcPr>
          <w:p w:rsidR="002D74BB" w:rsidRPr="00A90895" w:rsidRDefault="002D74BB" w:rsidP="007F04C0">
            <w:pPr>
              <w:jc w:val="center"/>
            </w:pPr>
          </w:p>
        </w:tc>
        <w:tc>
          <w:tcPr>
            <w:tcW w:w="1979" w:type="dxa"/>
            <w:vAlign w:val="center"/>
          </w:tcPr>
          <w:p w:rsidR="002D74BB" w:rsidRPr="00A90895" w:rsidRDefault="002D74BB" w:rsidP="007F04C0">
            <w:pPr>
              <w:jc w:val="center"/>
              <w:rPr>
                <w:b/>
                <w:bCs/>
              </w:rPr>
            </w:pPr>
            <w:r w:rsidRPr="00A90895">
              <w:rPr>
                <w:sz w:val="22"/>
                <w:szCs w:val="22"/>
              </w:rPr>
              <w:t>за счет средств субвенции на осуществление отдельных государственных полномочий по расчету и предоставлению дотаций поселениям Томской области</w:t>
            </w:r>
          </w:p>
        </w:tc>
        <w:tc>
          <w:tcPr>
            <w:tcW w:w="1848" w:type="dxa"/>
            <w:vAlign w:val="center"/>
          </w:tcPr>
          <w:p w:rsidR="002D74BB" w:rsidRPr="00A90895" w:rsidRDefault="002D74BB" w:rsidP="007F04C0">
            <w:pPr>
              <w:jc w:val="center"/>
            </w:pPr>
            <w:r w:rsidRPr="00A90895">
              <w:rPr>
                <w:sz w:val="22"/>
                <w:szCs w:val="22"/>
              </w:rPr>
              <w:t>за счет средств бюджета муниципального образования «Молчановский район»</w:t>
            </w:r>
          </w:p>
          <w:p w:rsidR="002D74BB" w:rsidRPr="00A90895" w:rsidRDefault="002D74BB" w:rsidP="007F04C0">
            <w:pPr>
              <w:jc w:val="center"/>
              <w:rPr>
                <w:b/>
                <w:bCs/>
              </w:rPr>
            </w:pPr>
          </w:p>
        </w:tc>
      </w:tr>
      <w:tr w:rsidR="002D74BB" w:rsidRPr="00A90895" w:rsidTr="007F04C0">
        <w:trPr>
          <w:trHeight w:val="276"/>
        </w:trPr>
        <w:tc>
          <w:tcPr>
            <w:tcW w:w="3794" w:type="dxa"/>
          </w:tcPr>
          <w:p w:rsidR="002D74BB" w:rsidRPr="00A90895" w:rsidRDefault="002D74BB" w:rsidP="007F04C0">
            <w:pPr>
              <w:rPr>
                <w:bCs/>
              </w:rPr>
            </w:pPr>
            <w:r w:rsidRPr="00A90895">
              <w:rPr>
                <w:bCs/>
                <w:sz w:val="22"/>
                <w:szCs w:val="22"/>
              </w:rPr>
              <w:t>Могочинское сельское поселение</w:t>
            </w:r>
          </w:p>
        </w:tc>
        <w:tc>
          <w:tcPr>
            <w:tcW w:w="1843" w:type="dxa"/>
            <w:vAlign w:val="center"/>
          </w:tcPr>
          <w:p w:rsidR="002D74BB" w:rsidRPr="001B5366" w:rsidRDefault="002D74BB" w:rsidP="007F04C0">
            <w:pPr>
              <w:jc w:val="center"/>
              <w:rPr>
                <w:color w:val="000000"/>
              </w:rPr>
            </w:pPr>
            <w:r>
              <w:rPr>
                <w:color w:val="000000"/>
              </w:rPr>
              <w:t>8 920,9</w:t>
            </w:r>
          </w:p>
        </w:tc>
        <w:tc>
          <w:tcPr>
            <w:tcW w:w="1979" w:type="dxa"/>
            <w:tcBorders>
              <w:left w:val="nil"/>
            </w:tcBorders>
            <w:vAlign w:val="center"/>
          </w:tcPr>
          <w:p w:rsidR="002D74BB" w:rsidRPr="001B5366" w:rsidRDefault="002D74BB" w:rsidP="007F04C0">
            <w:pPr>
              <w:jc w:val="center"/>
              <w:rPr>
                <w:color w:val="000000"/>
              </w:rPr>
            </w:pPr>
            <w:r>
              <w:rPr>
                <w:color w:val="000000"/>
              </w:rPr>
              <w:t>8 180,8</w:t>
            </w:r>
          </w:p>
        </w:tc>
        <w:tc>
          <w:tcPr>
            <w:tcW w:w="1848" w:type="dxa"/>
            <w:tcBorders>
              <w:left w:val="nil"/>
            </w:tcBorders>
            <w:vAlign w:val="center"/>
          </w:tcPr>
          <w:p w:rsidR="002D74BB" w:rsidRPr="001B5366" w:rsidRDefault="002D74BB" w:rsidP="007F04C0">
            <w:pPr>
              <w:jc w:val="center"/>
              <w:rPr>
                <w:color w:val="000000"/>
              </w:rPr>
            </w:pPr>
            <w:r>
              <w:rPr>
                <w:color w:val="000000"/>
              </w:rPr>
              <w:t>740,1</w:t>
            </w:r>
          </w:p>
        </w:tc>
      </w:tr>
      <w:tr w:rsidR="002D74BB" w:rsidRPr="00A90895" w:rsidTr="007F04C0">
        <w:tc>
          <w:tcPr>
            <w:tcW w:w="3794" w:type="dxa"/>
          </w:tcPr>
          <w:p w:rsidR="002D74BB" w:rsidRPr="00A90895" w:rsidRDefault="002D74BB" w:rsidP="007F04C0">
            <w:pPr>
              <w:rPr>
                <w:bCs/>
              </w:rPr>
            </w:pPr>
            <w:r w:rsidRPr="00A90895">
              <w:rPr>
                <w:bCs/>
                <w:sz w:val="22"/>
                <w:szCs w:val="22"/>
              </w:rPr>
              <w:t>Молчановское сельское поселение</w:t>
            </w:r>
          </w:p>
        </w:tc>
        <w:tc>
          <w:tcPr>
            <w:tcW w:w="1843" w:type="dxa"/>
            <w:tcBorders>
              <w:top w:val="nil"/>
            </w:tcBorders>
            <w:vAlign w:val="center"/>
          </w:tcPr>
          <w:p w:rsidR="002D74BB" w:rsidRPr="001B5366" w:rsidRDefault="002D74BB" w:rsidP="007F04C0">
            <w:pPr>
              <w:jc w:val="center"/>
              <w:rPr>
                <w:color w:val="000000"/>
              </w:rPr>
            </w:pPr>
            <w:r>
              <w:rPr>
                <w:color w:val="000000"/>
              </w:rPr>
              <w:t>6 524,1</w:t>
            </w:r>
          </w:p>
        </w:tc>
        <w:tc>
          <w:tcPr>
            <w:tcW w:w="1979" w:type="dxa"/>
            <w:tcBorders>
              <w:top w:val="nil"/>
              <w:left w:val="nil"/>
            </w:tcBorders>
            <w:vAlign w:val="center"/>
          </w:tcPr>
          <w:p w:rsidR="002D74BB" w:rsidRPr="001B5366" w:rsidRDefault="002D74BB" w:rsidP="007F04C0">
            <w:pPr>
              <w:jc w:val="center"/>
              <w:rPr>
                <w:color w:val="000000"/>
              </w:rPr>
            </w:pPr>
            <w:r>
              <w:rPr>
                <w:color w:val="000000"/>
              </w:rPr>
              <w:t>0,0</w:t>
            </w:r>
          </w:p>
        </w:tc>
        <w:tc>
          <w:tcPr>
            <w:tcW w:w="1848" w:type="dxa"/>
            <w:tcBorders>
              <w:top w:val="nil"/>
              <w:left w:val="nil"/>
            </w:tcBorders>
            <w:vAlign w:val="center"/>
          </w:tcPr>
          <w:p w:rsidR="002D74BB" w:rsidRPr="001B5366" w:rsidRDefault="002D74BB" w:rsidP="007F04C0">
            <w:pPr>
              <w:jc w:val="center"/>
              <w:rPr>
                <w:color w:val="000000"/>
              </w:rPr>
            </w:pPr>
            <w:r>
              <w:rPr>
                <w:color w:val="000000"/>
              </w:rPr>
              <w:t>6 524,1</w:t>
            </w:r>
          </w:p>
        </w:tc>
      </w:tr>
      <w:tr w:rsidR="002D74BB" w:rsidRPr="00A90895" w:rsidTr="007F04C0">
        <w:tc>
          <w:tcPr>
            <w:tcW w:w="3794" w:type="dxa"/>
          </w:tcPr>
          <w:p w:rsidR="002D74BB" w:rsidRPr="00A90895" w:rsidRDefault="002D74BB" w:rsidP="007F04C0">
            <w:pPr>
              <w:rPr>
                <w:bCs/>
              </w:rPr>
            </w:pPr>
            <w:r w:rsidRPr="00A90895">
              <w:rPr>
                <w:bCs/>
                <w:sz w:val="22"/>
                <w:szCs w:val="22"/>
              </w:rPr>
              <w:t>Наргинское сельское поселение</w:t>
            </w:r>
          </w:p>
        </w:tc>
        <w:tc>
          <w:tcPr>
            <w:tcW w:w="1843" w:type="dxa"/>
            <w:vAlign w:val="center"/>
          </w:tcPr>
          <w:p w:rsidR="002D74BB" w:rsidRPr="001B5366" w:rsidRDefault="002D74BB" w:rsidP="007F04C0">
            <w:pPr>
              <w:jc w:val="center"/>
              <w:rPr>
                <w:color w:val="000000"/>
              </w:rPr>
            </w:pPr>
            <w:r>
              <w:rPr>
                <w:color w:val="000000"/>
              </w:rPr>
              <w:t>4 891,2</w:t>
            </w:r>
          </w:p>
        </w:tc>
        <w:tc>
          <w:tcPr>
            <w:tcW w:w="1979" w:type="dxa"/>
            <w:tcBorders>
              <w:left w:val="nil"/>
            </w:tcBorders>
            <w:vAlign w:val="center"/>
          </w:tcPr>
          <w:p w:rsidR="002D74BB" w:rsidRPr="001B5366" w:rsidRDefault="002D74BB" w:rsidP="007F04C0">
            <w:pPr>
              <w:jc w:val="center"/>
              <w:rPr>
                <w:color w:val="000000"/>
              </w:rPr>
            </w:pPr>
            <w:r>
              <w:rPr>
                <w:color w:val="000000"/>
              </w:rPr>
              <w:t>4 197,8</w:t>
            </w:r>
          </w:p>
        </w:tc>
        <w:tc>
          <w:tcPr>
            <w:tcW w:w="1848" w:type="dxa"/>
            <w:tcBorders>
              <w:left w:val="nil"/>
            </w:tcBorders>
            <w:vAlign w:val="center"/>
          </w:tcPr>
          <w:p w:rsidR="002D74BB" w:rsidRPr="001B5366" w:rsidRDefault="002D74BB" w:rsidP="007F04C0">
            <w:pPr>
              <w:jc w:val="center"/>
              <w:rPr>
                <w:color w:val="000000"/>
              </w:rPr>
            </w:pPr>
            <w:r>
              <w:rPr>
                <w:color w:val="000000"/>
              </w:rPr>
              <w:t>693,4</w:t>
            </w:r>
          </w:p>
        </w:tc>
      </w:tr>
      <w:tr w:rsidR="002D74BB" w:rsidRPr="00A90895" w:rsidTr="007F04C0">
        <w:tc>
          <w:tcPr>
            <w:tcW w:w="3794" w:type="dxa"/>
          </w:tcPr>
          <w:p w:rsidR="002D74BB" w:rsidRPr="00A90895" w:rsidRDefault="002D74BB" w:rsidP="007F04C0">
            <w:pPr>
              <w:rPr>
                <w:bCs/>
              </w:rPr>
            </w:pPr>
            <w:r w:rsidRPr="00A90895">
              <w:rPr>
                <w:bCs/>
                <w:sz w:val="22"/>
                <w:szCs w:val="22"/>
              </w:rPr>
              <w:t>Суйгинское сельское поселение</w:t>
            </w:r>
          </w:p>
        </w:tc>
        <w:tc>
          <w:tcPr>
            <w:tcW w:w="1843" w:type="dxa"/>
            <w:tcBorders>
              <w:top w:val="nil"/>
            </w:tcBorders>
            <w:vAlign w:val="center"/>
          </w:tcPr>
          <w:p w:rsidR="002D74BB" w:rsidRPr="001B5366" w:rsidRDefault="002D74BB" w:rsidP="007F04C0">
            <w:pPr>
              <w:jc w:val="center"/>
              <w:rPr>
                <w:color w:val="000000"/>
              </w:rPr>
            </w:pPr>
            <w:r>
              <w:rPr>
                <w:color w:val="000000"/>
              </w:rPr>
              <w:t>1 685,7</w:t>
            </w:r>
          </w:p>
        </w:tc>
        <w:tc>
          <w:tcPr>
            <w:tcW w:w="1979" w:type="dxa"/>
            <w:tcBorders>
              <w:top w:val="nil"/>
              <w:left w:val="nil"/>
            </w:tcBorders>
            <w:vAlign w:val="center"/>
          </w:tcPr>
          <w:p w:rsidR="002D74BB" w:rsidRPr="001B5366" w:rsidRDefault="002D74BB" w:rsidP="007F04C0">
            <w:pPr>
              <w:jc w:val="center"/>
              <w:rPr>
                <w:color w:val="000000"/>
              </w:rPr>
            </w:pPr>
            <w:r>
              <w:rPr>
                <w:color w:val="000000"/>
              </w:rPr>
              <w:t>1 553,5</w:t>
            </w:r>
          </w:p>
        </w:tc>
        <w:tc>
          <w:tcPr>
            <w:tcW w:w="1848" w:type="dxa"/>
            <w:tcBorders>
              <w:top w:val="nil"/>
              <w:left w:val="nil"/>
            </w:tcBorders>
            <w:vAlign w:val="center"/>
          </w:tcPr>
          <w:p w:rsidR="002D74BB" w:rsidRPr="001B5366" w:rsidRDefault="002D74BB" w:rsidP="007F04C0">
            <w:pPr>
              <w:jc w:val="center"/>
              <w:rPr>
                <w:color w:val="000000"/>
              </w:rPr>
            </w:pPr>
            <w:r>
              <w:rPr>
                <w:color w:val="000000"/>
              </w:rPr>
              <w:t>132,2</w:t>
            </w:r>
          </w:p>
        </w:tc>
      </w:tr>
      <w:tr w:rsidR="002D74BB" w:rsidRPr="00A90895" w:rsidTr="007F04C0">
        <w:tc>
          <w:tcPr>
            <w:tcW w:w="3794" w:type="dxa"/>
          </w:tcPr>
          <w:p w:rsidR="002D74BB" w:rsidRPr="00A90895" w:rsidRDefault="002D74BB" w:rsidP="007F04C0">
            <w:pPr>
              <w:rPr>
                <w:bCs/>
              </w:rPr>
            </w:pPr>
            <w:r w:rsidRPr="00A90895">
              <w:rPr>
                <w:bCs/>
                <w:sz w:val="22"/>
                <w:szCs w:val="22"/>
              </w:rPr>
              <w:t>Тунгусовское сельское поселение</w:t>
            </w:r>
          </w:p>
        </w:tc>
        <w:tc>
          <w:tcPr>
            <w:tcW w:w="1843" w:type="dxa"/>
            <w:tcBorders>
              <w:top w:val="nil"/>
            </w:tcBorders>
            <w:vAlign w:val="center"/>
          </w:tcPr>
          <w:p w:rsidR="002D74BB" w:rsidRPr="001B5366" w:rsidRDefault="002D74BB" w:rsidP="007F04C0">
            <w:pPr>
              <w:jc w:val="center"/>
              <w:rPr>
                <w:color w:val="000000"/>
              </w:rPr>
            </w:pPr>
            <w:r>
              <w:rPr>
                <w:color w:val="000000"/>
              </w:rPr>
              <w:t>3 366,4</w:t>
            </w:r>
          </w:p>
        </w:tc>
        <w:tc>
          <w:tcPr>
            <w:tcW w:w="1979" w:type="dxa"/>
            <w:tcBorders>
              <w:top w:val="nil"/>
              <w:left w:val="nil"/>
            </w:tcBorders>
            <w:vAlign w:val="center"/>
          </w:tcPr>
          <w:p w:rsidR="002D74BB" w:rsidRPr="001B5366" w:rsidRDefault="002D74BB" w:rsidP="007F04C0">
            <w:pPr>
              <w:jc w:val="center"/>
              <w:rPr>
                <w:color w:val="000000"/>
              </w:rPr>
            </w:pPr>
            <w:r>
              <w:rPr>
                <w:color w:val="000000"/>
              </w:rPr>
              <w:t>2 556,2</w:t>
            </w:r>
          </w:p>
        </w:tc>
        <w:tc>
          <w:tcPr>
            <w:tcW w:w="1848" w:type="dxa"/>
            <w:tcBorders>
              <w:top w:val="nil"/>
              <w:left w:val="nil"/>
            </w:tcBorders>
            <w:vAlign w:val="center"/>
          </w:tcPr>
          <w:p w:rsidR="002D74BB" w:rsidRPr="001B5366" w:rsidRDefault="002D74BB" w:rsidP="007F04C0">
            <w:pPr>
              <w:jc w:val="center"/>
              <w:rPr>
                <w:color w:val="000000"/>
              </w:rPr>
            </w:pPr>
            <w:r>
              <w:rPr>
                <w:color w:val="000000"/>
              </w:rPr>
              <w:t>810,2</w:t>
            </w:r>
          </w:p>
        </w:tc>
      </w:tr>
      <w:tr w:rsidR="002D74BB" w:rsidRPr="00A90895" w:rsidTr="007F04C0">
        <w:tc>
          <w:tcPr>
            <w:tcW w:w="3794" w:type="dxa"/>
          </w:tcPr>
          <w:p w:rsidR="002D74BB" w:rsidRPr="00A90895" w:rsidRDefault="002D74BB" w:rsidP="007F04C0">
            <w:pPr>
              <w:rPr>
                <w:b/>
                <w:bCs/>
              </w:rPr>
            </w:pPr>
            <w:r w:rsidRPr="00A90895">
              <w:rPr>
                <w:b/>
                <w:bCs/>
                <w:sz w:val="22"/>
                <w:szCs w:val="22"/>
              </w:rPr>
              <w:t>Итого по муниципальным образованиям</w:t>
            </w:r>
          </w:p>
        </w:tc>
        <w:tc>
          <w:tcPr>
            <w:tcW w:w="1843" w:type="dxa"/>
            <w:vAlign w:val="center"/>
          </w:tcPr>
          <w:p w:rsidR="002D74BB" w:rsidRPr="001B5366" w:rsidRDefault="002D74BB" w:rsidP="007F04C0">
            <w:pPr>
              <w:jc w:val="center"/>
              <w:rPr>
                <w:b/>
                <w:bCs/>
                <w:color w:val="000000"/>
              </w:rPr>
            </w:pPr>
            <w:r>
              <w:rPr>
                <w:b/>
                <w:bCs/>
                <w:color w:val="000000"/>
              </w:rPr>
              <w:t>25 388,3</w:t>
            </w:r>
          </w:p>
        </w:tc>
        <w:tc>
          <w:tcPr>
            <w:tcW w:w="1979" w:type="dxa"/>
            <w:tcBorders>
              <w:left w:val="nil"/>
            </w:tcBorders>
            <w:vAlign w:val="center"/>
          </w:tcPr>
          <w:p w:rsidR="002D74BB" w:rsidRPr="001B5366" w:rsidRDefault="002D74BB" w:rsidP="007F04C0">
            <w:pPr>
              <w:jc w:val="center"/>
              <w:rPr>
                <w:b/>
                <w:bCs/>
                <w:color w:val="000000"/>
              </w:rPr>
            </w:pPr>
            <w:r>
              <w:rPr>
                <w:b/>
                <w:bCs/>
                <w:color w:val="000000"/>
              </w:rPr>
              <w:t>16 488,3</w:t>
            </w:r>
          </w:p>
        </w:tc>
        <w:tc>
          <w:tcPr>
            <w:tcW w:w="1848" w:type="dxa"/>
            <w:tcBorders>
              <w:left w:val="nil"/>
            </w:tcBorders>
            <w:vAlign w:val="center"/>
          </w:tcPr>
          <w:p w:rsidR="002D74BB" w:rsidRPr="001B5366" w:rsidRDefault="002D74BB" w:rsidP="007F04C0">
            <w:pPr>
              <w:jc w:val="center"/>
              <w:rPr>
                <w:b/>
                <w:bCs/>
                <w:color w:val="000000"/>
              </w:rPr>
            </w:pPr>
            <w:r>
              <w:rPr>
                <w:b/>
                <w:bCs/>
                <w:color w:val="000000"/>
              </w:rPr>
              <w:t>8 900,0</w:t>
            </w:r>
          </w:p>
        </w:tc>
      </w:tr>
    </w:tbl>
    <w:p w:rsidR="002D74BB" w:rsidRPr="002813D6" w:rsidRDefault="002D74BB" w:rsidP="00D908EB">
      <w:pPr>
        <w:pStyle w:val="Heading2"/>
        <w:ind w:right="425" w:firstLine="4253"/>
        <w:jc w:val="right"/>
        <w:rPr>
          <w:color w:val="auto"/>
          <w:szCs w:val="32"/>
        </w:rPr>
      </w:pPr>
      <w:r w:rsidRPr="002813D6">
        <w:rPr>
          <w:color w:val="auto"/>
          <w:szCs w:val="32"/>
        </w:rPr>
        <w:t xml:space="preserve">Таблица </w:t>
      </w:r>
      <w:r>
        <w:rPr>
          <w:color w:val="auto"/>
          <w:szCs w:val="32"/>
        </w:rPr>
        <w:t>2</w:t>
      </w:r>
    </w:p>
    <w:p w:rsidR="002D74BB" w:rsidRPr="00A90895" w:rsidRDefault="002D74BB" w:rsidP="00D908EB">
      <w:pPr>
        <w:ind w:right="425"/>
        <w:jc w:val="center"/>
        <w:rPr>
          <w:sz w:val="26"/>
          <w:szCs w:val="26"/>
        </w:rPr>
      </w:pPr>
      <w:bookmarkStart w:id="60" w:name="_Hlk24898145"/>
      <w:r w:rsidRPr="00A90895">
        <w:rPr>
          <w:sz w:val="26"/>
          <w:szCs w:val="26"/>
        </w:rPr>
        <w:t>Распределение субсидии местным бюджетам на компенсацию расходов по организации электроснабжения от дизельных электростанций на 202</w:t>
      </w:r>
      <w:r>
        <w:rPr>
          <w:sz w:val="26"/>
          <w:szCs w:val="26"/>
        </w:rPr>
        <w:t>4</w:t>
      </w:r>
      <w:r w:rsidRPr="00A90895">
        <w:rPr>
          <w:sz w:val="26"/>
          <w:szCs w:val="26"/>
        </w:rPr>
        <w:t xml:space="preserve"> год и плановый период 202</w:t>
      </w:r>
      <w:r>
        <w:rPr>
          <w:sz w:val="26"/>
          <w:szCs w:val="26"/>
        </w:rPr>
        <w:t>5</w:t>
      </w:r>
      <w:r w:rsidRPr="00A90895">
        <w:rPr>
          <w:sz w:val="26"/>
          <w:szCs w:val="26"/>
        </w:rPr>
        <w:t xml:space="preserve"> и 202</w:t>
      </w:r>
      <w:r>
        <w:rPr>
          <w:sz w:val="26"/>
          <w:szCs w:val="26"/>
        </w:rPr>
        <w:t>6</w:t>
      </w:r>
      <w:r w:rsidRPr="00A90895">
        <w:rPr>
          <w:sz w:val="26"/>
          <w:szCs w:val="26"/>
        </w:rPr>
        <w:t xml:space="preserve"> годов</w:t>
      </w:r>
    </w:p>
    <w:p w:rsidR="002D74BB" w:rsidRPr="00A90895" w:rsidRDefault="002D74BB" w:rsidP="007F04C0">
      <w:pPr>
        <w:jc w:val="center"/>
        <w:rPr>
          <w:sz w:val="26"/>
          <w:szCs w:val="26"/>
        </w:rPr>
      </w:pPr>
    </w:p>
    <w:p w:rsidR="002D74BB" w:rsidRPr="00A90895" w:rsidRDefault="002D74BB" w:rsidP="00D908EB">
      <w:pPr>
        <w:ind w:right="425"/>
        <w:jc w:val="right"/>
        <w:rPr>
          <w:bCs/>
          <w:sz w:val="26"/>
          <w:szCs w:val="26"/>
        </w:rPr>
      </w:pPr>
      <w:bookmarkStart w:id="61" w:name="_Hlk24552702"/>
      <w:bookmarkEnd w:id="60"/>
      <w:r w:rsidRPr="00A90895">
        <w:rPr>
          <w:sz w:val="26"/>
          <w:szCs w:val="26"/>
        </w:rPr>
        <w:t xml:space="preserve"> </w:t>
      </w: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2D74BB" w:rsidRPr="00A90895" w:rsidTr="007F04C0">
        <w:trPr>
          <w:trHeight w:val="271"/>
        </w:trPr>
        <w:tc>
          <w:tcPr>
            <w:tcW w:w="4219" w:type="dxa"/>
            <w:vMerge w:val="restart"/>
            <w:vAlign w:val="center"/>
          </w:tcPr>
          <w:p w:rsidR="002D74BB" w:rsidRPr="00A90895" w:rsidRDefault="002D74BB" w:rsidP="007F04C0">
            <w:pPr>
              <w:jc w:val="center"/>
              <w:rPr>
                <w:b/>
                <w:bCs/>
              </w:rPr>
            </w:pPr>
            <w:r w:rsidRPr="00A90895">
              <w:rPr>
                <w:b/>
                <w:bCs/>
              </w:rPr>
              <w:t>Наименование муниципальных образований</w:t>
            </w:r>
          </w:p>
        </w:tc>
        <w:tc>
          <w:tcPr>
            <w:tcW w:w="5246" w:type="dxa"/>
            <w:gridSpan w:val="3"/>
            <w:vAlign w:val="center"/>
          </w:tcPr>
          <w:p w:rsidR="002D74BB" w:rsidRPr="00A90895" w:rsidRDefault="002D74BB" w:rsidP="007F04C0">
            <w:pPr>
              <w:jc w:val="center"/>
              <w:rPr>
                <w:b/>
                <w:bCs/>
              </w:rPr>
            </w:pPr>
            <w:r w:rsidRPr="00A90895">
              <w:rPr>
                <w:b/>
                <w:bCs/>
              </w:rPr>
              <w:t>Сумма</w:t>
            </w:r>
          </w:p>
        </w:tc>
      </w:tr>
      <w:tr w:rsidR="002D74BB" w:rsidRPr="00A90895" w:rsidTr="007F04C0">
        <w:trPr>
          <w:trHeight w:val="276"/>
        </w:trPr>
        <w:tc>
          <w:tcPr>
            <w:tcW w:w="4219" w:type="dxa"/>
            <w:vMerge/>
          </w:tcPr>
          <w:p w:rsidR="002D74BB" w:rsidRPr="00A90895" w:rsidRDefault="002D74BB" w:rsidP="007F04C0">
            <w:pPr>
              <w:jc w:val="center"/>
              <w:rPr>
                <w:bCs/>
              </w:rPr>
            </w:pPr>
          </w:p>
        </w:tc>
        <w:tc>
          <w:tcPr>
            <w:tcW w:w="1843" w:type="dxa"/>
            <w:vAlign w:val="center"/>
          </w:tcPr>
          <w:p w:rsidR="002D74BB" w:rsidRPr="00A90895" w:rsidRDefault="002D74BB" w:rsidP="007F04C0">
            <w:pPr>
              <w:jc w:val="center"/>
              <w:rPr>
                <w:b/>
                <w:bCs/>
              </w:rPr>
            </w:pPr>
            <w:r w:rsidRPr="00A90895">
              <w:rPr>
                <w:b/>
                <w:bCs/>
              </w:rPr>
              <w:t>202</w:t>
            </w:r>
            <w:r>
              <w:rPr>
                <w:b/>
                <w:bCs/>
              </w:rPr>
              <w:t>4</w:t>
            </w:r>
            <w:r w:rsidRPr="00A90895">
              <w:rPr>
                <w:b/>
                <w:bCs/>
              </w:rPr>
              <w:t xml:space="preserve"> год</w:t>
            </w:r>
          </w:p>
        </w:tc>
        <w:tc>
          <w:tcPr>
            <w:tcW w:w="1702" w:type="dxa"/>
            <w:vAlign w:val="center"/>
          </w:tcPr>
          <w:p w:rsidR="002D74BB" w:rsidRPr="00A90895" w:rsidRDefault="002D74BB" w:rsidP="007F04C0">
            <w:pPr>
              <w:jc w:val="center"/>
              <w:rPr>
                <w:b/>
                <w:bCs/>
              </w:rPr>
            </w:pPr>
            <w:r w:rsidRPr="00A90895">
              <w:rPr>
                <w:b/>
                <w:bCs/>
              </w:rPr>
              <w:t>202</w:t>
            </w:r>
            <w:r>
              <w:rPr>
                <w:b/>
                <w:bCs/>
              </w:rPr>
              <w:t>5</w:t>
            </w:r>
            <w:r w:rsidRPr="00A90895">
              <w:rPr>
                <w:b/>
                <w:bCs/>
              </w:rPr>
              <w:t xml:space="preserve"> год</w:t>
            </w:r>
          </w:p>
        </w:tc>
        <w:tc>
          <w:tcPr>
            <w:tcW w:w="1701" w:type="dxa"/>
            <w:vAlign w:val="center"/>
          </w:tcPr>
          <w:p w:rsidR="002D74BB" w:rsidRPr="00A90895" w:rsidRDefault="002D74BB" w:rsidP="007F04C0">
            <w:pPr>
              <w:jc w:val="center"/>
              <w:rPr>
                <w:b/>
                <w:bCs/>
              </w:rPr>
            </w:pPr>
            <w:r w:rsidRPr="00A90895">
              <w:rPr>
                <w:b/>
                <w:bCs/>
              </w:rPr>
              <w:t>202</w:t>
            </w:r>
            <w:r>
              <w:rPr>
                <w:b/>
                <w:bCs/>
              </w:rPr>
              <w:t>6</w:t>
            </w:r>
            <w:r w:rsidRPr="00A90895">
              <w:rPr>
                <w:b/>
                <w:bCs/>
              </w:rPr>
              <w:t xml:space="preserve"> год</w:t>
            </w:r>
          </w:p>
        </w:tc>
      </w:tr>
      <w:tr w:rsidR="002D74BB" w:rsidRPr="00A90895" w:rsidTr="007F04C0">
        <w:tc>
          <w:tcPr>
            <w:tcW w:w="4219" w:type="dxa"/>
          </w:tcPr>
          <w:p w:rsidR="002D74BB" w:rsidRPr="00A90895" w:rsidRDefault="002D74BB" w:rsidP="007F04C0">
            <w:pPr>
              <w:rPr>
                <w:bCs/>
              </w:rPr>
            </w:pPr>
            <w:r w:rsidRPr="00A90895">
              <w:rPr>
                <w:bCs/>
              </w:rPr>
              <w:t>Суйгинское сельское поселение</w:t>
            </w:r>
          </w:p>
        </w:tc>
        <w:tc>
          <w:tcPr>
            <w:tcW w:w="1843" w:type="dxa"/>
            <w:vAlign w:val="bottom"/>
          </w:tcPr>
          <w:p w:rsidR="002D74BB" w:rsidRPr="00A90895" w:rsidRDefault="002D74BB" w:rsidP="007F04C0">
            <w:pPr>
              <w:jc w:val="center"/>
              <w:rPr>
                <w:bCs/>
              </w:rPr>
            </w:pPr>
            <w:r>
              <w:rPr>
                <w:bCs/>
              </w:rPr>
              <w:t>17 323,1</w:t>
            </w:r>
          </w:p>
        </w:tc>
        <w:tc>
          <w:tcPr>
            <w:tcW w:w="1702" w:type="dxa"/>
            <w:vAlign w:val="bottom"/>
          </w:tcPr>
          <w:p w:rsidR="002D74BB" w:rsidRPr="00A90895" w:rsidRDefault="002D74BB" w:rsidP="007F04C0">
            <w:pPr>
              <w:jc w:val="center"/>
              <w:rPr>
                <w:bCs/>
              </w:rPr>
            </w:pPr>
            <w:r>
              <w:rPr>
                <w:bCs/>
              </w:rPr>
              <w:t>17 323,1</w:t>
            </w:r>
          </w:p>
        </w:tc>
        <w:tc>
          <w:tcPr>
            <w:tcW w:w="1701" w:type="dxa"/>
            <w:vAlign w:val="bottom"/>
          </w:tcPr>
          <w:p w:rsidR="002D74BB" w:rsidRPr="00A90895" w:rsidRDefault="002D74BB" w:rsidP="007F04C0">
            <w:pPr>
              <w:jc w:val="center"/>
              <w:rPr>
                <w:bCs/>
              </w:rPr>
            </w:pPr>
            <w:r>
              <w:rPr>
                <w:bCs/>
              </w:rPr>
              <w:t>17 323,1</w:t>
            </w:r>
          </w:p>
        </w:tc>
      </w:tr>
      <w:tr w:rsidR="002D74BB" w:rsidRPr="00A90895" w:rsidTr="007F04C0">
        <w:tc>
          <w:tcPr>
            <w:tcW w:w="4219" w:type="dxa"/>
          </w:tcPr>
          <w:p w:rsidR="002D74BB" w:rsidRPr="00A90895" w:rsidRDefault="002D74BB" w:rsidP="007F04C0">
            <w:pPr>
              <w:rPr>
                <w:b/>
                <w:bCs/>
              </w:rPr>
            </w:pPr>
            <w:r w:rsidRPr="00A90895">
              <w:rPr>
                <w:b/>
                <w:bCs/>
              </w:rPr>
              <w:t>Итого по муниципальным образованиям</w:t>
            </w:r>
          </w:p>
        </w:tc>
        <w:tc>
          <w:tcPr>
            <w:tcW w:w="1843" w:type="dxa"/>
            <w:vAlign w:val="bottom"/>
          </w:tcPr>
          <w:p w:rsidR="002D74BB" w:rsidRPr="00A90895" w:rsidRDefault="002D74BB" w:rsidP="007F04C0">
            <w:pPr>
              <w:jc w:val="center"/>
              <w:rPr>
                <w:b/>
                <w:bCs/>
              </w:rPr>
            </w:pPr>
            <w:r>
              <w:rPr>
                <w:b/>
                <w:bCs/>
              </w:rPr>
              <w:t>17 323,1</w:t>
            </w:r>
          </w:p>
        </w:tc>
        <w:tc>
          <w:tcPr>
            <w:tcW w:w="1702" w:type="dxa"/>
            <w:vAlign w:val="bottom"/>
          </w:tcPr>
          <w:p w:rsidR="002D74BB" w:rsidRPr="00A90895" w:rsidRDefault="002D74BB" w:rsidP="007F04C0">
            <w:pPr>
              <w:jc w:val="center"/>
              <w:rPr>
                <w:b/>
                <w:bCs/>
              </w:rPr>
            </w:pPr>
            <w:r>
              <w:rPr>
                <w:b/>
                <w:bCs/>
              </w:rPr>
              <w:t>17 323,1</w:t>
            </w:r>
          </w:p>
        </w:tc>
        <w:tc>
          <w:tcPr>
            <w:tcW w:w="1701" w:type="dxa"/>
            <w:vAlign w:val="bottom"/>
          </w:tcPr>
          <w:p w:rsidR="002D74BB" w:rsidRPr="00A90895" w:rsidRDefault="002D74BB" w:rsidP="007F04C0">
            <w:pPr>
              <w:jc w:val="center"/>
              <w:rPr>
                <w:b/>
                <w:bCs/>
              </w:rPr>
            </w:pPr>
            <w:r>
              <w:rPr>
                <w:b/>
                <w:bCs/>
              </w:rPr>
              <w:t>17 323,1</w:t>
            </w:r>
          </w:p>
        </w:tc>
      </w:tr>
      <w:bookmarkEnd w:id="61"/>
    </w:tbl>
    <w:p w:rsidR="002D74BB" w:rsidRPr="00A90895" w:rsidRDefault="002D74BB" w:rsidP="007F04C0">
      <w:pPr>
        <w:jc w:val="right"/>
        <w:rPr>
          <w:bCs/>
          <w:sz w:val="26"/>
          <w:szCs w:val="26"/>
        </w:rPr>
      </w:pPr>
    </w:p>
    <w:p w:rsidR="002D74BB" w:rsidRDefault="002D74BB" w:rsidP="007F04C0">
      <w:pPr>
        <w:rPr>
          <w:lang w:eastAsia="en-US"/>
        </w:rPr>
      </w:pPr>
    </w:p>
    <w:p w:rsidR="002D74BB" w:rsidRDefault="002D74BB" w:rsidP="00D908EB">
      <w:pPr>
        <w:pStyle w:val="Heading2"/>
        <w:ind w:right="425" w:firstLine="4253"/>
        <w:jc w:val="right"/>
        <w:rPr>
          <w:color w:val="auto"/>
          <w:szCs w:val="32"/>
        </w:rPr>
      </w:pPr>
      <w:r w:rsidRPr="002813D6">
        <w:rPr>
          <w:color w:val="auto"/>
          <w:szCs w:val="32"/>
        </w:rPr>
        <w:t xml:space="preserve">Таблица </w:t>
      </w:r>
      <w:r>
        <w:rPr>
          <w:color w:val="auto"/>
          <w:szCs w:val="32"/>
        </w:rPr>
        <w:t>3</w:t>
      </w:r>
    </w:p>
    <w:p w:rsidR="002D74BB" w:rsidRPr="00011579" w:rsidRDefault="002D74BB" w:rsidP="007F04C0">
      <w:pPr>
        <w:rPr>
          <w:lang w:eastAsia="en-US"/>
        </w:rPr>
      </w:pPr>
    </w:p>
    <w:p w:rsidR="002D74BB" w:rsidRDefault="002D74BB" w:rsidP="00D908EB">
      <w:pPr>
        <w:ind w:right="567"/>
        <w:jc w:val="center"/>
        <w:rPr>
          <w:bCs/>
          <w:sz w:val="26"/>
          <w:szCs w:val="26"/>
        </w:rPr>
      </w:pPr>
      <w:r>
        <w:rPr>
          <w:bCs/>
          <w:sz w:val="26"/>
          <w:szCs w:val="26"/>
        </w:rPr>
        <w:t>Распределение с</w:t>
      </w:r>
      <w:r w:rsidRPr="00F745C4">
        <w:rPr>
          <w:bCs/>
          <w:sz w:val="26"/>
          <w:szCs w:val="26"/>
        </w:rPr>
        <w:t>убвенци</w:t>
      </w:r>
      <w:r>
        <w:rPr>
          <w:bCs/>
          <w:sz w:val="26"/>
          <w:szCs w:val="26"/>
        </w:rPr>
        <w:t>и</w:t>
      </w:r>
      <w:r w:rsidRPr="00F745C4">
        <w:rPr>
          <w:bCs/>
          <w:sz w:val="26"/>
          <w:szCs w:val="26"/>
        </w:rPr>
        <w:t xml:space="preserve"> местным бюджетам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на 202</w:t>
      </w:r>
      <w:r>
        <w:rPr>
          <w:bCs/>
          <w:sz w:val="26"/>
          <w:szCs w:val="26"/>
        </w:rPr>
        <w:t>4</w:t>
      </w:r>
      <w:r w:rsidRPr="00F745C4">
        <w:rPr>
          <w:bCs/>
          <w:sz w:val="26"/>
          <w:szCs w:val="26"/>
        </w:rPr>
        <w:t xml:space="preserve"> год и плановый период 202</w:t>
      </w:r>
      <w:r>
        <w:rPr>
          <w:bCs/>
          <w:sz w:val="26"/>
          <w:szCs w:val="26"/>
        </w:rPr>
        <w:t>5</w:t>
      </w:r>
      <w:r w:rsidRPr="00F745C4">
        <w:rPr>
          <w:bCs/>
          <w:sz w:val="26"/>
          <w:szCs w:val="26"/>
        </w:rPr>
        <w:t xml:space="preserve"> и 202</w:t>
      </w:r>
      <w:r>
        <w:rPr>
          <w:bCs/>
          <w:sz w:val="26"/>
          <w:szCs w:val="26"/>
        </w:rPr>
        <w:t>6</w:t>
      </w:r>
      <w:r w:rsidRPr="00F745C4">
        <w:rPr>
          <w:bCs/>
          <w:sz w:val="26"/>
          <w:szCs w:val="26"/>
        </w:rPr>
        <w:t xml:space="preserve"> годов</w:t>
      </w:r>
    </w:p>
    <w:p w:rsidR="002D74BB" w:rsidRDefault="002D74BB" w:rsidP="00D908EB">
      <w:pPr>
        <w:ind w:right="567"/>
        <w:jc w:val="center"/>
        <w:rPr>
          <w:bCs/>
          <w:sz w:val="26"/>
          <w:szCs w:val="26"/>
        </w:rPr>
      </w:pPr>
    </w:p>
    <w:p w:rsidR="002D74BB" w:rsidRPr="00A90895" w:rsidRDefault="002D74BB" w:rsidP="00D908EB">
      <w:pPr>
        <w:ind w:right="425"/>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2D74BB" w:rsidRPr="00A90895" w:rsidTr="007F04C0">
        <w:trPr>
          <w:trHeight w:val="271"/>
        </w:trPr>
        <w:tc>
          <w:tcPr>
            <w:tcW w:w="4219" w:type="dxa"/>
            <w:vMerge w:val="restart"/>
            <w:vAlign w:val="center"/>
          </w:tcPr>
          <w:p w:rsidR="002D74BB" w:rsidRPr="00A90895" w:rsidRDefault="002D74BB" w:rsidP="007F04C0">
            <w:pPr>
              <w:jc w:val="center"/>
              <w:rPr>
                <w:b/>
                <w:bCs/>
              </w:rPr>
            </w:pPr>
            <w:r w:rsidRPr="00A90895">
              <w:rPr>
                <w:b/>
                <w:bCs/>
              </w:rPr>
              <w:t>Наименование муниципальных образований</w:t>
            </w:r>
          </w:p>
        </w:tc>
        <w:tc>
          <w:tcPr>
            <w:tcW w:w="5246" w:type="dxa"/>
            <w:gridSpan w:val="3"/>
            <w:vAlign w:val="center"/>
          </w:tcPr>
          <w:p w:rsidR="002D74BB" w:rsidRPr="00A90895" w:rsidRDefault="002D74BB" w:rsidP="007F04C0">
            <w:pPr>
              <w:jc w:val="center"/>
              <w:rPr>
                <w:b/>
                <w:bCs/>
              </w:rPr>
            </w:pPr>
            <w:r w:rsidRPr="00A90895">
              <w:rPr>
                <w:b/>
                <w:bCs/>
              </w:rPr>
              <w:t>Сумма</w:t>
            </w:r>
          </w:p>
        </w:tc>
      </w:tr>
      <w:tr w:rsidR="002D74BB" w:rsidRPr="00A90895" w:rsidTr="007F04C0">
        <w:trPr>
          <w:trHeight w:val="276"/>
        </w:trPr>
        <w:tc>
          <w:tcPr>
            <w:tcW w:w="4219" w:type="dxa"/>
            <w:vMerge/>
          </w:tcPr>
          <w:p w:rsidR="002D74BB" w:rsidRPr="00A90895" w:rsidRDefault="002D74BB" w:rsidP="007F04C0">
            <w:pPr>
              <w:jc w:val="center"/>
              <w:rPr>
                <w:bCs/>
              </w:rPr>
            </w:pPr>
          </w:p>
        </w:tc>
        <w:tc>
          <w:tcPr>
            <w:tcW w:w="1843" w:type="dxa"/>
            <w:vAlign w:val="center"/>
          </w:tcPr>
          <w:p w:rsidR="002D74BB" w:rsidRPr="00A90895" w:rsidRDefault="002D74BB" w:rsidP="007F04C0">
            <w:pPr>
              <w:jc w:val="center"/>
              <w:rPr>
                <w:b/>
                <w:bCs/>
              </w:rPr>
            </w:pPr>
            <w:r w:rsidRPr="00A90895">
              <w:rPr>
                <w:b/>
                <w:bCs/>
              </w:rPr>
              <w:t>202</w:t>
            </w:r>
            <w:r>
              <w:rPr>
                <w:b/>
                <w:bCs/>
              </w:rPr>
              <w:t>4</w:t>
            </w:r>
            <w:r w:rsidRPr="00A90895">
              <w:rPr>
                <w:b/>
                <w:bCs/>
              </w:rPr>
              <w:t xml:space="preserve"> год</w:t>
            </w:r>
          </w:p>
        </w:tc>
        <w:tc>
          <w:tcPr>
            <w:tcW w:w="1702" w:type="dxa"/>
            <w:vAlign w:val="center"/>
          </w:tcPr>
          <w:p w:rsidR="002D74BB" w:rsidRPr="00A90895" w:rsidRDefault="002D74BB" w:rsidP="007F04C0">
            <w:pPr>
              <w:jc w:val="center"/>
              <w:rPr>
                <w:b/>
                <w:bCs/>
              </w:rPr>
            </w:pPr>
            <w:r w:rsidRPr="00A90895">
              <w:rPr>
                <w:b/>
                <w:bCs/>
              </w:rPr>
              <w:t>202</w:t>
            </w:r>
            <w:r>
              <w:rPr>
                <w:b/>
                <w:bCs/>
              </w:rPr>
              <w:t>5</w:t>
            </w:r>
            <w:r w:rsidRPr="00A90895">
              <w:rPr>
                <w:b/>
                <w:bCs/>
              </w:rPr>
              <w:t xml:space="preserve"> год</w:t>
            </w:r>
          </w:p>
        </w:tc>
        <w:tc>
          <w:tcPr>
            <w:tcW w:w="1701" w:type="dxa"/>
            <w:vAlign w:val="center"/>
          </w:tcPr>
          <w:p w:rsidR="002D74BB" w:rsidRPr="00A90895" w:rsidRDefault="002D74BB" w:rsidP="007F04C0">
            <w:pPr>
              <w:jc w:val="center"/>
              <w:rPr>
                <w:b/>
                <w:bCs/>
              </w:rPr>
            </w:pPr>
            <w:r w:rsidRPr="00A90895">
              <w:rPr>
                <w:b/>
                <w:bCs/>
              </w:rPr>
              <w:t>202</w:t>
            </w:r>
            <w:r>
              <w:rPr>
                <w:b/>
                <w:bCs/>
              </w:rPr>
              <w:t>6</w:t>
            </w:r>
            <w:r w:rsidRPr="00A90895">
              <w:rPr>
                <w:b/>
                <w:bCs/>
              </w:rPr>
              <w:t xml:space="preserve"> год</w:t>
            </w:r>
          </w:p>
        </w:tc>
      </w:tr>
      <w:tr w:rsidR="002D74BB" w:rsidRPr="00A90895" w:rsidTr="007F04C0">
        <w:tc>
          <w:tcPr>
            <w:tcW w:w="4219" w:type="dxa"/>
          </w:tcPr>
          <w:p w:rsidR="002D74BB" w:rsidRPr="00A90895" w:rsidRDefault="002D74BB" w:rsidP="007F04C0">
            <w:pPr>
              <w:rPr>
                <w:bCs/>
              </w:rPr>
            </w:pPr>
            <w:r w:rsidRPr="00A90895">
              <w:rPr>
                <w:bCs/>
              </w:rPr>
              <w:t>Молчановское сельское поселение</w:t>
            </w:r>
          </w:p>
        </w:tc>
        <w:tc>
          <w:tcPr>
            <w:tcW w:w="1843" w:type="dxa"/>
            <w:vAlign w:val="center"/>
          </w:tcPr>
          <w:p w:rsidR="002D74BB" w:rsidRDefault="002D74BB" w:rsidP="007F04C0">
            <w:pPr>
              <w:jc w:val="center"/>
            </w:pPr>
            <w:r>
              <w:t>1 188,0</w:t>
            </w:r>
          </w:p>
        </w:tc>
        <w:tc>
          <w:tcPr>
            <w:tcW w:w="1702" w:type="dxa"/>
            <w:vAlign w:val="center"/>
          </w:tcPr>
          <w:p w:rsidR="002D74BB" w:rsidRDefault="002D74BB" w:rsidP="007F04C0">
            <w:pPr>
              <w:jc w:val="center"/>
            </w:pPr>
            <w:r>
              <w:t>1 188,0</w:t>
            </w:r>
          </w:p>
        </w:tc>
        <w:tc>
          <w:tcPr>
            <w:tcW w:w="1701" w:type="dxa"/>
            <w:vAlign w:val="center"/>
          </w:tcPr>
          <w:p w:rsidR="002D74BB" w:rsidRDefault="002D74BB" w:rsidP="007F04C0">
            <w:pPr>
              <w:jc w:val="center"/>
            </w:pPr>
            <w:r>
              <w:t>1 188,0</w:t>
            </w:r>
          </w:p>
        </w:tc>
      </w:tr>
      <w:tr w:rsidR="002D74BB" w:rsidRPr="00A90895" w:rsidTr="007F04C0">
        <w:tc>
          <w:tcPr>
            <w:tcW w:w="4219" w:type="dxa"/>
          </w:tcPr>
          <w:p w:rsidR="002D74BB" w:rsidRPr="00A90895" w:rsidRDefault="002D74BB" w:rsidP="007F04C0">
            <w:pPr>
              <w:rPr>
                <w:b/>
                <w:bCs/>
              </w:rPr>
            </w:pPr>
            <w:r w:rsidRPr="00A90895">
              <w:rPr>
                <w:b/>
                <w:bCs/>
              </w:rPr>
              <w:t>Итого по муниципальным образованиям</w:t>
            </w:r>
          </w:p>
        </w:tc>
        <w:tc>
          <w:tcPr>
            <w:tcW w:w="1843" w:type="dxa"/>
            <w:vAlign w:val="bottom"/>
          </w:tcPr>
          <w:p w:rsidR="002D74BB" w:rsidRDefault="002D74BB" w:rsidP="007F04C0">
            <w:pPr>
              <w:spacing w:line="256" w:lineRule="auto"/>
              <w:jc w:val="center"/>
              <w:rPr>
                <w:b/>
                <w:bCs/>
                <w:lang w:eastAsia="en-US"/>
              </w:rPr>
            </w:pPr>
            <w:r>
              <w:rPr>
                <w:b/>
                <w:bCs/>
                <w:lang w:eastAsia="en-US"/>
              </w:rPr>
              <w:t>1 188,0</w:t>
            </w:r>
          </w:p>
        </w:tc>
        <w:tc>
          <w:tcPr>
            <w:tcW w:w="1702" w:type="dxa"/>
            <w:vAlign w:val="bottom"/>
          </w:tcPr>
          <w:p w:rsidR="002D74BB" w:rsidRDefault="002D74BB" w:rsidP="007F04C0">
            <w:pPr>
              <w:spacing w:line="256" w:lineRule="auto"/>
              <w:jc w:val="center"/>
              <w:rPr>
                <w:b/>
                <w:bCs/>
                <w:lang w:eastAsia="en-US"/>
              </w:rPr>
            </w:pPr>
            <w:r>
              <w:rPr>
                <w:b/>
                <w:bCs/>
                <w:lang w:eastAsia="en-US"/>
              </w:rPr>
              <w:t>1 188,0</w:t>
            </w:r>
          </w:p>
        </w:tc>
        <w:tc>
          <w:tcPr>
            <w:tcW w:w="1701" w:type="dxa"/>
            <w:vAlign w:val="bottom"/>
          </w:tcPr>
          <w:p w:rsidR="002D74BB" w:rsidRDefault="002D74BB" w:rsidP="007F04C0">
            <w:pPr>
              <w:spacing w:line="256" w:lineRule="auto"/>
              <w:jc w:val="center"/>
              <w:rPr>
                <w:b/>
                <w:bCs/>
                <w:lang w:eastAsia="en-US"/>
              </w:rPr>
            </w:pPr>
            <w:r>
              <w:rPr>
                <w:b/>
                <w:bCs/>
                <w:lang w:eastAsia="en-US"/>
              </w:rPr>
              <w:t>1 188,0</w:t>
            </w:r>
          </w:p>
        </w:tc>
      </w:tr>
    </w:tbl>
    <w:p w:rsidR="002D74BB" w:rsidRDefault="002D74BB" w:rsidP="007F04C0">
      <w:pPr>
        <w:jc w:val="center"/>
        <w:rPr>
          <w:b/>
          <w:bCs/>
        </w:rPr>
      </w:pPr>
      <w:r>
        <w:rPr>
          <w:b/>
          <w:bCs/>
        </w:rPr>
        <w:br w:type="page"/>
      </w:r>
    </w:p>
    <w:p w:rsidR="002D74BB" w:rsidRPr="009E3872" w:rsidRDefault="002D74BB" w:rsidP="00D908EB">
      <w:pPr>
        <w:pStyle w:val="Heading2"/>
        <w:ind w:right="284" w:firstLine="4253"/>
        <w:jc w:val="right"/>
        <w:rPr>
          <w:color w:val="auto"/>
          <w:szCs w:val="32"/>
        </w:rPr>
      </w:pPr>
      <w:r w:rsidRPr="009E3872">
        <w:rPr>
          <w:color w:val="auto"/>
          <w:szCs w:val="32"/>
        </w:rPr>
        <w:t xml:space="preserve">Таблица </w:t>
      </w:r>
      <w:r>
        <w:rPr>
          <w:color w:val="auto"/>
          <w:szCs w:val="32"/>
        </w:rPr>
        <w:t>4</w:t>
      </w:r>
    </w:p>
    <w:p w:rsidR="002D74BB" w:rsidRPr="00A90895" w:rsidRDefault="002D74BB" w:rsidP="007F04C0">
      <w:pPr>
        <w:ind w:left="7776" w:firstLine="12"/>
        <w:jc w:val="center"/>
        <w:rPr>
          <w:color w:val="000000"/>
          <w:sz w:val="26"/>
          <w:szCs w:val="26"/>
        </w:rPr>
      </w:pPr>
    </w:p>
    <w:p w:rsidR="002D74BB" w:rsidRDefault="002D74BB" w:rsidP="00D908EB">
      <w:pPr>
        <w:ind w:right="284"/>
        <w:jc w:val="center"/>
        <w:rPr>
          <w:bCs/>
          <w:sz w:val="26"/>
          <w:szCs w:val="26"/>
        </w:rPr>
      </w:pPr>
      <w:r w:rsidRPr="00FB67EF">
        <w:rPr>
          <w:bCs/>
          <w:sz w:val="26"/>
          <w:szCs w:val="26"/>
        </w:rPr>
        <w:t xml:space="preserve">Распределение </w:t>
      </w:r>
      <w:r>
        <w:rPr>
          <w:bCs/>
          <w:sz w:val="26"/>
          <w:szCs w:val="26"/>
        </w:rPr>
        <w:t>с</w:t>
      </w:r>
      <w:r w:rsidRPr="00F745C4">
        <w:rPr>
          <w:bCs/>
          <w:sz w:val="26"/>
          <w:szCs w:val="26"/>
        </w:rPr>
        <w:t>убвенци</w:t>
      </w:r>
      <w:r>
        <w:rPr>
          <w:bCs/>
          <w:sz w:val="26"/>
          <w:szCs w:val="26"/>
        </w:rPr>
        <w:t>и</w:t>
      </w:r>
      <w:r w:rsidRPr="00F745C4">
        <w:rPr>
          <w:bCs/>
          <w:sz w:val="26"/>
          <w:szCs w:val="26"/>
        </w:rPr>
        <w:t xml:space="preserve"> местным бюджетам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w:t>
      </w:r>
      <w:r>
        <w:rPr>
          <w:bCs/>
          <w:sz w:val="26"/>
          <w:szCs w:val="26"/>
        </w:rPr>
        <w:t>4</w:t>
      </w:r>
      <w:r w:rsidRPr="00F745C4">
        <w:rPr>
          <w:bCs/>
          <w:sz w:val="26"/>
          <w:szCs w:val="26"/>
        </w:rPr>
        <w:t xml:space="preserve"> год и </w:t>
      </w:r>
      <w:r>
        <w:rPr>
          <w:bCs/>
          <w:sz w:val="26"/>
          <w:szCs w:val="26"/>
        </w:rPr>
        <w:t xml:space="preserve"> </w:t>
      </w:r>
      <w:r w:rsidRPr="00F745C4">
        <w:rPr>
          <w:bCs/>
          <w:sz w:val="26"/>
          <w:szCs w:val="26"/>
        </w:rPr>
        <w:t>плановый период 202</w:t>
      </w:r>
      <w:r>
        <w:rPr>
          <w:bCs/>
          <w:sz w:val="26"/>
          <w:szCs w:val="26"/>
        </w:rPr>
        <w:t>5</w:t>
      </w:r>
      <w:r w:rsidRPr="00F745C4">
        <w:rPr>
          <w:bCs/>
          <w:sz w:val="26"/>
          <w:szCs w:val="26"/>
        </w:rPr>
        <w:t xml:space="preserve"> и 202</w:t>
      </w:r>
      <w:r>
        <w:rPr>
          <w:bCs/>
          <w:sz w:val="26"/>
          <w:szCs w:val="26"/>
        </w:rPr>
        <w:t>6</w:t>
      </w:r>
      <w:r w:rsidRPr="00F745C4">
        <w:rPr>
          <w:bCs/>
          <w:sz w:val="26"/>
          <w:szCs w:val="26"/>
        </w:rPr>
        <w:t xml:space="preserve"> годов</w:t>
      </w:r>
    </w:p>
    <w:p w:rsidR="002D74BB" w:rsidRDefault="002D74BB" w:rsidP="007F04C0">
      <w:pPr>
        <w:jc w:val="center"/>
        <w:rPr>
          <w:bCs/>
          <w:sz w:val="26"/>
          <w:szCs w:val="26"/>
        </w:rPr>
      </w:pPr>
    </w:p>
    <w:p w:rsidR="002D74BB" w:rsidRPr="00A90895" w:rsidRDefault="002D74BB" w:rsidP="00D908EB">
      <w:pPr>
        <w:ind w:right="284"/>
        <w:jc w:val="right"/>
        <w:rPr>
          <w:bCs/>
          <w:sz w:val="26"/>
          <w:szCs w:val="26"/>
        </w:rPr>
      </w:pPr>
      <w:r w:rsidRPr="00F745C4">
        <w:rPr>
          <w:bCs/>
          <w:sz w:val="26"/>
          <w:szCs w:val="26"/>
        </w:rPr>
        <w:t xml:space="preserve"> </w:t>
      </w:r>
      <w:r w:rsidRPr="00A90895">
        <w:rPr>
          <w:bCs/>
          <w:sz w:val="26"/>
          <w:szCs w:val="26"/>
        </w:rPr>
        <w:t>тыс. рублей</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2D74BB" w:rsidRPr="00A90895" w:rsidTr="007F04C0">
        <w:trPr>
          <w:trHeight w:val="271"/>
          <w:jc w:val="center"/>
        </w:trPr>
        <w:tc>
          <w:tcPr>
            <w:tcW w:w="4219" w:type="dxa"/>
            <w:vMerge w:val="restart"/>
            <w:vAlign w:val="center"/>
          </w:tcPr>
          <w:p w:rsidR="002D74BB" w:rsidRPr="00A90895" w:rsidRDefault="002D74BB" w:rsidP="007F04C0">
            <w:pPr>
              <w:jc w:val="center"/>
              <w:rPr>
                <w:b/>
                <w:bCs/>
              </w:rPr>
            </w:pPr>
            <w:r w:rsidRPr="00A90895">
              <w:rPr>
                <w:b/>
                <w:bCs/>
              </w:rPr>
              <w:t>Наименование муниципальных образований</w:t>
            </w:r>
          </w:p>
        </w:tc>
        <w:tc>
          <w:tcPr>
            <w:tcW w:w="5246" w:type="dxa"/>
            <w:gridSpan w:val="3"/>
            <w:vAlign w:val="center"/>
          </w:tcPr>
          <w:p w:rsidR="002D74BB" w:rsidRPr="00A90895" w:rsidRDefault="002D74BB" w:rsidP="007F04C0">
            <w:pPr>
              <w:jc w:val="center"/>
              <w:rPr>
                <w:b/>
                <w:bCs/>
              </w:rPr>
            </w:pPr>
            <w:r w:rsidRPr="00A90895">
              <w:rPr>
                <w:b/>
                <w:bCs/>
              </w:rPr>
              <w:t>Сумма</w:t>
            </w:r>
          </w:p>
        </w:tc>
      </w:tr>
      <w:tr w:rsidR="002D74BB" w:rsidRPr="00A90895" w:rsidTr="007F04C0">
        <w:trPr>
          <w:trHeight w:val="276"/>
          <w:jc w:val="center"/>
        </w:trPr>
        <w:tc>
          <w:tcPr>
            <w:tcW w:w="4219" w:type="dxa"/>
            <w:vMerge/>
          </w:tcPr>
          <w:p w:rsidR="002D74BB" w:rsidRPr="00A90895" w:rsidRDefault="002D74BB" w:rsidP="007F04C0">
            <w:pPr>
              <w:jc w:val="center"/>
              <w:rPr>
                <w:bCs/>
              </w:rPr>
            </w:pPr>
          </w:p>
        </w:tc>
        <w:tc>
          <w:tcPr>
            <w:tcW w:w="1843" w:type="dxa"/>
            <w:vAlign w:val="center"/>
          </w:tcPr>
          <w:p w:rsidR="002D74BB" w:rsidRPr="00A90895" w:rsidRDefault="002D74BB" w:rsidP="007F04C0">
            <w:pPr>
              <w:jc w:val="center"/>
              <w:rPr>
                <w:b/>
                <w:bCs/>
              </w:rPr>
            </w:pPr>
            <w:r w:rsidRPr="00A90895">
              <w:rPr>
                <w:b/>
                <w:bCs/>
              </w:rPr>
              <w:t>202</w:t>
            </w:r>
            <w:r>
              <w:rPr>
                <w:b/>
                <w:bCs/>
              </w:rPr>
              <w:t>4</w:t>
            </w:r>
            <w:r w:rsidRPr="00A90895">
              <w:rPr>
                <w:b/>
                <w:bCs/>
              </w:rPr>
              <w:t xml:space="preserve"> год</w:t>
            </w:r>
          </w:p>
        </w:tc>
        <w:tc>
          <w:tcPr>
            <w:tcW w:w="1702" w:type="dxa"/>
            <w:vAlign w:val="center"/>
          </w:tcPr>
          <w:p w:rsidR="002D74BB" w:rsidRPr="00A90895" w:rsidRDefault="002D74BB" w:rsidP="007F04C0">
            <w:pPr>
              <w:jc w:val="center"/>
              <w:rPr>
                <w:b/>
                <w:bCs/>
              </w:rPr>
            </w:pPr>
            <w:r w:rsidRPr="00A90895">
              <w:rPr>
                <w:b/>
                <w:bCs/>
              </w:rPr>
              <w:t>202</w:t>
            </w:r>
            <w:r>
              <w:rPr>
                <w:b/>
                <w:bCs/>
              </w:rPr>
              <w:t>5</w:t>
            </w:r>
            <w:r w:rsidRPr="00A90895">
              <w:rPr>
                <w:b/>
                <w:bCs/>
              </w:rPr>
              <w:t xml:space="preserve"> год</w:t>
            </w:r>
          </w:p>
        </w:tc>
        <w:tc>
          <w:tcPr>
            <w:tcW w:w="1701" w:type="dxa"/>
            <w:vAlign w:val="center"/>
          </w:tcPr>
          <w:p w:rsidR="002D74BB" w:rsidRPr="00A90895" w:rsidRDefault="002D74BB" w:rsidP="007F04C0">
            <w:pPr>
              <w:jc w:val="center"/>
              <w:rPr>
                <w:b/>
                <w:bCs/>
              </w:rPr>
            </w:pPr>
            <w:r w:rsidRPr="00A90895">
              <w:rPr>
                <w:b/>
                <w:bCs/>
              </w:rPr>
              <w:t>202</w:t>
            </w:r>
            <w:r>
              <w:rPr>
                <w:b/>
                <w:bCs/>
              </w:rPr>
              <w:t>6</w:t>
            </w:r>
            <w:r w:rsidRPr="00A90895">
              <w:rPr>
                <w:b/>
                <w:bCs/>
              </w:rPr>
              <w:t xml:space="preserve"> год</w:t>
            </w:r>
          </w:p>
        </w:tc>
      </w:tr>
      <w:tr w:rsidR="002D74BB" w:rsidRPr="00A90895" w:rsidTr="007F04C0">
        <w:trPr>
          <w:jc w:val="center"/>
        </w:trPr>
        <w:tc>
          <w:tcPr>
            <w:tcW w:w="4219" w:type="dxa"/>
          </w:tcPr>
          <w:p w:rsidR="002D74BB" w:rsidRPr="00A90895" w:rsidRDefault="002D74BB" w:rsidP="007F04C0">
            <w:pPr>
              <w:rPr>
                <w:bCs/>
              </w:rPr>
            </w:pPr>
            <w:r w:rsidRPr="00A90895">
              <w:rPr>
                <w:bCs/>
              </w:rPr>
              <w:t>Могочинское сельское поселение</w:t>
            </w:r>
          </w:p>
        </w:tc>
        <w:tc>
          <w:tcPr>
            <w:tcW w:w="1843" w:type="dxa"/>
            <w:vAlign w:val="center"/>
          </w:tcPr>
          <w:p w:rsidR="002D74BB" w:rsidRDefault="002D74BB" w:rsidP="007F04C0">
            <w:pPr>
              <w:jc w:val="center"/>
            </w:pPr>
            <w:r>
              <w:t>749,1</w:t>
            </w:r>
          </w:p>
        </w:tc>
        <w:tc>
          <w:tcPr>
            <w:tcW w:w="1702" w:type="dxa"/>
            <w:vAlign w:val="center"/>
          </w:tcPr>
          <w:p w:rsidR="002D74BB" w:rsidRDefault="002D74BB" w:rsidP="007F04C0">
            <w:pPr>
              <w:jc w:val="center"/>
            </w:pPr>
            <w:r>
              <w:t>749,1</w:t>
            </w:r>
          </w:p>
        </w:tc>
        <w:tc>
          <w:tcPr>
            <w:tcW w:w="1701" w:type="dxa"/>
            <w:vAlign w:val="center"/>
          </w:tcPr>
          <w:p w:rsidR="002D74BB" w:rsidRDefault="002D74BB" w:rsidP="007F04C0">
            <w:pPr>
              <w:jc w:val="center"/>
            </w:pPr>
            <w:r>
              <w:t>749,1</w:t>
            </w:r>
          </w:p>
        </w:tc>
      </w:tr>
      <w:tr w:rsidR="002D74BB" w:rsidRPr="00A90895" w:rsidTr="007F04C0">
        <w:trPr>
          <w:jc w:val="center"/>
        </w:trPr>
        <w:tc>
          <w:tcPr>
            <w:tcW w:w="4219" w:type="dxa"/>
          </w:tcPr>
          <w:p w:rsidR="002D74BB" w:rsidRPr="00A90895" w:rsidRDefault="002D74BB" w:rsidP="007F04C0">
            <w:pPr>
              <w:rPr>
                <w:bCs/>
              </w:rPr>
            </w:pPr>
            <w:r w:rsidRPr="00A90895">
              <w:rPr>
                <w:bCs/>
              </w:rPr>
              <w:t>Молчановское сельское поселение</w:t>
            </w:r>
          </w:p>
        </w:tc>
        <w:tc>
          <w:tcPr>
            <w:tcW w:w="1843" w:type="dxa"/>
            <w:vAlign w:val="center"/>
          </w:tcPr>
          <w:p w:rsidR="002D74BB" w:rsidRDefault="002D74BB" w:rsidP="007F04C0">
            <w:pPr>
              <w:jc w:val="center"/>
            </w:pPr>
            <w:r>
              <w:t>1 340,7</w:t>
            </w:r>
          </w:p>
        </w:tc>
        <w:tc>
          <w:tcPr>
            <w:tcW w:w="1702" w:type="dxa"/>
            <w:vAlign w:val="center"/>
          </w:tcPr>
          <w:p w:rsidR="002D74BB" w:rsidRDefault="002D74BB" w:rsidP="007F04C0">
            <w:pPr>
              <w:jc w:val="center"/>
            </w:pPr>
            <w:r>
              <w:t>1 340,7</w:t>
            </w:r>
          </w:p>
        </w:tc>
        <w:tc>
          <w:tcPr>
            <w:tcW w:w="1701" w:type="dxa"/>
            <w:vAlign w:val="center"/>
          </w:tcPr>
          <w:p w:rsidR="002D74BB" w:rsidRDefault="002D74BB" w:rsidP="007F04C0">
            <w:pPr>
              <w:jc w:val="center"/>
            </w:pPr>
            <w:r>
              <w:t>1 340,7</w:t>
            </w:r>
          </w:p>
        </w:tc>
      </w:tr>
      <w:tr w:rsidR="002D74BB" w:rsidRPr="00A90895" w:rsidTr="007F04C0">
        <w:trPr>
          <w:jc w:val="center"/>
        </w:trPr>
        <w:tc>
          <w:tcPr>
            <w:tcW w:w="4219" w:type="dxa"/>
          </w:tcPr>
          <w:p w:rsidR="002D74BB" w:rsidRPr="00A90895" w:rsidRDefault="002D74BB" w:rsidP="007F04C0">
            <w:pPr>
              <w:rPr>
                <w:bCs/>
              </w:rPr>
            </w:pPr>
            <w:r w:rsidRPr="00A90895">
              <w:rPr>
                <w:bCs/>
              </w:rPr>
              <w:t>Наргинское сельское поселение</w:t>
            </w:r>
          </w:p>
        </w:tc>
        <w:tc>
          <w:tcPr>
            <w:tcW w:w="1843" w:type="dxa"/>
            <w:vAlign w:val="center"/>
          </w:tcPr>
          <w:p w:rsidR="002D74BB" w:rsidRDefault="002D74BB" w:rsidP="007F04C0">
            <w:pPr>
              <w:jc w:val="center"/>
            </w:pPr>
            <w:r>
              <w:t>1 782,0</w:t>
            </w:r>
          </w:p>
        </w:tc>
        <w:tc>
          <w:tcPr>
            <w:tcW w:w="1702" w:type="dxa"/>
            <w:vAlign w:val="center"/>
          </w:tcPr>
          <w:p w:rsidR="002D74BB" w:rsidRDefault="002D74BB" w:rsidP="007F04C0">
            <w:pPr>
              <w:jc w:val="center"/>
            </w:pPr>
            <w:r>
              <w:t>1 782,0</w:t>
            </w:r>
          </w:p>
        </w:tc>
        <w:tc>
          <w:tcPr>
            <w:tcW w:w="1701" w:type="dxa"/>
            <w:vAlign w:val="center"/>
          </w:tcPr>
          <w:p w:rsidR="002D74BB" w:rsidRDefault="002D74BB" w:rsidP="007F04C0">
            <w:pPr>
              <w:jc w:val="center"/>
            </w:pPr>
            <w:r>
              <w:t>1 782,0</w:t>
            </w:r>
          </w:p>
        </w:tc>
      </w:tr>
      <w:tr w:rsidR="002D74BB" w:rsidRPr="00A90895" w:rsidTr="007F04C0">
        <w:trPr>
          <w:jc w:val="center"/>
        </w:trPr>
        <w:tc>
          <w:tcPr>
            <w:tcW w:w="4219" w:type="dxa"/>
          </w:tcPr>
          <w:p w:rsidR="002D74BB" w:rsidRPr="00A90895" w:rsidRDefault="002D74BB" w:rsidP="007F04C0">
            <w:pPr>
              <w:rPr>
                <w:bCs/>
              </w:rPr>
            </w:pPr>
            <w:r w:rsidRPr="00A90895">
              <w:rPr>
                <w:bCs/>
              </w:rPr>
              <w:t>Тунгусовское сельское поселение</w:t>
            </w:r>
          </w:p>
        </w:tc>
        <w:tc>
          <w:tcPr>
            <w:tcW w:w="1843" w:type="dxa"/>
            <w:vAlign w:val="center"/>
          </w:tcPr>
          <w:p w:rsidR="002D74BB" w:rsidRDefault="002D74BB" w:rsidP="007F04C0">
            <w:pPr>
              <w:jc w:val="center"/>
            </w:pPr>
            <w:r>
              <w:t>891,0</w:t>
            </w:r>
          </w:p>
        </w:tc>
        <w:tc>
          <w:tcPr>
            <w:tcW w:w="1702" w:type="dxa"/>
            <w:vAlign w:val="center"/>
          </w:tcPr>
          <w:p w:rsidR="002D74BB" w:rsidRDefault="002D74BB" w:rsidP="007F04C0">
            <w:pPr>
              <w:jc w:val="center"/>
            </w:pPr>
            <w:r>
              <w:t>891,0</w:t>
            </w:r>
          </w:p>
        </w:tc>
        <w:tc>
          <w:tcPr>
            <w:tcW w:w="1701" w:type="dxa"/>
            <w:vAlign w:val="center"/>
          </w:tcPr>
          <w:p w:rsidR="002D74BB" w:rsidRDefault="002D74BB" w:rsidP="007F04C0">
            <w:pPr>
              <w:jc w:val="center"/>
            </w:pPr>
            <w:r>
              <w:t>891,0</w:t>
            </w:r>
          </w:p>
        </w:tc>
      </w:tr>
      <w:tr w:rsidR="002D74BB" w:rsidRPr="00A90895" w:rsidTr="007F04C0">
        <w:trPr>
          <w:jc w:val="center"/>
        </w:trPr>
        <w:tc>
          <w:tcPr>
            <w:tcW w:w="4219" w:type="dxa"/>
          </w:tcPr>
          <w:p w:rsidR="002D74BB" w:rsidRPr="00A90895" w:rsidRDefault="002D74BB" w:rsidP="007F04C0">
            <w:pPr>
              <w:rPr>
                <w:bCs/>
              </w:rPr>
            </w:pPr>
            <w:r w:rsidRPr="00503993">
              <w:rPr>
                <w:rFonts w:ascii="PT Astra Serif" w:hAnsi="PT Astra Serif" w:cs="Arial CYR"/>
              </w:rPr>
              <w:t>Нераспределенный объем бюджетных ассигнований</w:t>
            </w:r>
          </w:p>
        </w:tc>
        <w:tc>
          <w:tcPr>
            <w:tcW w:w="1843" w:type="dxa"/>
            <w:vAlign w:val="center"/>
          </w:tcPr>
          <w:p w:rsidR="002D74BB" w:rsidRDefault="002D74BB" w:rsidP="007F04C0">
            <w:pPr>
              <w:jc w:val="center"/>
            </w:pPr>
            <w:r>
              <w:t>2 742,1</w:t>
            </w:r>
          </w:p>
        </w:tc>
        <w:tc>
          <w:tcPr>
            <w:tcW w:w="1702" w:type="dxa"/>
            <w:vAlign w:val="center"/>
          </w:tcPr>
          <w:p w:rsidR="002D74BB" w:rsidRDefault="002D74BB" w:rsidP="007F04C0">
            <w:pPr>
              <w:jc w:val="center"/>
            </w:pPr>
            <w:r>
              <w:t>2 610,2</w:t>
            </w:r>
          </w:p>
        </w:tc>
        <w:tc>
          <w:tcPr>
            <w:tcW w:w="1701" w:type="dxa"/>
            <w:vAlign w:val="center"/>
          </w:tcPr>
          <w:p w:rsidR="002D74BB" w:rsidRDefault="002D74BB" w:rsidP="007F04C0">
            <w:pPr>
              <w:jc w:val="center"/>
            </w:pPr>
            <w:r>
              <w:t>2 638,6</w:t>
            </w:r>
          </w:p>
        </w:tc>
      </w:tr>
      <w:tr w:rsidR="002D74BB" w:rsidRPr="00A90895" w:rsidTr="007F04C0">
        <w:trPr>
          <w:jc w:val="center"/>
        </w:trPr>
        <w:tc>
          <w:tcPr>
            <w:tcW w:w="4219" w:type="dxa"/>
          </w:tcPr>
          <w:p w:rsidR="002D74BB" w:rsidRPr="00A90895" w:rsidRDefault="002D74BB" w:rsidP="007F04C0">
            <w:pPr>
              <w:rPr>
                <w:b/>
                <w:bCs/>
              </w:rPr>
            </w:pPr>
            <w:r w:rsidRPr="00A90895">
              <w:rPr>
                <w:b/>
                <w:bCs/>
              </w:rPr>
              <w:t>Итого по муниципальным образованиям</w:t>
            </w:r>
          </w:p>
        </w:tc>
        <w:tc>
          <w:tcPr>
            <w:tcW w:w="1843" w:type="dxa"/>
            <w:vAlign w:val="bottom"/>
          </w:tcPr>
          <w:p w:rsidR="002D74BB" w:rsidRDefault="002D74BB" w:rsidP="007F04C0">
            <w:pPr>
              <w:spacing w:line="256" w:lineRule="auto"/>
              <w:jc w:val="center"/>
              <w:rPr>
                <w:b/>
                <w:bCs/>
                <w:lang w:eastAsia="en-US"/>
              </w:rPr>
            </w:pPr>
            <w:r>
              <w:rPr>
                <w:b/>
                <w:bCs/>
                <w:lang w:eastAsia="en-US"/>
              </w:rPr>
              <w:t>7 504,9</w:t>
            </w:r>
          </w:p>
        </w:tc>
        <w:tc>
          <w:tcPr>
            <w:tcW w:w="1702" w:type="dxa"/>
            <w:vAlign w:val="bottom"/>
          </w:tcPr>
          <w:p w:rsidR="002D74BB" w:rsidRPr="004153FD" w:rsidRDefault="002D74BB" w:rsidP="007F04C0">
            <w:pPr>
              <w:spacing w:line="256" w:lineRule="auto"/>
              <w:jc w:val="center"/>
              <w:rPr>
                <w:b/>
                <w:bCs/>
                <w:lang w:eastAsia="en-US"/>
              </w:rPr>
            </w:pPr>
            <w:r>
              <w:rPr>
                <w:b/>
                <w:bCs/>
                <w:lang w:eastAsia="en-US"/>
              </w:rPr>
              <w:t>7 373,0</w:t>
            </w:r>
          </w:p>
        </w:tc>
        <w:tc>
          <w:tcPr>
            <w:tcW w:w="1701" w:type="dxa"/>
            <w:vAlign w:val="bottom"/>
          </w:tcPr>
          <w:p w:rsidR="002D74BB" w:rsidRPr="004153FD" w:rsidRDefault="002D74BB" w:rsidP="007F04C0">
            <w:pPr>
              <w:spacing w:line="256" w:lineRule="auto"/>
              <w:jc w:val="center"/>
              <w:rPr>
                <w:b/>
                <w:bCs/>
                <w:lang w:eastAsia="en-US"/>
              </w:rPr>
            </w:pPr>
            <w:r>
              <w:rPr>
                <w:b/>
                <w:bCs/>
                <w:lang w:eastAsia="en-US"/>
              </w:rPr>
              <w:t>7 401,4</w:t>
            </w:r>
          </w:p>
        </w:tc>
      </w:tr>
    </w:tbl>
    <w:p w:rsidR="002D74BB" w:rsidRDefault="002D74BB" w:rsidP="007F04C0">
      <w:pPr>
        <w:jc w:val="center"/>
        <w:rPr>
          <w:b/>
          <w:bCs/>
        </w:rPr>
      </w:pPr>
    </w:p>
    <w:p w:rsidR="002D74BB" w:rsidRPr="002813D6" w:rsidRDefault="002D74BB" w:rsidP="00D908EB">
      <w:pPr>
        <w:pStyle w:val="Heading2"/>
        <w:ind w:right="284" w:firstLine="4253"/>
        <w:jc w:val="right"/>
        <w:rPr>
          <w:color w:val="auto"/>
          <w:szCs w:val="32"/>
        </w:rPr>
      </w:pPr>
      <w:r w:rsidRPr="002813D6">
        <w:rPr>
          <w:color w:val="auto"/>
          <w:szCs w:val="32"/>
        </w:rPr>
        <w:t xml:space="preserve">Таблица </w:t>
      </w:r>
      <w:r>
        <w:rPr>
          <w:color w:val="auto"/>
          <w:szCs w:val="32"/>
        </w:rPr>
        <w:t>5</w:t>
      </w:r>
    </w:p>
    <w:p w:rsidR="002D74BB" w:rsidRDefault="002D74BB" w:rsidP="00D908EB">
      <w:pPr>
        <w:ind w:right="284"/>
        <w:jc w:val="center"/>
        <w:rPr>
          <w:bCs/>
          <w:sz w:val="26"/>
          <w:szCs w:val="26"/>
        </w:rPr>
      </w:pPr>
      <w:bookmarkStart w:id="62" w:name="_Hlk24898050"/>
      <w:r w:rsidRPr="00A90895">
        <w:rPr>
          <w:bCs/>
          <w:sz w:val="26"/>
          <w:szCs w:val="26"/>
        </w:rPr>
        <w:t xml:space="preserve">Распределение </w:t>
      </w:r>
      <w:r w:rsidRPr="00A90895">
        <w:rPr>
          <w:sz w:val="26"/>
          <w:szCs w:val="26"/>
        </w:rPr>
        <w:t xml:space="preserve">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w:t>
      </w:r>
      <w:r w:rsidRPr="00A90895">
        <w:rPr>
          <w:bCs/>
          <w:sz w:val="26"/>
          <w:szCs w:val="26"/>
        </w:rPr>
        <w:t>на 202</w:t>
      </w:r>
      <w:r>
        <w:rPr>
          <w:bCs/>
          <w:sz w:val="26"/>
          <w:szCs w:val="26"/>
        </w:rPr>
        <w:t>4</w:t>
      </w:r>
      <w:r w:rsidRPr="00A90895">
        <w:rPr>
          <w:bCs/>
          <w:sz w:val="26"/>
          <w:szCs w:val="26"/>
        </w:rPr>
        <w:t xml:space="preserve"> год </w:t>
      </w:r>
    </w:p>
    <w:p w:rsidR="002D74BB" w:rsidRPr="00A90895" w:rsidRDefault="002D74BB" w:rsidP="007F04C0">
      <w:pPr>
        <w:jc w:val="center"/>
        <w:rPr>
          <w:bCs/>
          <w:sz w:val="26"/>
          <w:szCs w:val="26"/>
        </w:rPr>
      </w:pPr>
    </w:p>
    <w:bookmarkEnd w:id="62"/>
    <w:p w:rsidR="002D74BB" w:rsidRPr="00A90895" w:rsidRDefault="002D74BB" w:rsidP="007F04C0">
      <w:pPr>
        <w:jc w:val="center"/>
        <w:rPr>
          <w:bCs/>
          <w:sz w:val="26"/>
          <w:szCs w:val="26"/>
        </w:rPr>
      </w:pPr>
      <w:r>
        <w:rPr>
          <w:bCs/>
          <w:sz w:val="26"/>
          <w:szCs w:val="26"/>
        </w:rPr>
        <w:t xml:space="preserve">                                                                                   </w:t>
      </w:r>
      <w:r w:rsidRPr="00A90895">
        <w:rPr>
          <w:bCs/>
          <w:sz w:val="26"/>
          <w:szCs w:val="26"/>
        </w:rPr>
        <w:t>тыс. рублей</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1984"/>
      </w:tblGrid>
      <w:tr w:rsidR="002D74BB" w:rsidRPr="00A90895" w:rsidTr="007F04C0">
        <w:trPr>
          <w:trHeight w:val="271"/>
          <w:jc w:val="center"/>
        </w:trPr>
        <w:tc>
          <w:tcPr>
            <w:tcW w:w="4957" w:type="dxa"/>
            <w:vMerge w:val="restart"/>
            <w:vAlign w:val="center"/>
          </w:tcPr>
          <w:p w:rsidR="002D74BB" w:rsidRPr="00A90895" w:rsidRDefault="002D74BB" w:rsidP="007F04C0">
            <w:pPr>
              <w:jc w:val="center"/>
              <w:rPr>
                <w:b/>
                <w:bCs/>
              </w:rPr>
            </w:pPr>
            <w:r w:rsidRPr="00A90895">
              <w:rPr>
                <w:b/>
                <w:bCs/>
              </w:rPr>
              <w:t>Наименование муниципальных образований</w:t>
            </w:r>
          </w:p>
        </w:tc>
        <w:tc>
          <w:tcPr>
            <w:tcW w:w="1984" w:type="dxa"/>
            <w:vAlign w:val="center"/>
          </w:tcPr>
          <w:p w:rsidR="002D74BB" w:rsidRPr="00A90895" w:rsidRDefault="002D74BB" w:rsidP="007F04C0">
            <w:pPr>
              <w:jc w:val="center"/>
              <w:rPr>
                <w:b/>
                <w:bCs/>
              </w:rPr>
            </w:pPr>
            <w:r w:rsidRPr="00A90895">
              <w:rPr>
                <w:b/>
                <w:bCs/>
              </w:rPr>
              <w:t>Сумма</w:t>
            </w:r>
          </w:p>
        </w:tc>
      </w:tr>
      <w:tr w:rsidR="002D74BB" w:rsidRPr="00A90895" w:rsidTr="007F04C0">
        <w:trPr>
          <w:trHeight w:val="276"/>
          <w:jc w:val="center"/>
        </w:trPr>
        <w:tc>
          <w:tcPr>
            <w:tcW w:w="4957" w:type="dxa"/>
            <w:vMerge/>
          </w:tcPr>
          <w:p w:rsidR="002D74BB" w:rsidRPr="00A90895" w:rsidRDefault="002D74BB" w:rsidP="007F04C0">
            <w:pPr>
              <w:jc w:val="center"/>
              <w:rPr>
                <w:bCs/>
              </w:rPr>
            </w:pPr>
          </w:p>
        </w:tc>
        <w:tc>
          <w:tcPr>
            <w:tcW w:w="1984" w:type="dxa"/>
            <w:vAlign w:val="center"/>
          </w:tcPr>
          <w:p w:rsidR="002D74BB" w:rsidRPr="00A90895" w:rsidRDefault="002D74BB" w:rsidP="007F04C0">
            <w:pPr>
              <w:jc w:val="center"/>
              <w:rPr>
                <w:b/>
                <w:bCs/>
              </w:rPr>
            </w:pPr>
            <w:r w:rsidRPr="00A90895">
              <w:rPr>
                <w:b/>
                <w:bCs/>
              </w:rPr>
              <w:t>202</w:t>
            </w:r>
            <w:r>
              <w:rPr>
                <w:b/>
                <w:bCs/>
              </w:rPr>
              <w:t>4</w:t>
            </w:r>
            <w:r w:rsidRPr="00A90895">
              <w:rPr>
                <w:b/>
                <w:bCs/>
              </w:rPr>
              <w:t xml:space="preserve"> год</w:t>
            </w:r>
          </w:p>
        </w:tc>
      </w:tr>
      <w:tr w:rsidR="002D74BB" w:rsidRPr="00A90895" w:rsidTr="007F04C0">
        <w:trPr>
          <w:trHeight w:val="276"/>
          <w:jc w:val="center"/>
        </w:trPr>
        <w:tc>
          <w:tcPr>
            <w:tcW w:w="4957" w:type="dxa"/>
          </w:tcPr>
          <w:p w:rsidR="002D74BB" w:rsidRPr="00A90895" w:rsidRDefault="002D74BB" w:rsidP="007F04C0">
            <w:pPr>
              <w:rPr>
                <w:bCs/>
              </w:rPr>
            </w:pPr>
            <w:r w:rsidRPr="00A90895">
              <w:rPr>
                <w:bCs/>
              </w:rPr>
              <w:t>Могочинское сельское поселение</w:t>
            </w:r>
          </w:p>
        </w:tc>
        <w:tc>
          <w:tcPr>
            <w:tcW w:w="1984" w:type="dxa"/>
            <w:vAlign w:val="bottom"/>
          </w:tcPr>
          <w:p w:rsidR="002D74BB" w:rsidRPr="00216E85" w:rsidRDefault="002D74BB" w:rsidP="007F04C0">
            <w:pPr>
              <w:jc w:val="center"/>
            </w:pPr>
            <w:r>
              <w:t>1 269,5</w:t>
            </w:r>
          </w:p>
        </w:tc>
      </w:tr>
      <w:tr w:rsidR="002D74BB" w:rsidRPr="00A90895" w:rsidTr="007F04C0">
        <w:trPr>
          <w:trHeight w:val="276"/>
          <w:jc w:val="center"/>
        </w:trPr>
        <w:tc>
          <w:tcPr>
            <w:tcW w:w="4957" w:type="dxa"/>
          </w:tcPr>
          <w:p w:rsidR="002D74BB" w:rsidRPr="00A90895" w:rsidRDefault="002D74BB" w:rsidP="007F04C0">
            <w:pPr>
              <w:rPr>
                <w:bCs/>
              </w:rPr>
            </w:pPr>
            <w:r>
              <w:rPr>
                <w:bCs/>
              </w:rPr>
              <w:t>Молчановское сельское поселение</w:t>
            </w:r>
          </w:p>
        </w:tc>
        <w:tc>
          <w:tcPr>
            <w:tcW w:w="1984" w:type="dxa"/>
            <w:vAlign w:val="bottom"/>
          </w:tcPr>
          <w:p w:rsidR="002D74BB" w:rsidRDefault="002D74BB" w:rsidP="007F04C0">
            <w:pPr>
              <w:jc w:val="center"/>
            </w:pPr>
            <w:r>
              <w:t>2 425,8</w:t>
            </w:r>
          </w:p>
        </w:tc>
      </w:tr>
      <w:tr w:rsidR="002D74BB" w:rsidRPr="00A90895" w:rsidTr="007F04C0">
        <w:trPr>
          <w:jc w:val="center"/>
        </w:trPr>
        <w:tc>
          <w:tcPr>
            <w:tcW w:w="4957" w:type="dxa"/>
          </w:tcPr>
          <w:p w:rsidR="002D74BB" w:rsidRPr="00A90895" w:rsidRDefault="002D74BB" w:rsidP="007F04C0">
            <w:pPr>
              <w:rPr>
                <w:bCs/>
              </w:rPr>
            </w:pPr>
            <w:r w:rsidRPr="00A90895">
              <w:rPr>
                <w:bCs/>
              </w:rPr>
              <w:t>Наргинское сельское поселение</w:t>
            </w:r>
          </w:p>
        </w:tc>
        <w:tc>
          <w:tcPr>
            <w:tcW w:w="1984" w:type="dxa"/>
            <w:vAlign w:val="bottom"/>
          </w:tcPr>
          <w:p w:rsidR="002D74BB" w:rsidRPr="00216E85" w:rsidRDefault="002D74BB" w:rsidP="007F04C0">
            <w:pPr>
              <w:jc w:val="center"/>
            </w:pPr>
            <w:r>
              <w:t>2 883,2</w:t>
            </w:r>
          </w:p>
        </w:tc>
      </w:tr>
      <w:tr w:rsidR="002D74BB" w:rsidRPr="00A90895" w:rsidTr="007F04C0">
        <w:trPr>
          <w:jc w:val="center"/>
        </w:trPr>
        <w:tc>
          <w:tcPr>
            <w:tcW w:w="4957" w:type="dxa"/>
          </w:tcPr>
          <w:p w:rsidR="002D74BB" w:rsidRPr="00A90895" w:rsidRDefault="002D74BB" w:rsidP="007F04C0">
            <w:pPr>
              <w:rPr>
                <w:bCs/>
              </w:rPr>
            </w:pPr>
            <w:r w:rsidRPr="00A90895">
              <w:rPr>
                <w:bCs/>
              </w:rPr>
              <w:t>Суйгинское сельское поселение</w:t>
            </w:r>
          </w:p>
        </w:tc>
        <w:tc>
          <w:tcPr>
            <w:tcW w:w="1984" w:type="dxa"/>
            <w:vAlign w:val="bottom"/>
          </w:tcPr>
          <w:p w:rsidR="002D74BB" w:rsidRPr="00216E85" w:rsidRDefault="002D74BB" w:rsidP="007F04C0">
            <w:pPr>
              <w:jc w:val="center"/>
            </w:pPr>
            <w:r>
              <w:t>2 726,2</w:t>
            </w:r>
          </w:p>
        </w:tc>
      </w:tr>
      <w:tr w:rsidR="002D74BB" w:rsidRPr="00A90895" w:rsidTr="007F04C0">
        <w:trPr>
          <w:jc w:val="center"/>
        </w:trPr>
        <w:tc>
          <w:tcPr>
            <w:tcW w:w="4957" w:type="dxa"/>
          </w:tcPr>
          <w:p w:rsidR="002D74BB" w:rsidRPr="00A90895" w:rsidRDefault="002D74BB" w:rsidP="007F04C0">
            <w:pPr>
              <w:rPr>
                <w:bCs/>
              </w:rPr>
            </w:pPr>
            <w:r w:rsidRPr="00A90895">
              <w:rPr>
                <w:bCs/>
              </w:rPr>
              <w:t>Тунгусовское сельское поселение</w:t>
            </w:r>
          </w:p>
        </w:tc>
        <w:tc>
          <w:tcPr>
            <w:tcW w:w="1984" w:type="dxa"/>
            <w:vAlign w:val="bottom"/>
          </w:tcPr>
          <w:p w:rsidR="002D74BB" w:rsidRPr="00216E85" w:rsidRDefault="002D74BB" w:rsidP="007F04C0">
            <w:pPr>
              <w:jc w:val="center"/>
            </w:pPr>
            <w:r>
              <w:t>3 002,3</w:t>
            </w:r>
          </w:p>
        </w:tc>
      </w:tr>
      <w:tr w:rsidR="002D74BB" w:rsidRPr="00A90895" w:rsidTr="007F04C0">
        <w:trPr>
          <w:jc w:val="center"/>
        </w:trPr>
        <w:tc>
          <w:tcPr>
            <w:tcW w:w="4957" w:type="dxa"/>
          </w:tcPr>
          <w:p w:rsidR="002D74BB" w:rsidRPr="00A90895" w:rsidRDefault="002D74BB" w:rsidP="007F04C0">
            <w:pPr>
              <w:rPr>
                <w:b/>
                <w:bCs/>
              </w:rPr>
            </w:pPr>
            <w:r w:rsidRPr="00A90895">
              <w:rPr>
                <w:b/>
                <w:bCs/>
              </w:rPr>
              <w:t>Итого по муниципальным образованиям</w:t>
            </w:r>
          </w:p>
        </w:tc>
        <w:tc>
          <w:tcPr>
            <w:tcW w:w="1984" w:type="dxa"/>
            <w:vAlign w:val="bottom"/>
          </w:tcPr>
          <w:p w:rsidR="002D74BB" w:rsidRPr="00216E85" w:rsidRDefault="002D74BB" w:rsidP="00451A03">
            <w:pPr>
              <w:jc w:val="center"/>
              <w:rPr>
                <w:b/>
              </w:rPr>
            </w:pPr>
            <w:r>
              <w:rPr>
                <w:b/>
              </w:rPr>
              <w:t>1</w:t>
            </w:r>
            <w:r>
              <w:rPr>
                <w:b/>
                <w:lang w:val="en-US"/>
              </w:rPr>
              <w:t>2</w:t>
            </w:r>
            <w:r>
              <w:rPr>
                <w:b/>
              </w:rPr>
              <w:t> 307,0</w:t>
            </w:r>
          </w:p>
        </w:tc>
      </w:tr>
    </w:tbl>
    <w:p w:rsidR="002D74BB" w:rsidRPr="00A90895" w:rsidRDefault="002D74BB" w:rsidP="007F04C0">
      <w:pPr>
        <w:jc w:val="center"/>
        <w:rPr>
          <w:b/>
          <w:bCs/>
        </w:rPr>
      </w:pPr>
    </w:p>
    <w:p w:rsidR="002D74BB" w:rsidRDefault="002D74BB" w:rsidP="007F04C0">
      <w:pPr>
        <w:pStyle w:val="Heading2"/>
        <w:ind w:firstLine="4253"/>
        <w:jc w:val="right"/>
        <w:rPr>
          <w:color w:val="auto"/>
          <w:szCs w:val="32"/>
        </w:rPr>
      </w:pPr>
      <w:r>
        <w:rPr>
          <w:color w:val="auto"/>
          <w:szCs w:val="32"/>
        </w:rPr>
        <w:br w:type="page"/>
      </w:r>
    </w:p>
    <w:p w:rsidR="002D74BB" w:rsidRPr="002813D6" w:rsidRDefault="002D74BB" w:rsidP="00D908EB">
      <w:pPr>
        <w:pStyle w:val="Heading2"/>
        <w:ind w:right="425" w:firstLine="4253"/>
        <w:jc w:val="right"/>
        <w:rPr>
          <w:color w:val="auto"/>
          <w:szCs w:val="32"/>
        </w:rPr>
      </w:pPr>
      <w:r w:rsidRPr="002813D6">
        <w:rPr>
          <w:color w:val="auto"/>
          <w:szCs w:val="32"/>
        </w:rPr>
        <w:t xml:space="preserve">Таблица </w:t>
      </w:r>
      <w:r>
        <w:rPr>
          <w:color w:val="auto"/>
          <w:szCs w:val="32"/>
        </w:rPr>
        <w:t>6</w:t>
      </w:r>
    </w:p>
    <w:p w:rsidR="002D74BB" w:rsidRDefault="002D74BB" w:rsidP="007F04C0">
      <w:pPr>
        <w:jc w:val="center"/>
        <w:rPr>
          <w:bCs/>
          <w:sz w:val="26"/>
          <w:szCs w:val="26"/>
        </w:rPr>
      </w:pPr>
      <w:bookmarkStart w:id="63" w:name="_Hlk24898115"/>
      <w:r w:rsidRPr="00A90895">
        <w:rPr>
          <w:bCs/>
          <w:sz w:val="26"/>
          <w:szCs w:val="26"/>
        </w:rPr>
        <w:t xml:space="preserve">Распределение </w:t>
      </w:r>
      <w:r w:rsidRPr="00A90895">
        <w:rPr>
          <w:sz w:val="26"/>
          <w:szCs w:val="26"/>
        </w:rPr>
        <w:t xml:space="preserve">иного межбюджетного трансферта местным бюджетам </w:t>
      </w:r>
      <w:r>
        <w:rPr>
          <w:sz w:val="26"/>
          <w:szCs w:val="26"/>
        </w:rPr>
        <w:t>на о</w:t>
      </w:r>
      <w:r w:rsidRPr="005F5FB3">
        <w:rPr>
          <w:sz w:val="26"/>
          <w:szCs w:val="26"/>
        </w:rPr>
        <w:t xml:space="preserve">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w:t>
      </w:r>
      <w:r>
        <w:rPr>
          <w:sz w:val="26"/>
          <w:szCs w:val="26"/>
        </w:rPr>
        <w:t>«</w:t>
      </w:r>
      <w:r w:rsidRPr="005F5FB3">
        <w:rPr>
          <w:sz w:val="26"/>
          <w:szCs w:val="26"/>
        </w:rPr>
        <w:t>Жителю блокадного Ленинграда</w:t>
      </w:r>
      <w:r>
        <w:rPr>
          <w:sz w:val="26"/>
          <w:szCs w:val="26"/>
        </w:rPr>
        <w:t>»</w:t>
      </w:r>
      <w:r w:rsidRPr="005F5FB3">
        <w:rPr>
          <w:sz w:val="26"/>
          <w:szCs w:val="26"/>
        </w:rPr>
        <w:t xml:space="preserve">; лиц, награжденных знаком </w:t>
      </w:r>
      <w:r>
        <w:rPr>
          <w:sz w:val="26"/>
          <w:szCs w:val="26"/>
        </w:rPr>
        <w:t>«</w:t>
      </w:r>
      <w:r w:rsidRPr="005F5FB3">
        <w:rPr>
          <w:sz w:val="26"/>
          <w:szCs w:val="26"/>
        </w:rPr>
        <w:t>Житель осажденного Севастополя</w:t>
      </w:r>
      <w:r>
        <w:rPr>
          <w:sz w:val="26"/>
          <w:szCs w:val="26"/>
        </w:rPr>
        <w:t>»</w:t>
      </w:r>
      <w:r w:rsidRPr="005F5FB3">
        <w:rPr>
          <w:sz w:val="26"/>
          <w:szCs w:val="26"/>
        </w:rPr>
        <w:t>;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r w:rsidRPr="00A90895">
        <w:rPr>
          <w:sz w:val="26"/>
          <w:szCs w:val="26"/>
        </w:rPr>
        <w:t xml:space="preserve">, </w:t>
      </w:r>
      <w:r w:rsidRPr="00A90895">
        <w:rPr>
          <w:bCs/>
          <w:sz w:val="26"/>
          <w:szCs w:val="26"/>
        </w:rPr>
        <w:t>на 202</w:t>
      </w:r>
      <w:r>
        <w:rPr>
          <w:bCs/>
          <w:sz w:val="26"/>
          <w:szCs w:val="26"/>
        </w:rPr>
        <w:t>4</w:t>
      </w:r>
      <w:r w:rsidRPr="00A90895">
        <w:rPr>
          <w:bCs/>
          <w:sz w:val="26"/>
          <w:szCs w:val="26"/>
        </w:rPr>
        <w:t xml:space="preserve"> год</w:t>
      </w:r>
    </w:p>
    <w:p w:rsidR="002D74BB" w:rsidRPr="00A90895" w:rsidRDefault="002D74BB" w:rsidP="007F04C0">
      <w:pPr>
        <w:jc w:val="center"/>
        <w:rPr>
          <w:bCs/>
          <w:sz w:val="26"/>
          <w:szCs w:val="26"/>
        </w:rPr>
      </w:pPr>
      <w:r w:rsidRPr="00A90895">
        <w:rPr>
          <w:bCs/>
          <w:sz w:val="26"/>
          <w:szCs w:val="26"/>
        </w:rPr>
        <w:t xml:space="preserve"> и</w:t>
      </w:r>
      <w:r>
        <w:rPr>
          <w:bCs/>
          <w:sz w:val="26"/>
          <w:szCs w:val="26"/>
        </w:rPr>
        <w:t xml:space="preserve"> </w:t>
      </w:r>
      <w:r w:rsidRPr="00A90895">
        <w:rPr>
          <w:bCs/>
          <w:sz w:val="26"/>
          <w:szCs w:val="26"/>
        </w:rPr>
        <w:t>плановый период 202</w:t>
      </w:r>
      <w:r>
        <w:rPr>
          <w:bCs/>
          <w:sz w:val="26"/>
          <w:szCs w:val="26"/>
        </w:rPr>
        <w:t>5</w:t>
      </w:r>
      <w:r w:rsidRPr="00A90895">
        <w:rPr>
          <w:bCs/>
          <w:sz w:val="26"/>
          <w:szCs w:val="26"/>
        </w:rPr>
        <w:t xml:space="preserve"> и 202</w:t>
      </w:r>
      <w:r>
        <w:rPr>
          <w:bCs/>
          <w:sz w:val="26"/>
          <w:szCs w:val="26"/>
        </w:rPr>
        <w:t>6</w:t>
      </w:r>
      <w:r w:rsidRPr="00A90895">
        <w:rPr>
          <w:bCs/>
          <w:sz w:val="26"/>
          <w:szCs w:val="26"/>
        </w:rPr>
        <w:t xml:space="preserve"> годов</w:t>
      </w:r>
    </w:p>
    <w:bookmarkEnd w:id="63"/>
    <w:p w:rsidR="002D74BB" w:rsidRPr="00A90895" w:rsidRDefault="002D74BB" w:rsidP="00D908EB">
      <w:pPr>
        <w:ind w:right="425"/>
        <w:jc w:val="right"/>
        <w:rPr>
          <w:bCs/>
          <w:sz w:val="26"/>
          <w:szCs w:val="26"/>
        </w:rPr>
      </w:pPr>
      <w:r w:rsidRPr="00A90895">
        <w:rPr>
          <w:bCs/>
          <w:sz w:val="26"/>
          <w:szCs w:val="26"/>
        </w:rPr>
        <w:t>тыс.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43"/>
        <w:gridCol w:w="1702"/>
        <w:gridCol w:w="1701"/>
      </w:tblGrid>
      <w:tr w:rsidR="002D74BB" w:rsidRPr="00A90895" w:rsidTr="007F04C0">
        <w:trPr>
          <w:trHeight w:val="271"/>
        </w:trPr>
        <w:tc>
          <w:tcPr>
            <w:tcW w:w="4219" w:type="dxa"/>
            <w:vMerge w:val="restart"/>
            <w:vAlign w:val="center"/>
          </w:tcPr>
          <w:p w:rsidR="002D74BB" w:rsidRPr="00A90895" w:rsidRDefault="002D74BB" w:rsidP="007F04C0">
            <w:pPr>
              <w:jc w:val="center"/>
              <w:rPr>
                <w:b/>
                <w:bCs/>
              </w:rPr>
            </w:pPr>
            <w:bookmarkStart w:id="64" w:name="_Hlk24552617"/>
            <w:r w:rsidRPr="00A90895">
              <w:rPr>
                <w:b/>
                <w:bCs/>
              </w:rPr>
              <w:t>Наименование муниципальных образований</w:t>
            </w:r>
          </w:p>
        </w:tc>
        <w:tc>
          <w:tcPr>
            <w:tcW w:w="5246" w:type="dxa"/>
            <w:gridSpan w:val="3"/>
            <w:vAlign w:val="center"/>
          </w:tcPr>
          <w:p w:rsidR="002D74BB" w:rsidRPr="00A90895" w:rsidRDefault="002D74BB" w:rsidP="007F04C0">
            <w:pPr>
              <w:jc w:val="center"/>
              <w:rPr>
                <w:b/>
                <w:bCs/>
              </w:rPr>
            </w:pPr>
            <w:r w:rsidRPr="00A90895">
              <w:rPr>
                <w:b/>
                <w:bCs/>
              </w:rPr>
              <w:t>Сумма</w:t>
            </w:r>
          </w:p>
        </w:tc>
      </w:tr>
      <w:tr w:rsidR="002D74BB" w:rsidRPr="00A90895" w:rsidTr="007F04C0">
        <w:trPr>
          <w:trHeight w:val="276"/>
        </w:trPr>
        <w:tc>
          <w:tcPr>
            <w:tcW w:w="4219" w:type="dxa"/>
            <w:vMerge/>
          </w:tcPr>
          <w:p w:rsidR="002D74BB" w:rsidRPr="00A90895" w:rsidRDefault="002D74BB" w:rsidP="007F04C0">
            <w:pPr>
              <w:jc w:val="center"/>
              <w:rPr>
                <w:bCs/>
              </w:rPr>
            </w:pPr>
          </w:p>
        </w:tc>
        <w:tc>
          <w:tcPr>
            <w:tcW w:w="1843" w:type="dxa"/>
            <w:vAlign w:val="center"/>
          </w:tcPr>
          <w:p w:rsidR="002D74BB" w:rsidRPr="00A90895" w:rsidRDefault="002D74BB" w:rsidP="007F04C0">
            <w:pPr>
              <w:jc w:val="center"/>
              <w:rPr>
                <w:b/>
                <w:bCs/>
              </w:rPr>
            </w:pPr>
            <w:r w:rsidRPr="00A90895">
              <w:rPr>
                <w:b/>
                <w:bCs/>
              </w:rPr>
              <w:t>202</w:t>
            </w:r>
            <w:r>
              <w:rPr>
                <w:b/>
                <w:bCs/>
              </w:rPr>
              <w:t>4</w:t>
            </w:r>
            <w:r w:rsidRPr="00A90895">
              <w:rPr>
                <w:b/>
                <w:bCs/>
              </w:rPr>
              <w:t xml:space="preserve"> год</w:t>
            </w:r>
          </w:p>
        </w:tc>
        <w:tc>
          <w:tcPr>
            <w:tcW w:w="1702" w:type="dxa"/>
            <w:vAlign w:val="center"/>
          </w:tcPr>
          <w:p w:rsidR="002D74BB" w:rsidRPr="00A90895" w:rsidRDefault="002D74BB" w:rsidP="007F04C0">
            <w:pPr>
              <w:jc w:val="center"/>
              <w:rPr>
                <w:b/>
                <w:bCs/>
              </w:rPr>
            </w:pPr>
            <w:r w:rsidRPr="00A90895">
              <w:rPr>
                <w:b/>
                <w:bCs/>
              </w:rPr>
              <w:t>202</w:t>
            </w:r>
            <w:r>
              <w:rPr>
                <w:b/>
                <w:bCs/>
              </w:rPr>
              <w:t>5</w:t>
            </w:r>
            <w:r w:rsidRPr="00A90895">
              <w:rPr>
                <w:b/>
                <w:bCs/>
              </w:rPr>
              <w:t xml:space="preserve"> год</w:t>
            </w:r>
          </w:p>
        </w:tc>
        <w:tc>
          <w:tcPr>
            <w:tcW w:w="1701" w:type="dxa"/>
            <w:vAlign w:val="center"/>
          </w:tcPr>
          <w:p w:rsidR="002D74BB" w:rsidRPr="00A90895" w:rsidRDefault="002D74BB" w:rsidP="007F04C0">
            <w:pPr>
              <w:jc w:val="center"/>
              <w:rPr>
                <w:b/>
                <w:bCs/>
              </w:rPr>
            </w:pPr>
            <w:r w:rsidRPr="00A90895">
              <w:rPr>
                <w:b/>
                <w:bCs/>
              </w:rPr>
              <w:t>202</w:t>
            </w:r>
            <w:r>
              <w:rPr>
                <w:b/>
                <w:bCs/>
              </w:rPr>
              <w:t>6</w:t>
            </w:r>
            <w:r w:rsidRPr="00A90895">
              <w:rPr>
                <w:b/>
                <w:bCs/>
              </w:rPr>
              <w:t xml:space="preserve"> год</w:t>
            </w:r>
          </w:p>
        </w:tc>
      </w:tr>
      <w:tr w:rsidR="002D74BB" w:rsidRPr="00A90895" w:rsidTr="007F04C0">
        <w:trPr>
          <w:trHeight w:val="276"/>
        </w:trPr>
        <w:tc>
          <w:tcPr>
            <w:tcW w:w="4219" w:type="dxa"/>
          </w:tcPr>
          <w:p w:rsidR="002D74BB" w:rsidRPr="00A90895" w:rsidRDefault="002D74BB" w:rsidP="007F04C0">
            <w:pPr>
              <w:rPr>
                <w:bCs/>
              </w:rPr>
            </w:pPr>
            <w:r w:rsidRPr="00A90895">
              <w:rPr>
                <w:bCs/>
              </w:rPr>
              <w:t>Могочинское сельское поселение</w:t>
            </w:r>
          </w:p>
        </w:tc>
        <w:tc>
          <w:tcPr>
            <w:tcW w:w="1843" w:type="dxa"/>
            <w:vAlign w:val="bottom"/>
          </w:tcPr>
          <w:p w:rsidR="002D74BB" w:rsidRPr="00A90895" w:rsidRDefault="002D74BB" w:rsidP="007F04C0">
            <w:pPr>
              <w:jc w:val="center"/>
              <w:rPr>
                <w:bCs/>
              </w:rPr>
            </w:pPr>
            <w:r>
              <w:rPr>
                <w:bCs/>
              </w:rPr>
              <w:t>20,0</w:t>
            </w:r>
          </w:p>
        </w:tc>
        <w:tc>
          <w:tcPr>
            <w:tcW w:w="1702" w:type="dxa"/>
            <w:vAlign w:val="bottom"/>
          </w:tcPr>
          <w:p w:rsidR="002D74BB" w:rsidRPr="00A90895" w:rsidRDefault="002D74BB" w:rsidP="007F04C0">
            <w:pPr>
              <w:jc w:val="center"/>
              <w:rPr>
                <w:bCs/>
              </w:rPr>
            </w:pPr>
            <w:r>
              <w:rPr>
                <w:bCs/>
              </w:rPr>
              <w:t>20,0</w:t>
            </w:r>
          </w:p>
        </w:tc>
        <w:tc>
          <w:tcPr>
            <w:tcW w:w="1701" w:type="dxa"/>
            <w:vAlign w:val="bottom"/>
          </w:tcPr>
          <w:p w:rsidR="002D74BB" w:rsidRPr="00A90895" w:rsidRDefault="002D74BB" w:rsidP="007F04C0">
            <w:pPr>
              <w:jc w:val="center"/>
              <w:rPr>
                <w:bCs/>
              </w:rPr>
            </w:pPr>
            <w:r>
              <w:rPr>
                <w:bCs/>
              </w:rPr>
              <w:t>20,0</w:t>
            </w:r>
          </w:p>
        </w:tc>
      </w:tr>
      <w:tr w:rsidR="002D74BB" w:rsidRPr="00A90895" w:rsidTr="007F04C0">
        <w:tc>
          <w:tcPr>
            <w:tcW w:w="4219" w:type="dxa"/>
          </w:tcPr>
          <w:p w:rsidR="002D74BB" w:rsidRPr="00A90895" w:rsidRDefault="002D74BB" w:rsidP="007F04C0">
            <w:pPr>
              <w:rPr>
                <w:bCs/>
              </w:rPr>
            </w:pPr>
            <w:bookmarkStart w:id="65" w:name="_Hlk24705261"/>
            <w:r w:rsidRPr="00A90895">
              <w:rPr>
                <w:bCs/>
              </w:rPr>
              <w:t>Наргинское сельское поселение</w:t>
            </w:r>
          </w:p>
        </w:tc>
        <w:tc>
          <w:tcPr>
            <w:tcW w:w="1843" w:type="dxa"/>
            <w:vAlign w:val="bottom"/>
          </w:tcPr>
          <w:p w:rsidR="002D74BB" w:rsidRPr="00A90895" w:rsidRDefault="002D74BB" w:rsidP="007F04C0">
            <w:pPr>
              <w:jc w:val="center"/>
              <w:rPr>
                <w:bCs/>
              </w:rPr>
            </w:pPr>
            <w:r>
              <w:rPr>
                <w:bCs/>
              </w:rPr>
              <w:t>60,0</w:t>
            </w:r>
          </w:p>
        </w:tc>
        <w:tc>
          <w:tcPr>
            <w:tcW w:w="1702" w:type="dxa"/>
            <w:vAlign w:val="bottom"/>
          </w:tcPr>
          <w:p w:rsidR="002D74BB" w:rsidRPr="00A90895" w:rsidRDefault="002D74BB" w:rsidP="007F04C0">
            <w:pPr>
              <w:jc w:val="center"/>
              <w:rPr>
                <w:bCs/>
              </w:rPr>
            </w:pPr>
            <w:r>
              <w:rPr>
                <w:bCs/>
              </w:rPr>
              <w:t>60,0</w:t>
            </w:r>
          </w:p>
        </w:tc>
        <w:tc>
          <w:tcPr>
            <w:tcW w:w="1701" w:type="dxa"/>
            <w:vAlign w:val="bottom"/>
          </w:tcPr>
          <w:p w:rsidR="002D74BB" w:rsidRPr="00A90895" w:rsidRDefault="002D74BB" w:rsidP="007F04C0">
            <w:pPr>
              <w:jc w:val="center"/>
              <w:rPr>
                <w:bCs/>
              </w:rPr>
            </w:pPr>
            <w:r>
              <w:rPr>
                <w:bCs/>
              </w:rPr>
              <w:t>60,0</w:t>
            </w:r>
          </w:p>
        </w:tc>
      </w:tr>
      <w:tr w:rsidR="002D74BB" w:rsidRPr="00A90895" w:rsidTr="007F04C0">
        <w:tc>
          <w:tcPr>
            <w:tcW w:w="4219" w:type="dxa"/>
          </w:tcPr>
          <w:p w:rsidR="002D74BB" w:rsidRPr="00A90895" w:rsidRDefault="002D74BB" w:rsidP="007F04C0">
            <w:pPr>
              <w:rPr>
                <w:bCs/>
              </w:rPr>
            </w:pPr>
            <w:r w:rsidRPr="00A90895">
              <w:rPr>
                <w:bCs/>
              </w:rPr>
              <w:t>Суйгинское сельское поселение</w:t>
            </w:r>
          </w:p>
        </w:tc>
        <w:tc>
          <w:tcPr>
            <w:tcW w:w="1843" w:type="dxa"/>
            <w:vAlign w:val="bottom"/>
          </w:tcPr>
          <w:p w:rsidR="002D74BB" w:rsidRPr="00A90895" w:rsidRDefault="002D74BB" w:rsidP="007F04C0">
            <w:pPr>
              <w:jc w:val="center"/>
              <w:rPr>
                <w:bCs/>
              </w:rPr>
            </w:pPr>
            <w:r>
              <w:rPr>
                <w:bCs/>
              </w:rPr>
              <w:t>10,0</w:t>
            </w:r>
          </w:p>
        </w:tc>
        <w:tc>
          <w:tcPr>
            <w:tcW w:w="1702" w:type="dxa"/>
            <w:vAlign w:val="bottom"/>
          </w:tcPr>
          <w:p w:rsidR="002D74BB" w:rsidRPr="00A90895" w:rsidRDefault="002D74BB" w:rsidP="007F04C0">
            <w:pPr>
              <w:jc w:val="center"/>
              <w:rPr>
                <w:bCs/>
              </w:rPr>
            </w:pPr>
            <w:r>
              <w:rPr>
                <w:bCs/>
              </w:rPr>
              <w:t>10,0</w:t>
            </w:r>
          </w:p>
        </w:tc>
        <w:tc>
          <w:tcPr>
            <w:tcW w:w="1701" w:type="dxa"/>
            <w:vAlign w:val="bottom"/>
          </w:tcPr>
          <w:p w:rsidR="002D74BB" w:rsidRPr="00A90895" w:rsidRDefault="002D74BB" w:rsidP="007F04C0">
            <w:pPr>
              <w:jc w:val="center"/>
              <w:rPr>
                <w:bCs/>
              </w:rPr>
            </w:pPr>
            <w:r>
              <w:rPr>
                <w:bCs/>
              </w:rPr>
              <w:t>10,0</w:t>
            </w:r>
          </w:p>
        </w:tc>
      </w:tr>
      <w:tr w:rsidR="002D74BB" w:rsidRPr="00A90895" w:rsidTr="007F04C0">
        <w:tc>
          <w:tcPr>
            <w:tcW w:w="4219" w:type="dxa"/>
          </w:tcPr>
          <w:p w:rsidR="002D74BB" w:rsidRPr="00A90895" w:rsidRDefault="002D74BB" w:rsidP="007F04C0">
            <w:pPr>
              <w:rPr>
                <w:bCs/>
              </w:rPr>
            </w:pPr>
            <w:r w:rsidRPr="00A90895">
              <w:rPr>
                <w:bCs/>
              </w:rPr>
              <w:t>Тунгусовское сельское поселение</w:t>
            </w:r>
          </w:p>
        </w:tc>
        <w:tc>
          <w:tcPr>
            <w:tcW w:w="1843" w:type="dxa"/>
            <w:vAlign w:val="bottom"/>
          </w:tcPr>
          <w:p w:rsidR="002D74BB" w:rsidRPr="00A90895" w:rsidRDefault="002D74BB" w:rsidP="007F04C0">
            <w:pPr>
              <w:jc w:val="center"/>
              <w:rPr>
                <w:bCs/>
              </w:rPr>
            </w:pPr>
            <w:r>
              <w:rPr>
                <w:bCs/>
              </w:rPr>
              <w:t>10,0</w:t>
            </w:r>
          </w:p>
        </w:tc>
        <w:tc>
          <w:tcPr>
            <w:tcW w:w="1702" w:type="dxa"/>
            <w:vAlign w:val="bottom"/>
          </w:tcPr>
          <w:p w:rsidR="002D74BB" w:rsidRPr="00A90895" w:rsidRDefault="002D74BB" w:rsidP="007F04C0">
            <w:pPr>
              <w:jc w:val="center"/>
              <w:rPr>
                <w:bCs/>
              </w:rPr>
            </w:pPr>
            <w:r>
              <w:rPr>
                <w:bCs/>
              </w:rPr>
              <w:t>10,0</w:t>
            </w:r>
          </w:p>
        </w:tc>
        <w:tc>
          <w:tcPr>
            <w:tcW w:w="1701" w:type="dxa"/>
            <w:vAlign w:val="bottom"/>
          </w:tcPr>
          <w:p w:rsidR="002D74BB" w:rsidRPr="00A90895" w:rsidRDefault="002D74BB" w:rsidP="007F04C0">
            <w:pPr>
              <w:jc w:val="center"/>
              <w:rPr>
                <w:bCs/>
              </w:rPr>
            </w:pPr>
            <w:r>
              <w:rPr>
                <w:bCs/>
              </w:rPr>
              <w:t>10,0</w:t>
            </w:r>
          </w:p>
        </w:tc>
      </w:tr>
      <w:tr w:rsidR="002D74BB" w:rsidRPr="00A90895" w:rsidTr="007F04C0">
        <w:tc>
          <w:tcPr>
            <w:tcW w:w="4219" w:type="dxa"/>
          </w:tcPr>
          <w:p w:rsidR="002D74BB" w:rsidRPr="00A90895" w:rsidRDefault="002D74BB" w:rsidP="007F04C0">
            <w:pPr>
              <w:rPr>
                <w:b/>
                <w:bCs/>
              </w:rPr>
            </w:pPr>
            <w:r w:rsidRPr="00A90895">
              <w:rPr>
                <w:b/>
                <w:bCs/>
              </w:rPr>
              <w:t>Итого по муниципальным образованиям</w:t>
            </w:r>
          </w:p>
        </w:tc>
        <w:tc>
          <w:tcPr>
            <w:tcW w:w="1843" w:type="dxa"/>
            <w:vAlign w:val="bottom"/>
          </w:tcPr>
          <w:p w:rsidR="002D74BB" w:rsidRPr="00A90895" w:rsidRDefault="002D74BB" w:rsidP="007F04C0">
            <w:pPr>
              <w:jc w:val="center"/>
              <w:rPr>
                <w:b/>
                <w:bCs/>
              </w:rPr>
            </w:pPr>
            <w:r>
              <w:rPr>
                <w:b/>
                <w:bCs/>
              </w:rPr>
              <w:t>100,0</w:t>
            </w:r>
          </w:p>
        </w:tc>
        <w:tc>
          <w:tcPr>
            <w:tcW w:w="1702" w:type="dxa"/>
            <w:vAlign w:val="bottom"/>
          </w:tcPr>
          <w:p w:rsidR="002D74BB" w:rsidRPr="00A90895" w:rsidRDefault="002D74BB" w:rsidP="007F04C0">
            <w:pPr>
              <w:jc w:val="center"/>
              <w:rPr>
                <w:b/>
                <w:bCs/>
              </w:rPr>
            </w:pPr>
            <w:r>
              <w:rPr>
                <w:b/>
                <w:bCs/>
              </w:rPr>
              <w:t>100,0</w:t>
            </w:r>
          </w:p>
        </w:tc>
        <w:tc>
          <w:tcPr>
            <w:tcW w:w="1701" w:type="dxa"/>
            <w:vAlign w:val="bottom"/>
          </w:tcPr>
          <w:p w:rsidR="002D74BB" w:rsidRPr="00A90895" w:rsidRDefault="002D74BB" w:rsidP="007F04C0">
            <w:pPr>
              <w:jc w:val="center"/>
              <w:rPr>
                <w:b/>
                <w:bCs/>
              </w:rPr>
            </w:pPr>
            <w:r>
              <w:rPr>
                <w:b/>
                <w:bCs/>
              </w:rPr>
              <w:t>100,0</w:t>
            </w:r>
          </w:p>
        </w:tc>
      </w:tr>
      <w:bookmarkEnd w:id="64"/>
      <w:bookmarkEnd w:id="65"/>
    </w:tbl>
    <w:p w:rsidR="002D74BB" w:rsidRPr="002C5B28" w:rsidRDefault="002D74BB" w:rsidP="007F04C0"/>
    <w:p w:rsidR="002D74BB" w:rsidRPr="006D645B" w:rsidRDefault="002D74BB" w:rsidP="00D908EB">
      <w:pPr>
        <w:pStyle w:val="Heading2"/>
        <w:ind w:right="425" w:firstLine="4253"/>
        <w:jc w:val="right"/>
        <w:rPr>
          <w:color w:val="auto"/>
          <w:szCs w:val="32"/>
        </w:rPr>
      </w:pPr>
      <w:r w:rsidRPr="006D645B">
        <w:rPr>
          <w:color w:val="auto"/>
          <w:szCs w:val="32"/>
        </w:rPr>
        <w:t xml:space="preserve">Таблица </w:t>
      </w:r>
      <w:r>
        <w:rPr>
          <w:color w:val="auto"/>
          <w:szCs w:val="32"/>
        </w:rPr>
        <w:t>7</w:t>
      </w:r>
    </w:p>
    <w:p w:rsidR="002D74BB" w:rsidRDefault="002D74BB" w:rsidP="007F04C0">
      <w:pPr>
        <w:jc w:val="center"/>
        <w:rPr>
          <w:sz w:val="26"/>
          <w:szCs w:val="26"/>
        </w:rPr>
      </w:pPr>
      <w:r w:rsidRPr="006D645B">
        <w:rPr>
          <w:sz w:val="26"/>
          <w:szCs w:val="26"/>
        </w:rPr>
        <w:t xml:space="preserve">Распределение </w:t>
      </w:r>
      <w:r>
        <w:rPr>
          <w:sz w:val="26"/>
          <w:szCs w:val="26"/>
        </w:rPr>
        <w:t>и</w:t>
      </w:r>
      <w:r w:rsidRPr="00577768">
        <w:rPr>
          <w:sz w:val="26"/>
          <w:szCs w:val="26"/>
        </w:rPr>
        <w:t>но</w:t>
      </w:r>
      <w:r>
        <w:rPr>
          <w:sz w:val="26"/>
          <w:szCs w:val="26"/>
        </w:rPr>
        <w:t xml:space="preserve">го </w:t>
      </w:r>
      <w:r w:rsidRPr="00577768">
        <w:rPr>
          <w:sz w:val="26"/>
          <w:szCs w:val="26"/>
        </w:rPr>
        <w:t>межбюджетн</w:t>
      </w:r>
      <w:r>
        <w:rPr>
          <w:sz w:val="26"/>
          <w:szCs w:val="26"/>
        </w:rPr>
        <w:t>ого</w:t>
      </w:r>
      <w:r w:rsidRPr="00577768">
        <w:rPr>
          <w:sz w:val="26"/>
          <w:szCs w:val="26"/>
        </w:rPr>
        <w:t xml:space="preserve"> трансферт</w:t>
      </w:r>
      <w:r>
        <w:rPr>
          <w:sz w:val="26"/>
          <w:szCs w:val="26"/>
        </w:rPr>
        <w:t>а</w:t>
      </w:r>
      <w:r w:rsidRPr="00577768">
        <w:rPr>
          <w:sz w:val="26"/>
          <w:szCs w:val="26"/>
        </w:rPr>
        <w:t xml:space="preserve"> на </w:t>
      </w:r>
      <w:r>
        <w:rPr>
          <w:sz w:val="26"/>
          <w:szCs w:val="26"/>
        </w:rPr>
        <w:t>о</w:t>
      </w:r>
      <w:r w:rsidRPr="00F71977">
        <w:rPr>
          <w:sz w:val="26"/>
          <w:szCs w:val="26"/>
        </w:rPr>
        <w:t>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извещателей в жилых помещениях</w:t>
      </w:r>
      <w:r w:rsidRPr="006D645B">
        <w:rPr>
          <w:sz w:val="26"/>
          <w:szCs w:val="26"/>
        </w:rPr>
        <w:t xml:space="preserve"> </w:t>
      </w:r>
      <w:r w:rsidRPr="00A90895">
        <w:rPr>
          <w:bCs/>
          <w:sz w:val="26"/>
          <w:szCs w:val="26"/>
        </w:rPr>
        <w:t>на 202</w:t>
      </w:r>
      <w:r>
        <w:rPr>
          <w:bCs/>
          <w:sz w:val="26"/>
          <w:szCs w:val="26"/>
        </w:rPr>
        <w:t>4</w:t>
      </w:r>
      <w:r w:rsidRPr="00A90895">
        <w:rPr>
          <w:bCs/>
          <w:sz w:val="26"/>
          <w:szCs w:val="26"/>
        </w:rPr>
        <w:t xml:space="preserve"> год и плановый период 202</w:t>
      </w:r>
      <w:r>
        <w:rPr>
          <w:bCs/>
          <w:sz w:val="26"/>
          <w:szCs w:val="26"/>
        </w:rPr>
        <w:t>5</w:t>
      </w:r>
      <w:r w:rsidRPr="00A90895">
        <w:rPr>
          <w:bCs/>
          <w:sz w:val="26"/>
          <w:szCs w:val="26"/>
        </w:rPr>
        <w:t xml:space="preserve"> и 202</w:t>
      </w:r>
      <w:r>
        <w:rPr>
          <w:bCs/>
          <w:sz w:val="26"/>
          <w:szCs w:val="26"/>
        </w:rPr>
        <w:t>6</w:t>
      </w:r>
      <w:r w:rsidRPr="00A90895">
        <w:rPr>
          <w:bCs/>
          <w:sz w:val="26"/>
          <w:szCs w:val="26"/>
        </w:rPr>
        <w:t xml:space="preserve"> годов</w:t>
      </w:r>
      <w:r w:rsidRPr="006D645B">
        <w:rPr>
          <w:sz w:val="26"/>
          <w:szCs w:val="26"/>
        </w:rPr>
        <w:t xml:space="preserve">     </w:t>
      </w:r>
    </w:p>
    <w:p w:rsidR="002D74BB" w:rsidRPr="006D645B" w:rsidRDefault="002D74BB" w:rsidP="007F04C0">
      <w:pPr>
        <w:jc w:val="center"/>
        <w:rPr>
          <w:sz w:val="26"/>
          <w:szCs w:val="26"/>
        </w:rPr>
      </w:pPr>
      <w:r w:rsidRPr="006D645B">
        <w:rPr>
          <w:sz w:val="26"/>
          <w:szCs w:val="26"/>
        </w:rPr>
        <w:t xml:space="preserve">                                                                        </w:t>
      </w:r>
      <w:r>
        <w:rPr>
          <w:sz w:val="26"/>
          <w:szCs w:val="26"/>
        </w:rPr>
        <w:t xml:space="preserve">                                            </w:t>
      </w:r>
      <w:r w:rsidRPr="006D645B">
        <w:rPr>
          <w:sz w:val="26"/>
          <w:szCs w:val="26"/>
        </w:rPr>
        <w:t xml:space="preserve">  </w:t>
      </w:r>
      <w:r>
        <w:rPr>
          <w:sz w:val="26"/>
          <w:szCs w:val="26"/>
        </w:rPr>
        <w:t xml:space="preserve">         </w:t>
      </w:r>
      <w:r w:rsidRPr="006D645B">
        <w:rPr>
          <w:sz w:val="26"/>
          <w:szCs w:val="26"/>
        </w:rPr>
        <w:t>тыс. рублей</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1733"/>
        <w:gridCol w:w="1966"/>
        <w:gridCol w:w="1966"/>
      </w:tblGrid>
      <w:tr w:rsidR="002D74BB" w:rsidRPr="006D645B" w:rsidTr="0064630A">
        <w:trPr>
          <w:trHeight w:val="271"/>
          <w:jc w:val="center"/>
        </w:trPr>
        <w:tc>
          <w:tcPr>
            <w:tcW w:w="4106" w:type="dxa"/>
            <w:vMerge w:val="restart"/>
            <w:vAlign w:val="center"/>
          </w:tcPr>
          <w:p w:rsidR="002D74BB" w:rsidRPr="006D645B" w:rsidRDefault="002D74BB" w:rsidP="007F04C0">
            <w:pPr>
              <w:jc w:val="center"/>
              <w:rPr>
                <w:b/>
                <w:bCs/>
              </w:rPr>
            </w:pPr>
            <w:r w:rsidRPr="006D645B">
              <w:rPr>
                <w:b/>
                <w:bCs/>
              </w:rPr>
              <w:t>Наименование муниципальных образований</w:t>
            </w:r>
          </w:p>
        </w:tc>
        <w:tc>
          <w:tcPr>
            <w:tcW w:w="5665" w:type="dxa"/>
            <w:gridSpan w:val="3"/>
            <w:vAlign w:val="center"/>
          </w:tcPr>
          <w:p w:rsidR="002D74BB" w:rsidRPr="006D645B" w:rsidRDefault="002D74BB" w:rsidP="007F04C0">
            <w:pPr>
              <w:jc w:val="center"/>
              <w:rPr>
                <w:b/>
                <w:bCs/>
              </w:rPr>
            </w:pPr>
            <w:r w:rsidRPr="006D645B">
              <w:rPr>
                <w:b/>
                <w:bCs/>
              </w:rPr>
              <w:t>Сумма</w:t>
            </w:r>
          </w:p>
        </w:tc>
      </w:tr>
      <w:tr w:rsidR="002D74BB" w:rsidRPr="006D645B" w:rsidTr="0064630A">
        <w:trPr>
          <w:trHeight w:val="276"/>
          <w:jc w:val="center"/>
        </w:trPr>
        <w:tc>
          <w:tcPr>
            <w:tcW w:w="4106" w:type="dxa"/>
            <w:vMerge/>
          </w:tcPr>
          <w:p w:rsidR="002D74BB" w:rsidRPr="006D645B" w:rsidRDefault="002D74BB" w:rsidP="007F04C0">
            <w:pPr>
              <w:jc w:val="center"/>
              <w:rPr>
                <w:bCs/>
              </w:rPr>
            </w:pPr>
          </w:p>
        </w:tc>
        <w:tc>
          <w:tcPr>
            <w:tcW w:w="1733" w:type="dxa"/>
            <w:vAlign w:val="center"/>
          </w:tcPr>
          <w:p w:rsidR="002D74BB" w:rsidRPr="006D645B" w:rsidRDefault="002D74BB" w:rsidP="007F04C0">
            <w:pPr>
              <w:jc w:val="center"/>
              <w:rPr>
                <w:b/>
                <w:bCs/>
              </w:rPr>
            </w:pPr>
            <w:r w:rsidRPr="006D645B">
              <w:rPr>
                <w:b/>
                <w:bCs/>
              </w:rPr>
              <w:t>202</w:t>
            </w:r>
            <w:r>
              <w:rPr>
                <w:b/>
                <w:bCs/>
              </w:rPr>
              <w:t>4</w:t>
            </w:r>
            <w:r w:rsidRPr="006D645B">
              <w:rPr>
                <w:b/>
                <w:bCs/>
              </w:rPr>
              <w:t xml:space="preserve"> год</w:t>
            </w:r>
          </w:p>
        </w:tc>
        <w:tc>
          <w:tcPr>
            <w:tcW w:w="1966" w:type="dxa"/>
          </w:tcPr>
          <w:p w:rsidR="002D74BB" w:rsidRPr="006D645B" w:rsidRDefault="002D74BB" w:rsidP="007F04C0">
            <w:pPr>
              <w:jc w:val="center"/>
              <w:rPr>
                <w:b/>
                <w:bCs/>
              </w:rPr>
            </w:pPr>
            <w:r>
              <w:rPr>
                <w:b/>
                <w:bCs/>
              </w:rPr>
              <w:t>2025 год</w:t>
            </w:r>
          </w:p>
        </w:tc>
        <w:tc>
          <w:tcPr>
            <w:tcW w:w="1966" w:type="dxa"/>
          </w:tcPr>
          <w:p w:rsidR="002D74BB" w:rsidRPr="006D645B" w:rsidRDefault="002D74BB" w:rsidP="007F04C0">
            <w:pPr>
              <w:jc w:val="center"/>
              <w:rPr>
                <w:b/>
                <w:bCs/>
              </w:rPr>
            </w:pPr>
            <w:r>
              <w:rPr>
                <w:b/>
                <w:bCs/>
              </w:rPr>
              <w:t>2026 год</w:t>
            </w:r>
          </w:p>
        </w:tc>
      </w:tr>
      <w:tr w:rsidR="002D74BB" w:rsidRPr="006D645B" w:rsidTr="0064630A">
        <w:trPr>
          <w:jc w:val="center"/>
        </w:trPr>
        <w:tc>
          <w:tcPr>
            <w:tcW w:w="4106" w:type="dxa"/>
          </w:tcPr>
          <w:p w:rsidR="002D74BB" w:rsidRPr="006D645B" w:rsidRDefault="002D74BB" w:rsidP="007F04C0">
            <w:pPr>
              <w:rPr>
                <w:bCs/>
              </w:rPr>
            </w:pPr>
            <w:r w:rsidRPr="006D645B">
              <w:rPr>
                <w:bCs/>
              </w:rPr>
              <w:t>Могочинское сельское поселение</w:t>
            </w:r>
          </w:p>
        </w:tc>
        <w:tc>
          <w:tcPr>
            <w:tcW w:w="1733" w:type="dxa"/>
            <w:vAlign w:val="center"/>
          </w:tcPr>
          <w:p w:rsidR="002D74BB" w:rsidRPr="006D645B" w:rsidRDefault="002D74BB" w:rsidP="007F04C0">
            <w:pPr>
              <w:jc w:val="center"/>
              <w:rPr>
                <w:bCs/>
              </w:rPr>
            </w:pPr>
            <w:r>
              <w:rPr>
                <w:bCs/>
              </w:rPr>
              <w:t>102,0</w:t>
            </w:r>
          </w:p>
        </w:tc>
        <w:tc>
          <w:tcPr>
            <w:tcW w:w="1966" w:type="dxa"/>
            <w:vAlign w:val="center"/>
          </w:tcPr>
          <w:p w:rsidR="002D74BB" w:rsidRDefault="002D74BB" w:rsidP="007F04C0">
            <w:pPr>
              <w:jc w:val="center"/>
              <w:rPr>
                <w:bCs/>
              </w:rPr>
            </w:pPr>
            <w:r>
              <w:rPr>
                <w:bCs/>
              </w:rPr>
              <w:t>44,9</w:t>
            </w:r>
          </w:p>
        </w:tc>
        <w:tc>
          <w:tcPr>
            <w:tcW w:w="1966" w:type="dxa"/>
            <w:vAlign w:val="center"/>
          </w:tcPr>
          <w:p w:rsidR="002D74BB" w:rsidRDefault="002D74BB" w:rsidP="007F04C0">
            <w:pPr>
              <w:jc w:val="center"/>
              <w:rPr>
                <w:bCs/>
              </w:rPr>
            </w:pPr>
            <w:r>
              <w:rPr>
                <w:bCs/>
              </w:rPr>
              <w:t>0,0</w:t>
            </w:r>
          </w:p>
        </w:tc>
      </w:tr>
      <w:tr w:rsidR="002D74BB" w:rsidRPr="006D645B" w:rsidTr="0064630A">
        <w:trPr>
          <w:jc w:val="center"/>
        </w:trPr>
        <w:tc>
          <w:tcPr>
            <w:tcW w:w="4106" w:type="dxa"/>
          </w:tcPr>
          <w:p w:rsidR="002D74BB" w:rsidRPr="006D645B" w:rsidRDefault="002D74BB" w:rsidP="007F04C0">
            <w:pPr>
              <w:rPr>
                <w:bCs/>
              </w:rPr>
            </w:pPr>
            <w:r w:rsidRPr="006D645B">
              <w:rPr>
                <w:bCs/>
              </w:rPr>
              <w:t>Молчановское сельское поселение</w:t>
            </w:r>
          </w:p>
        </w:tc>
        <w:tc>
          <w:tcPr>
            <w:tcW w:w="1733" w:type="dxa"/>
            <w:vAlign w:val="center"/>
          </w:tcPr>
          <w:p w:rsidR="002D74BB" w:rsidRPr="006D645B" w:rsidRDefault="002D74BB" w:rsidP="007F04C0">
            <w:pPr>
              <w:jc w:val="center"/>
              <w:rPr>
                <w:bCs/>
              </w:rPr>
            </w:pPr>
            <w:r>
              <w:rPr>
                <w:bCs/>
              </w:rPr>
              <w:t>122,6</w:t>
            </w:r>
          </w:p>
        </w:tc>
        <w:tc>
          <w:tcPr>
            <w:tcW w:w="1966" w:type="dxa"/>
            <w:vAlign w:val="center"/>
          </w:tcPr>
          <w:p w:rsidR="002D74BB" w:rsidRDefault="002D74BB" w:rsidP="007F04C0">
            <w:pPr>
              <w:jc w:val="center"/>
              <w:rPr>
                <w:bCs/>
              </w:rPr>
            </w:pPr>
            <w:r>
              <w:rPr>
                <w:bCs/>
              </w:rPr>
              <w:t>53,6</w:t>
            </w:r>
          </w:p>
        </w:tc>
        <w:tc>
          <w:tcPr>
            <w:tcW w:w="1966" w:type="dxa"/>
            <w:vAlign w:val="center"/>
          </w:tcPr>
          <w:p w:rsidR="002D74BB" w:rsidRDefault="002D74BB" w:rsidP="007F04C0">
            <w:pPr>
              <w:jc w:val="center"/>
              <w:rPr>
                <w:bCs/>
              </w:rPr>
            </w:pPr>
            <w:r>
              <w:rPr>
                <w:bCs/>
              </w:rPr>
              <w:t>0,0</w:t>
            </w:r>
          </w:p>
        </w:tc>
      </w:tr>
      <w:tr w:rsidR="002D74BB" w:rsidRPr="006D645B" w:rsidTr="0064630A">
        <w:trPr>
          <w:jc w:val="center"/>
        </w:trPr>
        <w:tc>
          <w:tcPr>
            <w:tcW w:w="4106" w:type="dxa"/>
          </w:tcPr>
          <w:p w:rsidR="002D74BB" w:rsidRPr="006D645B" w:rsidRDefault="002D74BB" w:rsidP="007F04C0">
            <w:pPr>
              <w:rPr>
                <w:bCs/>
              </w:rPr>
            </w:pPr>
            <w:r w:rsidRPr="006D645B">
              <w:rPr>
                <w:bCs/>
              </w:rPr>
              <w:t>Наргинское сельское поселение</w:t>
            </w:r>
          </w:p>
        </w:tc>
        <w:tc>
          <w:tcPr>
            <w:tcW w:w="1733" w:type="dxa"/>
            <w:vAlign w:val="center"/>
          </w:tcPr>
          <w:p w:rsidR="002D74BB" w:rsidRPr="006D645B" w:rsidRDefault="002D74BB" w:rsidP="007F04C0">
            <w:pPr>
              <w:jc w:val="center"/>
              <w:rPr>
                <w:bCs/>
              </w:rPr>
            </w:pPr>
            <w:r>
              <w:rPr>
                <w:bCs/>
              </w:rPr>
              <w:t>46,2</w:t>
            </w:r>
          </w:p>
        </w:tc>
        <w:tc>
          <w:tcPr>
            <w:tcW w:w="1966" w:type="dxa"/>
            <w:vAlign w:val="center"/>
          </w:tcPr>
          <w:p w:rsidR="002D74BB" w:rsidRDefault="002D74BB" w:rsidP="007F04C0">
            <w:pPr>
              <w:jc w:val="center"/>
              <w:rPr>
                <w:bCs/>
              </w:rPr>
            </w:pPr>
            <w:r>
              <w:rPr>
                <w:bCs/>
              </w:rPr>
              <w:t>20,7</w:t>
            </w:r>
          </w:p>
        </w:tc>
        <w:tc>
          <w:tcPr>
            <w:tcW w:w="1966" w:type="dxa"/>
            <w:vAlign w:val="center"/>
          </w:tcPr>
          <w:p w:rsidR="002D74BB" w:rsidRDefault="002D74BB" w:rsidP="007F04C0">
            <w:pPr>
              <w:jc w:val="center"/>
              <w:rPr>
                <w:bCs/>
              </w:rPr>
            </w:pPr>
            <w:r>
              <w:rPr>
                <w:bCs/>
              </w:rPr>
              <w:t>0,0</w:t>
            </w:r>
          </w:p>
        </w:tc>
      </w:tr>
      <w:tr w:rsidR="002D74BB" w:rsidRPr="006D645B" w:rsidTr="0064630A">
        <w:trPr>
          <w:jc w:val="center"/>
        </w:trPr>
        <w:tc>
          <w:tcPr>
            <w:tcW w:w="4106" w:type="dxa"/>
          </w:tcPr>
          <w:p w:rsidR="002D74BB" w:rsidRPr="006D645B" w:rsidRDefault="002D74BB" w:rsidP="007F04C0">
            <w:pPr>
              <w:rPr>
                <w:bCs/>
              </w:rPr>
            </w:pPr>
            <w:r w:rsidRPr="006D645B">
              <w:rPr>
                <w:bCs/>
              </w:rPr>
              <w:t>Суйгинское сельское поселение</w:t>
            </w:r>
          </w:p>
        </w:tc>
        <w:tc>
          <w:tcPr>
            <w:tcW w:w="1733" w:type="dxa"/>
            <w:vAlign w:val="center"/>
          </w:tcPr>
          <w:p w:rsidR="002D74BB" w:rsidRPr="006D645B" w:rsidRDefault="002D74BB" w:rsidP="007F04C0">
            <w:pPr>
              <w:jc w:val="center"/>
              <w:rPr>
                <w:bCs/>
              </w:rPr>
            </w:pPr>
            <w:r>
              <w:rPr>
                <w:bCs/>
              </w:rPr>
              <w:t>12,2</w:t>
            </w:r>
          </w:p>
        </w:tc>
        <w:tc>
          <w:tcPr>
            <w:tcW w:w="1966" w:type="dxa"/>
            <w:vAlign w:val="center"/>
          </w:tcPr>
          <w:p w:rsidR="002D74BB" w:rsidRDefault="002D74BB" w:rsidP="007F04C0">
            <w:pPr>
              <w:jc w:val="center"/>
              <w:rPr>
                <w:bCs/>
              </w:rPr>
            </w:pPr>
            <w:r>
              <w:rPr>
                <w:bCs/>
              </w:rPr>
              <w:t>6,0</w:t>
            </w:r>
          </w:p>
        </w:tc>
        <w:tc>
          <w:tcPr>
            <w:tcW w:w="1966" w:type="dxa"/>
            <w:vAlign w:val="center"/>
          </w:tcPr>
          <w:p w:rsidR="002D74BB" w:rsidRDefault="002D74BB" w:rsidP="007F04C0">
            <w:pPr>
              <w:jc w:val="center"/>
              <w:rPr>
                <w:bCs/>
              </w:rPr>
            </w:pPr>
            <w:r>
              <w:rPr>
                <w:bCs/>
              </w:rPr>
              <w:t>0,0</w:t>
            </w:r>
          </w:p>
        </w:tc>
      </w:tr>
      <w:tr w:rsidR="002D74BB" w:rsidRPr="006D645B" w:rsidTr="0064630A">
        <w:trPr>
          <w:jc w:val="center"/>
        </w:trPr>
        <w:tc>
          <w:tcPr>
            <w:tcW w:w="4106" w:type="dxa"/>
          </w:tcPr>
          <w:p w:rsidR="002D74BB" w:rsidRPr="006D645B" w:rsidRDefault="002D74BB" w:rsidP="007F04C0">
            <w:pPr>
              <w:rPr>
                <w:bCs/>
              </w:rPr>
            </w:pPr>
            <w:r w:rsidRPr="006D645B">
              <w:rPr>
                <w:bCs/>
              </w:rPr>
              <w:t>Тунгусовское сельское поселение</w:t>
            </w:r>
          </w:p>
        </w:tc>
        <w:tc>
          <w:tcPr>
            <w:tcW w:w="1733" w:type="dxa"/>
            <w:vAlign w:val="center"/>
          </w:tcPr>
          <w:p w:rsidR="002D74BB" w:rsidRPr="006D645B" w:rsidRDefault="002D74BB" w:rsidP="007F04C0">
            <w:pPr>
              <w:jc w:val="center"/>
              <w:rPr>
                <w:bCs/>
              </w:rPr>
            </w:pPr>
            <w:r>
              <w:rPr>
                <w:bCs/>
              </w:rPr>
              <w:t>17,0</w:t>
            </w:r>
          </w:p>
        </w:tc>
        <w:tc>
          <w:tcPr>
            <w:tcW w:w="1966" w:type="dxa"/>
            <w:vAlign w:val="center"/>
          </w:tcPr>
          <w:p w:rsidR="002D74BB" w:rsidRDefault="002D74BB" w:rsidP="007F04C0">
            <w:pPr>
              <w:jc w:val="center"/>
              <w:rPr>
                <w:bCs/>
              </w:rPr>
            </w:pPr>
            <w:r>
              <w:rPr>
                <w:bCs/>
              </w:rPr>
              <w:t>8,5</w:t>
            </w:r>
          </w:p>
        </w:tc>
        <w:tc>
          <w:tcPr>
            <w:tcW w:w="1966" w:type="dxa"/>
            <w:vAlign w:val="center"/>
          </w:tcPr>
          <w:p w:rsidR="002D74BB" w:rsidRDefault="002D74BB" w:rsidP="007F04C0">
            <w:pPr>
              <w:jc w:val="center"/>
              <w:rPr>
                <w:bCs/>
              </w:rPr>
            </w:pPr>
            <w:r>
              <w:rPr>
                <w:bCs/>
              </w:rPr>
              <w:t>0,0</w:t>
            </w:r>
          </w:p>
        </w:tc>
      </w:tr>
      <w:tr w:rsidR="002D74BB" w:rsidRPr="006D645B" w:rsidTr="0064630A">
        <w:trPr>
          <w:jc w:val="center"/>
        </w:trPr>
        <w:tc>
          <w:tcPr>
            <w:tcW w:w="4106" w:type="dxa"/>
          </w:tcPr>
          <w:p w:rsidR="002D74BB" w:rsidRPr="006D645B" w:rsidRDefault="002D74BB" w:rsidP="007F04C0">
            <w:pPr>
              <w:rPr>
                <w:b/>
                <w:bCs/>
              </w:rPr>
            </w:pPr>
            <w:r w:rsidRPr="006D645B">
              <w:rPr>
                <w:b/>
                <w:bCs/>
              </w:rPr>
              <w:t>Итого по муниципальным образованиям</w:t>
            </w:r>
          </w:p>
        </w:tc>
        <w:tc>
          <w:tcPr>
            <w:tcW w:w="1733" w:type="dxa"/>
            <w:vAlign w:val="center"/>
          </w:tcPr>
          <w:p w:rsidR="002D74BB" w:rsidRPr="006D645B" w:rsidRDefault="002D74BB" w:rsidP="007F04C0">
            <w:pPr>
              <w:jc w:val="center"/>
              <w:rPr>
                <w:b/>
                <w:bCs/>
              </w:rPr>
            </w:pPr>
            <w:r>
              <w:rPr>
                <w:b/>
                <w:bCs/>
              </w:rPr>
              <w:t>300,0</w:t>
            </w:r>
          </w:p>
        </w:tc>
        <w:tc>
          <w:tcPr>
            <w:tcW w:w="1966" w:type="dxa"/>
            <w:vAlign w:val="center"/>
          </w:tcPr>
          <w:p w:rsidR="002D74BB" w:rsidRDefault="002D74BB" w:rsidP="007F04C0">
            <w:pPr>
              <w:jc w:val="center"/>
              <w:rPr>
                <w:b/>
                <w:bCs/>
              </w:rPr>
            </w:pPr>
            <w:r>
              <w:rPr>
                <w:b/>
                <w:bCs/>
              </w:rPr>
              <w:t>133,7</w:t>
            </w:r>
          </w:p>
        </w:tc>
        <w:tc>
          <w:tcPr>
            <w:tcW w:w="1966" w:type="dxa"/>
            <w:vAlign w:val="center"/>
          </w:tcPr>
          <w:p w:rsidR="002D74BB" w:rsidRDefault="002D74BB" w:rsidP="007F04C0">
            <w:pPr>
              <w:jc w:val="center"/>
              <w:rPr>
                <w:b/>
                <w:bCs/>
              </w:rPr>
            </w:pPr>
            <w:r>
              <w:rPr>
                <w:b/>
                <w:bCs/>
              </w:rPr>
              <w:t>0,0</w:t>
            </w:r>
          </w:p>
        </w:tc>
      </w:tr>
    </w:tbl>
    <w:p w:rsidR="002D74BB" w:rsidRDefault="002D74BB" w:rsidP="00A90895">
      <w:pPr>
        <w:ind w:right="98"/>
        <w:rPr>
          <w:rFonts w:ascii="TimesNewRoman" w:hAnsi="TimesNewRoman"/>
          <w:color w:val="000000"/>
          <w:sz w:val="28"/>
          <w:szCs w:val="28"/>
        </w:rPr>
      </w:pPr>
      <w:r>
        <w:rPr>
          <w:rFonts w:ascii="TimesNewRoman" w:hAnsi="TimesNewRoman"/>
          <w:color w:val="000000"/>
          <w:sz w:val="28"/>
          <w:szCs w:val="28"/>
        </w:rPr>
        <w:br w:type="page"/>
      </w:r>
    </w:p>
    <w:p w:rsidR="002D74BB" w:rsidRPr="008A113F" w:rsidRDefault="002D74BB" w:rsidP="00A90895">
      <w:pPr>
        <w:ind w:right="98"/>
        <w:rPr>
          <w:rFonts w:ascii="TimesNewRoman" w:hAnsi="TimesNewRoman"/>
          <w:color w:val="000000"/>
          <w:sz w:val="28"/>
          <w:szCs w:val="28"/>
        </w:rPr>
      </w:pPr>
    </w:p>
    <w:p w:rsidR="002D74BB" w:rsidRPr="006D645B" w:rsidRDefault="002D74BB" w:rsidP="00EB3A04">
      <w:pPr>
        <w:pStyle w:val="Heading2"/>
        <w:ind w:right="425" w:firstLine="4253"/>
        <w:jc w:val="right"/>
        <w:rPr>
          <w:color w:val="auto"/>
          <w:szCs w:val="32"/>
        </w:rPr>
      </w:pPr>
      <w:r w:rsidRPr="006D645B">
        <w:rPr>
          <w:color w:val="auto"/>
          <w:szCs w:val="32"/>
        </w:rPr>
        <w:t xml:space="preserve">Таблица </w:t>
      </w:r>
      <w:r>
        <w:rPr>
          <w:color w:val="auto"/>
          <w:szCs w:val="32"/>
        </w:rPr>
        <w:t>8</w:t>
      </w:r>
    </w:p>
    <w:p w:rsidR="002D74BB" w:rsidRPr="00EC1B01" w:rsidRDefault="002D74BB" w:rsidP="007A0DE8">
      <w:pPr>
        <w:jc w:val="center"/>
        <w:rPr>
          <w:b/>
          <w:color w:val="000000"/>
          <w:sz w:val="26"/>
          <w:szCs w:val="26"/>
        </w:rPr>
      </w:pPr>
      <w:r w:rsidRPr="00066B71">
        <w:rPr>
          <w:sz w:val="26"/>
          <w:szCs w:val="26"/>
        </w:rPr>
        <w:t>Распределение</w:t>
      </w:r>
      <w:r>
        <w:rPr>
          <w:sz w:val="26"/>
          <w:szCs w:val="26"/>
        </w:rPr>
        <w:t xml:space="preserve"> субсидии </w:t>
      </w:r>
      <w:r w:rsidRPr="00066B71">
        <w:rPr>
          <w:sz w:val="26"/>
          <w:szCs w:val="26"/>
        </w:rPr>
        <w:t xml:space="preserve">бюджетам сельских поселений Молчановского района </w:t>
      </w:r>
      <w:r w:rsidRPr="00FA7FF8">
        <w:rPr>
          <w:sz w:val="26"/>
          <w:szCs w:val="26"/>
        </w:rPr>
        <w:t>на капитальный ремонт и (или) ремонт автомобильных дорог общего пользования местного значения на 202</w:t>
      </w:r>
      <w:r>
        <w:rPr>
          <w:sz w:val="26"/>
          <w:szCs w:val="26"/>
        </w:rPr>
        <w:t>4</w:t>
      </w:r>
      <w:r w:rsidRPr="00FA7FF8">
        <w:rPr>
          <w:sz w:val="26"/>
          <w:szCs w:val="26"/>
        </w:rPr>
        <w:t xml:space="preserve"> год и</w:t>
      </w:r>
      <w:r>
        <w:rPr>
          <w:sz w:val="26"/>
          <w:szCs w:val="26"/>
        </w:rPr>
        <w:t xml:space="preserve"> </w:t>
      </w:r>
      <w:r w:rsidRPr="00FA7FF8">
        <w:rPr>
          <w:sz w:val="26"/>
          <w:szCs w:val="26"/>
        </w:rPr>
        <w:t>плановый период 202</w:t>
      </w:r>
      <w:r>
        <w:rPr>
          <w:sz w:val="26"/>
          <w:szCs w:val="26"/>
        </w:rPr>
        <w:t>5</w:t>
      </w:r>
      <w:r w:rsidRPr="00FA7FF8">
        <w:rPr>
          <w:sz w:val="26"/>
          <w:szCs w:val="26"/>
        </w:rPr>
        <w:t xml:space="preserve"> и 202</w:t>
      </w:r>
      <w:r>
        <w:rPr>
          <w:sz w:val="26"/>
          <w:szCs w:val="26"/>
        </w:rPr>
        <w:t>6</w:t>
      </w:r>
      <w:r w:rsidRPr="00FA7FF8">
        <w:rPr>
          <w:sz w:val="26"/>
          <w:szCs w:val="26"/>
        </w:rPr>
        <w:t xml:space="preserve"> годов</w:t>
      </w:r>
    </w:p>
    <w:p w:rsidR="002D74BB" w:rsidRDefault="002D74BB" w:rsidP="00EB3A04">
      <w:pPr>
        <w:jc w:val="center"/>
        <w:rPr>
          <w:sz w:val="26"/>
          <w:szCs w:val="26"/>
        </w:rPr>
      </w:pPr>
      <w:r w:rsidRPr="006D645B">
        <w:rPr>
          <w:sz w:val="26"/>
          <w:szCs w:val="26"/>
        </w:rPr>
        <w:t xml:space="preserve">     </w:t>
      </w:r>
    </w:p>
    <w:p w:rsidR="002D74BB" w:rsidRPr="006D645B" w:rsidRDefault="002D74BB" w:rsidP="00EB3A04">
      <w:pPr>
        <w:jc w:val="center"/>
        <w:rPr>
          <w:sz w:val="26"/>
          <w:szCs w:val="26"/>
        </w:rPr>
      </w:pPr>
      <w:r w:rsidRPr="006D645B">
        <w:rPr>
          <w:sz w:val="26"/>
          <w:szCs w:val="26"/>
        </w:rPr>
        <w:t xml:space="preserve">                                                                        </w:t>
      </w:r>
      <w:r>
        <w:rPr>
          <w:sz w:val="26"/>
          <w:szCs w:val="26"/>
        </w:rPr>
        <w:t xml:space="preserve">                                            </w:t>
      </w:r>
      <w:r w:rsidRPr="006D645B">
        <w:rPr>
          <w:sz w:val="26"/>
          <w:szCs w:val="26"/>
        </w:rPr>
        <w:t xml:space="preserve">  </w:t>
      </w:r>
      <w:r>
        <w:rPr>
          <w:sz w:val="26"/>
          <w:szCs w:val="26"/>
        </w:rPr>
        <w:t xml:space="preserve">         </w:t>
      </w:r>
      <w:r w:rsidRPr="006D645B">
        <w:rPr>
          <w:sz w:val="26"/>
          <w:szCs w:val="26"/>
        </w:rPr>
        <w:t>тыс. рублей</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1733"/>
        <w:gridCol w:w="1966"/>
        <w:gridCol w:w="1966"/>
      </w:tblGrid>
      <w:tr w:rsidR="002D74BB" w:rsidRPr="006D645B" w:rsidTr="001974BB">
        <w:trPr>
          <w:trHeight w:val="271"/>
          <w:jc w:val="center"/>
        </w:trPr>
        <w:tc>
          <w:tcPr>
            <w:tcW w:w="4106" w:type="dxa"/>
            <w:vMerge w:val="restart"/>
            <w:vAlign w:val="center"/>
          </w:tcPr>
          <w:p w:rsidR="002D74BB" w:rsidRPr="006D645B" w:rsidRDefault="002D74BB" w:rsidP="001974BB">
            <w:pPr>
              <w:jc w:val="center"/>
              <w:rPr>
                <w:b/>
                <w:bCs/>
              </w:rPr>
            </w:pPr>
            <w:r w:rsidRPr="006D645B">
              <w:rPr>
                <w:b/>
                <w:bCs/>
              </w:rPr>
              <w:t>Наименование муниципальных образований</w:t>
            </w:r>
          </w:p>
        </w:tc>
        <w:tc>
          <w:tcPr>
            <w:tcW w:w="5665" w:type="dxa"/>
            <w:gridSpan w:val="3"/>
            <w:vAlign w:val="center"/>
          </w:tcPr>
          <w:p w:rsidR="002D74BB" w:rsidRPr="006D645B" w:rsidRDefault="002D74BB" w:rsidP="001974BB">
            <w:pPr>
              <w:jc w:val="center"/>
              <w:rPr>
                <w:b/>
                <w:bCs/>
              </w:rPr>
            </w:pPr>
            <w:r w:rsidRPr="006D645B">
              <w:rPr>
                <w:b/>
                <w:bCs/>
              </w:rPr>
              <w:t>Сумма</w:t>
            </w:r>
          </w:p>
        </w:tc>
      </w:tr>
      <w:tr w:rsidR="002D74BB" w:rsidRPr="006D645B" w:rsidTr="001974BB">
        <w:trPr>
          <w:trHeight w:val="276"/>
          <w:jc w:val="center"/>
        </w:trPr>
        <w:tc>
          <w:tcPr>
            <w:tcW w:w="4106" w:type="dxa"/>
            <w:vMerge/>
          </w:tcPr>
          <w:p w:rsidR="002D74BB" w:rsidRPr="006D645B" w:rsidRDefault="002D74BB" w:rsidP="001974BB">
            <w:pPr>
              <w:jc w:val="center"/>
              <w:rPr>
                <w:bCs/>
              </w:rPr>
            </w:pPr>
          </w:p>
        </w:tc>
        <w:tc>
          <w:tcPr>
            <w:tcW w:w="1733" w:type="dxa"/>
            <w:vAlign w:val="center"/>
          </w:tcPr>
          <w:p w:rsidR="002D74BB" w:rsidRPr="006D645B" w:rsidRDefault="002D74BB" w:rsidP="001974BB">
            <w:pPr>
              <w:jc w:val="center"/>
              <w:rPr>
                <w:b/>
                <w:bCs/>
              </w:rPr>
            </w:pPr>
            <w:r w:rsidRPr="006D645B">
              <w:rPr>
                <w:b/>
                <w:bCs/>
              </w:rPr>
              <w:t>202</w:t>
            </w:r>
            <w:r>
              <w:rPr>
                <w:b/>
                <w:bCs/>
              </w:rPr>
              <w:t>4</w:t>
            </w:r>
            <w:r w:rsidRPr="006D645B">
              <w:rPr>
                <w:b/>
                <w:bCs/>
              </w:rPr>
              <w:t xml:space="preserve"> год</w:t>
            </w:r>
          </w:p>
        </w:tc>
        <w:tc>
          <w:tcPr>
            <w:tcW w:w="1966" w:type="dxa"/>
          </w:tcPr>
          <w:p w:rsidR="002D74BB" w:rsidRPr="006D645B" w:rsidRDefault="002D74BB" w:rsidP="001974BB">
            <w:pPr>
              <w:jc w:val="center"/>
              <w:rPr>
                <w:b/>
                <w:bCs/>
              </w:rPr>
            </w:pPr>
            <w:r>
              <w:rPr>
                <w:b/>
                <w:bCs/>
              </w:rPr>
              <w:t>2025 год</w:t>
            </w:r>
          </w:p>
        </w:tc>
        <w:tc>
          <w:tcPr>
            <w:tcW w:w="1966" w:type="dxa"/>
          </w:tcPr>
          <w:p w:rsidR="002D74BB" w:rsidRPr="006D645B" w:rsidRDefault="002D74BB" w:rsidP="001974BB">
            <w:pPr>
              <w:jc w:val="center"/>
              <w:rPr>
                <w:b/>
                <w:bCs/>
              </w:rPr>
            </w:pPr>
            <w:r>
              <w:rPr>
                <w:b/>
                <w:bCs/>
              </w:rPr>
              <w:t>2026 год</w:t>
            </w:r>
          </w:p>
        </w:tc>
      </w:tr>
      <w:tr w:rsidR="002D74BB" w:rsidRPr="006D645B" w:rsidTr="001974BB">
        <w:trPr>
          <w:jc w:val="center"/>
        </w:trPr>
        <w:tc>
          <w:tcPr>
            <w:tcW w:w="4106" w:type="dxa"/>
          </w:tcPr>
          <w:p w:rsidR="002D74BB" w:rsidRPr="006D645B" w:rsidRDefault="002D74BB" w:rsidP="001974BB">
            <w:pPr>
              <w:rPr>
                <w:bCs/>
              </w:rPr>
            </w:pPr>
            <w:r w:rsidRPr="006D645B">
              <w:rPr>
                <w:bCs/>
              </w:rPr>
              <w:t>Могочинское сельское поселение</w:t>
            </w:r>
          </w:p>
        </w:tc>
        <w:tc>
          <w:tcPr>
            <w:tcW w:w="1733" w:type="dxa"/>
            <w:vAlign w:val="center"/>
          </w:tcPr>
          <w:p w:rsidR="002D74BB" w:rsidRPr="006D645B" w:rsidRDefault="002D74BB" w:rsidP="001974BB">
            <w:pPr>
              <w:jc w:val="center"/>
              <w:rPr>
                <w:bCs/>
              </w:rPr>
            </w:pPr>
            <w:r>
              <w:rPr>
                <w:bCs/>
              </w:rPr>
              <w:t>3 231,5</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Cs/>
              </w:rPr>
            </w:pPr>
            <w:r w:rsidRPr="006D645B">
              <w:rPr>
                <w:bCs/>
              </w:rPr>
              <w:t>Молчановское сельское поселение</w:t>
            </w:r>
          </w:p>
        </w:tc>
        <w:tc>
          <w:tcPr>
            <w:tcW w:w="1733" w:type="dxa"/>
            <w:vAlign w:val="center"/>
          </w:tcPr>
          <w:p w:rsidR="002D74BB" w:rsidRPr="006D645B" w:rsidRDefault="002D74BB" w:rsidP="001974BB">
            <w:pPr>
              <w:jc w:val="center"/>
              <w:rPr>
                <w:bCs/>
              </w:rPr>
            </w:pPr>
            <w:r>
              <w:rPr>
                <w:bCs/>
              </w:rPr>
              <w:t>13 766,2</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Cs/>
              </w:rPr>
            </w:pPr>
            <w:r w:rsidRPr="006D645B">
              <w:rPr>
                <w:bCs/>
              </w:rPr>
              <w:t>Наргинское сельское поселение</w:t>
            </w:r>
          </w:p>
        </w:tc>
        <w:tc>
          <w:tcPr>
            <w:tcW w:w="1733" w:type="dxa"/>
            <w:vAlign w:val="center"/>
          </w:tcPr>
          <w:p w:rsidR="002D74BB" w:rsidRPr="006D645B" w:rsidRDefault="002D74BB" w:rsidP="001974BB">
            <w:pPr>
              <w:jc w:val="center"/>
              <w:rPr>
                <w:bCs/>
              </w:rPr>
            </w:pPr>
            <w:r>
              <w:rPr>
                <w:bCs/>
              </w:rPr>
              <w:t>1 641,9</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Cs/>
              </w:rPr>
            </w:pPr>
            <w:r w:rsidRPr="006D645B">
              <w:rPr>
                <w:bCs/>
              </w:rPr>
              <w:t>Суйгинское сельское поселение</w:t>
            </w:r>
          </w:p>
        </w:tc>
        <w:tc>
          <w:tcPr>
            <w:tcW w:w="1733" w:type="dxa"/>
            <w:vAlign w:val="center"/>
          </w:tcPr>
          <w:p w:rsidR="002D74BB" w:rsidRPr="006D645B" w:rsidRDefault="002D74BB" w:rsidP="001974BB">
            <w:pPr>
              <w:jc w:val="center"/>
              <w:rPr>
                <w:bCs/>
              </w:rPr>
            </w:pPr>
            <w:r>
              <w:rPr>
                <w:bCs/>
              </w:rPr>
              <w:t>479,0</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Cs/>
              </w:rPr>
            </w:pPr>
            <w:r w:rsidRPr="006D645B">
              <w:rPr>
                <w:bCs/>
              </w:rPr>
              <w:t>Тунгусовское сельское поселение</w:t>
            </w:r>
          </w:p>
        </w:tc>
        <w:tc>
          <w:tcPr>
            <w:tcW w:w="1733" w:type="dxa"/>
            <w:vAlign w:val="center"/>
          </w:tcPr>
          <w:p w:rsidR="002D74BB" w:rsidRPr="006D645B" w:rsidRDefault="002D74BB" w:rsidP="001974BB">
            <w:pPr>
              <w:jc w:val="center"/>
              <w:rPr>
                <w:bCs/>
              </w:rPr>
            </w:pPr>
            <w:r>
              <w:rPr>
                <w:bCs/>
              </w:rPr>
              <w:t>881,4</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
                <w:bCs/>
              </w:rPr>
            </w:pPr>
            <w:r w:rsidRPr="006D645B">
              <w:rPr>
                <w:b/>
                <w:bCs/>
              </w:rPr>
              <w:t>Итого по муниципальным образованиям</w:t>
            </w:r>
          </w:p>
        </w:tc>
        <w:tc>
          <w:tcPr>
            <w:tcW w:w="1733" w:type="dxa"/>
            <w:vAlign w:val="center"/>
          </w:tcPr>
          <w:p w:rsidR="002D74BB" w:rsidRPr="006D645B" w:rsidRDefault="002D74BB" w:rsidP="001974BB">
            <w:pPr>
              <w:jc w:val="center"/>
              <w:rPr>
                <w:b/>
                <w:bCs/>
              </w:rPr>
            </w:pPr>
            <w:r>
              <w:rPr>
                <w:b/>
                <w:bCs/>
              </w:rPr>
              <w:t>20 000,0</w:t>
            </w:r>
          </w:p>
        </w:tc>
        <w:tc>
          <w:tcPr>
            <w:tcW w:w="1966" w:type="dxa"/>
            <w:vAlign w:val="center"/>
          </w:tcPr>
          <w:p w:rsidR="002D74BB" w:rsidRDefault="002D74BB" w:rsidP="001974BB">
            <w:pPr>
              <w:jc w:val="center"/>
              <w:rPr>
                <w:b/>
                <w:bCs/>
              </w:rPr>
            </w:pPr>
            <w:r>
              <w:rPr>
                <w:b/>
                <w:bCs/>
              </w:rPr>
              <w:t>0,0</w:t>
            </w:r>
          </w:p>
        </w:tc>
        <w:tc>
          <w:tcPr>
            <w:tcW w:w="1966" w:type="dxa"/>
            <w:vAlign w:val="center"/>
          </w:tcPr>
          <w:p w:rsidR="002D74BB" w:rsidRDefault="002D74BB" w:rsidP="001974BB">
            <w:pPr>
              <w:jc w:val="center"/>
              <w:rPr>
                <w:b/>
                <w:bCs/>
              </w:rPr>
            </w:pPr>
            <w:r>
              <w:rPr>
                <w:b/>
                <w:bCs/>
              </w:rPr>
              <w:t>0,0</w:t>
            </w:r>
          </w:p>
        </w:tc>
      </w:tr>
    </w:tbl>
    <w:p w:rsidR="002D74BB" w:rsidRPr="008A113F" w:rsidRDefault="002D74BB" w:rsidP="00EB3A04">
      <w:pPr>
        <w:ind w:right="98"/>
        <w:rPr>
          <w:rFonts w:ascii="TimesNewRoman" w:hAnsi="TimesNewRoman"/>
          <w:color w:val="000000"/>
          <w:sz w:val="28"/>
          <w:szCs w:val="28"/>
        </w:rPr>
      </w:pPr>
    </w:p>
    <w:p w:rsidR="002D74BB" w:rsidRDefault="002D74BB" w:rsidP="00A3791F">
      <w:pPr>
        <w:pStyle w:val="Heading2"/>
        <w:ind w:right="425" w:firstLine="4253"/>
        <w:jc w:val="right"/>
        <w:rPr>
          <w:color w:val="auto"/>
          <w:szCs w:val="32"/>
        </w:rPr>
      </w:pPr>
      <w:r w:rsidRPr="006D645B">
        <w:rPr>
          <w:color w:val="auto"/>
          <w:szCs w:val="32"/>
        </w:rPr>
        <w:t xml:space="preserve">Таблица </w:t>
      </w:r>
      <w:r>
        <w:rPr>
          <w:color w:val="auto"/>
          <w:szCs w:val="32"/>
        </w:rPr>
        <w:t>9</w:t>
      </w:r>
    </w:p>
    <w:p w:rsidR="002D74BB" w:rsidRPr="00A3791F" w:rsidRDefault="002D74BB" w:rsidP="00A3791F">
      <w:pPr>
        <w:rPr>
          <w:lang w:eastAsia="en-US"/>
        </w:rPr>
      </w:pPr>
    </w:p>
    <w:p w:rsidR="002D74BB" w:rsidRDefault="002D74BB" w:rsidP="00A3791F">
      <w:pPr>
        <w:jc w:val="center"/>
        <w:rPr>
          <w:sz w:val="26"/>
          <w:szCs w:val="26"/>
        </w:rPr>
      </w:pPr>
      <w:r w:rsidRPr="00066B71">
        <w:rPr>
          <w:sz w:val="26"/>
          <w:szCs w:val="26"/>
        </w:rPr>
        <w:t>Распределение</w:t>
      </w:r>
      <w:r>
        <w:rPr>
          <w:sz w:val="26"/>
          <w:szCs w:val="26"/>
        </w:rPr>
        <w:t xml:space="preserve"> субсидии </w:t>
      </w:r>
      <w:r w:rsidRPr="00066B71">
        <w:rPr>
          <w:sz w:val="26"/>
          <w:szCs w:val="26"/>
        </w:rPr>
        <w:t>бюджетам сельских</w:t>
      </w:r>
      <w:r>
        <w:rPr>
          <w:sz w:val="26"/>
          <w:szCs w:val="26"/>
        </w:rPr>
        <w:t xml:space="preserve"> поселений Молчановского района </w:t>
      </w:r>
      <w:r w:rsidRPr="00A3791F">
        <w:rPr>
          <w:sz w:val="26"/>
          <w:szCs w:val="26"/>
        </w:rPr>
        <w:t>на проведение капитального ремонта объектов коммунальной инфраструктуры в целях подготовки хозяйственного комплекса Томской области</w:t>
      </w:r>
    </w:p>
    <w:p w:rsidR="002D74BB" w:rsidRDefault="002D74BB" w:rsidP="00A3791F">
      <w:pPr>
        <w:jc w:val="center"/>
        <w:rPr>
          <w:sz w:val="26"/>
          <w:szCs w:val="26"/>
        </w:rPr>
      </w:pPr>
      <w:r w:rsidRPr="00A3791F">
        <w:rPr>
          <w:sz w:val="26"/>
          <w:szCs w:val="26"/>
        </w:rPr>
        <w:t xml:space="preserve"> к безаварийному прохождению отопительного сезона</w:t>
      </w:r>
      <w:r w:rsidRPr="006D645B">
        <w:rPr>
          <w:sz w:val="26"/>
          <w:szCs w:val="26"/>
        </w:rPr>
        <w:t xml:space="preserve">    </w:t>
      </w:r>
    </w:p>
    <w:p w:rsidR="002D74BB" w:rsidRPr="006D645B" w:rsidRDefault="002D74BB" w:rsidP="00A3791F">
      <w:pPr>
        <w:jc w:val="center"/>
        <w:rPr>
          <w:sz w:val="26"/>
          <w:szCs w:val="26"/>
        </w:rPr>
      </w:pPr>
      <w:r w:rsidRPr="006D645B">
        <w:rPr>
          <w:sz w:val="26"/>
          <w:szCs w:val="26"/>
        </w:rPr>
        <w:t xml:space="preserve">                                                                    </w:t>
      </w:r>
      <w:r>
        <w:rPr>
          <w:sz w:val="26"/>
          <w:szCs w:val="26"/>
        </w:rPr>
        <w:t xml:space="preserve">                                            </w:t>
      </w:r>
      <w:r w:rsidRPr="006D645B">
        <w:rPr>
          <w:sz w:val="26"/>
          <w:szCs w:val="26"/>
        </w:rPr>
        <w:t xml:space="preserve">  </w:t>
      </w:r>
      <w:r>
        <w:rPr>
          <w:sz w:val="26"/>
          <w:szCs w:val="26"/>
        </w:rPr>
        <w:t xml:space="preserve">         </w:t>
      </w:r>
      <w:r w:rsidRPr="006D645B">
        <w:rPr>
          <w:sz w:val="26"/>
          <w:szCs w:val="26"/>
        </w:rPr>
        <w:t>тыс. рублей</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1733"/>
        <w:gridCol w:w="1966"/>
        <w:gridCol w:w="1966"/>
      </w:tblGrid>
      <w:tr w:rsidR="002D74BB" w:rsidRPr="006D645B" w:rsidTr="001974BB">
        <w:trPr>
          <w:trHeight w:val="271"/>
          <w:jc w:val="center"/>
        </w:trPr>
        <w:tc>
          <w:tcPr>
            <w:tcW w:w="4106" w:type="dxa"/>
            <w:vMerge w:val="restart"/>
            <w:vAlign w:val="center"/>
          </w:tcPr>
          <w:p w:rsidR="002D74BB" w:rsidRPr="006D645B" w:rsidRDefault="002D74BB" w:rsidP="001974BB">
            <w:pPr>
              <w:jc w:val="center"/>
              <w:rPr>
                <w:b/>
                <w:bCs/>
              </w:rPr>
            </w:pPr>
            <w:r w:rsidRPr="006D645B">
              <w:rPr>
                <w:b/>
                <w:bCs/>
              </w:rPr>
              <w:t>Наименование муниципальных образований</w:t>
            </w:r>
          </w:p>
        </w:tc>
        <w:tc>
          <w:tcPr>
            <w:tcW w:w="5665" w:type="dxa"/>
            <w:gridSpan w:val="3"/>
            <w:vAlign w:val="center"/>
          </w:tcPr>
          <w:p w:rsidR="002D74BB" w:rsidRPr="006D645B" w:rsidRDefault="002D74BB" w:rsidP="001974BB">
            <w:pPr>
              <w:jc w:val="center"/>
              <w:rPr>
                <w:b/>
                <w:bCs/>
              </w:rPr>
            </w:pPr>
            <w:r w:rsidRPr="006D645B">
              <w:rPr>
                <w:b/>
                <w:bCs/>
              </w:rPr>
              <w:t>Сумма</w:t>
            </w:r>
          </w:p>
        </w:tc>
      </w:tr>
      <w:tr w:rsidR="002D74BB" w:rsidRPr="006D645B" w:rsidTr="001974BB">
        <w:trPr>
          <w:trHeight w:val="276"/>
          <w:jc w:val="center"/>
        </w:trPr>
        <w:tc>
          <w:tcPr>
            <w:tcW w:w="4106" w:type="dxa"/>
            <w:vMerge/>
          </w:tcPr>
          <w:p w:rsidR="002D74BB" w:rsidRPr="006D645B" w:rsidRDefault="002D74BB" w:rsidP="001974BB">
            <w:pPr>
              <w:jc w:val="center"/>
              <w:rPr>
                <w:bCs/>
              </w:rPr>
            </w:pPr>
          </w:p>
        </w:tc>
        <w:tc>
          <w:tcPr>
            <w:tcW w:w="1733" w:type="dxa"/>
            <w:vAlign w:val="center"/>
          </w:tcPr>
          <w:p w:rsidR="002D74BB" w:rsidRPr="006D645B" w:rsidRDefault="002D74BB" w:rsidP="001974BB">
            <w:pPr>
              <w:jc w:val="center"/>
              <w:rPr>
                <w:b/>
                <w:bCs/>
              </w:rPr>
            </w:pPr>
            <w:r w:rsidRPr="006D645B">
              <w:rPr>
                <w:b/>
                <w:bCs/>
              </w:rPr>
              <w:t>202</w:t>
            </w:r>
            <w:r>
              <w:rPr>
                <w:b/>
                <w:bCs/>
              </w:rPr>
              <w:t>4</w:t>
            </w:r>
            <w:r w:rsidRPr="006D645B">
              <w:rPr>
                <w:b/>
                <w:bCs/>
              </w:rPr>
              <w:t xml:space="preserve"> год</w:t>
            </w:r>
          </w:p>
        </w:tc>
        <w:tc>
          <w:tcPr>
            <w:tcW w:w="1966" w:type="dxa"/>
          </w:tcPr>
          <w:p w:rsidR="002D74BB" w:rsidRPr="006D645B" w:rsidRDefault="002D74BB" w:rsidP="001974BB">
            <w:pPr>
              <w:jc w:val="center"/>
              <w:rPr>
                <w:b/>
                <w:bCs/>
              </w:rPr>
            </w:pPr>
            <w:r>
              <w:rPr>
                <w:b/>
                <w:bCs/>
              </w:rPr>
              <w:t>2025 год</w:t>
            </w:r>
          </w:p>
        </w:tc>
        <w:tc>
          <w:tcPr>
            <w:tcW w:w="1966" w:type="dxa"/>
          </w:tcPr>
          <w:p w:rsidR="002D74BB" w:rsidRPr="006D645B" w:rsidRDefault="002D74BB" w:rsidP="001974BB">
            <w:pPr>
              <w:jc w:val="center"/>
              <w:rPr>
                <w:b/>
                <w:bCs/>
              </w:rPr>
            </w:pPr>
            <w:r>
              <w:rPr>
                <w:b/>
                <w:bCs/>
              </w:rPr>
              <w:t>2026 год</w:t>
            </w:r>
          </w:p>
        </w:tc>
      </w:tr>
      <w:tr w:rsidR="002D74BB" w:rsidRPr="006D645B" w:rsidTr="001974BB">
        <w:trPr>
          <w:jc w:val="center"/>
        </w:trPr>
        <w:tc>
          <w:tcPr>
            <w:tcW w:w="4106" w:type="dxa"/>
          </w:tcPr>
          <w:p w:rsidR="002D74BB" w:rsidRPr="006D645B" w:rsidRDefault="002D74BB" w:rsidP="001974BB">
            <w:pPr>
              <w:rPr>
                <w:bCs/>
              </w:rPr>
            </w:pPr>
            <w:r w:rsidRPr="006D645B">
              <w:rPr>
                <w:bCs/>
              </w:rPr>
              <w:t>Могочинское сельское поселение</w:t>
            </w:r>
          </w:p>
        </w:tc>
        <w:tc>
          <w:tcPr>
            <w:tcW w:w="1733" w:type="dxa"/>
            <w:vAlign w:val="center"/>
          </w:tcPr>
          <w:p w:rsidR="002D74BB" w:rsidRPr="006D645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Cs/>
              </w:rPr>
            </w:pPr>
            <w:r w:rsidRPr="006D645B">
              <w:rPr>
                <w:bCs/>
              </w:rPr>
              <w:t>Молчановское сельское поселение</w:t>
            </w:r>
          </w:p>
        </w:tc>
        <w:tc>
          <w:tcPr>
            <w:tcW w:w="1733" w:type="dxa"/>
            <w:vAlign w:val="center"/>
          </w:tcPr>
          <w:p w:rsidR="002D74BB" w:rsidRPr="006D645B" w:rsidRDefault="002D74BB" w:rsidP="001974BB">
            <w:pPr>
              <w:jc w:val="center"/>
              <w:rPr>
                <w:bCs/>
              </w:rPr>
            </w:pPr>
            <w:r>
              <w:rPr>
                <w:bCs/>
              </w:rPr>
              <w:t>15 823,3</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Cs/>
              </w:rPr>
            </w:pPr>
            <w:r w:rsidRPr="006D645B">
              <w:rPr>
                <w:bCs/>
              </w:rPr>
              <w:t>Наргинское сельское поселение</w:t>
            </w:r>
          </w:p>
        </w:tc>
        <w:tc>
          <w:tcPr>
            <w:tcW w:w="1733" w:type="dxa"/>
            <w:vAlign w:val="center"/>
          </w:tcPr>
          <w:p w:rsidR="002D74BB" w:rsidRPr="006D645B" w:rsidRDefault="002D74BB" w:rsidP="001974BB">
            <w:pPr>
              <w:jc w:val="center"/>
              <w:rPr>
                <w:bCs/>
              </w:rPr>
            </w:pPr>
            <w:r>
              <w:rPr>
                <w:bCs/>
              </w:rPr>
              <w:t>1 700,0</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Cs/>
              </w:rPr>
            </w:pPr>
            <w:r w:rsidRPr="006D645B">
              <w:rPr>
                <w:bCs/>
              </w:rPr>
              <w:t>Суйгинское сельское поселение</w:t>
            </w:r>
          </w:p>
        </w:tc>
        <w:tc>
          <w:tcPr>
            <w:tcW w:w="1733" w:type="dxa"/>
            <w:vAlign w:val="center"/>
          </w:tcPr>
          <w:p w:rsidR="002D74BB" w:rsidRPr="006D645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Cs/>
              </w:rPr>
            </w:pPr>
            <w:r w:rsidRPr="006D645B">
              <w:rPr>
                <w:bCs/>
              </w:rPr>
              <w:t>Тунгусовское сельское поселение</w:t>
            </w:r>
          </w:p>
        </w:tc>
        <w:tc>
          <w:tcPr>
            <w:tcW w:w="1733" w:type="dxa"/>
            <w:vAlign w:val="center"/>
          </w:tcPr>
          <w:p w:rsidR="002D74BB" w:rsidRPr="006D645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1974BB">
            <w:pPr>
              <w:rPr>
                <w:b/>
                <w:bCs/>
              </w:rPr>
            </w:pPr>
            <w:r w:rsidRPr="006D645B">
              <w:rPr>
                <w:b/>
                <w:bCs/>
              </w:rPr>
              <w:t>Итого по муниципальным образованиям</w:t>
            </w:r>
          </w:p>
        </w:tc>
        <w:tc>
          <w:tcPr>
            <w:tcW w:w="1733" w:type="dxa"/>
            <w:vAlign w:val="center"/>
          </w:tcPr>
          <w:p w:rsidR="002D74BB" w:rsidRPr="006D645B" w:rsidRDefault="002D74BB" w:rsidP="001974BB">
            <w:pPr>
              <w:jc w:val="center"/>
              <w:rPr>
                <w:b/>
                <w:bCs/>
              </w:rPr>
            </w:pPr>
            <w:r>
              <w:rPr>
                <w:b/>
                <w:bCs/>
              </w:rPr>
              <w:t>17 523,3</w:t>
            </w:r>
          </w:p>
        </w:tc>
        <w:tc>
          <w:tcPr>
            <w:tcW w:w="1966" w:type="dxa"/>
            <w:vAlign w:val="center"/>
          </w:tcPr>
          <w:p w:rsidR="002D74BB" w:rsidRDefault="002D74BB" w:rsidP="001974BB">
            <w:pPr>
              <w:jc w:val="center"/>
              <w:rPr>
                <w:b/>
                <w:bCs/>
              </w:rPr>
            </w:pPr>
            <w:r>
              <w:rPr>
                <w:b/>
                <w:bCs/>
              </w:rPr>
              <w:t>0,0</w:t>
            </w:r>
          </w:p>
        </w:tc>
        <w:tc>
          <w:tcPr>
            <w:tcW w:w="1966" w:type="dxa"/>
            <w:vAlign w:val="center"/>
          </w:tcPr>
          <w:p w:rsidR="002D74BB" w:rsidRDefault="002D74BB" w:rsidP="001974BB">
            <w:pPr>
              <w:jc w:val="center"/>
              <w:rPr>
                <w:b/>
                <w:bCs/>
              </w:rPr>
            </w:pPr>
            <w:r>
              <w:rPr>
                <w:b/>
                <w:bCs/>
              </w:rPr>
              <w:t>0,0</w:t>
            </w:r>
          </w:p>
        </w:tc>
      </w:tr>
    </w:tbl>
    <w:p w:rsidR="002D74BB" w:rsidRDefault="002D74BB" w:rsidP="00A90895">
      <w:pPr>
        <w:ind w:right="98"/>
        <w:rPr>
          <w:rFonts w:ascii="TimesNewRoman" w:hAnsi="TimesNewRoman"/>
          <w:color w:val="000000"/>
          <w:sz w:val="28"/>
          <w:szCs w:val="28"/>
        </w:rPr>
      </w:pPr>
    </w:p>
    <w:p w:rsidR="002D74BB" w:rsidRDefault="002D74BB" w:rsidP="00503993">
      <w:pPr>
        <w:pStyle w:val="Heading2"/>
        <w:ind w:right="425" w:firstLine="4253"/>
        <w:jc w:val="right"/>
        <w:rPr>
          <w:color w:val="auto"/>
          <w:szCs w:val="32"/>
        </w:rPr>
      </w:pPr>
      <w:r w:rsidRPr="006D645B">
        <w:rPr>
          <w:color w:val="auto"/>
          <w:szCs w:val="32"/>
        </w:rPr>
        <w:t xml:space="preserve">Таблица </w:t>
      </w:r>
      <w:r>
        <w:rPr>
          <w:color w:val="auto"/>
          <w:szCs w:val="32"/>
        </w:rPr>
        <w:t>10</w:t>
      </w:r>
    </w:p>
    <w:p w:rsidR="002D74BB" w:rsidRPr="00A3791F" w:rsidRDefault="002D74BB" w:rsidP="00503993">
      <w:pPr>
        <w:rPr>
          <w:lang w:eastAsia="en-US"/>
        </w:rPr>
      </w:pPr>
    </w:p>
    <w:p w:rsidR="002D74BB" w:rsidRDefault="002D74BB" w:rsidP="00503993">
      <w:pPr>
        <w:jc w:val="center"/>
        <w:rPr>
          <w:sz w:val="26"/>
          <w:szCs w:val="26"/>
        </w:rPr>
      </w:pPr>
      <w:r w:rsidRPr="00066B71">
        <w:rPr>
          <w:sz w:val="26"/>
          <w:szCs w:val="26"/>
        </w:rPr>
        <w:t>Распределение</w:t>
      </w:r>
      <w:r>
        <w:rPr>
          <w:sz w:val="26"/>
          <w:szCs w:val="26"/>
        </w:rPr>
        <w:t xml:space="preserve"> субсидии </w:t>
      </w:r>
      <w:r w:rsidRPr="00066B71">
        <w:rPr>
          <w:sz w:val="26"/>
          <w:szCs w:val="26"/>
        </w:rPr>
        <w:t>бюджетам сельских</w:t>
      </w:r>
      <w:r>
        <w:rPr>
          <w:sz w:val="26"/>
          <w:szCs w:val="26"/>
        </w:rPr>
        <w:t xml:space="preserve"> поселений Молчановского района </w:t>
      </w:r>
      <w:r w:rsidRPr="00503993">
        <w:rPr>
          <w:sz w:val="26"/>
          <w:szCs w:val="26"/>
        </w:rPr>
        <w:t>на осуществление капитальных вложений в объекты муниципальной собственности в целях модернизации коммунальной инфраструктуры Томской области</w:t>
      </w:r>
    </w:p>
    <w:p w:rsidR="002D74BB" w:rsidRDefault="002D74BB" w:rsidP="00503993">
      <w:pPr>
        <w:jc w:val="center"/>
        <w:rPr>
          <w:sz w:val="26"/>
          <w:szCs w:val="26"/>
        </w:rPr>
      </w:pPr>
    </w:p>
    <w:p w:rsidR="002D74BB" w:rsidRPr="006D645B" w:rsidRDefault="002D74BB" w:rsidP="00503993">
      <w:pPr>
        <w:jc w:val="center"/>
        <w:rPr>
          <w:sz w:val="26"/>
          <w:szCs w:val="26"/>
        </w:rPr>
      </w:pPr>
      <w:r w:rsidRPr="006D645B">
        <w:rPr>
          <w:sz w:val="26"/>
          <w:szCs w:val="26"/>
        </w:rPr>
        <w:t xml:space="preserve">                                                                    </w:t>
      </w:r>
      <w:r>
        <w:rPr>
          <w:sz w:val="26"/>
          <w:szCs w:val="26"/>
        </w:rPr>
        <w:t xml:space="preserve">                                            </w:t>
      </w:r>
      <w:r w:rsidRPr="006D645B">
        <w:rPr>
          <w:sz w:val="26"/>
          <w:szCs w:val="26"/>
        </w:rPr>
        <w:t xml:space="preserve">  </w:t>
      </w:r>
      <w:r>
        <w:rPr>
          <w:sz w:val="26"/>
          <w:szCs w:val="26"/>
        </w:rPr>
        <w:t xml:space="preserve">         </w:t>
      </w:r>
      <w:r w:rsidRPr="006D645B">
        <w:rPr>
          <w:sz w:val="26"/>
          <w:szCs w:val="26"/>
        </w:rPr>
        <w:t>тыс. рублей</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1733"/>
        <w:gridCol w:w="1966"/>
        <w:gridCol w:w="1966"/>
      </w:tblGrid>
      <w:tr w:rsidR="002D74BB" w:rsidRPr="006D645B" w:rsidTr="001974BB">
        <w:trPr>
          <w:trHeight w:val="271"/>
          <w:jc w:val="center"/>
        </w:trPr>
        <w:tc>
          <w:tcPr>
            <w:tcW w:w="4106" w:type="dxa"/>
            <w:vMerge w:val="restart"/>
            <w:vAlign w:val="center"/>
          </w:tcPr>
          <w:p w:rsidR="002D74BB" w:rsidRPr="006D645B" w:rsidRDefault="002D74BB" w:rsidP="001974BB">
            <w:pPr>
              <w:jc w:val="center"/>
              <w:rPr>
                <w:b/>
                <w:bCs/>
              </w:rPr>
            </w:pPr>
            <w:r w:rsidRPr="006D645B">
              <w:rPr>
                <w:b/>
                <w:bCs/>
              </w:rPr>
              <w:t>Наименование муниципальных образований</w:t>
            </w:r>
          </w:p>
        </w:tc>
        <w:tc>
          <w:tcPr>
            <w:tcW w:w="5665" w:type="dxa"/>
            <w:gridSpan w:val="3"/>
            <w:vAlign w:val="center"/>
          </w:tcPr>
          <w:p w:rsidR="002D74BB" w:rsidRPr="006D645B" w:rsidRDefault="002D74BB" w:rsidP="001974BB">
            <w:pPr>
              <w:jc w:val="center"/>
              <w:rPr>
                <w:b/>
                <w:bCs/>
              </w:rPr>
            </w:pPr>
            <w:r w:rsidRPr="006D645B">
              <w:rPr>
                <w:b/>
                <w:bCs/>
              </w:rPr>
              <w:t>Сумма</w:t>
            </w:r>
          </w:p>
        </w:tc>
      </w:tr>
      <w:tr w:rsidR="002D74BB" w:rsidRPr="006D645B" w:rsidTr="001974BB">
        <w:trPr>
          <w:trHeight w:val="276"/>
          <w:jc w:val="center"/>
        </w:trPr>
        <w:tc>
          <w:tcPr>
            <w:tcW w:w="4106" w:type="dxa"/>
            <w:vMerge/>
          </w:tcPr>
          <w:p w:rsidR="002D74BB" w:rsidRPr="006D645B" w:rsidRDefault="002D74BB" w:rsidP="001974BB">
            <w:pPr>
              <w:jc w:val="center"/>
              <w:rPr>
                <w:bCs/>
              </w:rPr>
            </w:pPr>
          </w:p>
        </w:tc>
        <w:tc>
          <w:tcPr>
            <w:tcW w:w="1733" w:type="dxa"/>
            <w:vAlign w:val="center"/>
          </w:tcPr>
          <w:p w:rsidR="002D74BB" w:rsidRPr="006D645B" w:rsidRDefault="002D74BB" w:rsidP="001974BB">
            <w:pPr>
              <w:jc w:val="center"/>
              <w:rPr>
                <w:b/>
                <w:bCs/>
              </w:rPr>
            </w:pPr>
            <w:r w:rsidRPr="006D645B">
              <w:rPr>
                <w:b/>
                <w:bCs/>
              </w:rPr>
              <w:t>202</w:t>
            </w:r>
            <w:r>
              <w:rPr>
                <w:b/>
                <w:bCs/>
              </w:rPr>
              <w:t>4</w:t>
            </w:r>
            <w:r w:rsidRPr="006D645B">
              <w:rPr>
                <w:b/>
                <w:bCs/>
              </w:rPr>
              <w:t xml:space="preserve"> год</w:t>
            </w:r>
          </w:p>
        </w:tc>
        <w:tc>
          <w:tcPr>
            <w:tcW w:w="1966" w:type="dxa"/>
          </w:tcPr>
          <w:p w:rsidR="002D74BB" w:rsidRPr="006D645B" w:rsidRDefault="002D74BB" w:rsidP="001974BB">
            <w:pPr>
              <w:jc w:val="center"/>
              <w:rPr>
                <w:b/>
                <w:bCs/>
              </w:rPr>
            </w:pPr>
            <w:r>
              <w:rPr>
                <w:b/>
                <w:bCs/>
              </w:rPr>
              <w:t>2025 год</w:t>
            </w:r>
          </w:p>
        </w:tc>
        <w:tc>
          <w:tcPr>
            <w:tcW w:w="1966" w:type="dxa"/>
          </w:tcPr>
          <w:p w:rsidR="002D74BB" w:rsidRPr="006D645B" w:rsidRDefault="002D74BB" w:rsidP="001974BB">
            <w:pPr>
              <w:jc w:val="center"/>
              <w:rPr>
                <w:b/>
                <w:bCs/>
              </w:rPr>
            </w:pPr>
            <w:r>
              <w:rPr>
                <w:b/>
                <w:bCs/>
              </w:rPr>
              <w:t>2026 год</w:t>
            </w:r>
          </w:p>
        </w:tc>
      </w:tr>
      <w:tr w:rsidR="002D74BB" w:rsidRPr="006D645B" w:rsidTr="001974BB">
        <w:trPr>
          <w:jc w:val="center"/>
        </w:trPr>
        <w:tc>
          <w:tcPr>
            <w:tcW w:w="4106" w:type="dxa"/>
          </w:tcPr>
          <w:p w:rsidR="002D74BB" w:rsidRPr="006D645B" w:rsidRDefault="002D74BB" w:rsidP="001974BB">
            <w:pPr>
              <w:rPr>
                <w:bCs/>
              </w:rPr>
            </w:pPr>
            <w:r w:rsidRPr="00503993">
              <w:rPr>
                <w:rFonts w:ascii="PT Astra Serif" w:hAnsi="PT Astra Serif" w:cs="Arial CYR"/>
              </w:rPr>
              <w:t>Нераспределенный объем бюджетных ассигнований</w:t>
            </w:r>
          </w:p>
        </w:tc>
        <w:tc>
          <w:tcPr>
            <w:tcW w:w="1733" w:type="dxa"/>
            <w:vAlign w:val="center"/>
          </w:tcPr>
          <w:p w:rsidR="002D74BB" w:rsidRPr="006D645B" w:rsidRDefault="002D74BB" w:rsidP="001974BB">
            <w:pPr>
              <w:jc w:val="center"/>
              <w:rPr>
                <w:bCs/>
              </w:rPr>
            </w:pPr>
            <w:r>
              <w:rPr>
                <w:bCs/>
              </w:rPr>
              <w:t>34 481,3</w:t>
            </w:r>
          </w:p>
        </w:tc>
        <w:tc>
          <w:tcPr>
            <w:tcW w:w="1966" w:type="dxa"/>
            <w:vAlign w:val="center"/>
          </w:tcPr>
          <w:p w:rsidR="002D74BB" w:rsidRDefault="002D74BB" w:rsidP="001974BB">
            <w:pPr>
              <w:jc w:val="center"/>
              <w:rPr>
                <w:bCs/>
              </w:rPr>
            </w:pPr>
            <w:r>
              <w:rPr>
                <w:bCs/>
              </w:rPr>
              <w:t>90 000,0</w:t>
            </w:r>
          </w:p>
        </w:tc>
        <w:tc>
          <w:tcPr>
            <w:tcW w:w="1966" w:type="dxa"/>
            <w:vAlign w:val="center"/>
          </w:tcPr>
          <w:p w:rsidR="002D74BB" w:rsidRDefault="002D74BB" w:rsidP="001974BB">
            <w:pPr>
              <w:jc w:val="center"/>
              <w:rPr>
                <w:bCs/>
              </w:rPr>
            </w:pPr>
            <w:r>
              <w:rPr>
                <w:bCs/>
              </w:rPr>
              <w:t>0,0</w:t>
            </w:r>
          </w:p>
        </w:tc>
      </w:tr>
      <w:tr w:rsidR="002D74BB" w:rsidRPr="006D645B" w:rsidTr="001974BB">
        <w:trPr>
          <w:jc w:val="center"/>
        </w:trPr>
        <w:tc>
          <w:tcPr>
            <w:tcW w:w="4106" w:type="dxa"/>
          </w:tcPr>
          <w:p w:rsidR="002D74BB" w:rsidRPr="006D645B" w:rsidRDefault="002D74BB" w:rsidP="00503993">
            <w:pPr>
              <w:rPr>
                <w:b/>
                <w:bCs/>
              </w:rPr>
            </w:pPr>
            <w:r w:rsidRPr="006D645B">
              <w:rPr>
                <w:b/>
                <w:bCs/>
              </w:rPr>
              <w:t>Итого</w:t>
            </w:r>
          </w:p>
        </w:tc>
        <w:tc>
          <w:tcPr>
            <w:tcW w:w="1733" w:type="dxa"/>
            <w:vAlign w:val="center"/>
          </w:tcPr>
          <w:p w:rsidR="002D74BB" w:rsidRPr="006D645B" w:rsidRDefault="002D74BB" w:rsidP="001974BB">
            <w:pPr>
              <w:jc w:val="center"/>
              <w:rPr>
                <w:b/>
                <w:bCs/>
              </w:rPr>
            </w:pPr>
            <w:r>
              <w:rPr>
                <w:b/>
                <w:bCs/>
              </w:rPr>
              <w:t>34 481,3</w:t>
            </w:r>
          </w:p>
        </w:tc>
        <w:tc>
          <w:tcPr>
            <w:tcW w:w="1966" w:type="dxa"/>
            <w:vAlign w:val="center"/>
          </w:tcPr>
          <w:p w:rsidR="002D74BB" w:rsidRDefault="002D74BB" w:rsidP="001974BB">
            <w:pPr>
              <w:jc w:val="center"/>
              <w:rPr>
                <w:b/>
                <w:bCs/>
              </w:rPr>
            </w:pPr>
            <w:r>
              <w:rPr>
                <w:b/>
                <w:bCs/>
              </w:rPr>
              <w:t>90 000,0</w:t>
            </w:r>
          </w:p>
        </w:tc>
        <w:tc>
          <w:tcPr>
            <w:tcW w:w="1966" w:type="dxa"/>
            <w:vAlign w:val="center"/>
          </w:tcPr>
          <w:p w:rsidR="002D74BB" w:rsidRDefault="002D74BB" w:rsidP="001974BB">
            <w:pPr>
              <w:jc w:val="center"/>
              <w:rPr>
                <w:b/>
                <w:bCs/>
              </w:rPr>
            </w:pPr>
            <w:r>
              <w:rPr>
                <w:b/>
                <w:bCs/>
              </w:rPr>
              <w:t>0,0</w:t>
            </w:r>
          </w:p>
        </w:tc>
      </w:tr>
    </w:tbl>
    <w:p w:rsidR="002D74BB" w:rsidRDefault="002D74BB" w:rsidP="00A90895">
      <w:pPr>
        <w:ind w:right="98"/>
        <w:rPr>
          <w:rFonts w:ascii="TimesNewRoman" w:hAnsi="TimesNewRoman"/>
          <w:color w:val="000000"/>
          <w:sz w:val="28"/>
          <w:szCs w:val="28"/>
        </w:rPr>
      </w:pPr>
      <w:r>
        <w:rPr>
          <w:rFonts w:ascii="TimesNewRoman" w:hAnsi="TimesNewRoman"/>
          <w:color w:val="000000"/>
          <w:sz w:val="28"/>
          <w:szCs w:val="28"/>
        </w:rPr>
        <w:br w:type="page"/>
      </w:r>
    </w:p>
    <w:p w:rsidR="002D74BB" w:rsidRDefault="002D74BB" w:rsidP="00A90895">
      <w:pPr>
        <w:ind w:right="98"/>
        <w:rPr>
          <w:rFonts w:ascii="TimesNewRoman" w:hAnsi="TimesNewRoman"/>
          <w:color w:val="000000"/>
          <w:sz w:val="28"/>
          <w:szCs w:val="28"/>
        </w:rPr>
      </w:pPr>
    </w:p>
    <w:p w:rsidR="002D74BB" w:rsidRDefault="002D74BB" w:rsidP="00165C20">
      <w:pPr>
        <w:pStyle w:val="Heading2"/>
        <w:ind w:right="425" w:firstLine="4253"/>
        <w:jc w:val="right"/>
        <w:rPr>
          <w:color w:val="auto"/>
          <w:szCs w:val="32"/>
        </w:rPr>
      </w:pPr>
      <w:r w:rsidRPr="006D645B">
        <w:rPr>
          <w:color w:val="auto"/>
          <w:szCs w:val="32"/>
        </w:rPr>
        <w:t xml:space="preserve">Таблица </w:t>
      </w:r>
      <w:r>
        <w:rPr>
          <w:color w:val="auto"/>
          <w:szCs w:val="32"/>
        </w:rPr>
        <w:t>11</w:t>
      </w:r>
    </w:p>
    <w:p w:rsidR="002D74BB" w:rsidRPr="00A3791F" w:rsidRDefault="002D74BB" w:rsidP="00165C20">
      <w:pPr>
        <w:rPr>
          <w:lang w:eastAsia="en-US"/>
        </w:rPr>
      </w:pPr>
    </w:p>
    <w:p w:rsidR="002D74BB" w:rsidRDefault="002D74BB" w:rsidP="00165C20">
      <w:pPr>
        <w:jc w:val="center"/>
        <w:rPr>
          <w:sz w:val="26"/>
          <w:szCs w:val="26"/>
        </w:rPr>
      </w:pPr>
      <w:r w:rsidRPr="00066B71">
        <w:rPr>
          <w:sz w:val="26"/>
          <w:szCs w:val="26"/>
        </w:rPr>
        <w:t>Распределение</w:t>
      </w:r>
      <w:r>
        <w:rPr>
          <w:sz w:val="26"/>
          <w:szCs w:val="26"/>
        </w:rPr>
        <w:t xml:space="preserve"> субсидии </w:t>
      </w:r>
      <w:r w:rsidRPr="00066B71">
        <w:rPr>
          <w:sz w:val="26"/>
          <w:szCs w:val="26"/>
        </w:rPr>
        <w:t>бюджетам сельских</w:t>
      </w:r>
      <w:r>
        <w:rPr>
          <w:sz w:val="26"/>
          <w:szCs w:val="26"/>
        </w:rPr>
        <w:t xml:space="preserve"> поселений Молчановского района </w:t>
      </w:r>
      <w:r w:rsidRPr="00165C20">
        <w:rPr>
          <w:sz w:val="26"/>
          <w:szCs w:val="26"/>
        </w:rPr>
        <w:t>на реализацию мероприятий по обеспечению доступа к воде питьевого качества</w:t>
      </w:r>
    </w:p>
    <w:p w:rsidR="002D74BB" w:rsidRDefault="002D74BB" w:rsidP="00165C20">
      <w:pPr>
        <w:jc w:val="center"/>
        <w:rPr>
          <w:sz w:val="26"/>
          <w:szCs w:val="26"/>
        </w:rPr>
      </w:pPr>
      <w:r w:rsidRPr="00165C20">
        <w:rPr>
          <w:sz w:val="26"/>
          <w:szCs w:val="26"/>
        </w:rPr>
        <w:t xml:space="preserve"> населения сельских территорий</w:t>
      </w:r>
    </w:p>
    <w:p w:rsidR="002D74BB" w:rsidRPr="006D645B" w:rsidRDefault="002D74BB" w:rsidP="00165C20">
      <w:pPr>
        <w:jc w:val="center"/>
        <w:rPr>
          <w:sz w:val="26"/>
          <w:szCs w:val="26"/>
        </w:rPr>
      </w:pPr>
      <w:r w:rsidRPr="006D645B">
        <w:rPr>
          <w:sz w:val="26"/>
          <w:szCs w:val="26"/>
        </w:rPr>
        <w:t xml:space="preserve">                                                                    </w:t>
      </w:r>
      <w:r>
        <w:rPr>
          <w:sz w:val="26"/>
          <w:szCs w:val="26"/>
        </w:rPr>
        <w:t xml:space="preserve">                                            </w:t>
      </w:r>
      <w:r w:rsidRPr="006D645B">
        <w:rPr>
          <w:sz w:val="26"/>
          <w:szCs w:val="26"/>
        </w:rPr>
        <w:t xml:space="preserve">  </w:t>
      </w:r>
      <w:r>
        <w:rPr>
          <w:sz w:val="26"/>
          <w:szCs w:val="26"/>
        </w:rPr>
        <w:t xml:space="preserve">         </w:t>
      </w:r>
      <w:r w:rsidRPr="006D645B">
        <w:rPr>
          <w:sz w:val="26"/>
          <w:szCs w:val="26"/>
        </w:rPr>
        <w:t>тыс. рублей</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1733"/>
        <w:gridCol w:w="1966"/>
        <w:gridCol w:w="1966"/>
      </w:tblGrid>
      <w:tr w:rsidR="002D74BB" w:rsidRPr="006D645B" w:rsidTr="001974BB">
        <w:trPr>
          <w:trHeight w:val="271"/>
          <w:jc w:val="center"/>
        </w:trPr>
        <w:tc>
          <w:tcPr>
            <w:tcW w:w="4106" w:type="dxa"/>
            <w:vMerge w:val="restart"/>
            <w:vAlign w:val="center"/>
          </w:tcPr>
          <w:p w:rsidR="002D74BB" w:rsidRPr="006D645B" w:rsidRDefault="002D74BB" w:rsidP="001974BB">
            <w:pPr>
              <w:jc w:val="center"/>
              <w:rPr>
                <w:b/>
                <w:bCs/>
              </w:rPr>
            </w:pPr>
            <w:r w:rsidRPr="006D645B">
              <w:rPr>
                <w:b/>
                <w:bCs/>
              </w:rPr>
              <w:t>Наименование муниципальных образований</w:t>
            </w:r>
          </w:p>
        </w:tc>
        <w:tc>
          <w:tcPr>
            <w:tcW w:w="5665" w:type="dxa"/>
            <w:gridSpan w:val="3"/>
            <w:vAlign w:val="center"/>
          </w:tcPr>
          <w:p w:rsidR="002D74BB" w:rsidRPr="006D645B" w:rsidRDefault="002D74BB" w:rsidP="001974BB">
            <w:pPr>
              <w:jc w:val="center"/>
              <w:rPr>
                <w:b/>
                <w:bCs/>
              </w:rPr>
            </w:pPr>
            <w:r w:rsidRPr="006D645B">
              <w:rPr>
                <w:b/>
                <w:bCs/>
              </w:rPr>
              <w:t>Сумма</w:t>
            </w:r>
          </w:p>
        </w:tc>
      </w:tr>
      <w:tr w:rsidR="002D74BB" w:rsidRPr="006D645B" w:rsidTr="001974BB">
        <w:trPr>
          <w:trHeight w:val="276"/>
          <w:jc w:val="center"/>
        </w:trPr>
        <w:tc>
          <w:tcPr>
            <w:tcW w:w="4106" w:type="dxa"/>
            <w:vMerge/>
          </w:tcPr>
          <w:p w:rsidR="002D74BB" w:rsidRPr="006D645B" w:rsidRDefault="002D74BB" w:rsidP="001974BB">
            <w:pPr>
              <w:jc w:val="center"/>
              <w:rPr>
                <w:bCs/>
              </w:rPr>
            </w:pPr>
          </w:p>
        </w:tc>
        <w:tc>
          <w:tcPr>
            <w:tcW w:w="1733" w:type="dxa"/>
            <w:vAlign w:val="center"/>
          </w:tcPr>
          <w:p w:rsidR="002D74BB" w:rsidRPr="006D645B" w:rsidRDefault="002D74BB" w:rsidP="001974BB">
            <w:pPr>
              <w:jc w:val="center"/>
              <w:rPr>
                <w:b/>
                <w:bCs/>
              </w:rPr>
            </w:pPr>
            <w:r w:rsidRPr="006D645B">
              <w:rPr>
                <w:b/>
                <w:bCs/>
              </w:rPr>
              <w:t>202</w:t>
            </w:r>
            <w:r>
              <w:rPr>
                <w:b/>
                <w:bCs/>
              </w:rPr>
              <w:t>4</w:t>
            </w:r>
            <w:r w:rsidRPr="006D645B">
              <w:rPr>
                <w:b/>
                <w:bCs/>
              </w:rPr>
              <w:t xml:space="preserve"> год</w:t>
            </w:r>
          </w:p>
        </w:tc>
        <w:tc>
          <w:tcPr>
            <w:tcW w:w="1966" w:type="dxa"/>
          </w:tcPr>
          <w:p w:rsidR="002D74BB" w:rsidRPr="006D645B" w:rsidRDefault="002D74BB" w:rsidP="001974BB">
            <w:pPr>
              <w:jc w:val="center"/>
              <w:rPr>
                <w:b/>
                <w:bCs/>
              </w:rPr>
            </w:pPr>
            <w:r>
              <w:rPr>
                <w:b/>
                <w:bCs/>
              </w:rPr>
              <w:t>2025 год</w:t>
            </w:r>
          </w:p>
        </w:tc>
        <w:tc>
          <w:tcPr>
            <w:tcW w:w="1966" w:type="dxa"/>
          </w:tcPr>
          <w:p w:rsidR="002D74BB" w:rsidRPr="006D645B" w:rsidRDefault="002D74BB" w:rsidP="001974BB">
            <w:pPr>
              <w:jc w:val="center"/>
              <w:rPr>
                <w:b/>
                <w:bCs/>
              </w:rPr>
            </w:pPr>
            <w:r>
              <w:rPr>
                <w:b/>
                <w:bCs/>
              </w:rPr>
              <w:t>2026 год</w:t>
            </w:r>
          </w:p>
        </w:tc>
      </w:tr>
      <w:tr w:rsidR="002D74BB" w:rsidRPr="006D645B" w:rsidTr="001974BB">
        <w:trPr>
          <w:jc w:val="center"/>
        </w:trPr>
        <w:tc>
          <w:tcPr>
            <w:tcW w:w="4106" w:type="dxa"/>
          </w:tcPr>
          <w:p w:rsidR="002D74BB" w:rsidRPr="006D645B" w:rsidRDefault="002D74BB" w:rsidP="001974BB">
            <w:pPr>
              <w:rPr>
                <w:bCs/>
              </w:rPr>
            </w:pPr>
            <w:r w:rsidRPr="00503993">
              <w:rPr>
                <w:rFonts w:ascii="PT Astra Serif" w:hAnsi="PT Astra Serif" w:cs="Arial CYR"/>
              </w:rPr>
              <w:t>Нераспределенный объем бюджетных ассигнований</w:t>
            </w:r>
          </w:p>
        </w:tc>
        <w:tc>
          <w:tcPr>
            <w:tcW w:w="1733" w:type="dxa"/>
            <w:vAlign w:val="center"/>
          </w:tcPr>
          <w:p w:rsidR="002D74BB" w:rsidRPr="006D645B" w:rsidRDefault="002D74BB" w:rsidP="001974BB">
            <w:pPr>
              <w:jc w:val="center"/>
              <w:rPr>
                <w:bCs/>
              </w:rPr>
            </w:pPr>
            <w:r>
              <w:rPr>
                <w:bCs/>
              </w:rPr>
              <w:t>727,1</w:t>
            </w:r>
          </w:p>
        </w:tc>
        <w:tc>
          <w:tcPr>
            <w:tcW w:w="1966" w:type="dxa"/>
            <w:vAlign w:val="center"/>
          </w:tcPr>
          <w:p w:rsidR="002D74BB" w:rsidRDefault="002D74BB" w:rsidP="001974BB">
            <w:pPr>
              <w:jc w:val="center"/>
              <w:rPr>
                <w:bCs/>
              </w:rPr>
            </w:pPr>
            <w:r>
              <w:rPr>
                <w:bCs/>
              </w:rPr>
              <w:t>727,1</w:t>
            </w:r>
          </w:p>
        </w:tc>
        <w:tc>
          <w:tcPr>
            <w:tcW w:w="1966" w:type="dxa"/>
            <w:vAlign w:val="center"/>
          </w:tcPr>
          <w:p w:rsidR="002D74BB" w:rsidRDefault="002D74BB" w:rsidP="001974BB">
            <w:pPr>
              <w:jc w:val="center"/>
              <w:rPr>
                <w:bCs/>
              </w:rPr>
            </w:pPr>
            <w:r>
              <w:rPr>
                <w:bCs/>
              </w:rPr>
              <w:t>727,1</w:t>
            </w:r>
          </w:p>
        </w:tc>
      </w:tr>
      <w:tr w:rsidR="002D74BB" w:rsidRPr="006D645B" w:rsidTr="001974BB">
        <w:trPr>
          <w:jc w:val="center"/>
        </w:trPr>
        <w:tc>
          <w:tcPr>
            <w:tcW w:w="4106" w:type="dxa"/>
          </w:tcPr>
          <w:p w:rsidR="002D74BB" w:rsidRPr="006D645B" w:rsidRDefault="002D74BB" w:rsidP="001974BB">
            <w:pPr>
              <w:rPr>
                <w:b/>
                <w:bCs/>
              </w:rPr>
            </w:pPr>
            <w:r w:rsidRPr="006D645B">
              <w:rPr>
                <w:b/>
                <w:bCs/>
              </w:rPr>
              <w:t>Итого</w:t>
            </w:r>
          </w:p>
        </w:tc>
        <w:tc>
          <w:tcPr>
            <w:tcW w:w="1733" w:type="dxa"/>
            <w:vAlign w:val="center"/>
          </w:tcPr>
          <w:p w:rsidR="002D74BB" w:rsidRPr="006D645B" w:rsidRDefault="002D74BB" w:rsidP="001974BB">
            <w:pPr>
              <w:jc w:val="center"/>
              <w:rPr>
                <w:b/>
                <w:bCs/>
              </w:rPr>
            </w:pPr>
            <w:r>
              <w:rPr>
                <w:b/>
                <w:bCs/>
              </w:rPr>
              <w:t>727,1</w:t>
            </w:r>
          </w:p>
        </w:tc>
        <w:tc>
          <w:tcPr>
            <w:tcW w:w="1966" w:type="dxa"/>
            <w:vAlign w:val="center"/>
          </w:tcPr>
          <w:p w:rsidR="002D74BB" w:rsidRDefault="002D74BB" w:rsidP="001974BB">
            <w:pPr>
              <w:jc w:val="center"/>
              <w:rPr>
                <w:b/>
                <w:bCs/>
              </w:rPr>
            </w:pPr>
            <w:r>
              <w:rPr>
                <w:b/>
                <w:bCs/>
              </w:rPr>
              <w:t>727,1</w:t>
            </w:r>
          </w:p>
        </w:tc>
        <w:tc>
          <w:tcPr>
            <w:tcW w:w="1966" w:type="dxa"/>
            <w:vAlign w:val="center"/>
          </w:tcPr>
          <w:p w:rsidR="002D74BB" w:rsidRDefault="002D74BB" w:rsidP="001974BB">
            <w:pPr>
              <w:jc w:val="center"/>
              <w:rPr>
                <w:b/>
                <w:bCs/>
              </w:rPr>
            </w:pPr>
            <w:r>
              <w:rPr>
                <w:b/>
                <w:bCs/>
              </w:rPr>
              <w:t>727,1</w:t>
            </w:r>
          </w:p>
        </w:tc>
      </w:tr>
    </w:tbl>
    <w:p w:rsidR="002D74BB" w:rsidRPr="008A113F" w:rsidRDefault="002D74BB" w:rsidP="00A90895">
      <w:pPr>
        <w:ind w:right="98"/>
        <w:rPr>
          <w:rFonts w:ascii="TimesNewRoman" w:hAnsi="TimesNewRoman"/>
          <w:color w:val="000000"/>
          <w:sz w:val="28"/>
          <w:szCs w:val="28"/>
        </w:rPr>
      </w:pPr>
    </w:p>
    <w:p w:rsidR="002D74BB" w:rsidRDefault="002D74BB" w:rsidP="00A962A2">
      <w:pPr>
        <w:pStyle w:val="Heading2"/>
        <w:ind w:right="425" w:firstLine="4253"/>
        <w:jc w:val="right"/>
        <w:rPr>
          <w:color w:val="auto"/>
          <w:szCs w:val="32"/>
        </w:rPr>
      </w:pPr>
      <w:r w:rsidRPr="006D645B">
        <w:rPr>
          <w:color w:val="auto"/>
          <w:szCs w:val="32"/>
        </w:rPr>
        <w:t xml:space="preserve">Таблица </w:t>
      </w:r>
      <w:r>
        <w:rPr>
          <w:color w:val="auto"/>
          <w:szCs w:val="32"/>
        </w:rPr>
        <w:t>12</w:t>
      </w:r>
    </w:p>
    <w:p w:rsidR="002D74BB" w:rsidRPr="00A3791F" w:rsidRDefault="002D74BB" w:rsidP="00A962A2">
      <w:pPr>
        <w:rPr>
          <w:lang w:eastAsia="en-US"/>
        </w:rPr>
      </w:pPr>
    </w:p>
    <w:p w:rsidR="002D74BB" w:rsidRDefault="002D74BB" w:rsidP="00A962A2">
      <w:pPr>
        <w:jc w:val="center"/>
        <w:rPr>
          <w:sz w:val="26"/>
          <w:szCs w:val="26"/>
        </w:rPr>
      </w:pPr>
      <w:r w:rsidRPr="00066B71">
        <w:rPr>
          <w:sz w:val="26"/>
          <w:szCs w:val="26"/>
        </w:rPr>
        <w:t>Распределение</w:t>
      </w:r>
      <w:r>
        <w:rPr>
          <w:sz w:val="26"/>
          <w:szCs w:val="26"/>
        </w:rPr>
        <w:t xml:space="preserve"> субвенции </w:t>
      </w:r>
      <w:r w:rsidRPr="00066B71">
        <w:rPr>
          <w:sz w:val="26"/>
          <w:szCs w:val="26"/>
        </w:rPr>
        <w:t>бюджетам сельских</w:t>
      </w:r>
      <w:r>
        <w:rPr>
          <w:sz w:val="26"/>
          <w:szCs w:val="26"/>
        </w:rPr>
        <w:t xml:space="preserve"> поселений Молчановского района </w:t>
      </w:r>
      <w:r w:rsidRPr="00A962A2">
        <w:rPr>
          <w:sz w:val="26"/>
          <w:szCs w:val="26"/>
        </w:rPr>
        <w:t>на осуществление первичного воинского учета органами местного самоуправления поселений</w:t>
      </w:r>
      <w:r>
        <w:rPr>
          <w:sz w:val="26"/>
          <w:szCs w:val="26"/>
        </w:rPr>
        <w:t xml:space="preserve"> на 2024 год и</w:t>
      </w:r>
      <w:r w:rsidRPr="00A962A2">
        <w:rPr>
          <w:sz w:val="26"/>
          <w:szCs w:val="26"/>
        </w:rPr>
        <w:t>плановый период 2025 и 2026 годов</w:t>
      </w:r>
      <w:r w:rsidRPr="006D645B">
        <w:rPr>
          <w:sz w:val="26"/>
          <w:szCs w:val="26"/>
        </w:rPr>
        <w:t xml:space="preserve">                                                                    </w:t>
      </w:r>
      <w:r>
        <w:rPr>
          <w:sz w:val="26"/>
          <w:szCs w:val="26"/>
        </w:rPr>
        <w:t xml:space="preserve">                                        </w:t>
      </w:r>
    </w:p>
    <w:p w:rsidR="002D74BB" w:rsidRPr="006D645B" w:rsidRDefault="002D74BB" w:rsidP="00A962A2">
      <w:pPr>
        <w:jc w:val="right"/>
        <w:rPr>
          <w:sz w:val="26"/>
          <w:szCs w:val="26"/>
        </w:rPr>
      </w:pPr>
      <w:r>
        <w:rPr>
          <w:sz w:val="26"/>
          <w:szCs w:val="26"/>
        </w:rPr>
        <w:t xml:space="preserve">    </w:t>
      </w:r>
      <w:r w:rsidRPr="006D645B">
        <w:rPr>
          <w:sz w:val="26"/>
          <w:szCs w:val="26"/>
        </w:rPr>
        <w:t xml:space="preserve">  </w:t>
      </w:r>
      <w:r>
        <w:rPr>
          <w:sz w:val="26"/>
          <w:szCs w:val="26"/>
        </w:rPr>
        <w:t xml:space="preserve">         </w:t>
      </w:r>
      <w:r w:rsidRPr="006D645B">
        <w:rPr>
          <w:sz w:val="26"/>
          <w:szCs w:val="26"/>
        </w:rPr>
        <w:t>тыс. рублей</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1733"/>
        <w:gridCol w:w="1966"/>
        <w:gridCol w:w="1966"/>
      </w:tblGrid>
      <w:tr w:rsidR="002D74BB" w:rsidRPr="006D645B" w:rsidTr="001974BB">
        <w:trPr>
          <w:trHeight w:val="271"/>
          <w:jc w:val="center"/>
        </w:trPr>
        <w:tc>
          <w:tcPr>
            <w:tcW w:w="4106" w:type="dxa"/>
            <w:vMerge w:val="restart"/>
            <w:vAlign w:val="center"/>
          </w:tcPr>
          <w:p w:rsidR="002D74BB" w:rsidRPr="006D645B" w:rsidRDefault="002D74BB" w:rsidP="001974BB">
            <w:pPr>
              <w:jc w:val="center"/>
              <w:rPr>
                <w:b/>
                <w:bCs/>
              </w:rPr>
            </w:pPr>
            <w:r w:rsidRPr="006D645B">
              <w:rPr>
                <w:b/>
                <w:bCs/>
              </w:rPr>
              <w:t>Наименование муниципальных образований</w:t>
            </w:r>
          </w:p>
        </w:tc>
        <w:tc>
          <w:tcPr>
            <w:tcW w:w="5665" w:type="dxa"/>
            <w:gridSpan w:val="3"/>
            <w:vAlign w:val="center"/>
          </w:tcPr>
          <w:p w:rsidR="002D74BB" w:rsidRPr="006D645B" w:rsidRDefault="002D74BB" w:rsidP="001974BB">
            <w:pPr>
              <w:jc w:val="center"/>
              <w:rPr>
                <w:b/>
                <w:bCs/>
              </w:rPr>
            </w:pPr>
            <w:r w:rsidRPr="006D645B">
              <w:rPr>
                <w:b/>
                <w:bCs/>
              </w:rPr>
              <w:t>Сумма</w:t>
            </w:r>
          </w:p>
        </w:tc>
      </w:tr>
      <w:tr w:rsidR="002D74BB" w:rsidRPr="006D645B" w:rsidTr="001974BB">
        <w:trPr>
          <w:trHeight w:val="276"/>
          <w:jc w:val="center"/>
        </w:trPr>
        <w:tc>
          <w:tcPr>
            <w:tcW w:w="4106" w:type="dxa"/>
            <w:vMerge/>
          </w:tcPr>
          <w:p w:rsidR="002D74BB" w:rsidRPr="006D645B" w:rsidRDefault="002D74BB" w:rsidP="001974BB">
            <w:pPr>
              <w:jc w:val="center"/>
              <w:rPr>
                <w:bCs/>
              </w:rPr>
            </w:pPr>
          </w:p>
        </w:tc>
        <w:tc>
          <w:tcPr>
            <w:tcW w:w="1733" w:type="dxa"/>
            <w:vAlign w:val="center"/>
          </w:tcPr>
          <w:p w:rsidR="002D74BB" w:rsidRPr="006D645B" w:rsidRDefault="002D74BB" w:rsidP="001974BB">
            <w:pPr>
              <w:jc w:val="center"/>
              <w:rPr>
                <w:b/>
                <w:bCs/>
              </w:rPr>
            </w:pPr>
            <w:r w:rsidRPr="006D645B">
              <w:rPr>
                <w:b/>
                <w:bCs/>
              </w:rPr>
              <w:t>202</w:t>
            </w:r>
            <w:r>
              <w:rPr>
                <w:b/>
                <w:bCs/>
              </w:rPr>
              <w:t>4</w:t>
            </w:r>
            <w:r w:rsidRPr="006D645B">
              <w:rPr>
                <w:b/>
                <w:bCs/>
              </w:rPr>
              <w:t xml:space="preserve"> год</w:t>
            </w:r>
          </w:p>
        </w:tc>
        <w:tc>
          <w:tcPr>
            <w:tcW w:w="1966" w:type="dxa"/>
          </w:tcPr>
          <w:p w:rsidR="002D74BB" w:rsidRPr="006D645B" w:rsidRDefault="002D74BB" w:rsidP="001974BB">
            <w:pPr>
              <w:jc w:val="center"/>
              <w:rPr>
                <w:b/>
                <w:bCs/>
              </w:rPr>
            </w:pPr>
            <w:r>
              <w:rPr>
                <w:b/>
                <w:bCs/>
              </w:rPr>
              <w:t>2025 год</w:t>
            </w:r>
          </w:p>
        </w:tc>
        <w:tc>
          <w:tcPr>
            <w:tcW w:w="1966" w:type="dxa"/>
          </w:tcPr>
          <w:p w:rsidR="002D74BB" w:rsidRPr="006D645B" w:rsidRDefault="002D74BB" w:rsidP="001974BB">
            <w:pPr>
              <w:jc w:val="center"/>
              <w:rPr>
                <w:b/>
                <w:bCs/>
              </w:rPr>
            </w:pPr>
            <w:r>
              <w:rPr>
                <w:b/>
                <w:bCs/>
              </w:rPr>
              <w:t>2026 год</w:t>
            </w:r>
          </w:p>
        </w:tc>
      </w:tr>
      <w:tr w:rsidR="002D74BB" w:rsidRPr="006D645B" w:rsidTr="00A962A2">
        <w:trPr>
          <w:jc w:val="center"/>
        </w:trPr>
        <w:tc>
          <w:tcPr>
            <w:tcW w:w="4106" w:type="dxa"/>
          </w:tcPr>
          <w:p w:rsidR="002D74BB" w:rsidRPr="006D645B" w:rsidRDefault="002D74BB" w:rsidP="00A962A2">
            <w:pPr>
              <w:rPr>
                <w:bCs/>
              </w:rPr>
            </w:pPr>
            <w:r w:rsidRPr="006D645B">
              <w:rPr>
                <w:bCs/>
              </w:rPr>
              <w:t>Могочинское сельское поселение</w:t>
            </w:r>
          </w:p>
        </w:tc>
        <w:tc>
          <w:tcPr>
            <w:tcW w:w="1733" w:type="dxa"/>
            <w:tcBorders>
              <w:top w:val="nil"/>
              <w:left w:val="nil"/>
            </w:tcBorders>
            <w:vAlign w:val="center"/>
          </w:tcPr>
          <w:p w:rsidR="002D74BB" w:rsidRPr="00773AF1" w:rsidRDefault="002D74BB" w:rsidP="00A962A2">
            <w:pPr>
              <w:jc w:val="center"/>
              <w:rPr>
                <w:color w:val="000000"/>
              </w:rPr>
            </w:pPr>
            <w:r w:rsidRPr="00773AF1">
              <w:rPr>
                <w:color w:val="000000"/>
              </w:rPr>
              <w:t>605,5</w:t>
            </w:r>
          </w:p>
        </w:tc>
        <w:tc>
          <w:tcPr>
            <w:tcW w:w="1966" w:type="dxa"/>
            <w:tcBorders>
              <w:top w:val="nil"/>
              <w:left w:val="nil"/>
            </w:tcBorders>
            <w:vAlign w:val="center"/>
          </w:tcPr>
          <w:p w:rsidR="002D74BB" w:rsidRPr="00773AF1" w:rsidRDefault="002D74BB" w:rsidP="00A962A2">
            <w:pPr>
              <w:jc w:val="center"/>
              <w:rPr>
                <w:color w:val="000000"/>
              </w:rPr>
            </w:pPr>
            <w:r w:rsidRPr="00773AF1">
              <w:rPr>
                <w:color w:val="000000"/>
              </w:rPr>
              <w:t>667,6</w:t>
            </w:r>
          </w:p>
        </w:tc>
        <w:tc>
          <w:tcPr>
            <w:tcW w:w="1966" w:type="dxa"/>
            <w:tcBorders>
              <w:top w:val="nil"/>
              <w:left w:val="nil"/>
            </w:tcBorders>
            <w:vAlign w:val="center"/>
          </w:tcPr>
          <w:p w:rsidR="002D74BB" w:rsidRPr="00773AF1" w:rsidRDefault="002D74BB" w:rsidP="00A962A2">
            <w:pPr>
              <w:jc w:val="center"/>
              <w:rPr>
                <w:color w:val="000000"/>
              </w:rPr>
            </w:pPr>
            <w:r w:rsidRPr="00773AF1">
              <w:rPr>
                <w:color w:val="000000"/>
              </w:rPr>
              <w:t>730,9</w:t>
            </w:r>
          </w:p>
        </w:tc>
      </w:tr>
      <w:tr w:rsidR="002D74BB" w:rsidRPr="006D645B" w:rsidTr="00A962A2">
        <w:trPr>
          <w:jc w:val="center"/>
        </w:trPr>
        <w:tc>
          <w:tcPr>
            <w:tcW w:w="4106" w:type="dxa"/>
          </w:tcPr>
          <w:p w:rsidR="002D74BB" w:rsidRPr="006D645B" w:rsidRDefault="002D74BB" w:rsidP="00A962A2">
            <w:pPr>
              <w:rPr>
                <w:bCs/>
              </w:rPr>
            </w:pPr>
            <w:r w:rsidRPr="006D645B">
              <w:rPr>
                <w:bCs/>
              </w:rPr>
              <w:t>Наргинское сельское поселение</w:t>
            </w:r>
          </w:p>
        </w:tc>
        <w:tc>
          <w:tcPr>
            <w:tcW w:w="1733" w:type="dxa"/>
            <w:tcBorders>
              <w:top w:val="nil"/>
              <w:left w:val="nil"/>
            </w:tcBorders>
            <w:vAlign w:val="center"/>
          </w:tcPr>
          <w:p w:rsidR="002D74BB" w:rsidRPr="00773AF1" w:rsidRDefault="002D74BB" w:rsidP="00A962A2">
            <w:pPr>
              <w:jc w:val="center"/>
              <w:rPr>
                <w:color w:val="000000"/>
              </w:rPr>
            </w:pPr>
            <w:r w:rsidRPr="00773AF1">
              <w:rPr>
                <w:color w:val="000000"/>
              </w:rPr>
              <w:t>236,2</w:t>
            </w:r>
          </w:p>
        </w:tc>
        <w:tc>
          <w:tcPr>
            <w:tcW w:w="1966" w:type="dxa"/>
            <w:tcBorders>
              <w:top w:val="nil"/>
              <w:left w:val="nil"/>
            </w:tcBorders>
            <w:vAlign w:val="center"/>
          </w:tcPr>
          <w:p w:rsidR="002D74BB" w:rsidRPr="00773AF1" w:rsidRDefault="002D74BB" w:rsidP="00A962A2">
            <w:pPr>
              <w:jc w:val="center"/>
              <w:rPr>
                <w:color w:val="000000"/>
              </w:rPr>
            </w:pPr>
            <w:r w:rsidRPr="00773AF1">
              <w:rPr>
                <w:color w:val="000000"/>
              </w:rPr>
              <w:t>261,1</w:t>
            </w:r>
          </w:p>
        </w:tc>
        <w:tc>
          <w:tcPr>
            <w:tcW w:w="1966" w:type="dxa"/>
            <w:tcBorders>
              <w:top w:val="nil"/>
              <w:left w:val="nil"/>
            </w:tcBorders>
            <w:vAlign w:val="center"/>
          </w:tcPr>
          <w:p w:rsidR="002D74BB" w:rsidRPr="00773AF1" w:rsidRDefault="002D74BB" w:rsidP="00A962A2">
            <w:pPr>
              <w:jc w:val="center"/>
              <w:rPr>
                <w:color w:val="000000"/>
              </w:rPr>
            </w:pPr>
            <w:r w:rsidRPr="00773AF1">
              <w:rPr>
                <w:color w:val="000000"/>
              </w:rPr>
              <w:t>286,3</w:t>
            </w:r>
          </w:p>
        </w:tc>
      </w:tr>
      <w:tr w:rsidR="002D74BB" w:rsidRPr="006D645B" w:rsidTr="00A962A2">
        <w:trPr>
          <w:jc w:val="center"/>
        </w:trPr>
        <w:tc>
          <w:tcPr>
            <w:tcW w:w="4106" w:type="dxa"/>
          </w:tcPr>
          <w:p w:rsidR="002D74BB" w:rsidRPr="006D645B" w:rsidRDefault="002D74BB" w:rsidP="00A962A2">
            <w:pPr>
              <w:rPr>
                <w:bCs/>
              </w:rPr>
            </w:pPr>
            <w:r w:rsidRPr="006D645B">
              <w:rPr>
                <w:bCs/>
              </w:rPr>
              <w:t>Суйгинское сельское поселение</w:t>
            </w:r>
          </w:p>
        </w:tc>
        <w:tc>
          <w:tcPr>
            <w:tcW w:w="1733" w:type="dxa"/>
            <w:tcBorders>
              <w:top w:val="nil"/>
              <w:left w:val="nil"/>
            </w:tcBorders>
            <w:vAlign w:val="center"/>
          </w:tcPr>
          <w:p w:rsidR="002D74BB" w:rsidRPr="00773AF1" w:rsidRDefault="002D74BB" w:rsidP="00A962A2">
            <w:pPr>
              <w:jc w:val="center"/>
              <w:rPr>
                <w:color w:val="000000"/>
              </w:rPr>
            </w:pPr>
            <w:r w:rsidRPr="00773AF1">
              <w:rPr>
                <w:color w:val="000000"/>
              </w:rPr>
              <w:t>236,2</w:t>
            </w:r>
          </w:p>
        </w:tc>
        <w:tc>
          <w:tcPr>
            <w:tcW w:w="1966" w:type="dxa"/>
            <w:tcBorders>
              <w:top w:val="nil"/>
              <w:left w:val="nil"/>
            </w:tcBorders>
            <w:vAlign w:val="center"/>
          </w:tcPr>
          <w:p w:rsidR="002D74BB" w:rsidRPr="00773AF1" w:rsidRDefault="002D74BB" w:rsidP="00A962A2">
            <w:pPr>
              <w:jc w:val="center"/>
              <w:rPr>
                <w:color w:val="000000"/>
              </w:rPr>
            </w:pPr>
            <w:r w:rsidRPr="00773AF1">
              <w:rPr>
                <w:color w:val="000000"/>
              </w:rPr>
              <w:t>261,1</w:t>
            </w:r>
          </w:p>
        </w:tc>
        <w:tc>
          <w:tcPr>
            <w:tcW w:w="1966" w:type="dxa"/>
            <w:tcBorders>
              <w:top w:val="nil"/>
              <w:left w:val="nil"/>
            </w:tcBorders>
            <w:vAlign w:val="center"/>
          </w:tcPr>
          <w:p w:rsidR="002D74BB" w:rsidRPr="00773AF1" w:rsidRDefault="002D74BB" w:rsidP="00A962A2">
            <w:pPr>
              <w:jc w:val="center"/>
              <w:rPr>
                <w:color w:val="000000"/>
              </w:rPr>
            </w:pPr>
            <w:r w:rsidRPr="00773AF1">
              <w:rPr>
                <w:color w:val="000000"/>
              </w:rPr>
              <w:t>286,3</w:t>
            </w:r>
          </w:p>
        </w:tc>
      </w:tr>
      <w:tr w:rsidR="002D74BB" w:rsidRPr="006D645B" w:rsidTr="00A962A2">
        <w:trPr>
          <w:jc w:val="center"/>
        </w:trPr>
        <w:tc>
          <w:tcPr>
            <w:tcW w:w="4106" w:type="dxa"/>
          </w:tcPr>
          <w:p w:rsidR="002D74BB" w:rsidRPr="006D645B" w:rsidRDefault="002D74BB" w:rsidP="00A962A2">
            <w:pPr>
              <w:rPr>
                <w:bCs/>
              </w:rPr>
            </w:pPr>
            <w:r w:rsidRPr="006D645B">
              <w:rPr>
                <w:bCs/>
              </w:rPr>
              <w:t>Тунгусовское сельское поселение</w:t>
            </w:r>
          </w:p>
        </w:tc>
        <w:tc>
          <w:tcPr>
            <w:tcW w:w="1733" w:type="dxa"/>
            <w:tcBorders>
              <w:top w:val="nil"/>
              <w:left w:val="nil"/>
            </w:tcBorders>
            <w:vAlign w:val="center"/>
          </w:tcPr>
          <w:p w:rsidR="002D74BB" w:rsidRPr="00773AF1" w:rsidRDefault="002D74BB" w:rsidP="00A962A2">
            <w:pPr>
              <w:jc w:val="center"/>
              <w:rPr>
                <w:color w:val="000000"/>
              </w:rPr>
            </w:pPr>
            <w:r w:rsidRPr="00773AF1">
              <w:rPr>
                <w:color w:val="000000"/>
              </w:rPr>
              <w:t>236,2</w:t>
            </w:r>
          </w:p>
        </w:tc>
        <w:tc>
          <w:tcPr>
            <w:tcW w:w="1966" w:type="dxa"/>
            <w:tcBorders>
              <w:top w:val="nil"/>
              <w:left w:val="nil"/>
            </w:tcBorders>
            <w:vAlign w:val="center"/>
          </w:tcPr>
          <w:p w:rsidR="002D74BB" w:rsidRPr="00773AF1" w:rsidRDefault="002D74BB" w:rsidP="00A962A2">
            <w:pPr>
              <w:jc w:val="center"/>
              <w:rPr>
                <w:color w:val="000000"/>
              </w:rPr>
            </w:pPr>
            <w:r w:rsidRPr="00773AF1">
              <w:rPr>
                <w:color w:val="000000"/>
              </w:rPr>
              <w:t>261,1</w:t>
            </w:r>
          </w:p>
        </w:tc>
        <w:tc>
          <w:tcPr>
            <w:tcW w:w="1966" w:type="dxa"/>
            <w:tcBorders>
              <w:top w:val="nil"/>
              <w:left w:val="nil"/>
            </w:tcBorders>
            <w:vAlign w:val="center"/>
          </w:tcPr>
          <w:p w:rsidR="002D74BB" w:rsidRPr="00773AF1" w:rsidRDefault="002D74BB" w:rsidP="00A962A2">
            <w:pPr>
              <w:jc w:val="center"/>
              <w:rPr>
                <w:color w:val="000000"/>
              </w:rPr>
            </w:pPr>
            <w:r w:rsidRPr="00773AF1">
              <w:rPr>
                <w:color w:val="000000"/>
              </w:rPr>
              <w:t>286,3</w:t>
            </w:r>
          </w:p>
        </w:tc>
      </w:tr>
      <w:tr w:rsidR="002D74BB" w:rsidRPr="006D645B" w:rsidTr="001974BB">
        <w:trPr>
          <w:jc w:val="center"/>
        </w:trPr>
        <w:tc>
          <w:tcPr>
            <w:tcW w:w="4106" w:type="dxa"/>
          </w:tcPr>
          <w:p w:rsidR="002D74BB" w:rsidRPr="006D645B" w:rsidRDefault="002D74BB" w:rsidP="00A962A2">
            <w:pPr>
              <w:rPr>
                <w:b/>
                <w:bCs/>
              </w:rPr>
            </w:pPr>
            <w:r w:rsidRPr="006D645B">
              <w:rPr>
                <w:b/>
                <w:bCs/>
              </w:rPr>
              <w:t>Итого по муниципальным образованиям</w:t>
            </w:r>
          </w:p>
        </w:tc>
        <w:tc>
          <w:tcPr>
            <w:tcW w:w="1733" w:type="dxa"/>
            <w:vAlign w:val="center"/>
          </w:tcPr>
          <w:p w:rsidR="002D74BB" w:rsidRPr="006D645B" w:rsidRDefault="002D74BB" w:rsidP="00A962A2">
            <w:pPr>
              <w:jc w:val="center"/>
              <w:rPr>
                <w:b/>
                <w:bCs/>
              </w:rPr>
            </w:pPr>
            <w:r>
              <w:rPr>
                <w:b/>
                <w:bCs/>
              </w:rPr>
              <w:t>1 314,1</w:t>
            </w:r>
          </w:p>
        </w:tc>
        <w:tc>
          <w:tcPr>
            <w:tcW w:w="1966" w:type="dxa"/>
            <w:vAlign w:val="center"/>
          </w:tcPr>
          <w:p w:rsidR="002D74BB" w:rsidRDefault="002D74BB" w:rsidP="00A962A2">
            <w:pPr>
              <w:jc w:val="center"/>
              <w:rPr>
                <w:b/>
                <w:bCs/>
              </w:rPr>
            </w:pPr>
            <w:r>
              <w:rPr>
                <w:b/>
                <w:bCs/>
              </w:rPr>
              <w:t>1 450,9</w:t>
            </w:r>
          </w:p>
        </w:tc>
        <w:tc>
          <w:tcPr>
            <w:tcW w:w="1966" w:type="dxa"/>
            <w:vAlign w:val="center"/>
          </w:tcPr>
          <w:p w:rsidR="002D74BB" w:rsidRDefault="002D74BB" w:rsidP="00A962A2">
            <w:pPr>
              <w:jc w:val="center"/>
              <w:rPr>
                <w:b/>
                <w:bCs/>
              </w:rPr>
            </w:pPr>
            <w:r>
              <w:rPr>
                <w:b/>
                <w:bCs/>
              </w:rPr>
              <w:t>1 589,8</w:t>
            </w:r>
          </w:p>
        </w:tc>
      </w:tr>
    </w:tbl>
    <w:p w:rsidR="002D74BB" w:rsidRDefault="002D74BB" w:rsidP="00A90895">
      <w:pPr>
        <w:ind w:right="98"/>
        <w:rPr>
          <w:rFonts w:ascii="TimesNewRoman" w:hAnsi="TimesNewRoman"/>
          <w:color w:val="000000"/>
          <w:sz w:val="28"/>
          <w:szCs w:val="28"/>
        </w:rPr>
      </w:pPr>
    </w:p>
    <w:p w:rsidR="002D74BB" w:rsidRPr="008A113F" w:rsidRDefault="002D74BB" w:rsidP="00A90895">
      <w:pPr>
        <w:ind w:right="98"/>
        <w:rPr>
          <w:rFonts w:ascii="TimesNewRoman" w:hAnsi="TimesNewRoman"/>
          <w:color w:val="000000"/>
          <w:sz w:val="28"/>
          <w:szCs w:val="28"/>
        </w:rPr>
      </w:pPr>
    </w:p>
    <w:p w:rsidR="002D74BB" w:rsidRPr="00A90895" w:rsidRDefault="002D74BB" w:rsidP="008A113F">
      <w:pPr>
        <w:rPr>
          <w:rFonts w:ascii="TimesNewRoman" w:hAnsi="TimesNewRoman"/>
          <w:color w:val="000000"/>
          <w:sz w:val="26"/>
          <w:szCs w:val="26"/>
        </w:rPr>
      </w:pPr>
      <w:r w:rsidRPr="00A90895">
        <w:rPr>
          <w:rFonts w:ascii="TimesNewRoman" w:hAnsi="TimesNewRoman"/>
          <w:color w:val="000000"/>
          <w:sz w:val="26"/>
          <w:szCs w:val="26"/>
        </w:rPr>
        <w:t>Председатель Думы Молчановского района</w:t>
      </w:r>
      <w:r>
        <w:rPr>
          <w:rFonts w:ascii="TimesNewRoman" w:hAnsi="TimesNewRoman"/>
          <w:color w:val="000000"/>
          <w:sz w:val="26"/>
          <w:szCs w:val="26"/>
        </w:rPr>
        <w:t xml:space="preserve">                                                   </w:t>
      </w:r>
      <w:r w:rsidRPr="00A90895">
        <w:rPr>
          <w:rFonts w:ascii="TimesNewRoman" w:hAnsi="TimesNewRoman"/>
          <w:color w:val="000000"/>
          <w:sz w:val="26"/>
          <w:szCs w:val="26"/>
        </w:rPr>
        <w:t>С.В. Меньшова</w:t>
      </w:r>
    </w:p>
    <w:p w:rsidR="002D74BB" w:rsidRPr="008A113F" w:rsidRDefault="002D74BB" w:rsidP="00A90895">
      <w:pPr>
        <w:ind w:right="98"/>
        <w:rPr>
          <w:rFonts w:ascii="TimesNewRoman" w:hAnsi="TimesNewRoman"/>
          <w:color w:val="000000"/>
          <w:sz w:val="28"/>
          <w:szCs w:val="28"/>
        </w:rPr>
      </w:pPr>
    </w:p>
    <w:p w:rsidR="002D74BB" w:rsidRPr="008A113F" w:rsidRDefault="002D74BB" w:rsidP="00A90895">
      <w:pPr>
        <w:ind w:right="98"/>
        <w:rPr>
          <w:rFonts w:ascii="TimesNewRoman" w:hAnsi="TimesNewRoman"/>
          <w:color w:val="000000"/>
          <w:sz w:val="28"/>
          <w:szCs w:val="28"/>
        </w:rPr>
      </w:pPr>
    </w:p>
    <w:p w:rsidR="002D74BB" w:rsidRPr="008A113F" w:rsidRDefault="002D74BB" w:rsidP="00A90895">
      <w:pPr>
        <w:ind w:right="98"/>
        <w:rPr>
          <w:rFonts w:ascii="TimesNewRoman" w:hAnsi="TimesNewRoman"/>
          <w:color w:val="000000"/>
          <w:sz w:val="28"/>
          <w:szCs w:val="28"/>
        </w:rPr>
      </w:pPr>
    </w:p>
    <w:p w:rsidR="002D74BB" w:rsidRPr="00B431DF" w:rsidRDefault="002D74BB" w:rsidP="00A90895">
      <w:pPr>
        <w:ind w:right="98"/>
        <w:rPr>
          <w:rFonts w:ascii="TimesNewRoman" w:hAnsi="TimesNewRoman"/>
          <w:color w:val="000000"/>
          <w:sz w:val="26"/>
          <w:szCs w:val="26"/>
        </w:rPr>
      </w:pPr>
      <w:r w:rsidRPr="008A113F">
        <w:rPr>
          <w:rFonts w:ascii="TimesNewRoman" w:hAnsi="TimesNewRoman"/>
          <w:color w:val="000000"/>
          <w:sz w:val="28"/>
          <w:szCs w:val="28"/>
        </w:rPr>
        <w:t>Глава</w:t>
      </w:r>
      <w:r w:rsidRPr="00A90895">
        <w:rPr>
          <w:rFonts w:ascii="TimesNewRoman" w:hAnsi="TimesNewRoman"/>
          <w:color w:val="000000"/>
          <w:sz w:val="26"/>
          <w:szCs w:val="26"/>
        </w:rPr>
        <w:t xml:space="preserve"> Молчановского района</w:t>
      </w:r>
      <w:r>
        <w:rPr>
          <w:rFonts w:ascii="TimesNewRoman" w:hAnsi="TimesNewRoman"/>
          <w:color w:val="000000"/>
          <w:sz w:val="26"/>
          <w:szCs w:val="26"/>
        </w:rPr>
        <w:t xml:space="preserve">                                                                          </w:t>
      </w:r>
      <w:r w:rsidRPr="00A90895">
        <w:rPr>
          <w:rFonts w:ascii="TimesNewRoman" w:hAnsi="TimesNewRoman"/>
          <w:color w:val="000000"/>
          <w:sz w:val="26"/>
          <w:szCs w:val="26"/>
        </w:rPr>
        <w:t>Ю.Ю. Сальков</w:t>
      </w:r>
    </w:p>
    <w:sectPr w:rsidR="002D74BB" w:rsidRPr="00B431DF" w:rsidSect="00312B4D">
      <w:headerReference w:type="default" r:id="rId17"/>
      <w:headerReference w:type="first" r:id="rId18"/>
      <w:pgSz w:w="11906" w:h="16838"/>
      <w:pgMar w:top="567" w:right="707" w:bottom="1134" w:left="1276" w:header="709" w:footer="709" w:gutter="0"/>
      <w:pgNumType w:start="23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4BB" w:rsidRDefault="002D74BB">
      <w:r>
        <w:separator/>
      </w:r>
    </w:p>
  </w:endnote>
  <w:endnote w:type="continuationSeparator" w:id="1">
    <w:p w:rsidR="002D74BB" w:rsidRDefault="002D7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4BB" w:rsidRDefault="002D74BB">
      <w:r>
        <w:separator/>
      </w:r>
    </w:p>
  </w:footnote>
  <w:footnote w:type="continuationSeparator" w:id="1">
    <w:p w:rsidR="002D74BB" w:rsidRDefault="002D7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fldSimple w:instr="PAGE   \* MERGEFORMAT">
      <w:r>
        <w:rPr>
          <w:noProof/>
        </w:rPr>
        <w:t>3</w:t>
      </w:r>
    </w:fldSimple>
  </w:p>
  <w:p w:rsidR="002D74BB" w:rsidRDefault="002D74B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fldSimple w:instr="PAGE   \* MERGEFORMAT">
      <w:r>
        <w:rPr>
          <w:noProof/>
        </w:rPr>
        <w:t>232</w:t>
      </w:r>
    </w:fldSimple>
  </w:p>
  <w:p w:rsidR="002D74BB" w:rsidRDefault="002D74B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fldSimple w:instr="PAGE   \* MERGEFORMAT">
      <w:r>
        <w:rPr>
          <w:noProof/>
        </w:rPr>
        <w:t>241</w:t>
      </w:r>
    </w:fldSimple>
  </w:p>
  <w:p w:rsidR="002D74BB" w:rsidRDefault="002D74BB">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fldSimple w:instr="PAGE   \* MERGEFORMAT">
      <w:r>
        <w:rPr>
          <w:noProof/>
        </w:rPr>
        <w:t>234</w:t>
      </w:r>
    </w:fldSimple>
  </w:p>
  <w:p w:rsidR="002D74BB" w:rsidRDefault="002D74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rsidP="0093424F">
    <w:pPr>
      <w:pStyle w:val="Header"/>
      <w:jc w:val="right"/>
    </w:pPr>
  </w:p>
  <w:p w:rsidR="002D74BB" w:rsidRDefault="002D74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fldSimple w:instr="PAGE   \* MERGEFORMAT">
      <w:r>
        <w:rPr>
          <w:noProof/>
        </w:rPr>
        <w:t>7</w:t>
      </w:r>
    </w:fldSimple>
  </w:p>
  <w:p w:rsidR="002D74BB" w:rsidRDefault="002D74BB" w:rsidP="00C356D1">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rsidP="00C356D1">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fldSimple w:instr="PAGE   \* MERGEFORMAT">
      <w:r>
        <w:rPr>
          <w:noProof/>
        </w:rPr>
        <w:t>46</w:t>
      </w:r>
    </w:fldSimple>
  </w:p>
  <w:p w:rsidR="002D74BB" w:rsidRDefault="002D74BB" w:rsidP="00C356D1">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fldSimple w:instr="PAGE   \* MERGEFORMAT">
      <w:r>
        <w:rPr>
          <w:noProof/>
        </w:rPr>
        <w:t>164</w:t>
      </w:r>
    </w:fldSimple>
  </w:p>
  <w:p w:rsidR="002D74BB" w:rsidRDefault="002D74BB" w:rsidP="00C356D1">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fldSimple w:instr="PAGE   \* MERGEFORMAT">
      <w:r>
        <w:rPr>
          <w:noProof/>
        </w:rPr>
        <w:t>231</w:t>
      </w:r>
    </w:fldSimple>
  </w:p>
  <w:p w:rsidR="002D74BB" w:rsidRDefault="002D74BB">
    <w:pPr>
      <w:pStyle w:val="Header"/>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r>
      <w:t>202</w:t>
    </w:r>
  </w:p>
  <w:p w:rsidR="002D74BB" w:rsidRDefault="002D74BB" w:rsidP="00600282">
    <w:pPr>
      <w:pStyle w:val="Header"/>
      <w:tabs>
        <w:tab w:val="left" w:pos="4455"/>
      </w:tabs>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BB" w:rsidRDefault="002D74BB">
    <w:pPr>
      <w:pStyle w:val="Header"/>
      <w:jc w:val="center"/>
    </w:pPr>
    <w:fldSimple w:instr="PAGE   \* MERGEFORMAT">
      <w:r>
        <w:rPr>
          <w:noProof/>
        </w:rPr>
        <w:t>233</w:t>
      </w:r>
    </w:fldSimple>
  </w:p>
  <w:p w:rsidR="002D74BB" w:rsidRDefault="002D74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CF3"/>
    <w:rsid w:val="00000455"/>
    <w:rsid w:val="00002C0C"/>
    <w:rsid w:val="0000310F"/>
    <w:rsid w:val="00003704"/>
    <w:rsid w:val="000039B7"/>
    <w:rsid w:val="00003DA1"/>
    <w:rsid w:val="000049BA"/>
    <w:rsid w:val="00005FB0"/>
    <w:rsid w:val="000107E4"/>
    <w:rsid w:val="00011579"/>
    <w:rsid w:val="000116F4"/>
    <w:rsid w:val="000140A2"/>
    <w:rsid w:val="0002041B"/>
    <w:rsid w:val="00020C8B"/>
    <w:rsid w:val="0002243E"/>
    <w:rsid w:val="00023A1E"/>
    <w:rsid w:val="00023EA0"/>
    <w:rsid w:val="000266E4"/>
    <w:rsid w:val="00027531"/>
    <w:rsid w:val="00027798"/>
    <w:rsid w:val="0003034A"/>
    <w:rsid w:val="00031B61"/>
    <w:rsid w:val="00033409"/>
    <w:rsid w:val="0003493C"/>
    <w:rsid w:val="00034F30"/>
    <w:rsid w:val="0003579C"/>
    <w:rsid w:val="00035E3F"/>
    <w:rsid w:val="00037E80"/>
    <w:rsid w:val="00040FEB"/>
    <w:rsid w:val="000424A2"/>
    <w:rsid w:val="00043C58"/>
    <w:rsid w:val="00044D1A"/>
    <w:rsid w:val="00045477"/>
    <w:rsid w:val="000460E0"/>
    <w:rsid w:val="000462A8"/>
    <w:rsid w:val="0004677A"/>
    <w:rsid w:val="00046851"/>
    <w:rsid w:val="0004699B"/>
    <w:rsid w:val="0005283A"/>
    <w:rsid w:val="00052C98"/>
    <w:rsid w:val="00052DF1"/>
    <w:rsid w:val="00056255"/>
    <w:rsid w:val="00061E30"/>
    <w:rsid w:val="00062209"/>
    <w:rsid w:val="000624AF"/>
    <w:rsid w:val="000625FC"/>
    <w:rsid w:val="00062A6B"/>
    <w:rsid w:val="00062DD9"/>
    <w:rsid w:val="000630B2"/>
    <w:rsid w:val="000639E3"/>
    <w:rsid w:val="000642C1"/>
    <w:rsid w:val="00064470"/>
    <w:rsid w:val="00064DD6"/>
    <w:rsid w:val="0006568F"/>
    <w:rsid w:val="00066138"/>
    <w:rsid w:val="00066B71"/>
    <w:rsid w:val="00066DFB"/>
    <w:rsid w:val="00066F87"/>
    <w:rsid w:val="00070186"/>
    <w:rsid w:val="00071E93"/>
    <w:rsid w:val="00072346"/>
    <w:rsid w:val="00073028"/>
    <w:rsid w:val="00074061"/>
    <w:rsid w:val="00075E18"/>
    <w:rsid w:val="00075EDE"/>
    <w:rsid w:val="00077AB2"/>
    <w:rsid w:val="00083E94"/>
    <w:rsid w:val="0008434D"/>
    <w:rsid w:val="00084F42"/>
    <w:rsid w:val="000864EB"/>
    <w:rsid w:val="00086D95"/>
    <w:rsid w:val="000870B0"/>
    <w:rsid w:val="00090156"/>
    <w:rsid w:val="000901EF"/>
    <w:rsid w:val="00090F8B"/>
    <w:rsid w:val="00091801"/>
    <w:rsid w:val="00093241"/>
    <w:rsid w:val="00096ADE"/>
    <w:rsid w:val="000A00A5"/>
    <w:rsid w:val="000A01A9"/>
    <w:rsid w:val="000A035E"/>
    <w:rsid w:val="000A0D4E"/>
    <w:rsid w:val="000A1F47"/>
    <w:rsid w:val="000A3C24"/>
    <w:rsid w:val="000A3E04"/>
    <w:rsid w:val="000A4DF2"/>
    <w:rsid w:val="000A4EFC"/>
    <w:rsid w:val="000A54C4"/>
    <w:rsid w:val="000B0AEB"/>
    <w:rsid w:val="000B268D"/>
    <w:rsid w:val="000B316A"/>
    <w:rsid w:val="000B3E17"/>
    <w:rsid w:val="000B515C"/>
    <w:rsid w:val="000B6BFF"/>
    <w:rsid w:val="000C108E"/>
    <w:rsid w:val="000C137B"/>
    <w:rsid w:val="000C2D8D"/>
    <w:rsid w:val="000C3D5A"/>
    <w:rsid w:val="000C4B3A"/>
    <w:rsid w:val="000C51E6"/>
    <w:rsid w:val="000C55F6"/>
    <w:rsid w:val="000C620B"/>
    <w:rsid w:val="000C6481"/>
    <w:rsid w:val="000C68A6"/>
    <w:rsid w:val="000C6CBC"/>
    <w:rsid w:val="000D1A87"/>
    <w:rsid w:val="000D45C1"/>
    <w:rsid w:val="000D45FC"/>
    <w:rsid w:val="000D527D"/>
    <w:rsid w:val="000D54E7"/>
    <w:rsid w:val="000D60E5"/>
    <w:rsid w:val="000D66D5"/>
    <w:rsid w:val="000D6EBC"/>
    <w:rsid w:val="000D7DFB"/>
    <w:rsid w:val="000E3C05"/>
    <w:rsid w:val="000F016F"/>
    <w:rsid w:val="000F05DD"/>
    <w:rsid w:val="000F07CC"/>
    <w:rsid w:val="000F0FCF"/>
    <w:rsid w:val="000F3B6B"/>
    <w:rsid w:val="000F6C9D"/>
    <w:rsid w:val="00100312"/>
    <w:rsid w:val="00101E16"/>
    <w:rsid w:val="00101F8E"/>
    <w:rsid w:val="00102A88"/>
    <w:rsid w:val="00102DFB"/>
    <w:rsid w:val="00103306"/>
    <w:rsid w:val="0010333D"/>
    <w:rsid w:val="001041B5"/>
    <w:rsid w:val="00107493"/>
    <w:rsid w:val="001074D9"/>
    <w:rsid w:val="001075EA"/>
    <w:rsid w:val="001106A3"/>
    <w:rsid w:val="00111D68"/>
    <w:rsid w:val="001120F2"/>
    <w:rsid w:val="001131D7"/>
    <w:rsid w:val="00113797"/>
    <w:rsid w:val="00113EE1"/>
    <w:rsid w:val="00114ABB"/>
    <w:rsid w:val="001155CF"/>
    <w:rsid w:val="00115E6B"/>
    <w:rsid w:val="00116017"/>
    <w:rsid w:val="00116A33"/>
    <w:rsid w:val="001177EB"/>
    <w:rsid w:val="00117A5E"/>
    <w:rsid w:val="00121FF6"/>
    <w:rsid w:val="00124E5B"/>
    <w:rsid w:val="00125AF6"/>
    <w:rsid w:val="00125BDE"/>
    <w:rsid w:val="001265ED"/>
    <w:rsid w:val="00126F04"/>
    <w:rsid w:val="0012716D"/>
    <w:rsid w:val="00127596"/>
    <w:rsid w:val="001279AA"/>
    <w:rsid w:val="00127A82"/>
    <w:rsid w:val="00130A09"/>
    <w:rsid w:val="00131FCB"/>
    <w:rsid w:val="001325B4"/>
    <w:rsid w:val="00132B5D"/>
    <w:rsid w:val="0013300E"/>
    <w:rsid w:val="00135751"/>
    <w:rsid w:val="001402C3"/>
    <w:rsid w:val="001417F3"/>
    <w:rsid w:val="0014273C"/>
    <w:rsid w:val="001456F6"/>
    <w:rsid w:val="001462A8"/>
    <w:rsid w:val="0014663E"/>
    <w:rsid w:val="00147BA5"/>
    <w:rsid w:val="00147E5D"/>
    <w:rsid w:val="001503DF"/>
    <w:rsid w:val="001509FC"/>
    <w:rsid w:val="00150BF6"/>
    <w:rsid w:val="00150FFA"/>
    <w:rsid w:val="00151A9C"/>
    <w:rsid w:val="00151D09"/>
    <w:rsid w:val="00152A45"/>
    <w:rsid w:val="00152EF3"/>
    <w:rsid w:val="00152F42"/>
    <w:rsid w:val="00153B81"/>
    <w:rsid w:val="0015488E"/>
    <w:rsid w:val="00155B8B"/>
    <w:rsid w:val="00156308"/>
    <w:rsid w:val="00156539"/>
    <w:rsid w:val="00160A4C"/>
    <w:rsid w:val="00162D67"/>
    <w:rsid w:val="00163474"/>
    <w:rsid w:val="001640C7"/>
    <w:rsid w:val="00165C20"/>
    <w:rsid w:val="00171A96"/>
    <w:rsid w:val="001733DF"/>
    <w:rsid w:val="00174CAD"/>
    <w:rsid w:val="00176C89"/>
    <w:rsid w:val="00176DF1"/>
    <w:rsid w:val="0018131C"/>
    <w:rsid w:val="00182A8F"/>
    <w:rsid w:val="00184635"/>
    <w:rsid w:val="00184969"/>
    <w:rsid w:val="001849B9"/>
    <w:rsid w:val="001861F5"/>
    <w:rsid w:val="00186519"/>
    <w:rsid w:val="00187E0E"/>
    <w:rsid w:val="00192490"/>
    <w:rsid w:val="00193547"/>
    <w:rsid w:val="00193BAB"/>
    <w:rsid w:val="00193F01"/>
    <w:rsid w:val="001947C3"/>
    <w:rsid w:val="00195308"/>
    <w:rsid w:val="00196476"/>
    <w:rsid w:val="00196EBA"/>
    <w:rsid w:val="001970D7"/>
    <w:rsid w:val="001974BB"/>
    <w:rsid w:val="001978DF"/>
    <w:rsid w:val="00197D85"/>
    <w:rsid w:val="001A0345"/>
    <w:rsid w:val="001A199E"/>
    <w:rsid w:val="001A1F57"/>
    <w:rsid w:val="001A23BB"/>
    <w:rsid w:val="001A2937"/>
    <w:rsid w:val="001A3F29"/>
    <w:rsid w:val="001A487F"/>
    <w:rsid w:val="001A4947"/>
    <w:rsid w:val="001A6959"/>
    <w:rsid w:val="001B0821"/>
    <w:rsid w:val="001B2E84"/>
    <w:rsid w:val="001B5366"/>
    <w:rsid w:val="001B5C49"/>
    <w:rsid w:val="001C3C83"/>
    <w:rsid w:val="001C4C2E"/>
    <w:rsid w:val="001C50E5"/>
    <w:rsid w:val="001C68FD"/>
    <w:rsid w:val="001C737F"/>
    <w:rsid w:val="001C75BD"/>
    <w:rsid w:val="001C7E87"/>
    <w:rsid w:val="001D3E37"/>
    <w:rsid w:val="001D68DA"/>
    <w:rsid w:val="001E0B4C"/>
    <w:rsid w:val="001E1A15"/>
    <w:rsid w:val="001E3077"/>
    <w:rsid w:val="001E3949"/>
    <w:rsid w:val="001E4FDE"/>
    <w:rsid w:val="001F0B53"/>
    <w:rsid w:val="001F3053"/>
    <w:rsid w:val="001F4E1C"/>
    <w:rsid w:val="001F53D6"/>
    <w:rsid w:val="00200F58"/>
    <w:rsid w:val="00201212"/>
    <w:rsid w:val="00202AF3"/>
    <w:rsid w:val="00203323"/>
    <w:rsid w:val="002047FA"/>
    <w:rsid w:val="00204B72"/>
    <w:rsid w:val="00204E5E"/>
    <w:rsid w:val="0020535C"/>
    <w:rsid w:val="00205CB8"/>
    <w:rsid w:val="00206F5E"/>
    <w:rsid w:val="002078D9"/>
    <w:rsid w:val="00210DF8"/>
    <w:rsid w:val="00211749"/>
    <w:rsid w:val="00212A81"/>
    <w:rsid w:val="00215A0F"/>
    <w:rsid w:val="00215C14"/>
    <w:rsid w:val="00216E85"/>
    <w:rsid w:val="00217E7E"/>
    <w:rsid w:val="002227B0"/>
    <w:rsid w:val="00225383"/>
    <w:rsid w:val="002271C8"/>
    <w:rsid w:val="0022750B"/>
    <w:rsid w:val="00233313"/>
    <w:rsid w:val="002350B5"/>
    <w:rsid w:val="00236E2C"/>
    <w:rsid w:val="002401E8"/>
    <w:rsid w:val="00240281"/>
    <w:rsid w:val="00240534"/>
    <w:rsid w:val="00240DC2"/>
    <w:rsid w:val="00241561"/>
    <w:rsid w:val="002416B1"/>
    <w:rsid w:val="00241A17"/>
    <w:rsid w:val="00241D59"/>
    <w:rsid w:val="0024206F"/>
    <w:rsid w:val="0024315E"/>
    <w:rsid w:val="0024349C"/>
    <w:rsid w:val="002435B1"/>
    <w:rsid w:val="00243C10"/>
    <w:rsid w:val="00243DEA"/>
    <w:rsid w:val="00244177"/>
    <w:rsid w:val="00245D97"/>
    <w:rsid w:val="00246245"/>
    <w:rsid w:val="002462D9"/>
    <w:rsid w:val="00246E4D"/>
    <w:rsid w:val="002479A8"/>
    <w:rsid w:val="00247D32"/>
    <w:rsid w:val="00251648"/>
    <w:rsid w:val="0025225D"/>
    <w:rsid w:val="00252E70"/>
    <w:rsid w:val="00252F66"/>
    <w:rsid w:val="00252FFA"/>
    <w:rsid w:val="00257262"/>
    <w:rsid w:val="00260A79"/>
    <w:rsid w:val="00261291"/>
    <w:rsid w:val="0026138B"/>
    <w:rsid w:val="00263EC0"/>
    <w:rsid w:val="002723D4"/>
    <w:rsid w:val="00272553"/>
    <w:rsid w:val="0027302E"/>
    <w:rsid w:val="00273A60"/>
    <w:rsid w:val="00274538"/>
    <w:rsid w:val="00275672"/>
    <w:rsid w:val="00275C1D"/>
    <w:rsid w:val="0027640F"/>
    <w:rsid w:val="0028001E"/>
    <w:rsid w:val="00280670"/>
    <w:rsid w:val="002813D6"/>
    <w:rsid w:val="00281889"/>
    <w:rsid w:val="00282DA3"/>
    <w:rsid w:val="00283503"/>
    <w:rsid w:val="00284DEB"/>
    <w:rsid w:val="002869D6"/>
    <w:rsid w:val="002874E0"/>
    <w:rsid w:val="00291D95"/>
    <w:rsid w:val="00292BCA"/>
    <w:rsid w:val="00292BEC"/>
    <w:rsid w:val="00295AAB"/>
    <w:rsid w:val="00296088"/>
    <w:rsid w:val="002A00DF"/>
    <w:rsid w:val="002A2336"/>
    <w:rsid w:val="002A2606"/>
    <w:rsid w:val="002A3DFB"/>
    <w:rsid w:val="002A3E18"/>
    <w:rsid w:val="002A40E6"/>
    <w:rsid w:val="002A6AD6"/>
    <w:rsid w:val="002A6F45"/>
    <w:rsid w:val="002B20C2"/>
    <w:rsid w:val="002B278E"/>
    <w:rsid w:val="002B5B18"/>
    <w:rsid w:val="002B6192"/>
    <w:rsid w:val="002B7BFB"/>
    <w:rsid w:val="002C1ABC"/>
    <w:rsid w:val="002C1B7F"/>
    <w:rsid w:val="002C2057"/>
    <w:rsid w:val="002C4637"/>
    <w:rsid w:val="002C5B28"/>
    <w:rsid w:val="002C6563"/>
    <w:rsid w:val="002C693E"/>
    <w:rsid w:val="002C70BF"/>
    <w:rsid w:val="002D0574"/>
    <w:rsid w:val="002D39C9"/>
    <w:rsid w:val="002D3B62"/>
    <w:rsid w:val="002D4CCE"/>
    <w:rsid w:val="002D6481"/>
    <w:rsid w:val="002D74BB"/>
    <w:rsid w:val="002D7A41"/>
    <w:rsid w:val="002E1671"/>
    <w:rsid w:val="002E3D84"/>
    <w:rsid w:val="002E57EA"/>
    <w:rsid w:val="002E5C6B"/>
    <w:rsid w:val="002F1702"/>
    <w:rsid w:val="002F2AD4"/>
    <w:rsid w:val="002F64D4"/>
    <w:rsid w:val="002F64F4"/>
    <w:rsid w:val="002F7737"/>
    <w:rsid w:val="002F7915"/>
    <w:rsid w:val="002F7D42"/>
    <w:rsid w:val="00300712"/>
    <w:rsid w:val="003008E2"/>
    <w:rsid w:val="00302EC8"/>
    <w:rsid w:val="00304CD3"/>
    <w:rsid w:val="00305703"/>
    <w:rsid w:val="00305F8D"/>
    <w:rsid w:val="0030639E"/>
    <w:rsid w:val="0030794E"/>
    <w:rsid w:val="00312B4D"/>
    <w:rsid w:val="00312B80"/>
    <w:rsid w:val="00313BF8"/>
    <w:rsid w:val="00314036"/>
    <w:rsid w:val="003143E4"/>
    <w:rsid w:val="00314EF5"/>
    <w:rsid w:val="003158F0"/>
    <w:rsid w:val="0031674D"/>
    <w:rsid w:val="003207C4"/>
    <w:rsid w:val="0032107C"/>
    <w:rsid w:val="003223D8"/>
    <w:rsid w:val="00322B68"/>
    <w:rsid w:val="00323887"/>
    <w:rsid w:val="00326873"/>
    <w:rsid w:val="00326967"/>
    <w:rsid w:val="00327ABB"/>
    <w:rsid w:val="00330E4E"/>
    <w:rsid w:val="00330EEF"/>
    <w:rsid w:val="00333222"/>
    <w:rsid w:val="00335255"/>
    <w:rsid w:val="00336ACF"/>
    <w:rsid w:val="00337370"/>
    <w:rsid w:val="003376DB"/>
    <w:rsid w:val="00337F52"/>
    <w:rsid w:val="00340490"/>
    <w:rsid w:val="00340537"/>
    <w:rsid w:val="0034175A"/>
    <w:rsid w:val="00343BBC"/>
    <w:rsid w:val="003446CA"/>
    <w:rsid w:val="003453DF"/>
    <w:rsid w:val="00345FE0"/>
    <w:rsid w:val="003464B5"/>
    <w:rsid w:val="00346C86"/>
    <w:rsid w:val="00347686"/>
    <w:rsid w:val="003479AA"/>
    <w:rsid w:val="0035032F"/>
    <w:rsid w:val="003505D5"/>
    <w:rsid w:val="00350611"/>
    <w:rsid w:val="00352737"/>
    <w:rsid w:val="00353BE9"/>
    <w:rsid w:val="0035560D"/>
    <w:rsid w:val="003556DD"/>
    <w:rsid w:val="00355A5C"/>
    <w:rsid w:val="00356351"/>
    <w:rsid w:val="00356769"/>
    <w:rsid w:val="00356F86"/>
    <w:rsid w:val="00356F90"/>
    <w:rsid w:val="0036179E"/>
    <w:rsid w:val="00361950"/>
    <w:rsid w:val="00363897"/>
    <w:rsid w:val="00364922"/>
    <w:rsid w:val="003662C8"/>
    <w:rsid w:val="003709A1"/>
    <w:rsid w:val="00370F8A"/>
    <w:rsid w:val="00371407"/>
    <w:rsid w:val="003715CE"/>
    <w:rsid w:val="003726D2"/>
    <w:rsid w:val="00372FFA"/>
    <w:rsid w:val="003743F9"/>
    <w:rsid w:val="00375B37"/>
    <w:rsid w:val="003767DC"/>
    <w:rsid w:val="00376F45"/>
    <w:rsid w:val="00377F0C"/>
    <w:rsid w:val="003800A5"/>
    <w:rsid w:val="00380E97"/>
    <w:rsid w:val="003839E6"/>
    <w:rsid w:val="00384E0C"/>
    <w:rsid w:val="0038511F"/>
    <w:rsid w:val="00385877"/>
    <w:rsid w:val="00386957"/>
    <w:rsid w:val="003877DF"/>
    <w:rsid w:val="00390C9F"/>
    <w:rsid w:val="00393797"/>
    <w:rsid w:val="00393AE1"/>
    <w:rsid w:val="00394273"/>
    <w:rsid w:val="0039438F"/>
    <w:rsid w:val="003943B1"/>
    <w:rsid w:val="003951AB"/>
    <w:rsid w:val="00395768"/>
    <w:rsid w:val="00395896"/>
    <w:rsid w:val="00395CCB"/>
    <w:rsid w:val="00397A53"/>
    <w:rsid w:val="003A1744"/>
    <w:rsid w:val="003A19A9"/>
    <w:rsid w:val="003A2058"/>
    <w:rsid w:val="003A2677"/>
    <w:rsid w:val="003A27E7"/>
    <w:rsid w:val="003A30AF"/>
    <w:rsid w:val="003A3900"/>
    <w:rsid w:val="003A3A05"/>
    <w:rsid w:val="003A3C57"/>
    <w:rsid w:val="003A4454"/>
    <w:rsid w:val="003A4C01"/>
    <w:rsid w:val="003A5BEA"/>
    <w:rsid w:val="003A6FE9"/>
    <w:rsid w:val="003A7E74"/>
    <w:rsid w:val="003A7F35"/>
    <w:rsid w:val="003B1FA4"/>
    <w:rsid w:val="003B23B1"/>
    <w:rsid w:val="003B5E88"/>
    <w:rsid w:val="003B6864"/>
    <w:rsid w:val="003C34F1"/>
    <w:rsid w:val="003C5BBD"/>
    <w:rsid w:val="003C6F83"/>
    <w:rsid w:val="003C6F90"/>
    <w:rsid w:val="003C795E"/>
    <w:rsid w:val="003C7AB2"/>
    <w:rsid w:val="003C7BD8"/>
    <w:rsid w:val="003D0794"/>
    <w:rsid w:val="003D0BF4"/>
    <w:rsid w:val="003D2CD6"/>
    <w:rsid w:val="003D5BC9"/>
    <w:rsid w:val="003D5BCD"/>
    <w:rsid w:val="003D5E31"/>
    <w:rsid w:val="003D6A7C"/>
    <w:rsid w:val="003D6A8B"/>
    <w:rsid w:val="003D6E62"/>
    <w:rsid w:val="003D7414"/>
    <w:rsid w:val="003D75D3"/>
    <w:rsid w:val="003D780C"/>
    <w:rsid w:val="003E03BB"/>
    <w:rsid w:val="003E14A6"/>
    <w:rsid w:val="003E189E"/>
    <w:rsid w:val="003E1BBF"/>
    <w:rsid w:val="003E23CD"/>
    <w:rsid w:val="003E259A"/>
    <w:rsid w:val="003F0C40"/>
    <w:rsid w:val="003F0EB0"/>
    <w:rsid w:val="003F2290"/>
    <w:rsid w:val="003F2AB9"/>
    <w:rsid w:val="003F2B52"/>
    <w:rsid w:val="003F303E"/>
    <w:rsid w:val="003F3CC2"/>
    <w:rsid w:val="003F3E34"/>
    <w:rsid w:val="003F49B5"/>
    <w:rsid w:val="003F5E80"/>
    <w:rsid w:val="003F6263"/>
    <w:rsid w:val="003F66C0"/>
    <w:rsid w:val="003F7541"/>
    <w:rsid w:val="003F78DE"/>
    <w:rsid w:val="004002CA"/>
    <w:rsid w:val="00400907"/>
    <w:rsid w:val="00400CD8"/>
    <w:rsid w:val="004013C4"/>
    <w:rsid w:val="00402364"/>
    <w:rsid w:val="00402C6B"/>
    <w:rsid w:val="00402CDC"/>
    <w:rsid w:val="00403AFF"/>
    <w:rsid w:val="0040405B"/>
    <w:rsid w:val="0040520F"/>
    <w:rsid w:val="00406012"/>
    <w:rsid w:val="00407D90"/>
    <w:rsid w:val="00413DEA"/>
    <w:rsid w:val="004153FD"/>
    <w:rsid w:val="00416140"/>
    <w:rsid w:val="004168C8"/>
    <w:rsid w:val="00416B56"/>
    <w:rsid w:val="00417D44"/>
    <w:rsid w:val="00424BD6"/>
    <w:rsid w:val="00425D84"/>
    <w:rsid w:val="004277F4"/>
    <w:rsid w:val="00427B43"/>
    <w:rsid w:val="00431A84"/>
    <w:rsid w:val="00432173"/>
    <w:rsid w:val="00434AD9"/>
    <w:rsid w:val="00436424"/>
    <w:rsid w:val="0044036B"/>
    <w:rsid w:val="00440C5D"/>
    <w:rsid w:val="00441592"/>
    <w:rsid w:val="004442CF"/>
    <w:rsid w:val="00444A3D"/>
    <w:rsid w:val="0044511D"/>
    <w:rsid w:val="004458D5"/>
    <w:rsid w:val="004469D2"/>
    <w:rsid w:val="00451A03"/>
    <w:rsid w:val="00452A9A"/>
    <w:rsid w:val="00455036"/>
    <w:rsid w:val="00455EFF"/>
    <w:rsid w:val="004605AF"/>
    <w:rsid w:val="0046073C"/>
    <w:rsid w:val="00460817"/>
    <w:rsid w:val="00460DEB"/>
    <w:rsid w:val="004625EC"/>
    <w:rsid w:val="00462D25"/>
    <w:rsid w:val="00462D96"/>
    <w:rsid w:val="00462EB4"/>
    <w:rsid w:val="00463D9D"/>
    <w:rsid w:val="0046537F"/>
    <w:rsid w:val="0046693A"/>
    <w:rsid w:val="004700F3"/>
    <w:rsid w:val="004715E8"/>
    <w:rsid w:val="00471A9F"/>
    <w:rsid w:val="00471E97"/>
    <w:rsid w:val="004721F2"/>
    <w:rsid w:val="00472461"/>
    <w:rsid w:val="00473BA0"/>
    <w:rsid w:val="00475B0F"/>
    <w:rsid w:val="00476437"/>
    <w:rsid w:val="00476A28"/>
    <w:rsid w:val="00476B64"/>
    <w:rsid w:val="004809C4"/>
    <w:rsid w:val="0048511E"/>
    <w:rsid w:val="004851A0"/>
    <w:rsid w:val="00485D9F"/>
    <w:rsid w:val="004863F3"/>
    <w:rsid w:val="00486768"/>
    <w:rsid w:val="00490485"/>
    <w:rsid w:val="004910D8"/>
    <w:rsid w:val="00492389"/>
    <w:rsid w:val="00492BE9"/>
    <w:rsid w:val="00492EDB"/>
    <w:rsid w:val="00495B8F"/>
    <w:rsid w:val="0049611D"/>
    <w:rsid w:val="004962D4"/>
    <w:rsid w:val="004A08EF"/>
    <w:rsid w:val="004A1033"/>
    <w:rsid w:val="004A18F6"/>
    <w:rsid w:val="004A1B9A"/>
    <w:rsid w:val="004A30A6"/>
    <w:rsid w:val="004A5A1B"/>
    <w:rsid w:val="004B00B1"/>
    <w:rsid w:val="004B0C65"/>
    <w:rsid w:val="004B1DE5"/>
    <w:rsid w:val="004B322F"/>
    <w:rsid w:val="004B44DD"/>
    <w:rsid w:val="004B69EF"/>
    <w:rsid w:val="004C0377"/>
    <w:rsid w:val="004C29C1"/>
    <w:rsid w:val="004C32A2"/>
    <w:rsid w:val="004C45F3"/>
    <w:rsid w:val="004C7242"/>
    <w:rsid w:val="004C7969"/>
    <w:rsid w:val="004C7E1E"/>
    <w:rsid w:val="004C7E7E"/>
    <w:rsid w:val="004D2C51"/>
    <w:rsid w:val="004D399A"/>
    <w:rsid w:val="004D3E8A"/>
    <w:rsid w:val="004D3F55"/>
    <w:rsid w:val="004D4064"/>
    <w:rsid w:val="004D51C5"/>
    <w:rsid w:val="004D52AA"/>
    <w:rsid w:val="004D5818"/>
    <w:rsid w:val="004D67B9"/>
    <w:rsid w:val="004D6885"/>
    <w:rsid w:val="004D7061"/>
    <w:rsid w:val="004D7A13"/>
    <w:rsid w:val="004E17A8"/>
    <w:rsid w:val="004E191C"/>
    <w:rsid w:val="004E2FBD"/>
    <w:rsid w:val="004E3C48"/>
    <w:rsid w:val="004E3FBC"/>
    <w:rsid w:val="004E4456"/>
    <w:rsid w:val="004E77FA"/>
    <w:rsid w:val="004F0249"/>
    <w:rsid w:val="004F1DE0"/>
    <w:rsid w:val="004F34E8"/>
    <w:rsid w:val="004F3A60"/>
    <w:rsid w:val="004F55ED"/>
    <w:rsid w:val="004F5A90"/>
    <w:rsid w:val="004F5CD2"/>
    <w:rsid w:val="00500538"/>
    <w:rsid w:val="005033EE"/>
    <w:rsid w:val="00503993"/>
    <w:rsid w:val="00506B4B"/>
    <w:rsid w:val="00507483"/>
    <w:rsid w:val="00510692"/>
    <w:rsid w:val="005107A9"/>
    <w:rsid w:val="00510808"/>
    <w:rsid w:val="0051182B"/>
    <w:rsid w:val="005118C9"/>
    <w:rsid w:val="00512336"/>
    <w:rsid w:val="005128E6"/>
    <w:rsid w:val="00513130"/>
    <w:rsid w:val="00514549"/>
    <w:rsid w:val="00514655"/>
    <w:rsid w:val="00514AF9"/>
    <w:rsid w:val="00514C85"/>
    <w:rsid w:val="00514F64"/>
    <w:rsid w:val="0051506F"/>
    <w:rsid w:val="005154A1"/>
    <w:rsid w:val="00517146"/>
    <w:rsid w:val="00517D02"/>
    <w:rsid w:val="00517F68"/>
    <w:rsid w:val="005200AF"/>
    <w:rsid w:val="00520A5D"/>
    <w:rsid w:val="00521047"/>
    <w:rsid w:val="0052206F"/>
    <w:rsid w:val="00523700"/>
    <w:rsid w:val="005273D6"/>
    <w:rsid w:val="005277EB"/>
    <w:rsid w:val="00531170"/>
    <w:rsid w:val="005355A8"/>
    <w:rsid w:val="00535A53"/>
    <w:rsid w:val="005362D3"/>
    <w:rsid w:val="00540055"/>
    <w:rsid w:val="00540608"/>
    <w:rsid w:val="005406A8"/>
    <w:rsid w:val="0054095E"/>
    <w:rsid w:val="00547375"/>
    <w:rsid w:val="00547423"/>
    <w:rsid w:val="0055204F"/>
    <w:rsid w:val="00552F08"/>
    <w:rsid w:val="0055351F"/>
    <w:rsid w:val="005539E1"/>
    <w:rsid w:val="00557416"/>
    <w:rsid w:val="005574DB"/>
    <w:rsid w:val="00557861"/>
    <w:rsid w:val="00561283"/>
    <w:rsid w:val="0056186D"/>
    <w:rsid w:val="00561B66"/>
    <w:rsid w:val="00562360"/>
    <w:rsid w:val="0056398F"/>
    <w:rsid w:val="00564626"/>
    <w:rsid w:val="00564EE1"/>
    <w:rsid w:val="00570202"/>
    <w:rsid w:val="005707E4"/>
    <w:rsid w:val="005708F6"/>
    <w:rsid w:val="00571CF3"/>
    <w:rsid w:val="0057279C"/>
    <w:rsid w:val="0057439F"/>
    <w:rsid w:val="00576926"/>
    <w:rsid w:val="005774CA"/>
    <w:rsid w:val="00577768"/>
    <w:rsid w:val="0058051D"/>
    <w:rsid w:val="00580E43"/>
    <w:rsid w:val="00581FAE"/>
    <w:rsid w:val="00584B51"/>
    <w:rsid w:val="00584BCF"/>
    <w:rsid w:val="0058703F"/>
    <w:rsid w:val="00587EBC"/>
    <w:rsid w:val="005905A6"/>
    <w:rsid w:val="005917FD"/>
    <w:rsid w:val="00591821"/>
    <w:rsid w:val="00593738"/>
    <w:rsid w:val="00594EFE"/>
    <w:rsid w:val="00595237"/>
    <w:rsid w:val="00596271"/>
    <w:rsid w:val="005967DD"/>
    <w:rsid w:val="00596CF9"/>
    <w:rsid w:val="005972A3"/>
    <w:rsid w:val="005A05F9"/>
    <w:rsid w:val="005A15B7"/>
    <w:rsid w:val="005A164B"/>
    <w:rsid w:val="005A1A2D"/>
    <w:rsid w:val="005A1C15"/>
    <w:rsid w:val="005A2585"/>
    <w:rsid w:val="005A2F70"/>
    <w:rsid w:val="005A4C95"/>
    <w:rsid w:val="005A4CD1"/>
    <w:rsid w:val="005A4D58"/>
    <w:rsid w:val="005A5982"/>
    <w:rsid w:val="005B21DD"/>
    <w:rsid w:val="005B63D0"/>
    <w:rsid w:val="005B736C"/>
    <w:rsid w:val="005C0DCD"/>
    <w:rsid w:val="005C19E6"/>
    <w:rsid w:val="005C2A4D"/>
    <w:rsid w:val="005C3614"/>
    <w:rsid w:val="005C4AF5"/>
    <w:rsid w:val="005C59F6"/>
    <w:rsid w:val="005C6240"/>
    <w:rsid w:val="005C6650"/>
    <w:rsid w:val="005C6749"/>
    <w:rsid w:val="005D1426"/>
    <w:rsid w:val="005D15E3"/>
    <w:rsid w:val="005D1675"/>
    <w:rsid w:val="005D19ED"/>
    <w:rsid w:val="005D2816"/>
    <w:rsid w:val="005D5B81"/>
    <w:rsid w:val="005D69EF"/>
    <w:rsid w:val="005D73DE"/>
    <w:rsid w:val="005D76FA"/>
    <w:rsid w:val="005D7B75"/>
    <w:rsid w:val="005E1683"/>
    <w:rsid w:val="005E3A03"/>
    <w:rsid w:val="005E4EF6"/>
    <w:rsid w:val="005E5DE6"/>
    <w:rsid w:val="005E7150"/>
    <w:rsid w:val="005F0247"/>
    <w:rsid w:val="005F250E"/>
    <w:rsid w:val="005F2BB1"/>
    <w:rsid w:val="005F3D21"/>
    <w:rsid w:val="005F57EF"/>
    <w:rsid w:val="005F5FB3"/>
    <w:rsid w:val="005F6946"/>
    <w:rsid w:val="005F7476"/>
    <w:rsid w:val="00600282"/>
    <w:rsid w:val="00602553"/>
    <w:rsid w:val="00603426"/>
    <w:rsid w:val="00603D44"/>
    <w:rsid w:val="006054F6"/>
    <w:rsid w:val="006055B5"/>
    <w:rsid w:val="006074A2"/>
    <w:rsid w:val="00607625"/>
    <w:rsid w:val="0060792A"/>
    <w:rsid w:val="00610173"/>
    <w:rsid w:val="00610F68"/>
    <w:rsid w:val="0061411D"/>
    <w:rsid w:val="006143F5"/>
    <w:rsid w:val="00614E64"/>
    <w:rsid w:val="00615A2C"/>
    <w:rsid w:val="0061628A"/>
    <w:rsid w:val="00620ABB"/>
    <w:rsid w:val="006213F7"/>
    <w:rsid w:val="00621E09"/>
    <w:rsid w:val="006224A0"/>
    <w:rsid w:val="00622534"/>
    <w:rsid w:val="00622D29"/>
    <w:rsid w:val="006234BD"/>
    <w:rsid w:val="00623B33"/>
    <w:rsid w:val="00624362"/>
    <w:rsid w:val="006243FF"/>
    <w:rsid w:val="006247B3"/>
    <w:rsid w:val="00626DA1"/>
    <w:rsid w:val="00630498"/>
    <w:rsid w:val="0063108F"/>
    <w:rsid w:val="00631C23"/>
    <w:rsid w:val="00631D1F"/>
    <w:rsid w:val="0063212D"/>
    <w:rsid w:val="0063282E"/>
    <w:rsid w:val="00633924"/>
    <w:rsid w:val="00633BE9"/>
    <w:rsid w:val="00633E35"/>
    <w:rsid w:val="0063431B"/>
    <w:rsid w:val="00634425"/>
    <w:rsid w:val="006355D1"/>
    <w:rsid w:val="006368E2"/>
    <w:rsid w:val="00640B18"/>
    <w:rsid w:val="00641392"/>
    <w:rsid w:val="00641B0C"/>
    <w:rsid w:val="00643D61"/>
    <w:rsid w:val="00645358"/>
    <w:rsid w:val="0064562E"/>
    <w:rsid w:val="00645C5B"/>
    <w:rsid w:val="006460B7"/>
    <w:rsid w:val="0064630A"/>
    <w:rsid w:val="006473A1"/>
    <w:rsid w:val="006517B4"/>
    <w:rsid w:val="00651A99"/>
    <w:rsid w:val="00652450"/>
    <w:rsid w:val="006545D1"/>
    <w:rsid w:val="00655C15"/>
    <w:rsid w:val="00657DCB"/>
    <w:rsid w:val="0066082B"/>
    <w:rsid w:val="00660BC4"/>
    <w:rsid w:val="006614C3"/>
    <w:rsid w:val="00662155"/>
    <w:rsid w:val="00662651"/>
    <w:rsid w:val="00664181"/>
    <w:rsid w:val="00664CF3"/>
    <w:rsid w:val="00664EF2"/>
    <w:rsid w:val="00664FE3"/>
    <w:rsid w:val="00666D4D"/>
    <w:rsid w:val="006678F5"/>
    <w:rsid w:val="00670378"/>
    <w:rsid w:val="00672F8D"/>
    <w:rsid w:val="006753FA"/>
    <w:rsid w:val="00675655"/>
    <w:rsid w:val="00675A70"/>
    <w:rsid w:val="00675E52"/>
    <w:rsid w:val="006762BD"/>
    <w:rsid w:val="00676F11"/>
    <w:rsid w:val="00676FDA"/>
    <w:rsid w:val="0067785C"/>
    <w:rsid w:val="00683103"/>
    <w:rsid w:val="006831A2"/>
    <w:rsid w:val="006837DF"/>
    <w:rsid w:val="00684C94"/>
    <w:rsid w:val="006851D1"/>
    <w:rsid w:val="00687A05"/>
    <w:rsid w:val="006903BC"/>
    <w:rsid w:val="006934EB"/>
    <w:rsid w:val="0069366B"/>
    <w:rsid w:val="00695798"/>
    <w:rsid w:val="006A3E80"/>
    <w:rsid w:val="006A4606"/>
    <w:rsid w:val="006A461E"/>
    <w:rsid w:val="006A59D1"/>
    <w:rsid w:val="006B00FC"/>
    <w:rsid w:val="006B071C"/>
    <w:rsid w:val="006B427A"/>
    <w:rsid w:val="006B4CE0"/>
    <w:rsid w:val="006B5CC3"/>
    <w:rsid w:val="006B5FEA"/>
    <w:rsid w:val="006B61C0"/>
    <w:rsid w:val="006B638F"/>
    <w:rsid w:val="006B657D"/>
    <w:rsid w:val="006B7A76"/>
    <w:rsid w:val="006B7AA8"/>
    <w:rsid w:val="006B7FC2"/>
    <w:rsid w:val="006C043B"/>
    <w:rsid w:val="006C1EF6"/>
    <w:rsid w:val="006C21FF"/>
    <w:rsid w:val="006C300E"/>
    <w:rsid w:val="006C3F04"/>
    <w:rsid w:val="006C44F3"/>
    <w:rsid w:val="006C58C4"/>
    <w:rsid w:val="006C6FCE"/>
    <w:rsid w:val="006D0DB6"/>
    <w:rsid w:val="006D0FBA"/>
    <w:rsid w:val="006D1042"/>
    <w:rsid w:val="006D1C2A"/>
    <w:rsid w:val="006D1EEC"/>
    <w:rsid w:val="006D4E4D"/>
    <w:rsid w:val="006D5452"/>
    <w:rsid w:val="006D645B"/>
    <w:rsid w:val="006D7118"/>
    <w:rsid w:val="006E2D7E"/>
    <w:rsid w:val="006E369D"/>
    <w:rsid w:val="006E48FC"/>
    <w:rsid w:val="006E4C5F"/>
    <w:rsid w:val="006E56F9"/>
    <w:rsid w:val="006F039A"/>
    <w:rsid w:val="006F1240"/>
    <w:rsid w:val="006F2B72"/>
    <w:rsid w:val="006F3EEA"/>
    <w:rsid w:val="006F5FAF"/>
    <w:rsid w:val="006F6042"/>
    <w:rsid w:val="006F6409"/>
    <w:rsid w:val="006F6BA5"/>
    <w:rsid w:val="006F712F"/>
    <w:rsid w:val="006F79DD"/>
    <w:rsid w:val="006F7EF0"/>
    <w:rsid w:val="006F7EF4"/>
    <w:rsid w:val="006F7F0B"/>
    <w:rsid w:val="007021BF"/>
    <w:rsid w:val="007030E2"/>
    <w:rsid w:val="00704E23"/>
    <w:rsid w:val="00704F64"/>
    <w:rsid w:val="00705DF2"/>
    <w:rsid w:val="00707094"/>
    <w:rsid w:val="00707834"/>
    <w:rsid w:val="00707904"/>
    <w:rsid w:val="00707BE8"/>
    <w:rsid w:val="007104EF"/>
    <w:rsid w:val="00710874"/>
    <w:rsid w:val="00710901"/>
    <w:rsid w:val="0071276D"/>
    <w:rsid w:val="007141F5"/>
    <w:rsid w:val="0071426F"/>
    <w:rsid w:val="00715270"/>
    <w:rsid w:val="00715D82"/>
    <w:rsid w:val="00720080"/>
    <w:rsid w:val="00721DA6"/>
    <w:rsid w:val="00723540"/>
    <w:rsid w:val="00723D17"/>
    <w:rsid w:val="00723DFE"/>
    <w:rsid w:val="00723E41"/>
    <w:rsid w:val="00724862"/>
    <w:rsid w:val="00724B57"/>
    <w:rsid w:val="007250A9"/>
    <w:rsid w:val="00725C0F"/>
    <w:rsid w:val="00725CAE"/>
    <w:rsid w:val="0072635C"/>
    <w:rsid w:val="0072649A"/>
    <w:rsid w:val="007276EB"/>
    <w:rsid w:val="0072781D"/>
    <w:rsid w:val="00730E15"/>
    <w:rsid w:val="007317FD"/>
    <w:rsid w:val="00732037"/>
    <w:rsid w:val="007333AC"/>
    <w:rsid w:val="00736CDB"/>
    <w:rsid w:val="00737F1C"/>
    <w:rsid w:val="00740A2E"/>
    <w:rsid w:val="00741D8F"/>
    <w:rsid w:val="00741F49"/>
    <w:rsid w:val="00743AE7"/>
    <w:rsid w:val="00745ADC"/>
    <w:rsid w:val="00745C55"/>
    <w:rsid w:val="007462F9"/>
    <w:rsid w:val="00746FD3"/>
    <w:rsid w:val="00747A90"/>
    <w:rsid w:val="0075050E"/>
    <w:rsid w:val="00750FAE"/>
    <w:rsid w:val="007523E2"/>
    <w:rsid w:val="00752865"/>
    <w:rsid w:val="00752963"/>
    <w:rsid w:val="00752F68"/>
    <w:rsid w:val="007534F4"/>
    <w:rsid w:val="0075462C"/>
    <w:rsid w:val="007571FC"/>
    <w:rsid w:val="00761C81"/>
    <w:rsid w:val="0076293D"/>
    <w:rsid w:val="00762FA1"/>
    <w:rsid w:val="007634F6"/>
    <w:rsid w:val="00763717"/>
    <w:rsid w:val="00763C4B"/>
    <w:rsid w:val="007653F5"/>
    <w:rsid w:val="0076655C"/>
    <w:rsid w:val="007677D0"/>
    <w:rsid w:val="00767C60"/>
    <w:rsid w:val="007700B5"/>
    <w:rsid w:val="00770908"/>
    <w:rsid w:val="007718C1"/>
    <w:rsid w:val="00773AF1"/>
    <w:rsid w:val="007745B7"/>
    <w:rsid w:val="007757FE"/>
    <w:rsid w:val="0077628F"/>
    <w:rsid w:val="007763C4"/>
    <w:rsid w:val="00777344"/>
    <w:rsid w:val="00780446"/>
    <w:rsid w:val="00781A78"/>
    <w:rsid w:val="00781EF1"/>
    <w:rsid w:val="00783B0E"/>
    <w:rsid w:val="00784A21"/>
    <w:rsid w:val="00786D0B"/>
    <w:rsid w:val="00790DC5"/>
    <w:rsid w:val="0079216C"/>
    <w:rsid w:val="00794563"/>
    <w:rsid w:val="00795415"/>
    <w:rsid w:val="00795C29"/>
    <w:rsid w:val="007A0DE8"/>
    <w:rsid w:val="007A486F"/>
    <w:rsid w:val="007A5D31"/>
    <w:rsid w:val="007A6059"/>
    <w:rsid w:val="007A6A7D"/>
    <w:rsid w:val="007A6CF7"/>
    <w:rsid w:val="007A78D5"/>
    <w:rsid w:val="007A7CC2"/>
    <w:rsid w:val="007A7E2F"/>
    <w:rsid w:val="007B25F1"/>
    <w:rsid w:val="007B4287"/>
    <w:rsid w:val="007B4EB6"/>
    <w:rsid w:val="007C21F0"/>
    <w:rsid w:val="007C2F9F"/>
    <w:rsid w:val="007C5C3D"/>
    <w:rsid w:val="007C5C62"/>
    <w:rsid w:val="007C5D2F"/>
    <w:rsid w:val="007C6777"/>
    <w:rsid w:val="007C6D19"/>
    <w:rsid w:val="007C7397"/>
    <w:rsid w:val="007C781F"/>
    <w:rsid w:val="007D06B3"/>
    <w:rsid w:val="007D321D"/>
    <w:rsid w:val="007D3289"/>
    <w:rsid w:val="007D5792"/>
    <w:rsid w:val="007D6281"/>
    <w:rsid w:val="007D62C6"/>
    <w:rsid w:val="007E0F54"/>
    <w:rsid w:val="007E256B"/>
    <w:rsid w:val="007E4511"/>
    <w:rsid w:val="007F03F6"/>
    <w:rsid w:val="007F04C0"/>
    <w:rsid w:val="007F1ADC"/>
    <w:rsid w:val="007F322F"/>
    <w:rsid w:val="007F338B"/>
    <w:rsid w:val="007F38A2"/>
    <w:rsid w:val="007F414C"/>
    <w:rsid w:val="007F486E"/>
    <w:rsid w:val="007F4C40"/>
    <w:rsid w:val="007F54C3"/>
    <w:rsid w:val="007F57EA"/>
    <w:rsid w:val="007F6A3B"/>
    <w:rsid w:val="007F6D4D"/>
    <w:rsid w:val="007F7924"/>
    <w:rsid w:val="008002F4"/>
    <w:rsid w:val="00800554"/>
    <w:rsid w:val="008010F9"/>
    <w:rsid w:val="0080137F"/>
    <w:rsid w:val="008029C7"/>
    <w:rsid w:val="00802A46"/>
    <w:rsid w:val="00802D43"/>
    <w:rsid w:val="00802D71"/>
    <w:rsid w:val="00802F17"/>
    <w:rsid w:val="0080599E"/>
    <w:rsid w:val="00805A7A"/>
    <w:rsid w:val="0081043C"/>
    <w:rsid w:val="0081264F"/>
    <w:rsid w:val="008170BC"/>
    <w:rsid w:val="00817227"/>
    <w:rsid w:val="00820562"/>
    <w:rsid w:val="00826EBF"/>
    <w:rsid w:val="0083169B"/>
    <w:rsid w:val="00832885"/>
    <w:rsid w:val="00833845"/>
    <w:rsid w:val="00834950"/>
    <w:rsid w:val="00836171"/>
    <w:rsid w:val="0083627A"/>
    <w:rsid w:val="00836C49"/>
    <w:rsid w:val="00837025"/>
    <w:rsid w:val="0083711A"/>
    <w:rsid w:val="00837B06"/>
    <w:rsid w:val="0084197E"/>
    <w:rsid w:val="00841BAB"/>
    <w:rsid w:val="0084293E"/>
    <w:rsid w:val="0084317B"/>
    <w:rsid w:val="008453E9"/>
    <w:rsid w:val="00850BE7"/>
    <w:rsid w:val="008526E8"/>
    <w:rsid w:val="00854A7C"/>
    <w:rsid w:val="0085558E"/>
    <w:rsid w:val="008557D0"/>
    <w:rsid w:val="00855EC1"/>
    <w:rsid w:val="00856F8B"/>
    <w:rsid w:val="00860E02"/>
    <w:rsid w:val="00861DB8"/>
    <w:rsid w:val="00864305"/>
    <w:rsid w:val="00864562"/>
    <w:rsid w:val="00864E6E"/>
    <w:rsid w:val="00866E70"/>
    <w:rsid w:val="00871DC8"/>
    <w:rsid w:val="00874516"/>
    <w:rsid w:val="00874F6F"/>
    <w:rsid w:val="00875EEF"/>
    <w:rsid w:val="008761C0"/>
    <w:rsid w:val="00876BFB"/>
    <w:rsid w:val="00880591"/>
    <w:rsid w:val="00880D0B"/>
    <w:rsid w:val="00884044"/>
    <w:rsid w:val="00884E07"/>
    <w:rsid w:val="00885A22"/>
    <w:rsid w:val="0088671B"/>
    <w:rsid w:val="00886C6C"/>
    <w:rsid w:val="00887E40"/>
    <w:rsid w:val="0089032E"/>
    <w:rsid w:val="00892582"/>
    <w:rsid w:val="00893314"/>
    <w:rsid w:val="00893F09"/>
    <w:rsid w:val="0089407F"/>
    <w:rsid w:val="008945B0"/>
    <w:rsid w:val="00894A0D"/>
    <w:rsid w:val="008952EA"/>
    <w:rsid w:val="00896433"/>
    <w:rsid w:val="00896A4F"/>
    <w:rsid w:val="00896D03"/>
    <w:rsid w:val="00897522"/>
    <w:rsid w:val="008A00F0"/>
    <w:rsid w:val="008A1102"/>
    <w:rsid w:val="008A113F"/>
    <w:rsid w:val="008A2F4E"/>
    <w:rsid w:val="008A3075"/>
    <w:rsid w:val="008A3529"/>
    <w:rsid w:val="008A48C2"/>
    <w:rsid w:val="008A4985"/>
    <w:rsid w:val="008A5286"/>
    <w:rsid w:val="008A5B64"/>
    <w:rsid w:val="008A729F"/>
    <w:rsid w:val="008A77B1"/>
    <w:rsid w:val="008B0500"/>
    <w:rsid w:val="008B062F"/>
    <w:rsid w:val="008B176A"/>
    <w:rsid w:val="008B2BF5"/>
    <w:rsid w:val="008B2FB9"/>
    <w:rsid w:val="008B37BC"/>
    <w:rsid w:val="008B3A78"/>
    <w:rsid w:val="008B5FE4"/>
    <w:rsid w:val="008B7BA2"/>
    <w:rsid w:val="008C23B8"/>
    <w:rsid w:val="008C3343"/>
    <w:rsid w:val="008C3786"/>
    <w:rsid w:val="008C40FE"/>
    <w:rsid w:val="008C518E"/>
    <w:rsid w:val="008C63CF"/>
    <w:rsid w:val="008C7B07"/>
    <w:rsid w:val="008C7BE3"/>
    <w:rsid w:val="008C7DA9"/>
    <w:rsid w:val="008D08B4"/>
    <w:rsid w:val="008D0BB2"/>
    <w:rsid w:val="008D187D"/>
    <w:rsid w:val="008D2644"/>
    <w:rsid w:val="008D2993"/>
    <w:rsid w:val="008D3375"/>
    <w:rsid w:val="008D4E16"/>
    <w:rsid w:val="008D52C0"/>
    <w:rsid w:val="008D5A75"/>
    <w:rsid w:val="008D5FB4"/>
    <w:rsid w:val="008D6BC9"/>
    <w:rsid w:val="008E04F2"/>
    <w:rsid w:val="008E19AF"/>
    <w:rsid w:val="008E3521"/>
    <w:rsid w:val="008E35B4"/>
    <w:rsid w:val="008E3CDE"/>
    <w:rsid w:val="008E41DE"/>
    <w:rsid w:val="008E4C96"/>
    <w:rsid w:val="008E54EC"/>
    <w:rsid w:val="008E635B"/>
    <w:rsid w:val="008F0798"/>
    <w:rsid w:val="008F0A1C"/>
    <w:rsid w:val="008F142E"/>
    <w:rsid w:val="008F21F1"/>
    <w:rsid w:val="008F4ED3"/>
    <w:rsid w:val="008F6049"/>
    <w:rsid w:val="008F7C4D"/>
    <w:rsid w:val="00901AAB"/>
    <w:rsid w:val="00902F47"/>
    <w:rsid w:val="009038EC"/>
    <w:rsid w:val="00903FD9"/>
    <w:rsid w:val="0090401A"/>
    <w:rsid w:val="009063B5"/>
    <w:rsid w:val="00906B8E"/>
    <w:rsid w:val="00907E9A"/>
    <w:rsid w:val="00910716"/>
    <w:rsid w:val="009110E5"/>
    <w:rsid w:val="00914FFD"/>
    <w:rsid w:val="009156AE"/>
    <w:rsid w:val="009156EE"/>
    <w:rsid w:val="009161CE"/>
    <w:rsid w:val="00916CFF"/>
    <w:rsid w:val="0092287C"/>
    <w:rsid w:val="009239CD"/>
    <w:rsid w:val="00924C41"/>
    <w:rsid w:val="009254BD"/>
    <w:rsid w:val="00927731"/>
    <w:rsid w:val="00930B5F"/>
    <w:rsid w:val="00933E24"/>
    <w:rsid w:val="0093424F"/>
    <w:rsid w:val="0093495E"/>
    <w:rsid w:val="00934CDC"/>
    <w:rsid w:val="0093533C"/>
    <w:rsid w:val="00935EB5"/>
    <w:rsid w:val="00936563"/>
    <w:rsid w:val="0093689A"/>
    <w:rsid w:val="009408E5"/>
    <w:rsid w:val="00941C95"/>
    <w:rsid w:val="00943DB0"/>
    <w:rsid w:val="0094408E"/>
    <w:rsid w:val="009459C9"/>
    <w:rsid w:val="00945E6C"/>
    <w:rsid w:val="00947FE4"/>
    <w:rsid w:val="00950CB7"/>
    <w:rsid w:val="00950ECE"/>
    <w:rsid w:val="00951A8A"/>
    <w:rsid w:val="00952963"/>
    <w:rsid w:val="00953915"/>
    <w:rsid w:val="00954227"/>
    <w:rsid w:val="00954989"/>
    <w:rsid w:val="00955628"/>
    <w:rsid w:val="00955B88"/>
    <w:rsid w:val="009573A9"/>
    <w:rsid w:val="00960BBC"/>
    <w:rsid w:val="0096531D"/>
    <w:rsid w:val="009661E3"/>
    <w:rsid w:val="009666DE"/>
    <w:rsid w:val="00966C87"/>
    <w:rsid w:val="00967B07"/>
    <w:rsid w:val="00970308"/>
    <w:rsid w:val="0097111A"/>
    <w:rsid w:val="009739D0"/>
    <w:rsid w:val="009746A3"/>
    <w:rsid w:val="00975080"/>
    <w:rsid w:val="00976DE5"/>
    <w:rsid w:val="0097718C"/>
    <w:rsid w:val="00980BD5"/>
    <w:rsid w:val="009816B7"/>
    <w:rsid w:val="00981FA3"/>
    <w:rsid w:val="009832A9"/>
    <w:rsid w:val="009842D2"/>
    <w:rsid w:val="00985799"/>
    <w:rsid w:val="0098742E"/>
    <w:rsid w:val="00990F91"/>
    <w:rsid w:val="00991E91"/>
    <w:rsid w:val="00992AB9"/>
    <w:rsid w:val="00996BC1"/>
    <w:rsid w:val="00996BE7"/>
    <w:rsid w:val="00996F3C"/>
    <w:rsid w:val="00996F71"/>
    <w:rsid w:val="00997BED"/>
    <w:rsid w:val="009A0BC2"/>
    <w:rsid w:val="009A2780"/>
    <w:rsid w:val="009A27A9"/>
    <w:rsid w:val="009A2D9A"/>
    <w:rsid w:val="009A540F"/>
    <w:rsid w:val="009A6905"/>
    <w:rsid w:val="009A6958"/>
    <w:rsid w:val="009B1C8A"/>
    <w:rsid w:val="009C005B"/>
    <w:rsid w:val="009C42A0"/>
    <w:rsid w:val="009C4EA5"/>
    <w:rsid w:val="009C5667"/>
    <w:rsid w:val="009C5E66"/>
    <w:rsid w:val="009C6EBF"/>
    <w:rsid w:val="009C7282"/>
    <w:rsid w:val="009C7494"/>
    <w:rsid w:val="009C7A9A"/>
    <w:rsid w:val="009C7D81"/>
    <w:rsid w:val="009D0097"/>
    <w:rsid w:val="009D24EA"/>
    <w:rsid w:val="009D27AF"/>
    <w:rsid w:val="009D3481"/>
    <w:rsid w:val="009D403D"/>
    <w:rsid w:val="009D4276"/>
    <w:rsid w:val="009D5A7C"/>
    <w:rsid w:val="009D6D53"/>
    <w:rsid w:val="009D7517"/>
    <w:rsid w:val="009D77E2"/>
    <w:rsid w:val="009E015D"/>
    <w:rsid w:val="009E09F8"/>
    <w:rsid w:val="009E1503"/>
    <w:rsid w:val="009E2631"/>
    <w:rsid w:val="009E2848"/>
    <w:rsid w:val="009E2A99"/>
    <w:rsid w:val="009E2B86"/>
    <w:rsid w:val="009E3872"/>
    <w:rsid w:val="009E5219"/>
    <w:rsid w:val="009E55B8"/>
    <w:rsid w:val="009E6118"/>
    <w:rsid w:val="009F1D3B"/>
    <w:rsid w:val="009F4442"/>
    <w:rsid w:val="009F56A1"/>
    <w:rsid w:val="009F597F"/>
    <w:rsid w:val="009F5D1C"/>
    <w:rsid w:val="009F5DA7"/>
    <w:rsid w:val="00A004D1"/>
    <w:rsid w:val="00A00C6E"/>
    <w:rsid w:val="00A0101D"/>
    <w:rsid w:val="00A01E86"/>
    <w:rsid w:val="00A0309D"/>
    <w:rsid w:val="00A04BA6"/>
    <w:rsid w:val="00A064CC"/>
    <w:rsid w:val="00A07004"/>
    <w:rsid w:val="00A1063A"/>
    <w:rsid w:val="00A1199B"/>
    <w:rsid w:val="00A11EAF"/>
    <w:rsid w:val="00A12936"/>
    <w:rsid w:val="00A1353E"/>
    <w:rsid w:val="00A142E9"/>
    <w:rsid w:val="00A15810"/>
    <w:rsid w:val="00A15B31"/>
    <w:rsid w:val="00A16CEA"/>
    <w:rsid w:val="00A17532"/>
    <w:rsid w:val="00A17A33"/>
    <w:rsid w:val="00A213F3"/>
    <w:rsid w:val="00A21483"/>
    <w:rsid w:val="00A216F6"/>
    <w:rsid w:val="00A21874"/>
    <w:rsid w:val="00A2546B"/>
    <w:rsid w:val="00A255E2"/>
    <w:rsid w:val="00A25CA2"/>
    <w:rsid w:val="00A26243"/>
    <w:rsid w:val="00A269AD"/>
    <w:rsid w:val="00A26D2F"/>
    <w:rsid w:val="00A270E8"/>
    <w:rsid w:val="00A27367"/>
    <w:rsid w:val="00A321F8"/>
    <w:rsid w:val="00A33A18"/>
    <w:rsid w:val="00A34737"/>
    <w:rsid w:val="00A35A20"/>
    <w:rsid w:val="00A36B99"/>
    <w:rsid w:val="00A3791F"/>
    <w:rsid w:val="00A37FF0"/>
    <w:rsid w:val="00A37FF6"/>
    <w:rsid w:val="00A44F37"/>
    <w:rsid w:val="00A45784"/>
    <w:rsid w:val="00A468E3"/>
    <w:rsid w:val="00A50A94"/>
    <w:rsid w:val="00A51335"/>
    <w:rsid w:val="00A54088"/>
    <w:rsid w:val="00A54353"/>
    <w:rsid w:val="00A57B40"/>
    <w:rsid w:val="00A61D12"/>
    <w:rsid w:val="00A6260F"/>
    <w:rsid w:val="00A64892"/>
    <w:rsid w:val="00A65628"/>
    <w:rsid w:val="00A67771"/>
    <w:rsid w:val="00A67790"/>
    <w:rsid w:val="00A72891"/>
    <w:rsid w:val="00A73C0C"/>
    <w:rsid w:val="00A7425C"/>
    <w:rsid w:val="00A74B65"/>
    <w:rsid w:val="00A759A0"/>
    <w:rsid w:val="00A75D6F"/>
    <w:rsid w:val="00A77E8A"/>
    <w:rsid w:val="00A80414"/>
    <w:rsid w:val="00A80C53"/>
    <w:rsid w:val="00A80E02"/>
    <w:rsid w:val="00A8116A"/>
    <w:rsid w:val="00A822F8"/>
    <w:rsid w:val="00A85527"/>
    <w:rsid w:val="00A87291"/>
    <w:rsid w:val="00A87642"/>
    <w:rsid w:val="00A90895"/>
    <w:rsid w:val="00A90952"/>
    <w:rsid w:val="00A90B72"/>
    <w:rsid w:val="00A933E4"/>
    <w:rsid w:val="00A9372A"/>
    <w:rsid w:val="00A95E40"/>
    <w:rsid w:val="00A962A2"/>
    <w:rsid w:val="00A96333"/>
    <w:rsid w:val="00A97D9C"/>
    <w:rsid w:val="00AA1AE3"/>
    <w:rsid w:val="00AA1CDA"/>
    <w:rsid w:val="00AA1F34"/>
    <w:rsid w:val="00AA224F"/>
    <w:rsid w:val="00AA238A"/>
    <w:rsid w:val="00AA3631"/>
    <w:rsid w:val="00AA382F"/>
    <w:rsid w:val="00AB0678"/>
    <w:rsid w:val="00AB0AE9"/>
    <w:rsid w:val="00AB311C"/>
    <w:rsid w:val="00AB3DD7"/>
    <w:rsid w:val="00AB6EDC"/>
    <w:rsid w:val="00AC0122"/>
    <w:rsid w:val="00AC1478"/>
    <w:rsid w:val="00AC22D1"/>
    <w:rsid w:val="00AC5114"/>
    <w:rsid w:val="00AC5C33"/>
    <w:rsid w:val="00AC7646"/>
    <w:rsid w:val="00AC7D10"/>
    <w:rsid w:val="00AD1790"/>
    <w:rsid w:val="00AD231E"/>
    <w:rsid w:val="00AD62BA"/>
    <w:rsid w:val="00AE014A"/>
    <w:rsid w:val="00AE06DC"/>
    <w:rsid w:val="00AE0A76"/>
    <w:rsid w:val="00AE0A80"/>
    <w:rsid w:val="00AE0D33"/>
    <w:rsid w:val="00AE1380"/>
    <w:rsid w:val="00AE15D0"/>
    <w:rsid w:val="00AE3BB5"/>
    <w:rsid w:val="00AE5F5A"/>
    <w:rsid w:val="00AE6001"/>
    <w:rsid w:val="00AE667F"/>
    <w:rsid w:val="00AE7CC6"/>
    <w:rsid w:val="00AF156F"/>
    <w:rsid w:val="00AF2793"/>
    <w:rsid w:val="00AF33CF"/>
    <w:rsid w:val="00AF3766"/>
    <w:rsid w:val="00AF434F"/>
    <w:rsid w:val="00AF50AD"/>
    <w:rsid w:val="00AF5D3C"/>
    <w:rsid w:val="00AF6C37"/>
    <w:rsid w:val="00B01CF6"/>
    <w:rsid w:val="00B02CCD"/>
    <w:rsid w:val="00B04C1A"/>
    <w:rsid w:val="00B04D35"/>
    <w:rsid w:val="00B06915"/>
    <w:rsid w:val="00B076C6"/>
    <w:rsid w:val="00B1220A"/>
    <w:rsid w:val="00B139E7"/>
    <w:rsid w:val="00B14888"/>
    <w:rsid w:val="00B14C50"/>
    <w:rsid w:val="00B164F7"/>
    <w:rsid w:val="00B170E8"/>
    <w:rsid w:val="00B17E41"/>
    <w:rsid w:val="00B20CBA"/>
    <w:rsid w:val="00B22DBA"/>
    <w:rsid w:val="00B24307"/>
    <w:rsid w:val="00B25D52"/>
    <w:rsid w:val="00B269B2"/>
    <w:rsid w:val="00B2707E"/>
    <w:rsid w:val="00B2721A"/>
    <w:rsid w:val="00B307BE"/>
    <w:rsid w:val="00B322F7"/>
    <w:rsid w:val="00B34A71"/>
    <w:rsid w:val="00B353DA"/>
    <w:rsid w:val="00B36191"/>
    <w:rsid w:val="00B369A2"/>
    <w:rsid w:val="00B36A4C"/>
    <w:rsid w:val="00B404EC"/>
    <w:rsid w:val="00B4051D"/>
    <w:rsid w:val="00B431DF"/>
    <w:rsid w:val="00B431EB"/>
    <w:rsid w:val="00B44AF4"/>
    <w:rsid w:val="00B473A7"/>
    <w:rsid w:val="00B61860"/>
    <w:rsid w:val="00B61A70"/>
    <w:rsid w:val="00B62451"/>
    <w:rsid w:val="00B6273E"/>
    <w:rsid w:val="00B635D8"/>
    <w:rsid w:val="00B643C7"/>
    <w:rsid w:val="00B64DA1"/>
    <w:rsid w:val="00B66031"/>
    <w:rsid w:val="00B66A35"/>
    <w:rsid w:val="00B709B5"/>
    <w:rsid w:val="00B70A7D"/>
    <w:rsid w:val="00B70E41"/>
    <w:rsid w:val="00B71261"/>
    <w:rsid w:val="00B7144F"/>
    <w:rsid w:val="00B730FF"/>
    <w:rsid w:val="00B73944"/>
    <w:rsid w:val="00B74634"/>
    <w:rsid w:val="00B75E77"/>
    <w:rsid w:val="00B8303B"/>
    <w:rsid w:val="00B85370"/>
    <w:rsid w:val="00B85FB6"/>
    <w:rsid w:val="00B85FFF"/>
    <w:rsid w:val="00B86AD5"/>
    <w:rsid w:val="00B9231C"/>
    <w:rsid w:val="00B92D51"/>
    <w:rsid w:val="00B935AE"/>
    <w:rsid w:val="00B935B4"/>
    <w:rsid w:val="00B9797D"/>
    <w:rsid w:val="00B979A5"/>
    <w:rsid w:val="00BA0B05"/>
    <w:rsid w:val="00BA2A11"/>
    <w:rsid w:val="00BA3814"/>
    <w:rsid w:val="00BA463E"/>
    <w:rsid w:val="00BA6103"/>
    <w:rsid w:val="00BA64E1"/>
    <w:rsid w:val="00BA755B"/>
    <w:rsid w:val="00BA7E4A"/>
    <w:rsid w:val="00BB076A"/>
    <w:rsid w:val="00BB1F58"/>
    <w:rsid w:val="00BB2395"/>
    <w:rsid w:val="00BB377A"/>
    <w:rsid w:val="00BB3B7A"/>
    <w:rsid w:val="00BB44B5"/>
    <w:rsid w:val="00BB4596"/>
    <w:rsid w:val="00BB5C41"/>
    <w:rsid w:val="00BB5D34"/>
    <w:rsid w:val="00BB6694"/>
    <w:rsid w:val="00BB7709"/>
    <w:rsid w:val="00BC08E1"/>
    <w:rsid w:val="00BC1FD2"/>
    <w:rsid w:val="00BC3256"/>
    <w:rsid w:val="00BC3355"/>
    <w:rsid w:val="00BC3DAB"/>
    <w:rsid w:val="00BC798A"/>
    <w:rsid w:val="00BD00A8"/>
    <w:rsid w:val="00BD3176"/>
    <w:rsid w:val="00BD3F64"/>
    <w:rsid w:val="00BD48C0"/>
    <w:rsid w:val="00BD4BF6"/>
    <w:rsid w:val="00BD5937"/>
    <w:rsid w:val="00BD6ADB"/>
    <w:rsid w:val="00BD72E4"/>
    <w:rsid w:val="00BD7C6A"/>
    <w:rsid w:val="00BE0092"/>
    <w:rsid w:val="00BE0150"/>
    <w:rsid w:val="00BE01E4"/>
    <w:rsid w:val="00BE071C"/>
    <w:rsid w:val="00BE3AC1"/>
    <w:rsid w:val="00BE3E8C"/>
    <w:rsid w:val="00BE4441"/>
    <w:rsid w:val="00BE60E4"/>
    <w:rsid w:val="00BF09CD"/>
    <w:rsid w:val="00BF1935"/>
    <w:rsid w:val="00BF433C"/>
    <w:rsid w:val="00C00610"/>
    <w:rsid w:val="00C00E95"/>
    <w:rsid w:val="00C01125"/>
    <w:rsid w:val="00C02C1B"/>
    <w:rsid w:val="00C036EB"/>
    <w:rsid w:val="00C04001"/>
    <w:rsid w:val="00C04891"/>
    <w:rsid w:val="00C04B0F"/>
    <w:rsid w:val="00C05755"/>
    <w:rsid w:val="00C06043"/>
    <w:rsid w:val="00C06FC6"/>
    <w:rsid w:val="00C102CF"/>
    <w:rsid w:val="00C11886"/>
    <w:rsid w:val="00C11D26"/>
    <w:rsid w:val="00C122C1"/>
    <w:rsid w:val="00C12DFD"/>
    <w:rsid w:val="00C133E0"/>
    <w:rsid w:val="00C13CF8"/>
    <w:rsid w:val="00C14E08"/>
    <w:rsid w:val="00C179F9"/>
    <w:rsid w:val="00C17AF0"/>
    <w:rsid w:val="00C2029A"/>
    <w:rsid w:val="00C20660"/>
    <w:rsid w:val="00C20AEA"/>
    <w:rsid w:val="00C21111"/>
    <w:rsid w:val="00C21807"/>
    <w:rsid w:val="00C22935"/>
    <w:rsid w:val="00C23841"/>
    <w:rsid w:val="00C2390C"/>
    <w:rsid w:val="00C23C39"/>
    <w:rsid w:val="00C24934"/>
    <w:rsid w:val="00C252A6"/>
    <w:rsid w:val="00C25F80"/>
    <w:rsid w:val="00C2674E"/>
    <w:rsid w:val="00C26E37"/>
    <w:rsid w:val="00C27A0D"/>
    <w:rsid w:val="00C32D5D"/>
    <w:rsid w:val="00C33DB1"/>
    <w:rsid w:val="00C354CA"/>
    <w:rsid w:val="00C356D1"/>
    <w:rsid w:val="00C357AC"/>
    <w:rsid w:val="00C37995"/>
    <w:rsid w:val="00C40862"/>
    <w:rsid w:val="00C429C1"/>
    <w:rsid w:val="00C42A55"/>
    <w:rsid w:val="00C46295"/>
    <w:rsid w:val="00C47802"/>
    <w:rsid w:val="00C479CA"/>
    <w:rsid w:val="00C5032C"/>
    <w:rsid w:val="00C504AB"/>
    <w:rsid w:val="00C50959"/>
    <w:rsid w:val="00C50B7C"/>
    <w:rsid w:val="00C514EE"/>
    <w:rsid w:val="00C527B7"/>
    <w:rsid w:val="00C53161"/>
    <w:rsid w:val="00C53DAB"/>
    <w:rsid w:val="00C540BE"/>
    <w:rsid w:val="00C541DB"/>
    <w:rsid w:val="00C57981"/>
    <w:rsid w:val="00C62812"/>
    <w:rsid w:val="00C63BE3"/>
    <w:rsid w:val="00C63EB4"/>
    <w:rsid w:val="00C64A10"/>
    <w:rsid w:val="00C64A17"/>
    <w:rsid w:val="00C66F7A"/>
    <w:rsid w:val="00C706B7"/>
    <w:rsid w:val="00C72AEA"/>
    <w:rsid w:val="00C73BA8"/>
    <w:rsid w:val="00C73C4E"/>
    <w:rsid w:val="00C75B78"/>
    <w:rsid w:val="00C7613E"/>
    <w:rsid w:val="00C764C9"/>
    <w:rsid w:val="00C801BF"/>
    <w:rsid w:val="00C801C8"/>
    <w:rsid w:val="00C808FA"/>
    <w:rsid w:val="00C80F75"/>
    <w:rsid w:val="00C812B4"/>
    <w:rsid w:val="00C81951"/>
    <w:rsid w:val="00C82C30"/>
    <w:rsid w:val="00C84453"/>
    <w:rsid w:val="00C850D8"/>
    <w:rsid w:val="00C8603A"/>
    <w:rsid w:val="00C864B0"/>
    <w:rsid w:val="00C864E4"/>
    <w:rsid w:val="00C8683D"/>
    <w:rsid w:val="00C86D29"/>
    <w:rsid w:val="00C87287"/>
    <w:rsid w:val="00C873EA"/>
    <w:rsid w:val="00C87E7A"/>
    <w:rsid w:val="00C9247C"/>
    <w:rsid w:val="00C936F3"/>
    <w:rsid w:val="00C93D0E"/>
    <w:rsid w:val="00C95371"/>
    <w:rsid w:val="00C95471"/>
    <w:rsid w:val="00CA0F52"/>
    <w:rsid w:val="00CA4028"/>
    <w:rsid w:val="00CA4D62"/>
    <w:rsid w:val="00CA4DD0"/>
    <w:rsid w:val="00CA586B"/>
    <w:rsid w:val="00CA6427"/>
    <w:rsid w:val="00CA678A"/>
    <w:rsid w:val="00CA69A2"/>
    <w:rsid w:val="00CA7D5F"/>
    <w:rsid w:val="00CB11CA"/>
    <w:rsid w:val="00CB1869"/>
    <w:rsid w:val="00CB224F"/>
    <w:rsid w:val="00CB24F6"/>
    <w:rsid w:val="00CB2654"/>
    <w:rsid w:val="00CB2851"/>
    <w:rsid w:val="00CB40E2"/>
    <w:rsid w:val="00CB56E9"/>
    <w:rsid w:val="00CB5A7C"/>
    <w:rsid w:val="00CB6691"/>
    <w:rsid w:val="00CB6834"/>
    <w:rsid w:val="00CB6E7C"/>
    <w:rsid w:val="00CB78CA"/>
    <w:rsid w:val="00CC0393"/>
    <w:rsid w:val="00CC076F"/>
    <w:rsid w:val="00CC1E16"/>
    <w:rsid w:val="00CC33E5"/>
    <w:rsid w:val="00CC3757"/>
    <w:rsid w:val="00CC3AAD"/>
    <w:rsid w:val="00CC4CDF"/>
    <w:rsid w:val="00CC4DEC"/>
    <w:rsid w:val="00CC57A6"/>
    <w:rsid w:val="00CC677A"/>
    <w:rsid w:val="00CC71F1"/>
    <w:rsid w:val="00CC74FC"/>
    <w:rsid w:val="00CC7FA2"/>
    <w:rsid w:val="00CD17B3"/>
    <w:rsid w:val="00CD1AA7"/>
    <w:rsid w:val="00CD47A1"/>
    <w:rsid w:val="00CD4D76"/>
    <w:rsid w:val="00CD5BA3"/>
    <w:rsid w:val="00CD5E27"/>
    <w:rsid w:val="00CD6903"/>
    <w:rsid w:val="00CD7493"/>
    <w:rsid w:val="00CE0277"/>
    <w:rsid w:val="00CE1166"/>
    <w:rsid w:val="00CE1A8B"/>
    <w:rsid w:val="00CE2FF8"/>
    <w:rsid w:val="00CE34BC"/>
    <w:rsid w:val="00CE68C4"/>
    <w:rsid w:val="00CE6C7E"/>
    <w:rsid w:val="00CE6D41"/>
    <w:rsid w:val="00CF1C59"/>
    <w:rsid w:val="00CF20FB"/>
    <w:rsid w:val="00CF26A7"/>
    <w:rsid w:val="00CF2C73"/>
    <w:rsid w:val="00CF4C68"/>
    <w:rsid w:val="00CF52B6"/>
    <w:rsid w:val="00CF53B8"/>
    <w:rsid w:val="00CF5769"/>
    <w:rsid w:val="00CF7356"/>
    <w:rsid w:val="00D004D5"/>
    <w:rsid w:val="00D01189"/>
    <w:rsid w:val="00D018EF"/>
    <w:rsid w:val="00D033F0"/>
    <w:rsid w:val="00D03978"/>
    <w:rsid w:val="00D04DF8"/>
    <w:rsid w:val="00D05A15"/>
    <w:rsid w:val="00D06AC7"/>
    <w:rsid w:val="00D107DF"/>
    <w:rsid w:val="00D14278"/>
    <w:rsid w:val="00D1643B"/>
    <w:rsid w:val="00D165F4"/>
    <w:rsid w:val="00D17422"/>
    <w:rsid w:val="00D20EC1"/>
    <w:rsid w:val="00D2436B"/>
    <w:rsid w:val="00D26A5B"/>
    <w:rsid w:val="00D273E4"/>
    <w:rsid w:val="00D27633"/>
    <w:rsid w:val="00D306C0"/>
    <w:rsid w:val="00D317A5"/>
    <w:rsid w:val="00D322F9"/>
    <w:rsid w:val="00D3244B"/>
    <w:rsid w:val="00D32D3F"/>
    <w:rsid w:val="00D344E6"/>
    <w:rsid w:val="00D368FF"/>
    <w:rsid w:val="00D400DC"/>
    <w:rsid w:val="00D40C79"/>
    <w:rsid w:val="00D42147"/>
    <w:rsid w:val="00D431EF"/>
    <w:rsid w:val="00D4341D"/>
    <w:rsid w:val="00D443C3"/>
    <w:rsid w:val="00D44723"/>
    <w:rsid w:val="00D46AFB"/>
    <w:rsid w:val="00D4786C"/>
    <w:rsid w:val="00D5059C"/>
    <w:rsid w:val="00D5077F"/>
    <w:rsid w:val="00D519A8"/>
    <w:rsid w:val="00D523D6"/>
    <w:rsid w:val="00D55300"/>
    <w:rsid w:val="00D556D3"/>
    <w:rsid w:val="00D60362"/>
    <w:rsid w:val="00D613A6"/>
    <w:rsid w:val="00D623A6"/>
    <w:rsid w:val="00D62CF7"/>
    <w:rsid w:val="00D641AC"/>
    <w:rsid w:val="00D677ED"/>
    <w:rsid w:val="00D75898"/>
    <w:rsid w:val="00D76313"/>
    <w:rsid w:val="00D76725"/>
    <w:rsid w:val="00D8096E"/>
    <w:rsid w:val="00D80B8F"/>
    <w:rsid w:val="00D8147B"/>
    <w:rsid w:val="00D81CB4"/>
    <w:rsid w:val="00D851CF"/>
    <w:rsid w:val="00D85F08"/>
    <w:rsid w:val="00D866E8"/>
    <w:rsid w:val="00D86FAC"/>
    <w:rsid w:val="00D908EB"/>
    <w:rsid w:val="00D92605"/>
    <w:rsid w:val="00D929F4"/>
    <w:rsid w:val="00D92DEC"/>
    <w:rsid w:val="00D97AB5"/>
    <w:rsid w:val="00DA2934"/>
    <w:rsid w:val="00DA73CC"/>
    <w:rsid w:val="00DB0C37"/>
    <w:rsid w:val="00DB11EB"/>
    <w:rsid w:val="00DB1C68"/>
    <w:rsid w:val="00DB44AE"/>
    <w:rsid w:val="00DC0CCE"/>
    <w:rsid w:val="00DC1B69"/>
    <w:rsid w:val="00DC4359"/>
    <w:rsid w:val="00DC4CE2"/>
    <w:rsid w:val="00DC67C1"/>
    <w:rsid w:val="00DC7B08"/>
    <w:rsid w:val="00DD0E39"/>
    <w:rsid w:val="00DD12CF"/>
    <w:rsid w:val="00DD38D1"/>
    <w:rsid w:val="00DD3AB5"/>
    <w:rsid w:val="00DD3D66"/>
    <w:rsid w:val="00DD4176"/>
    <w:rsid w:val="00DD46BD"/>
    <w:rsid w:val="00DD53C1"/>
    <w:rsid w:val="00DD62F8"/>
    <w:rsid w:val="00DE08E6"/>
    <w:rsid w:val="00DE1EBE"/>
    <w:rsid w:val="00DE415D"/>
    <w:rsid w:val="00DE48FA"/>
    <w:rsid w:val="00DE7229"/>
    <w:rsid w:val="00DF266A"/>
    <w:rsid w:val="00DF2746"/>
    <w:rsid w:val="00DF2F36"/>
    <w:rsid w:val="00DF3ACB"/>
    <w:rsid w:val="00DF65B7"/>
    <w:rsid w:val="00E00175"/>
    <w:rsid w:val="00E00DD3"/>
    <w:rsid w:val="00E01523"/>
    <w:rsid w:val="00E01C30"/>
    <w:rsid w:val="00E01F34"/>
    <w:rsid w:val="00E025A9"/>
    <w:rsid w:val="00E048AE"/>
    <w:rsid w:val="00E051A2"/>
    <w:rsid w:val="00E069CA"/>
    <w:rsid w:val="00E06A44"/>
    <w:rsid w:val="00E12006"/>
    <w:rsid w:val="00E13A44"/>
    <w:rsid w:val="00E156DF"/>
    <w:rsid w:val="00E15737"/>
    <w:rsid w:val="00E1667E"/>
    <w:rsid w:val="00E208F7"/>
    <w:rsid w:val="00E21005"/>
    <w:rsid w:val="00E2273C"/>
    <w:rsid w:val="00E2377D"/>
    <w:rsid w:val="00E2384F"/>
    <w:rsid w:val="00E23C21"/>
    <w:rsid w:val="00E304C3"/>
    <w:rsid w:val="00E30677"/>
    <w:rsid w:val="00E33BD1"/>
    <w:rsid w:val="00E344F9"/>
    <w:rsid w:val="00E364DE"/>
    <w:rsid w:val="00E40379"/>
    <w:rsid w:val="00E41492"/>
    <w:rsid w:val="00E41CDA"/>
    <w:rsid w:val="00E42A0C"/>
    <w:rsid w:val="00E42C43"/>
    <w:rsid w:val="00E435C3"/>
    <w:rsid w:val="00E46114"/>
    <w:rsid w:val="00E4717F"/>
    <w:rsid w:val="00E51D85"/>
    <w:rsid w:val="00E51EBB"/>
    <w:rsid w:val="00E52108"/>
    <w:rsid w:val="00E53BAB"/>
    <w:rsid w:val="00E55172"/>
    <w:rsid w:val="00E5537A"/>
    <w:rsid w:val="00E56BE6"/>
    <w:rsid w:val="00E57070"/>
    <w:rsid w:val="00E5779F"/>
    <w:rsid w:val="00E60CCF"/>
    <w:rsid w:val="00E62C57"/>
    <w:rsid w:val="00E6553E"/>
    <w:rsid w:val="00E66975"/>
    <w:rsid w:val="00E6749A"/>
    <w:rsid w:val="00E7263A"/>
    <w:rsid w:val="00E73079"/>
    <w:rsid w:val="00E74974"/>
    <w:rsid w:val="00E75AFA"/>
    <w:rsid w:val="00E7668E"/>
    <w:rsid w:val="00E777BD"/>
    <w:rsid w:val="00E81770"/>
    <w:rsid w:val="00E84AC0"/>
    <w:rsid w:val="00E86094"/>
    <w:rsid w:val="00E866BE"/>
    <w:rsid w:val="00E875A4"/>
    <w:rsid w:val="00E9047C"/>
    <w:rsid w:val="00E9168A"/>
    <w:rsid w:val="00E920A7"/>
    <w:rsid w:val="00E92CC1"/>
    <w:rsid w:val="00E9700D"/>
    <w:rsid w:val="00E97F00"/>
    <w:rsid w:val="00EA275B"/>
    <w:rsid w:val="00EA31DF"/>
    <w:rsid w:val="00EA7257"/>
    <w:rsid w:val="00EA783C"/>
    <w:rsid w:val="00EB12C7"/>
    <w:rsid w:val="00EB3A04"/>
    <w:rsid w:val="00EB462A"/>
    <w:rsid w:val="00EB76E6"/>
    <w:rsid w:val="00EC025D"/>
    <w:rsid w:val="00EC1B01"/>
    <w:rsid w:val="00EC25B7"/>
    <w:rsid w:val="00EC4343"/>
    <w:rsid w:val="00EC4695"/>
    <w:rsid w:val="00EC50E5"/>
    <w:rsid w:val="00EC519F"/>
    <w:rsid w:val="00EC79D1"/>
    <w:rsid w:val="00EC7FD9"/>
    <w:rsid w:val="00ED0BEB"/>
    <w:rsid w:val="00ED1429"/>
    <w:rsid w:val="00ED1638"/>
    <w:rsid w:val="00ED291E"/>
    <w:rsid w:val="00ED3E52"/>
    <w:rsid w:val="00ED4D6E"/>
    <w:rsid w:val="00ED52F9"/>
    <w:rsid w:val="00ED6AC2"/>
    <w:rsid w:val="00EE1744"/>
    <w:rsid w:val="00EE251E"/>
    <w:rsid w:val="00EE5EAC"/>
    <w:rsid w:val="00EE6136"/>
    <w:rsid w:val="00EF0C59"/>
    <w:rsid w:val="00EF184E"/>
    <w:rsid w:val="00EF1C1E"/>
    <w:rsid w:val="00EF25D4"/>
    <w:rsid w:val="00EF2799"/>
    <w:rsid w:val="00EF433B"/>
    <w:rsid w:val="00EF5793"/>
    <w:rsid w:val="00EF7BCD"/>
    <w:rsid w:val="00EF7F05"/>
    <w:rsid w:val="00F010E1"/>
    <w:rsid w:val="00F01496"/>
    <w:rsid w:val="00F04A4B"/>
    <w:rsid w:val="00F051C7"/>
    <w:rsid w:val="00F11EDA"/>
    <w:rsid w:val="00F131F0"/>
    <w:rsid w:val="00F1331E"/>
    <w:rsid w:val="00F1580A"/>
    <w:rsid w:val="00F162D3"/>
    <w:rsid w:val="00F20ACF"/>
    <w:rsid w:val="00F223C9"/>
    <w:rsid w:val="00F22EBA"/>
    <w:rsid w:val="00F236FB"/>
    <w:rsid w:val="00F23A0D"/>
    <w:rsid w:val="00F2444F"/>
    <w:rsid w:val="00F24DD0"/>
    <w:rsid w:val="00F25F82"/>
    <w:rsid w:val="00F26E47"/>
    <w:rsid w:val="00F3043D"/>
    <w:rsid w:val="00F30A43"/>
    <w:rsid w:val="00F32939"/>
    <w:rsid w:val="00F33748"/>
    <w:rsid w:val="00F338AB"/>
    <w:rsid w:val="00F349D1"/>
    <w:rsid w:val="00F355A6"/>
    <w:rsid w:val="00F35E1D"/>
    <w:rsid w:val="00F36657"/>
    <w:rsid w:val="00F36F86"/>
    <w:rsid w:val="00F370DE"/>
    <w:rsid w:val="00F41A24"/>
    <w:rsid w:val="00F42840"/>
    <w:rsid w:val="00F43D62"/>
    <w:rsid w:val="00F46354"/>
    <w:rsid w:val="00F54EE8"/>
    <w:rsid w:val="00F567C7"/>
    <w:rsid w:val="00F574C4"/>
    <w:rsid w:val="00F57665"/>
    <w:rsid w:val="00F62827"/>
    <w:rsid w:val="00F63AFA"/>
    <w:rsid w:val="00F67A14"/>
    <w:rsid w:val="00F70930"/>
    <w:rsid w:val="00F71977"/>
    <w:rsid w:val="00F73590"/>
    <w:rsid w:val="00F73D0C"/>
    <w:rsid w:val="00F73E73"/>
    <w:rsid w:val="00F745C4"/>
    <w:rsid w:val="00F749BE"/>
    <w:rsid w:val="00F74B16"/>
    <w:rsid w:val="00F74CF2"/>
    <w:rsid w:val="00F77FD2"/>
    <w:rsid w:val="00F80121"/>
    <w:rsid w:val="00F801F6"/>
    <w:rsid w:val="00F82341"/>
    <w:rsid w:val="00F824B1"/>
    <w:rsid w:val="00F833BA"/>
    <w:rsid w:val="00F83EE7"/>
    <w:rsid w:val="00F8479B"/>
    <w:rsid w:val="00F84A32"/>
    <w:rsid w:val="00F859CF"/>
    <w:rsid w:val="00F86AFD"/>
    <w:rsid w:val="00F86CAC"/>
    <w:rsid w:val="00F879B3"/>
    <w:rsid w:val="00F90493"/>
    <w:rsid w:val="00F93471"/>
    <w:rsid w:val="00F9508F"/>
    <w:rsid w:val="00F95830"/>
    <w:rsid w:val="00FA3758"/>
    <w:rsid w:val="00FA433A"/>
    <w:rsid w:val="00FA48BD"/>
    <w:rsid w:val="00FA4D80"/>
    <w:rsid w:val="00FA7FF8"/>
    <w:rsid w:val="00FB04B0"/>
    <w:rsid w:val="00FB0EE1"/>
    <w:rsid w:val="00FB1595"/>
    <w:rsid w:val="00FB1EA3"/>
    <w:rsid w:val="00FB32BB"/>
    <w:rsid w:val="00FB3C49"/>
    <w:rsid w:val="00FB402A"/>
    <w:rsid w:val="00FB4E07"/>
    <w:rsid w:val="00FB54A9"/>
    <w:rsid w:val="00FB5792"/>
    <w:rsid w:val="00FB63B7"/>
    <w:rsid w:val="00FB658F"/>
    <w:rsid w:val="00FB67EF"/>
    <w:rsid w:val="00FB7191"/>
    <w:rsid w:val="00FB7A6F"/>
    <w:rsid w:val="00FB7C33"/>
    <w:rsid w:val="00FC0245"/>
    <w:rsid w:val="00FC0D74"/>
    <w:rsid w:val="00FC2FD0"/>
    <w:rsid w:val="00FC385A"/>
    <w:rsid w:val="00FC68F2"/>
    <w:rsid w:val="00FC72A9"/>
    <w:rsid w:val="00FC7EE9"/>
    <w:rsid w:val="00FD0D0E"/>
    <w:rsid w:val="00FD4EB8"/>
    <w:rsid w:val="00FD51DE"/>
    <w:rsid w:val="00FD69D0"/>
    <w:rsid w:val="00FD6ED2"/>
    <w:rsid w:val="00FD742A"/>
    <w:rsid w:val="00FD7FB7"/>
    <w:rsid w:val="00FE026A"/>
    <w:rsid w:val="00FE0C5C"/>
    <w:rsid w:val="00FE155A"/>
    <w:rsid w:val="00FE205B"/>
    <w:rsid w:val="00FE49F9"/>
    <w:rsid w:val="00FE4CF8"/>
    <w:rsid w:val="00FE6347"/>
    <w:rsid w:val="00FE7BBE"/>
    <w:rsid w:val="00FF53FD"/>
    <w:rsid w:val="00FF6205"/>
    <w:rsid w:val="00FF6F9E"/>
    <w:rsid w:val="00FF7C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642C1"/>
    <w:rPr>
      <w:rFonts w:ascii="Times New Roman" w:eastAsia="Times New Roman" w:hAnsi="Times New Roman"/>
      <w:sz w:val="24"/>
      <w:szCs w:val="24"/>
    </w:rPr>
  </w:style>
  <w:style w:type="paragraph" w:styleId="Heading1">
    <w:name w:val="heading 1"/>
    <w:basedOn w:val="Normal"/>
    <w:next w:val="Normal"/>
    <w:link w:val="Heading1Char"/>
    <w:uiPriority w:val="99"/>
    <w:qFormat/>
    <w:rsid w:val="00976DE5"/>
    <w:pPr>
      <w:keepNext/>
      <w:keepLines/>
      <w:spacing w:before="240"/>
      <w:outlineLvl w:val="0"/>
    </w:pPr>
    <w:rPr>
      <w:sz w:val="26"/>
      <w:szCs w:val="32"/>
    </w:rPr>
  </w:style>
  <w:style w:type="paragraph" w:styleId="Heading2">
    <w:name w:val="heading 2"/>
    <w:basedOn w:val="Normal"/>
    <w:next w:val="Normal"/>
    <w:link w:val="Heading2Char"/>
    <w:uiPriority w:val="99"/>
    <w:qFormat/>
    <w:rsid w:val="00B17E41"/>
    <w:pPr>
      <w:keepNext/>
      <w:keepLines/>
      <w:spacing w:before="40"/>
      <w:outlineLvl w:val="1"/>
    </w:pPr>
    <w:rPr>
      <w:color w:val="2E74B5"/>
      <w:sz w:val="26"/>
      <w:szCs w:val="26"/>
      <w:lang w:eastAsia="en-US"/>
    </w:rPr>
  </w:style>
  <w:style w:type="paragraph" w:styleId="Heading3">
    <w:name w:val="heading 3"/>
    <w:basedOn w:val="Normal"/>
    <w:next w:val="Normal"/>
    <w:link w:val="Heading3Char"/>
    <w:uiPriority w:val="99"/>
    <w:qFormat/>
    <w:rsid w:val="00B17E41"/>
    <w:pPr>
      <w:keepNext/>
      <w:keepLines/>
      <w:spacing w:before="40"/>
      <w:outlineLvl w:val="2"/>
    </w:pPr>
    <w:rPr>
      <w:color w:val="1F4D78"/>
      <w:lang w:eastAsia="en-US"/>
    </w:rPr>
  </w:style>
  <w:style w:type="paragraph" w:styleId="Heading4">
    <w:name w:val="heading 4"/>
    <w:basedOn w:val="Normal"/>
    <w:next w:val="Normal"/>
    <w:link w:val="Heading4Char"/>
    <w:uiPriority w:val="99"/>
    <w:qFormat/>
    <w:rsid w:val="00B17E41"/>
    <w:pPr>
      <w:keepNext/>
      <w:keepLines/>
      <w:spacing w:before="40"/>
      <w:outlineLvl w:val="3"/>
    </w:pPr>
    <w:rPr>
      <w:i/>
      <w:iCs/>
      <w:color w:val="2E74B5"/>
      <w:sz w:val="22"/>
      <w:szCs w:val="22"/>
      <w:lang w:eastAsia="en-US"/>
    </w:rPr>
  </w:style>
  <w:style w:type="paragraph" w:styleId="Heading5">
    <w:name w:val="heading 5"/>
    <w:basedOn w:val="Normal"/>
    <w:next w:val="Normal"/>
    <w:link w:val="Heading5Char"/>
    <w:uiPriority w:val="99"/>
    <w:qFormat/>
    <w:rsid w:val="00B17E41"/>
    <w:pPr>
      <w:keepNext/>
      <w:keepLines/>
      <w:spacing w:before="40"/>
      <w:outlineLvl w:val="4"/>
    </w:pPr>
    <w:rPr>
      <w:color w:val="2E74B5"/>
      <w:sz w:val="22"/>
      <w:szCs w:val="22"/>
      <w:lang w:eastAsia="en-US"/>
    </w:rPr>
  </w:style>
  <w:style w:type="paragraph" w:styleId="Heading6">
    <w:name w:val="heading 6"/>
    <w:basedOn w:val="Normal"/>
    <w:next w:val="Normal"/>
    <w:link w:val="Heading6Char"/>
    <w:uiPriority w:val="99"/>
    <w:qFormat/>
    <w:rsid w:val="00B17E41"/>
    <w:pPr>
      <w:keepNext/>
      <w:keepLines/>
      <w:spacing w:before="40"/>
      <w:outlineLvl w:val="5"/>
    </w:pPr>
    <w:rPr>
      <w:color w:val="1F4D78"/>
      <w:sz w:val="22"/>
      <w:szCs w:val="22"/>
      <w:lang w:eastAsia="en-US"/>
    </w:rPr>
  </w:style>
  <w:style w:type="paragraph" w:styleId="Heading7">
    <w:name w:val="heading 7"/>
    <w:basedOn w:val="Normal"/>
    <w:next w:val="Normal"/>
    <w:link w:val="Heading7Char"/>
    <w:uiPriority w:val="99"/>
    <w:qFormat/>
    <w:rsid w:val="00B17E41"/>
    <w:pPr>
      <w:keepNext/>
      <w:keepLines/>
      <w:spacing w:before="40"/>
      <w:outlineLvl w:val="6"/>
    </w:pPr>
    <w:rPr>
      <w:i/>
      <w:iCs/>
      <w:color w:val="1F4D78"/>
      <w:sz w:val="22"/>
      <w:szCs w:val="22"/>
      <w:lang w:eastAsia="en-US"/>
    </w:rPr>
  </w:style>
  <w:style w:type="paragraph" w:styleId="Heading8">
    <w:name w:val="heading 8"/>
    <w:basedOn w:val="Normal"/>
    <w:next w:val="Normal"/>
    <w:link w:val="Heading8Char"/>
    <w:uiPriority w:val="99"/>
    <w:qFormat/>
    <w:rsid w:val="00B17E41"/>
    <w:pPr>
      <w:keepNext/>
      <w:keepLines/>
      <w:spacing w:before="40"/>
      <w:outlineLvl w:val="7"/>
    </w:pPr>
    <w:rPr>
      <w:color w:val="272727"/>
      <w:sz w:val="21"/>
      <w:szCs w:val="21"/>
      <w:lang w:eastAsia="en-US"/>
    </w:rPr>
  </w:style>
  <w:style w:type="paragraph" w:styleId="Heading9">
    <w:name w:val="heading 9"/>
    <w:basedOn w:val="Normal"/>
    <w:next w:val="Normal"/>
    <w:link w:val="Heading9Char"/>
    <w:uiPriority w:val="99"/>
    <w:qFormat/>
    <w:rsid w:val="00B17E41"/>
    <w:pPr>
      <w:keepNext/>
      <w:keepLines/>
      <w:spacing w:before="40"/>
      <w:outlineLvl w:val="8"/>
    </w:pPr>
    <w:rPr>
      <w:i/>
      <w:iCs/>
      <w:color w:val="272727"/>
      <w:sz w:val="21"/>
      <w:szCs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DE5"/>
    <w:rPr>
      <w:rFonts w:ascii="Times New Roman" w:hAnsi="Times New Roman" w:cs="Times New Roman"/>
      <w:sz w:val="32"/>
      <w:szCs w:val="32"/>
      <w:lang w:eastAsia="ru-RU"/>
    </w:rPr>
  </w:style>
  <w:style w:type="character" w:customStyle="1" w:styleId="Heading2Char">
    <w:name w:val="Heading 2 Char"/>
    <w:basedOn w:val="DefaultParagraphFont"/>
    <w:link w:val="Heading2"/>
    <w:uiPriority w:val="99"/>
    <w:locked/>
    <w:rsid w:val="00B17E41"/>
    <w:rPr>
      <w:rFonts w:ascii="Times New Roman" w:hAnsi="Times New Roman" w:cs="Times New Roman"/>
      <w:color w:val="2E74B5"/>
      <w:sz w:val="26"/>
      <w:szCs w:val="26"/>
    </w:rPr>
  </w:style>
  <w:style w:type="character" w:customStyle="1" w:styleId="Heading3Char">
    <w:name w:val="Heading 3 Char"/>
    <w:basedOn w:val="DefaultParagraphFont"/>
    <w:link w:val="Heading3"/>
    <w:uiPriority w:val="99"/>
    <w:semiHidden/>
    <w:locked/>
    <w:rsid w:val="00B17E41"/>
    <w:rPr>
      <w:rFonts w:ascii="Times New Roman" w:hAnsi="Times New Roman" w:cs="Times New Roman"/>
      <w:color w:val="1F4D78"/>
      <w:sz w:val="24"/>
      <w:szCs w:val="24"/>
    </w:rPr>
  </w:style>
  <w:style w:type="character" w:customStyle="1" w:styleId="Heading4Char">
    <w:name w:val="Heading 4 Char"/>
    <w:basedOn w:val="DefaultParagraphFont"/>
    <w:link w:val="Heading4"/>
    <w:uiPriority w:val="99"/>
    <w:semiHidden/>
    <w:locked/>
    <w:rsid w:val="00B17E41"/>
    <w:rPr>
      <w:rFonts w:ascii="Times New Roman" w:hAnsi="Times New Roman" w:cs="Times New Roman"/>
      <w:i/>
      <w:iCs/>
      <w:color w:val="2E74B5"/>
    </w:rPr>
  </w:style>
  <w:style w:type="character" w:customStyle="1" w:styleId="Heading5Char">
    <w:name w:val="Heading 5 Char"/>
    <w:basedOn w:val="DefaultParagraphFont"/>
    <w:link w:val="Heading5"/>
    <w:uiPriority w:val="99"/>
    <w:semiHidden/>
    <w:locked/>
    <w:rsid w:val="00B17E41"/>
    <w:rPr>
      <w:rFonts w:ascii="Times New Roman" w:hAnsi="Times New Roman" w:cs="Times New Roman"/>
      <w:color w:val="2E74B5"/>
    </w:rPr>
  </w:style>
  <w:style w:type="character" w:customStyle="1" w:styleId="Heading6Char">
    <w:name w:val="Heading 6 Char"/>
    <w:basedOn w:val="DefaultParagraphFont"/>
    <w:link w:val="Heading6"/>
    <w:uiPriority w:val="99"/>
    <w:semiHidden/>
    <w:locked/>
    <w:rsid w:val="00B17E41"/>
    <w:rPr>
      <w:rFonts w:ascii="Times New Roman" w:hAnsi="Times New Roman" w:cs="Times New Roman"/>
      <w:color w:val="1F4D78"/>
    </w:rPr>
  </w:style>
  <w:style w:type="character" w:customStyle="1" w:styleId="Heading7Char">
    <w:name w:val="Heading 7 Char"/>
    <w:basedOn w:val="DefaultParagraphFont"/>
    <w:link w:val="Heading7"/>
    <w:uiPriority w:val="99"/>
    <w:semiHidden/>
    <w:locked/>
    <w:rsid w:val="00B17E41"/>
    <w:rPr>
      <w:rFonts w:ascii="Times New Roman" w:hAnsi="Times New Roman" w:cs="Times New Roman"/>
      <w:i/>
      <w:iCs/>
      <w:color w:val="1F4D78"/>
    </w:rPr>
  </w:style>
  <w:style w:type="character" w:customStyle="1" w:styleId="Heading8Char">
    <w:name w:val="Heading 8 Char"/>
    <w:basedOn w:val="DefaultParagraphFont"/>
    <w:link w:val="Heading8"/>
    <w:uiPriority w:val="99"/>
    <w:semiHidden/>
    <w:locked/>
    <w:rsid w:val="00B17E41"/>
    <w:rPr>
      <w:rFonts w:ascii="Times New Roman" w:hAnsi="Times New Roman" w:cs="Times New Roman"/>
      <w:color w:val="272727"/>
      <w:sz w:val="21"/>
      <w:szCs w:val="21"/>
    </w:rPr>
  </w:style>
  <w:style w:type="character" w:customStyle="1" w:styleId="Heading9Char">
    <w:name w:val="Heading 9 Char"/>
    <w:basedOn w:val="DefaultParagraphFont"/>
    <w:link w:val="Heading9"/>
    <w:uiPriority w:val="99"/>
    <w:semiHidden/>
    <w:locked/>
    <w:rsid w:val="00B17E41"/>
    <w:rPr>
      <w:rFonts w:ascii="Times New Roman" w:hAnsi="Times New Roman" w:cs="Times New Roman"/>
      <w:i/>
      <w:iCs/>
      <w:color w:val="272727"/>
      <w:sz w:val="21"/>
      <w:szCs w:val="21"/>
    </w:rPr>
  </w:style>
  <w:style w:type="paragraph" w:styleId="BalloonText">
    <w:name w:val="Balloon Text"/>
    <w:basedOn w:val="Normal"/>
    <w:link w:val="BalloonTextChar"/>
    <w:uiPriority w:val="99"/>
    <w:semiHidden/>
    <w:rsid w:val="005145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4549"/>
    <w:rPr>
      <w:rFonts w:ascii="Tahoma" w:hAnsi="Tahoma" w:cs="Tahoma"/>
      <w:sz w:val="16"/>
      <w:szCs w:val="16"/>
      <w:lang w:eastAsia="ru-RU"/>
    </w:rPr>
  </w:style>
  <w:style w:type="paragraph" w:styleId="Header">
    <w:name w:val="header"/>
    <w:basedOn w:val="Normal"/>
    <w:link w:val="HeaderChar"/>
    <w:uiPriority w:val="99"/>
    <w:rsid w:val="00C81951"/>
    <w:pPr>
      <w:tabs>
        <w:tab w:val="center" w:pos="4677"/>
        <w:tab w:val="right" w:pos="9355"/>
      </w:tabs>
    </w:pPr>
  </w:style>
  <w:style w:type="character" w:customStyle="1" w:styleId="HeaderChar">
    <w:name w:val="Header Char"/>
    <w:basedOn w:val="DefaultParagraphFont"/>
    <w:link w:val="Header"/>
    <w:uiPriority w:val="99"/>
    <w:locked/>
    <w:rsid w:val="00C81951"/>
    <w:rPr>
      <w:rFonts w:ascii="Times New Roman" w:hAnsi="Times New Roman" w:cs="Times New Roman"/>
      <w:sz w:val="24"/>
      <w:szCs w:val="24"/>
      <w:lang w:eastAsia="ru-RU"/>
    </w:rPr>
  </w:style>
  <w:style w:type="paragraph" w:customStyle="1" w:styleId="ConsPlusTitle">
    <w:name w:val="ConsPlusTitle"/>
    <w:uiPriority w:val="99"/>
    <w:rsid w:val="006D7118"/>
    <w:pPr>
      <w:widowControl w:val="0"/>
      <w:autoSpaceDE w:val="0"/>
      <w:autoSpaceDN w:val="0"/>
      <w:adjustRightInd w:val="0"/>
    </w:pPr>
    <w:rPr>
      <w:rFonts w:ascii="Arial" w:eastAsia="Times New Roman" w:hAnsi="Arial" w:cs="Arial"/>
      <w:b/>
      <w:bCs/>
      <w:sz w:val="20"/>
      <w:szCs w:val="20"/>
    </w:rPr>
  </w:style>
  <w:style w:type="paragraph" w:styleId="Footer">
    <w:name w:val="footer"/>
    <w:basedOn w:val="Normal"/>
    <w:link w:val="FooterChar"/>
    <w:uiPriority w:val="99"/>
    <w:rsid w:val="001733DF"/>
    <w:pPr>
      <w:tabs>
        <w:tab w:val="center" w:pos="4677"/>
        <w:tab w:val="right" w:pos="9355"/>
      </w:tabs>
    </w:pPr>
  </w:style>
  <w:style w:type="character" w:customStyle="1" w:styleId="FooterChar">
    <w:name w:val="Footer Char"/>
    <w:basedOn w:val="DefaultParagraphFont"/>
    <w:link w:val="Footer"/>
    <w:uiPriority w:val="99"/>
    <w:locked/>
    <w:rsid w:val="001733DF"/>
    <w:rPr>
      <w:rFonts w:ascii="Times New Roman" w:hAnsi="Times New Roman" w:cs="Times New Roman"/>
      <w:sz w:val="24"/>
      <w:szCs w:val="24"/>
      <w:lang w:eastAsia="ru-RU"/>
    </w:rPr>
  </w:style>
  <w:style w:type="character" w:customStyle="1" w:styleId="fontstyle01">
    <w:name w:val="fontstyle01"/>
    <w:basedOn w:val="DefaultParagraphFont"/>
    <w:uiPriority w:val="99"/>
    <w:rsid w:val="006A59D1"/>
    <w:rPr>
      <w:rFonts w:ascii="TimesNewRoman" w:hAnsi="TimesNewRoman" w:cs="Times New Roman"/>
      <w:color w:val="000000"/>
      <w:sz w:val="28"/>
      <w:szCs w:val="28"/>
    </w:rPr>
  </w:style>
  <w:style w:type="character" w:styleId="Hyperlink">
    <w:name w:val="Hyperlink"/>
    <w:basedOn w:val="DefaultParagraphFont"/>
    <w:uiPriority w:val="99"/>
    <w:rsid w:val="00C17AF0"/>
    <w:rPr>
      <w:rFonts w:cs="Times New Roman"/>
      <w:color w:val="0000FF"/>
      <w:u w:val="single"/>
    </w:rPr>
  </w:style>
  <w:style w:type="character" w:customStyle="1" w:styleId="fontstyle21">
    <w:name w:val="fontstyle21"/>
    <w:basedOn w:val="DefaultParagraphFont"/>
    <w:uiPriority w:val="99"/>
    <w:rsid w:val="00794563"/>
    <w:rPr>
      <w:rFonts w:ascii="TimesNewRoman" w:hAnsi="TimesNewRoman" w:cs="Times New Roman"/>
      <w:b/>
      <w:bCs/>
      <w:color w:val="000000"/>
      <w:sz w:val="24"/>
      <w:szCs w:val="24"/>
    </w:rPr>
  </w:style>
  <w:style w:type="table" w:styleId="TableGrid">
    <w:name w:val="Table Grid"/>
    <w:basedOn w:val="TableNormal"/>
    <w:uiPriority w:val="99"/>
    <w:rsid w:val="005107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uiPriority w:val="99"/>
    <w:rsid w:val="005A4D58"/>
    <w:rPr>
      <w:rFonts w:ascii="TimesNewRoman" w:hAnsi="TimesNewRoman" w:cs="Times New Roman"/>
      <w:b/>
      <w:bCs/>
      <w:i/>
      <w:iCs/>
      <w:color w:val="000000"/>
      <w:sz w:val="22"/>
      <w:szCs w:val="22"/>
    </w:rPr>
  </w:style>
  <w:style w:type="paragraph" w:customStyle="1" w:styleId="11">
    <w:name w:val="Заголовок 11"/>
    <w:basedOn w:val="Normal"/>
    <w:next w:val="Normal"/>
    <w:link w:val="1"/>
    <w:uiPriority w:val="99"/>
    <w:rsid w:val="00B17E41"/>
    <w:pPr>
      <w:keepNext/>
      <w:keepLines/>
      <w:spacing w:before="240" w:line="259" w:lineRule="auto"/>
      <w:outlineLvl w:val="0"/>
    </w:pPr>
    <w:rPr>
      <w:color w:val="2E74B5"/>
      <w:sz w:val="32"/>
      <w:szCs w:val="32"/>
      <w:lang w:eastAsia="en-US"/>
    </w:rPr>
  </w:style>
  <w:style w:type="paragraph" w:customStyle="1" w:styleId="21">
    <w:name w:val="Заголовок 21"/>
    <w:basedOn w:val="Normal"/>
    <w:next w:val="Normal"/>
    <w:uiPriority w:val="99"/>
    <w:semiHidden/>
    <w:rsid w:val="00B17E41"/>
    <w:pPr>
      <w:keepNext/>
      <w:keepLines/>
      <w:spacing w:before="40" w:line="259" w:lineRule="auto"/>
      <w:outlineLvl w:val="1"/>
    </w:pPr>
    <w:rPr>
      <w:color w:val="2E74B5"/>
      <w:sz w:val="26"/>
      <w:szCs w:val="26"/>
      <w:lang w:eastAsia="en-US"/>
    </w:rPr>
  </w:style>
  <w:style w:type="paragraph" w:customStyle="1" w:styleId="31">
    <w:name w:val="Заголовок 31"/>
    <w:basedOn w:val="Normal"/>
    <w:next w:val="Normal"/>
    <w:uiPriority w:val="99"/>
    <w:semiHidden/>
    <w:rsid w:val="00B17E41"/>
    <w:pPr>
      <w:keepNext/>
      <w:keepLines/>
      <w:spacing w:before="40" w:line="259" w:lineRule="auto"/>
      <w:outlineLvl w:val="2"/>
    </w:pPr>
    <w:rPr>
      <w:color w:val="1F4D78"/>
      <w:lang w:eastAsia="en-US"/>
    </w:rPr>
  </w:style>
  <w:style w:type="paragraph" w:customStyle="1" w:styleId="41">
    <w:name w:val="Заголовок 41"/>
    <w:basedOn w:val="Normal"/>
    <w:next w:val="Normal"/>
    <w:uiPriority w:val="99"/>
    <w:semiHidden/>
    <w:rsid w:val="00B17E41"/>
    <w:pPr>
      <w:keepNext/>
      <w:keepLines/>
      <w:spacing w:before="40" w:line="259" w:lineRule="auto"/>
      <w:outlineLvl w:val="3"/>
    </w:pPr>
    <w:rPr>
      <w:i/>
      <w:iCs/>
      <w:color w:val="2E74B5"/>
      <w:sz w:val="22"/>
      <w:szCs w:val="22"/>
      <w:lang w:eastAsia="en-US"/>
    </w:rPr>
  </w:style>
  <w:style w:type="paragraph" w:customStyle="1" w:styleId="51">
    <w:name w:val="Заголовок 51"/>
    <w:basedOn w:val="Normal"/>
    <w:next w:val="Normal"/>
    <w:uiPriority w:val="99"/>
    <w:semiHidden/>
    <w:rsid w:val="00B17E41"/>
    <w:pPr>
      <w:keepNext/>
      <w:keepLines/>
      <w:spacing w:before="40" w:line="259" w:lineRule="auto"/>
      <w:outlineLvl w:val="4"/>
    </w:pPr>
    <w:rPr>
      <w:color w:val="2E74B5"/>
      <w:sz w:val="22"/>
      <w:szCs w:val="22"/>
      <w:lang w:eastAsia="en-US"/>
    </w:rPr>
  </w:style>
  <w:style w:type="paragraph" w:customStyle="1" w:styleId="61">
    <w:name w:val="Заголовок 61"/>
    <w:basedOn w:val="Normal"/>
    <w:next w:val="Normal"/>
    <w:uiPriority w:val="99"/>
    <w:semiHidden/>
    <w:rsid w:val="00B17E41"/>
    <w:pPr>
      <w:keepNext/>
      <w:keepLines/>
      <w:spacing w:before="40" w:line="259" w:lineRule="auto"/>
      <w:outlineLvl w:val="5"/>
    </w:pPr>
    <w:rPr>
      <w:color w:val="1F4D78"/>
      <w:sz w:val="22"/>
      <w:szCs w:val="22"/>
      <w:lang w:eastAsia="en-US"/>
    </w:rPr>
  </w:style>
  <w:style w:type="paragraph" w:customStyle="1" w:styleId="71">
    <w:name w:val="Заголовок 71"/>
    <w:basedOn w:val="Normal"/>
    <w:next w:val="Normal"/>
    <w:uiPriority w:val="99"/>
    <w:semiHidden/>
    <w:rsid w:val="00B17E41"/>
    <w:pPr>
      <w:keepNext/>
      <w:keepLines/>
      <w:spacing w:before="40" w:line="259" w:lineRule="auto"/>
      <w:outlineLvl w:val="6"/>
    </w:pPr>
    <w:rPr>
      <w:i/>
      <w:iCs/>
      <w:color w:val="1F4D78"/>
      <w:sz w:val="22"/>
      <w:szCs w:val="22"/>
      <w:lang w:eastAsia="en-US"/>
    </w:rPr>
  </w:style>
  <w:style w:type="paragraph" w:customStyle="1" w:styleId="81">
    <w:name w:val="Заголовок 81"/>
    <w:basedOn w:val="Normal"/>
    <w:next w:val="Normal"/>
    <w:uiPriority w:val="99"/>
    <w:semiHidden/>
    <w:rsid w:val="00B17E41"/>
    <w:pPr>
      <w:keepNext/>
      <w:keepLines/>
      <w:spacing w:before="40" w:line="259" w:lineRule="auto"/>
      <w:outlineLvl w:val="7"/>
    </w:pPr>
    <w:rPr>
      <w:color w:val="272727"/>
      <w:sz w:val="21"/>
      <w:szCs w:val="21"/>
      <w:lang w:eastAsia="en-US"/>
    </w:rPr>
  </w:style>
  <w:style w:type="paragraph" w:customStyle="1" w:styleId="91">
    <w:name w:val="Заголовок 91"/>
    <w:basedOn w:val="Normal"/>
    <w:next w:val="Normal"/>
    <w:uiPriority w:val="99"/>
    <w:semiHidden/>
    <w:rsid w:val="00B17E41"/>
    <w:pPr>
      <w:keepNext/>
      <w:keepLines/>
      <w:spacing w:before="40" w:line="259" w:lineRule="auto"/>
      <w:outlineLvl w:val="8"/>
    </w:pPr>
    <w:rPr>
      <w:i/>
      <w:iCs/>
      <w:color w:val="272727"/>
      <w:sz w:val="21"/>
      <w:szCs w:val="21"/>
      <w:lang w:eastAsia="en-US"/>
    </w:rPr>
  </w:style>
  <w:style w:type="character" w:customStyle="1" w:styleId="1">
    <w:name w:val="Заголовок 1 Знак"/>
    <w:basedOn w:val="DefaultParagraphFont"/>
    <w:link w:val="11"/>
    <w:uiPriority w:val="99"/>
    <w:locked/>
    <w:rsid w:val="00B17E41"/>
    <w:rPr>
      <w:rFonts w:ascii="Times New Roman" w:hAnsi="Times New Roman" w:cs="Times New Roman"/>
      <w:color w:val="2E74B5"/>
      <w:sz w:val="32"/>
      <w:szCs w:val="32"/>
    </w:rPr>
  </w:style>
  <w:style w:type="paragraph" w:customStyle="1" w:styleId="10">
    <w:name w:val="Название объекта1"/>
    <w:basedOn w:val="Normal"/>
    <w:next w:val="Normal"/>
    <w:uiPriority w:val="99"/>
    <w:semiHidden/>
    <w:rsid w:val="00B17E41"/>
    <w:pPr>
      <w:spacing w:after="200"/>
    </w:pPr>
    <w:rPr>
      <w:i/>
      <w:iCs/>
      <w:color w:val="44546A"/>
      <w:sz w:val="18"/>
      <w:szCs w:val="18"/>
      <w:lang w:eastAsia="en-US"/>
    </w:rPr>
  </w:style>
  <w:style w:type="paragraph" w:customStyle="1" w:styleId="12">
    <w:name w:val="Название1"/>
    <w:basedOn w:val="Normal"/>
    <w:next w:val="Normal"/>
    <w:uiPriority w:val="99"/>
    <w:rsid w:val="00B17E41"/>
    <w:pPr>
      <w:contextualSpacing/>
    </w:pPr>
    <w:rPr>
      <w:spacing w:val="-10"/>
      <w:kern w:val="28"/>
      <w:sz w:val="56"/>
      <w:szCs w:val="56"/>
      <w:lang w:eastAsia="en-US"/>
    </w:rPr>
  </w:style>
  <w:style w:type="character" w:customStyle="1" w:styleId="TitleChar">
    <w:name w:val="Title Char"/>
    <w:basedOn w:val="DefaultParagraphFont"/>
    <w:link w:val="Title"/>
    <w:uiPriority w:val="99"/>
    <w:locked/>
    <w:rsid w:val="00B17E41"/>
    <w:rPr>
      <w:rFonts w:ascii="Times New Roman" w:hAnsi="Times New Roman" w:cs="Times New Roman"/>
      <w:spacing w:val="-10"/>
      <w:kern w:val="28"/>
      <w:sz w:val="56"/>
      <w:szCs w:val="56"/>
    </w:rPr>
  </w:style>
  <w:style w:type="paragraph" w:customStyle="1" w:styleId="13">
    <w:name w:val="Подзаголовок1"/>
    <w:basedOn w:val="Normal"/>
    <w:next w:val="Normal"/>
    <w:uiPriority w:val="99"/>
    <w:rsid w:val="00B17E41"/>
    <w:pPr>
      <w:numPr>
        <w:ilvl w:val="1"/>
      </w:numPr>
      <w:spacing w:after="160" w:line="259" w:lineRule="auto"/>
    </w:pPr>
    <w:rPr>
      <w:color w:val="5A5A5A"/>
      <w:spacing w:val="15"/>
      <w:sz w:val="22"/>
      <w:szCs w:val="22"/>
      <w:lang w:eastAsia="en-US"/>
    </w:rPr>
  </w:style>
  <w:style w:type="character" w:customStyle="1" w:styleId="SubtitleChar">
    <w:name w:val="Subtitle Char"/>
    <w:basedOn w:val="DefaultParagraphFont"/>
    <w:link w:val="Subtitle"/>
    <w:uiPriority w:val="99"/>
    <w:locked/>
    <w:rsid w:val="00B17E41"/>
    <w:rPr>
      <w:rFonts w:eastAsia="Times New Roman" w:cs="Times New Roman"/>
      <w:color w:val="5A5A5A"/>
      <w:spacing w:val="15"/>
    </w:rPr>
  </w:style>
  <w:style w:type="character" w:styleId="Strong">
    <w:name w:val="Strong"/>
    <w:basedOn w:val="DefaultParagraphFont"/>
    <w:uiPriority w:val="99"/>
    <w:qFormat/>
    <w:rsid w:val="00B17E41"/>
    <w:rPr>
      <w:rFonts w:cs="Times New Roman"/>
      <w:b/>
    </w:rPr>
  </w:style>
  <w:style w:type="character" w:styleId="Emphasis">
    <w:name w:val="Emphasis"/>
    <w:basedOn w:val="DefaultParagraphFont"/>
    <w:uiPriority w:val="99"/>
    <w:qFormat/>
    <w:rsid w:val="00B17E41"/>
    <w:rPr>
      <w:rFonts w:cs="Times New Roman"/>
      <w:i/>
    </w:rPr>
  </w:style>
  <w:style w:type="paragraph" w:styleId="NoSpacing">
    <w:name w:val="No Spacing"/>
    <w:uiPriority w:val="99"/>
    <w:qFormat/>
    <w:rsid w:val="00B17E41"/>
    <w:rPr>
      <w:lang w:eastAsia="en-US"/>
    </w:rPr>
  </w:style>
  <w:style w:type="paragraph" w:styleId="ListParagraph">
    <w:name w:val="List Paragraph"/>
    <w:basedOn w:val="Normal"/>
    <w:uiPriority w:val="99"/>
    <w:qFormat/>
    <w:rsid w:val="00B17E41"/>
    <w:pPr>
      <w:spacing w:after="160" w:line="259" w:lineRule="auto"/>
      <w:ind w:left="720"/>
      <w:contextualSpacing/>
    </w:pPr>
    <w:rPr>
      <w:sz w:val="22"/>
      <w:szCs w:val="22"/>
      <w:lang w:eastAsia="en-US"/>
    </w:rPr>
  </w:style>
  <w:style w:type="paragraph" w:customStyle="1" w:styleId="210">
    <w:name w:val="Цитата 21"/>
    <w:basedOn w:val="Normal"/>
    <w:next w:val="Normal"/>
    <w:uiPriority w:val="99"/>
    <w:rsid w:val="00B17E41"/>
    <w:pPr>
      <w:spacing w:before="200" w:after="160" w:line="259" w:lineRule="auto"/>
      <w:ind w:left="864" w:right="864"/>
      <w:jc w:val="center"/>
    </w:pPr>
    <w:rPr>
      <w:i/>
      <w:iCs/>
      <w:color w:val="404040"/>
      <w:sz w:val="22"/>
      <w:szCs w:val="22"/>
      <w:lang w:eastAsia="en-US"/>
    </w:rPr>
  </w:style>
  <w:style w:type="character" w:customStyle="1" w:styleId="QuoteChar">
    <w:name w:val="Quote Char"/>
    <w:basedOn w:val="DefaultParagraphFont"/>
    <w:link w:val="Quote"/>
    <w:uiPriority w:val="99"/>
    <w:locked/>
    <w:rsid w:val="00B17E41"/>
    <w:rPr>
      <w:rFonts w:cs="Times New Roman"/>
      <w:i/>
      <w:iCs/>
      <w:color w:val="404040"/>
    </w:rPr>
  </w:style>
  <w:style w:type="paragraph" w:customStyle="1" w:styleId="14">
    <w:name w:val="Выделенная цитата1"/>
    <w:basedOn w:val="Normal"/>
    <w:next w:val="Normal"/>
    <w:uiPriority w:val="99"/>
    <w:rsid w:val="00B17E41"/>
    <w:pPr>
      <w:pBdr>
        <w:top w:val="single" w:sz="4" w:space="10" w:color="5B9BD5"/>
        <w:bottom w:val="single" w:sz="4" w:space="10" w:color="5B9BD5"/>
      </w:pBdr>
      <w:spacing w:before="360" w:after="360" w:line="259" w:lineRule="auto"/>
      <w:ind w:left="864" w:right="864"/>
      <w:jc w:val="center"/>
    </w:pPr>
    <w:rPr>
      <w:i/>
      <w:iCs/>
      <w:color w:val="5B9BD5"/>
      <w:sz w:val="22"/>
      <w:szCs w:val="22"/>
      <w:lang w:eastAsia="en-US"/>
    </w:rPr>
  </w:style>
  <w:style w:type="character" w:customStyle="1" w:styleId="IntenseQuoteChar">
    <w:name w:val="Intense Quote Char"/>
    <w:basedOn w:val="DefaultParagraphFont"/>
    <w:link w:val="IntenseQuote"/>
    <w:uiPriority w:val="99"/>
    <w:locked/>
    <w:rsid w:val="00B17E41"/>
    <w:rPr>
      <w:rFonts w:cs="Times New Roman"/>
      <w:i/>
      <w:iCs/>
      <w:color w:val="5B9BD5"/>
    </w:rPr>
  </w:style>
  <w:style w:type="character" w:customStyle="1" w:styleId="15">
    <w:name w:val="Слабое выделение1"/>
    <w:uiPriority w:val="99"/>
    <w:rsid w:val="00B17E41"/>
    <w:rPr>
      <w:i/>
      <w:color w:val="404040"/>
    </w:rPr>
  </w:style>
  <w:style w:type="character" w:customStyle="1" w:styleId="16">
    <w:name w:val="Сильное выделение1"/>
    <w:uiPriority w:val="99"/>
    <w:rsid w:val="00B17E41"/>
    <w:rPr>
      <w:i/>
      <w:color w:val="5B9BD5"/>
    </w:rPr>
  </w:style>
  <w:style w:type="character" w:customStyle="1" w:styleId="17">
    <w:name w:val="Слабая ссылка1"/>
    <w:uiPriority w:val="99"/>
    <w:rsid w:val="00B17E41"/>
    <w:rPr>
      <w:smallCaps/>
      <w:color w:val="5A5A5A"/>
    </w:rPr>
  </w:style>
  <w:style w:type="character" w:customStyle="1" w:styleId="18">
    <w:name w:val="Сильная ссылка1"/>
    <w:uiPriority w:val="99"/>
    <w:rsid w:val="00B17E41"/>
    <w:rPr>
      <w:b/>
      <w:smallCaps/>
      <w:color w:val="5B9BD5"/>
      <w:spacing w:val="5"/>
    </w:rPr>
  </w:style>
  <w:style w:type="character" w:styleId="BookTitle">
    <w:name w:val="Book Title"/>
    <w:basedOn w:val="DefaultParagraphFont"/>
    <w:uiPriority w:val="99"/>
    <w:qFormat/>
    <w:rsid w:val="00B17E41"/>
    <w:rPr>
      <w:b/>
      <w:i/>
      <w:spacing w:val="5"/>
    </w:rPr>
  </w:style>
  <w:style w:type="paragraph" w:styleId="TOCHeading">
    <w:name w:val="TOC Heading"/>
    <w:basedOn w:val="Heading1"/>
    <w:next w:val="Normal"/>
    <w:uiPriority w:val="99"/>
    <w:qFormat/>
    <w:rsid w:val="00B17E41"/>
    <w:pPr>
      <w:spacing w:line="259" w:lineRule="auto"/>
      <w:outlineLvl w:val="9"/>
    </w:pPr>
    <w:rPr>
      <w:lang w:eastAsia="en-US"/>
    </w:rPr>
  </w:style>
  <w:style w:type="character" w:styleId="FollowedHyperlink">
    <w:name w:val="FollowedHyperlink"/>
    <w:basedOn w:val="DefaultParagraphFont"/>
    <w:uiPriority w:val="99"/>
    <w:semiHidden/>
    <w:rsid w:val="00B17E41"/>
    <w:rPr>
      <w:rFonts w:cs="Times New Roman"/>
      <w:color w:val="954F72"/>
      <w:u w:val="single"/>
    </w:rPr>
  </w:style>
  <w:style w:type="paragraph" w:customStyle="1" w:styleId="xl64">
    <w:name w:val="xl64"/>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6">
    <w:name w:val="xl66"/>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7">
    <w:name w:val="xl67"/>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8">
    <w:name w:val="xl68"/>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9">
    <w:name w:val="xl69"/>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0">
    <w:name w:val="xl70"/>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1">
    <w:name w:val="xl71"/>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73">
    <w:name w:val="xl73"/>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4">
    <w:name w:val="xl74"/>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75">
    <w:name w:val="xl75"/>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76">
    <w:name w:val="xl76"/>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Normal"/>
    <w:uiPriority w:val="99"/>
    <w:rsid w:val="00B17E41"/>
    <w:pPr>
      <w:pBdr>
        <w:left w:val="single" w:sz="4" w:space="0" w:color="auto"/>
        <w:right w:val="single" w:sz="4" w:space="0" w:color="auto"/>
      </w:pBdr>
      <w:spacing w:before="100" w:beforeAutospacing="1" w:after="100" w:afterAutospacing="1"/>
      <w:textAlignment w:val="center"/>
    </w:pPr>
    <w:rPr>
      <w:sz w:val="26"/>
      <w:szCs w:val="26"/>
    </w:rPr>
  </w:style>
  <w:style w:type="paragraph" w:customStyle="1" w:styleId="xl78">
    <w:name w:val="xl78"/>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1">
    <w:name w:val="xl81"/>
    <w:basedOn w:val="Normal"/>
    <w:uiPriority w:val="99"/>
    <w:rsid w:val="00B17E41"/>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2">
    <w:name w:val="xl82"/>
    <w:basedOn w:val="Normal"/>
    <w:uiPriority w:val="99"/>
    <w:rsid w:val="00B17E41"/>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3">
    <w:name w:val="xl83"/>
    <w:basedOn w:val="Normal"/>
    <w:uiPriority w:val="99"/>
    <w:rsid w:val="00B17E4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4">
    <w:name w:val="xl84"/>
    <w:basedOn w:val="Normal"/>
    <w:uiPriority w:val="99"/>
    <w:rsid w:val="00B17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uiPriority w:val="99"/>
    <w:rsid w:val="00B17E41"/>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uiPriority w:val="99"/>
    <w:rsid w:val="00B17E4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uiPriority w:val="99"/>
    <w:rsid w:val="00B17E41"/>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8">
    <w:name w:val="xl88"/>
    <w:basedOn w:val="Normal"/>
    <w:uiPriority w:val="99"/>
    <w:rsid w:val="00B17E41"/>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uiPriority w:val="99"/>
    <w:rsid w:val="00B17E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Normal"/>
    <w:uiPriority w:val="99"/>
    <w:rsid w:val="00B17E41"/>
    <w:pPr>
      <w:spacing w:before="100" w:beforeAutospacing="1" w:after="100" w:afterAutospacing="1"/>
      <w:jc w:val="center"/>
    </w:pPr>
  </w:style>
  <w:style w:type="character" w:customStyle="1" w:styleId="211">
    <w:name w:val="Заголовок 2 Знак1"/>
    <w:basedOn w:val="DefaultParagraphFont"/>
    <w:uiPriority w:val="99"/>
    <w:semiHidden/>
    <w:rsid w:val="00B17E41"/>
    <w:rPr>
      <w:rFonts w:ascii="Cambria" w:hAnsi="Cambria" w:cs="Times New Roman"/>
      <w:color w:val="365F91"/>
      <w:sz w:val="26"/>
      <w:szCs w:val="26"/>
      <w:lang w:eastAsia="ru-RU"/>
    </w:rPr>
  </w:style>
  <w:style w:type="character" w:customStyle="1" w:styleId="310">
    <w:name w:val="Заголовок 3 Знак1"/>
    <w:basedOn w:val="DefaultParagraphFont"/>
    <w:uiPriority w:val="99"/>
    <w:semiHidden/>
    <w:rsid w:val="00B17E41"/>
    <w:rPr>
      <w:rFonts w:ascii="Cambria" w:hAnsi="Cambria" w:cs="Times New Roman"/>
      <w:color w:val="243F60"/>
      <w:sz w:val="24"/>
      <w:szCs w:val="24"/>
      <w:lang w:eastAsia="ru-RU"/>
    </w:rPr>
  </w:style>
  <w:style w:type="character" w:customStyle="1" w:styleId="410">
    <w:name w:val="Заголовок 4 Знак1"/>
    <w:basedOn w:val="DefaultParagraphFont"/>
    <w:uiPriority w:val="99"/>
    <w:semiHidden/>
    <w:rsid w:val="00B17E41"/>
    <w:rPr>
      <w:rFonts w:ascii="Cambria" w:hAnsi="Cambria" w:cs="Times New Roman"/>
      <w:i/>
      <w:iCs/>
      <w:color w:val="365F91"/>
      <w:sz w:val="24"/>
      <w:szCs w:val="24"/>
      <w:lang w:eastAsia="ru-RU"/>
    </w:rPr>
  </w:style>
  <w:style w:type="character" w:customStyle="1" w:styleId="510">
    <w:name w:val="Заголовок 5 Знак1"/>
    <w:basedOn w:val="DefaultParagraphFont"/>
    <w:uiPriority w:val="99"/>
    <w:semiHidden/>
    <w:rsid w:val="00B17E41"/>
    <w:rPr>
      <w:rFonts w:ascii="Cambria" w:hAnsi="Cambria" w:cs="Times New Roman"/>
      <w:color w:val="365F91"/>
      <w:sz w:val="24"/>
      <w:szCs w:val="24"/>
      <w:lang w:eastAsia="ru-RU"/>
    </w:rPr>
  </w:style>
  <w:style w:type="character" w:customStyle="1" w:styleId="610">
    <w:name w:val="Заголовок 6 Знак1"/>
    <w:basedOn w:val="DefaultParagraphFont"/>
    <w:uiPriority w:val="99"/>
    <w:semiHidden/>
    <w:rsid w:val="00B17E41"/>
    <w:rPr>
      <w:rFonts w:ascii="Cambria" w:hAnsi="Cambria" w:cs="Times New Roman"/>
      <w:color w:val="243F60"/>
      <w:sz w:val="24"/>
      <w:szCs w:val="24"/>
      <w:lang w:eastAsia="ru-RU"/>
    </w:rPr>
  </w:style>
  <w:style w:type="character" w:customStyle="1" w:styleId="710">
    <w:name w:val="Заголовок 7 Знак1"/>
    <w:basedOn w:val="DefaultParagraphFont"/>
    <w:uiPriority w:val="99"/>
    <w:semiHidden/>
    <w:rsid w:val="00B17E41"/>
    <w:rPr>
      <w:rFonts w:ascii="Cambria" w:hAnsi="Cambria" w:cs="Times New Roman"/>
      <w:i/>
      <w:iCs/>
      <w:color w:val="243F60"/>
      <w:sz w:val="24"/>
      <w:szCs w:val="24"/>
      <w:lang w:eastAsia="ru-RU"/>
    </w:rPr>
  </w:style>
  <w:style w:type="character" w:customStyle="1" w:styleId="810">
    <w:name w:val="Заголовок 8 Знак1"/>
    <w:basedOn w:val="DefaultParagraphFont"/>
    <w:uiPriority w:val="99"/>
    <w:semiHidden/>
    <w:rsid w:val="00B17E41"/>
    <w:rPr>
      <w:rFonts w:ascii="Cambria" w:hAnsi="Cambria" w:cs="Times New Roman"/>
      <w:color w:val="272727"/>
      <w:sz w:val="21"/>
      <w:szCs w:val="21"/>
      <w:lang w:eastAsia="ru-RU"/>
    </w:rPr>
  </w:style>
  <w:style w:type="character" w:customStyle="1" w:styleId="910">
    <w:name w:val="Заголовок 9 Знак1"/>
    <w:basedOn w:val="DefaultParagraphFont"/>
    <w:uiPriority w:val="99"/>
    <w:semiHidden/>
    <w:rsid w:val="00B17E41"/>
    <w:rPr>
      <w:rFonts w:ascii="Cambria" w:hAnsi="Cambria" w:cs="Times New Roman"/>
      <w:i/>
      <w:iCs/>
      <w:color w:val="272727"/>
      <w:sz w:val="21"/>
      <w:szCs w:val="21"/>
      <w:lang w:eastAsia="ru-RU"/>
    </w:rPr>
  </w:style>
  <w:style w:type="paragraph" w:styleId="Title">
    <w:name w:val="Title"/>
    <w:basedOn w:val="Normal"/>
    <w:next w:val="Normal"/>
    <w:link w:val="TitleChar"/>
    <w:uiPriority w:val="99"/>
    <w:qFormat/>
    <w:rsid w:val="00B17E41"/>
    <w:pPr>
      <w:contextualSpacing/>
    </w:pPr>
    <w:rPr>
      <w:spacing w:val="-10"/>
      <w:kern w:val="28"/>
      <w:sz w:val="56"/>
      <w:szCs w:val="56"/>
      <w:lang w:eastAsia="en-US"/>
    </w:rPr>
  </w:style>
  <w:style w:type="character" w:customStyle="1" w:styleId="TitleChar1">
    <w:name w:val="Title Char1"/>
    <w:basedOn w:val="DefaultParagraphFont"/>
    <w:link w:val="Title"/>
    <w:uiPriority w:val="10"/>
    <w:rsid w:val="00115AF4"/>
    <w:rPr>
      <w:rFonts w:asciiTheme="majorHAnsi" w:eastAsiaTheme="majorEastAsia" w:hAnsiTheme="majorHAnsi" w:cstheme="majorBidi"/>
      <w:b/>
      <w:bCs/>
      <w:kern w:val="28"/>
      <w:sz w:val="32"/>
      <w:szCs w:val="32"/>
    </w:rPr>
  </w:style>
  <w:style w:type="character" w:customStyle="1" w:styleId="19">
    <w:name w:val="Название Знак1"/>
    <w:basedOn w:val="DefaultParagraphFont"/>
    <w:uiPriority w:val="99"/>
    <w:rsid w:val="00B17E41"/>
    <w:rPr>
      <w:rFonts w:ascii="Cambria" w:hAnsi="Cambria" w:cs="Times New Roman"/>
      <w:spacing w:val="-10"/>
      <w:kern w:val="28"/>
      <w:sz w:val="56"/>
      <w:szCs w:val="56"/>
      <w:lang w:eastAsia="ru-RU"/>
    </w:rPr>
  </w:style>
  <w:style w:type="paragraph" w:styleId="Subtitle">
    <w:name w:val="Subtitle"/>
    <w:basedOn w:val="Normal"/>
    <w:next w:val="Normal"/>
    <w:link w:val="SubtitleChar"/>
    <w:uiPriority w:val="99"/>
    <w:qFormat/>
    <w:rsid w:val="00B17E41"/>
    <w:pPr>
      <w:numPr>
        <w:ilvl w:val="1"/>
      </w:numPr>
      <w:spacing w:after="160"/>
    </w:pPr>
    <w:rPr>
      <w:rFonts w:ascii="Calibri" w:hAnsi="Calibri"/>
      <w:color w:val="5A5A5A"/>
      <w:spacing w:val="15"/>
      <w:sz w:val="22"/>
      <w:szCs w:val="22"/>
      <w:lang w:eastAsia="en-US"/>
    </w:rPr>
  </w:style>
  <w:style w:type="character" w:customStyle="1" w:styleId="SubtitleChar1">
    <w:name w:val="Subtitle Char1"/>
    <w:basedOn w:val="DefaultParagraphFont"/>
    <w:link w:val="Subtitle"/>
    <w:uiPriority w:val="11"/>
    <w:rsid w:val="00115AF4"/>
    <w:rPr>
      <w:rFonts w:asciiTheme="majorHAnsi" w:eastAsiaTheme="majorEastAsia" w:hAnsiTheme="majorHAnsi" w:cstheme="majorBidi"/>
      <w:sz w:val="24"/>
      <w:szCs w:val="24"/>
    </w:rPr>
  </w:style>
  <w:style w:type="character" w:customStyle="1" w:styleId="1a">
    <w:name w:val="Подзаголовок Знак1"/>
    <w:basedOn w:val="DefaultParagraphFont"/>
    <w:uiPriority w:val="99"/>
    <w:rsid w:val="00B17E41"/>
    <w:rPr>
      <w:rFonts w:eastAsia="Times New Roman" w:cs="Times New Roman"/>
      <w:color w:val="5A5A5A"/>
      <w:spacing w:val="15"/>
      <w:lang w:eastAsia="ru-RU"/>
    </w:rPr>
  </w:style>
  <w:style w:type="paragraph" w:styleId="Quote">
    <w:name w:val="Quote"/>
    <w:basedOn w:val="Normal"/>
    <w:next w:val="Normal"/>
    <w:link w:val="QuoteChar"/>
    <w:uiPriority w:val="99"/>
    <w:qFormat/>
    <w:rsid w:val="00B17E41"/>
    <w:pPr>
      <w:spacing w:before="200" w:after="160"/>
      <w:ind w:left="864" w:right="864"/>
      <w:jc w:val="center"/>
    </w:pPr>
    <w:rPr>
      <w:rFonts w:ascii="Calibri" w:eastAsia="Calibri" w:hAnsi="Calibri"/>
      <w:i/>
      <w:iCs/>
      <w:color w:val="404040"/>
      <w:sz w:val="22"/>
      <w:szCs w:val="22"/>
      <w:lang w:eastAsia="en-US"/>
    </w:rPr>
  </w:style>
  <w:style w:type="character" w:customStyle="1" w:styleId="QuoteChar1">
    <w:name w:val="Quote Char1"/>
    <w:basedOn w:val="DefaultParagraphFont"/>
    <w:link w:val="Quote"/>
    <w:uiPriority w:val="29"/>
    <w:rsid w:val="00115AF4"/>
    <w:rPr>
      <w:rFonts w:ascii="Times New Roman" w:eastAsia="Times New Roman" w:hAnsi="Times New Roman"/>
      <w:i/>
      <w:iCs/>
      <w:color w:val="000000" w:themeColor="text1"/>
      <w:sz w:val="24"/>
      <w:szCs w:val="24"/>
    </w:rPr>
  </w:style>
  <w:style w:type="character" w:customStyle="1" w:styleId="212">
    <w:name w:val="Цитата 2 Знак1"/>
    <w:basedOn w:val="DefaultParagraphFont"/>
    <w:uiPriority w:val="99"/>
    <w:rsid w:val="00B17E41"/>
    <w:rPr>
      <w:rFonts w:ascii="Times New Roman" w:hAnsi="Times New Roman" w:cs="Times New Roman"/>
      <w:i/>
      <w:iCs/>
      <w:color w:val="404040"/>
      <w:sz w:val="24"/>
      <w:szCs w:val="24"/>
      <w:lang w:eastAsia="ru-RU"/>
    </w:rPr>
  </w:style>
  <w:style w:type="paragraph" w:styleId="IntenseQuote">
    <w:name w:val="Intense Quote"/>
    <w:basedOn w:val="Normal"/>
    <w:next w:val="Normal"/>
    <w:link w:val="IntenseQuoteChar"/>
    <w:uiPriority w:val="99"/>
    <w:qFormat/>
    <w:rsid w:val="00B17E41"/>
    <w:pPr>
      <w:pBdr>
        <w:top w:val="single" w:sz="4" w:space="10" w:color="4F81BD"/>
        <w:bottom w:val="single" w:sz="4" w:space="10" w:color="4F81BD"/>
      </w:pBdr>
      <w:spacing w:before="360" w:after="360"/>
      <w:ind w:left="864" w:right="864"/>
      <w:jc w:val="center"/>
    </w:pPr>
    <w:rPr>
      <w:rFonts w:ascii="Calibri" w:eastAsia="Calibri" w:hAnsi="Calibri"/>
      <w:i/>
      <w:iCs/>
      <w:color w:val="5B9BD5"/>
      <w:sz w:val="22"/>
      <w:szCs w:val="22"/>
      <w:lang w:eastAsia="en-US"/>
    </w:rPr>
  </w:style>
  <w:style w:type="character" w:customStyle="1" w:styleId="IntenseQuoteChar1">
    <w:name w:val="Intense Quote Char1"/>
    <w:basedOn w:val="DefaultParagraphFont"/>
    <w:link w:val="IntenseQuote"/>
    <w:uiPriority w:val="30"/>
    <w:rsid w:val="00115AF4"/>
    <w:rPr>
      <w:rFonts w:ascii="Times New Roman" w:eastAsia="Times New Roman" w:hAnsi="Times New Roman"/>
      <w:b/>
      <w:bCs/>
      <w:i/>
      <w:iCs/>
      <w:color w:val="4F81BD" w:themeColor="accent1"/>
      <w:sz w:val="24"/>
      <w:szCs w:val="24"/>
    </w:rPr>
  </w:style>
  <w:style w:type="character" w:customStyle="1" w:styleId="1b">
    <w:name w:val="Выделенная цитата Знак1"/>
    <w:basedOn w:val="DefaultParagraphFont"/>
    <w:uiPriority w:val="99"/>
    <w:rsid w:val="00B17E41"/>
    <w:rPr>
      <w:rFonts w:ascii="Times New Roman" w:hAnsi="Times New Roman" w:cs="Times New Roman"/>
      <w:i/>
      <w:iCs/>
      <w:color w:val="4F81BD"/>
      <w:sz w:val="24"/>
      <w:szCs w:val="24"/>
      <w:lang w:eastAsia="ru-RU"/>
    </w:rPr>
  </w:style>
  <w:style w:type="character" w:styleId="SubtleEmphasis">
    <w:name w:val="Subtle Emphasis"/>
    <w:basedOn w:val="DefaultParagraphFont"/>
    <w:uiPriority w:val="99"/>
    <w:qFormat/>
    <w:rsid w:val="00B17E41"/>
    <w:rPr>
      <w:rFonts w:cs="Times New Roman"/>
      <w:i/>
      <w:iCs/>
      <w:color w:val="404040"/>
    </w:rPr>
  </w:style>
  <w:style w:type="character" w:styleId="IntenseEmphasis">
    <w:name w:val="Intense Emphasis"/>
    <w:basedOn w:val="DefaultParagraphFont"/>
    <w:uiPriority w:val="99"/>
    <w:qFormat/>
    <w:rsid w:val="00B17E41"/>
    <w:rPr>
      <w:rFonts w:cs="Times New Roman"/>
      <w:i/>
      <w:iCs/>
      <w:color w:val="4F81BD"/>
    </w:rPr>
  </w:style>
  <w:style w:type="character" w:styleId="SubtleReference">
    <w:name w:val="Subtle Reference"/>
    <w:basedOn w:val="DefaultParagraphFont"/>
    <w:uiPriority w:val="99"/>
    <w:qFormat/>
    <w:rsid w:val="00B17E41"/>
    <w:rPr>
      <w:rFonts w:cs="Times New Roman"/>
      <w:smallCaps/>
      <w:color w:val="5A5A5A"/>
    </w:rPr>
  </w:style>
  <w:style w:type="character" w:styleId="IntenseReference">
    <w:name w:val="Intense Reference"/>
    <w:basedOn w:val="DefaultParagraphFont"/>
    <w:uiPriority w:val="99"/>
    <w:qFormat/>
    <w:rsid w:val="00B17E41"/>
    <w:rPr>
      <w:rFonts w:cs="Times New Roman"/>
      <w:b/>
      <w:bCs/>
      <w:smallCaps/>
      <w:color w:val="4F81BD"/>
      <w:spacing w:val="5"/>
    </w:rPr>
  </w:style>
  <w:style w:type="paragraph" w:customStyle="1" w:styleId="2">
    <w:name w:val="Название объекта2"/>
    <w:basedOn w:val="Normal"/>
    <w:next w:val="Normal"/>
    <w:uiPriority w:val="99"/>
    <w:semiHidden/>
    <w:rsid w:val="00116017"/>
    <w:pPr>
      <w:spacing w:after="200"/>
    </w:pPr>
    <w:rPr>
      <w:i/>
      <w:iCs/>
      <w:color w:val="44546A"/>
      <w:sz w:val="18"/>
      <w:szCs w:val="18"/>
      <w:lang w:eastAsia="en-US"/>
    </w:rPr>
  </w:style>
  <w:style w:type="table" w:customStyle="1" w:styleId="1c">
    <w:name w:val="Сетка таблицы1"/>
    <w:uiPriority w:val="99"/>
    <w:rsid w:val="001160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Название объекта3"/>
    <w:basedOn w:val="Normal"/>
    <w:next w:val="Normal"/>
    <w:uiPriority w:val="99"/>
    <w:semiHidden/>
    <w:rsid w:val="00E777BD"/>
    <w:pPr>
      <w:spacing w:after="200"/>
    </w:pPr>
    <w:rPr>
      <w:i/>
      <w:iCs/>
      <w:color w:val="44546A"/>
      <w:sz w:val="18"/>
      <w:szCs w:val="18"/>
      <w:lang w:eastAsia="en-US"/>
    </w:rPr>
  </w:style>
  <w:style w:type="paragraph" w:customStyle="1" w:styleId="font5">
    <w:name w:val="font5"/>
    <w:basedOn w:val="Normal"/>
    <w:uiPriority w:val="99"/>
    <w:rsid w:val="00E777BD"/>
    <w:pPr>
      <w:spacing w:before="100" w:beforeAutospacing="1" w:after="100" w:afterAutospacing="1"/>
    </w:pPr>
    <w:rPr>
      <w:rFonts w:ascii="Tahoma" w:hAnsi="Tahoma" w:cs="Tahoma"/>
      <w:color w:val="000000"/>
      <w:sz w:val="18"/>
      <w:szCs w:val="18"/>
    </w:rPr>
  </w:style>
  <w:style w:type="paragraph" w:customStyle="1" w:styleId="font6">
    <w:name w:val="font6"/>
    <w:basedOn w:val="Normal"/>
    <w:uiPriority w:val="99"/>
    <w:rsid w:val="00E777BD"/>
    <w:pPr>
      <w:spacing w:before="100" w:beforeAutospacing="1" w:after="100" w:afterAutospacing="1"/>
    </w:pPr>
    <w:rPr>
      <w:rFonts w:ascii="Tahoma" w:hAnsi="Tahoma" w:cs="Tahoma"/>
      <w:b/>
      <w:bCs/>
      <w:color w:val="000000"/>
      <w:sz w:val="18"/>
      <w:szCs w:val="18"/>
    </w:rPr>
  </w:style>
  <w:style w:type="paragraph" w:customStyle="1" w:styleId="4">
    <w:name w:val="Название объекта4"/>
    <w:basedOn w:val="Normal"/>
    <w:next w:val="Normal"/>
    <w:uiPriority w:val="99"/>
    <w:semiHidden/>
    <w:rsid w:val="001C50E5"/>
    <w:pPr>
      <w:spacing w:after="200"/>
    </w:pPr>
    <w:rPr>
      <w:i/>
      <w:iCs/>
      <w:color w:val="44546A"/>
      <w:sz w:val="18"/>
      <w:szCs w:val="18"/>
      <w:lang w:eastAsia="en-US"/>
    </w:rPr>
  </w:style>
  <w:style w:type="paragraph" w:customStyle="1" w:styleId="a">
    <w:name w:val="Стиль приложение"/>
    <w:basedOn w:val="Normal"/>
    <w:link w:val="a0"/>
    <w:uiPriority w:val="99"/>
    <w:rsid w:val="00A44F37"/>
    <w:pPr>
      <w:ind w:left="4540" w:firstLine="563"/>
    </w:pPr>
    <w:rPr>
      <w:sz w:val="26"/>
      <w:szCs w:val="26"/>
    </w:rPr>
  </w:style>
  <w:style w:type="character" w:styleId="CommentReference">
    <w:name w:val="annotation reference"/>
    <w:basedOn w:val="DefaultParagraphFont"/>
    <w:uiPriority w:val="99"/>
    <w:semiHidden/>
    <w:rsid w:val="00ED6AC2"/>
    <w:rPr>
      <w:rFonts w:cs="Times New Roman"/>
      <w:sz w:val="16"/>
      <w:szCs w:val="16"/>
    </w:rPr>
  </w:style>
  <w:style w:type="character" w:customStyle="1" w:styleId="a0">
    <w:name w:val="Стиль приложение Знак"/>
    <w:basedOn w:val="DefaultParagraphFont"/>
    <w:link w:val="a"/>
    <w:uiPriority w:val="99"/>
    <w:locked/>
    <w:rsid w:val="00A44F37"/>
    <w:rPr>
      <w:rFonts w:ascii="Times New Roman" w:hAnsi="Times New Roman" w:cs="Times New Roman"/>
      <w:sz w:val="26"/>
      <w:szCs w:val="26"/>
      <w:lang w:eastAsia="ru-RU"/>
    </w:rPr>
  </w:style>
  <w:style w:type="paragraph" w:styleId="CommentText">
    <w:name w:val="annotation text"/>
    <w:basedOn w:val="Normal"/>
    <w:link w:val="CommentTextChar"/>
    <w:uiPriority w:val="99"/>
    <w:semiHidden/>
    <w:rsid w:val="00ED6AC2"/>
    <w:rPr>
      <w:sz w:val="20"/>
      <w:szCs w:val="20"/>
    </w:rPr>
  </w:style>
  <w:style w:type="character" w:customStyle="1" w:styleId="CommentTextChar">
    <w:name w:val="Comment Text Char"/>
    <w:basedOn w:val="DefaultParagraphFont"/>
    <w:link w:val="CommentText"/>
    <w:uiPriority w:val="99"/>
    <w:semiHidden/>
    <w:locked/>
    <w:rsid w:val="00ED6AC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ED6AC2"/>
    <w:rPr>
      <w:b/>
      <w:bCs/>
    </w:rPr>
  </w:style>
  <w:style w:type="character" w:customStyle="1" w:styleId="CommentSubjectChar">
    <w:name w:val="Comment Subject Char"/>
    <w:basedOn w:val="CommentTextChar"/>
    <w:link w:val="CommentSubject"/>
    <w:uiPriority w:val="99"/>
    <w:semiHidden/>
    <w:locked/>
    <w:rsid w:val="00ED6AC2"/>
    <w:rPr>
      <w:b/>
      <w:bCs/>
    </w:rPr>
  </w:style>
  <w:style w:type="character" w:styleId="PlaceholderText">
    <w:name w:val="Placeholder Text"/>
    <w:basedOn w:val="DefaultParagraphFont"/>
    <w:uiPriority w:val="99"/>
    <w:semiHidden/>
    <w:rsid w:val="004442CF"/>
    <w:rPr>
      <w:rFonts w:cs="Times New Roman"/>
      <w:color w:val="808080"/>
    </w:rPr>
  </w:style>
  <w:style w:type="paragraph" w:customStyle="1" w:styleId="5">
    <w:name w:val="Название объекта5"/>
    <w:basedOn w:val="Normal"/>
    <w:next w:val="Normal"/>
    <w:uiPriority w:val="99"/>
    <w:semiHidden/>
    <w:rsid w:val="00A50A94"/>
    <w:pPr>
      <w:spacing w:after="200"/>
    </w:pPr>
    <w:rPr>
      <w:i/>
      <w:iCs/>
      <w:color w:val="44546A"/>
      <w:sz w:val="18"/>
      <w:szCs w:val="18"/>
      <w:lang w:eastAsia="en-US"/>
    </w:rPr>
  </w:style>
  <w:style w:type="paragraph" w:customStyle="1" w:styleId="6">
    <w:name w:val="Название объекта6"/>
    <w:basedOn w:val="Normal"/>
    <w:next w:val="Normal"/>
    <w:uiPriority w:val="99"/>
    <w:semiHidden/>
    <w:rsid w:val="00A50A94"/>
    <w:pPr>
      <w:spacing w:after="200"/>
    </w:pPr>
    <w:rPr>
      <w:i/>
      <w:iCs/>
      <w:color w:val="44546A"/>
      <w:sz w:val="18"/>
      <w:szCs w:val="18"/>
      <w:lang w:eastAsia="en-US"/>
    </w:rPr>
  </w:style>
  <w:style w:type="paragraph" w:customStyle="1" w:styleId="7">
    <w:name w:val="Название объекта7"/>
    <w:basedOn w:val="Normal"/>
    <w:next w:val="Normal"/>
    <w:uiPriority w:val="99"/>
    <w:semiHidden/>
    <w:rsid w:val="00A50A94"/>
    <w:pPr>
      <w:spacing w:after="200"/>
    </w:pPr>
    <w:rPr>
      <w:i/>
      <w:iCs/>
      <w:color w:val="44546A"/>
      <w:sz w:val="18"/>
      <w:szCs w:val="18"/>
      <w:lang w:eastAsia="en-US"/>
    </w:rPr>
  </w:style>
  <w:style w:type="paragraph" w:customStyle="1" w:styleId="8">
    <w:name w:val="Название объекта8"/>
    <w:basedOn w:val="Normal"/>
    <w:next w:val="Normal"/>
    <w:uiPriority w:val="99"/>
    <w:semiHidden/>
    <w:rsid w:val="004D399A"/>
    <w:pPr>
      <w:spacing w:after="200"/>
    </w:pPr>
    <w:rPr>
      <w:i/>
      <w:iCs/>
      <w:color w:val="44546A"/>
      <w:sz w:val="18"/>
      <w:szCs w:val="18"/>
      <w:lang w:eastAsia="en-US"/>
    </w:rPr>
  </w:style>
  <w:style w:type="paragraph" w:customStyle="1" w:styleId="9">
    <w:name w:val="Название объекта9"/>
    <w:basedOn w:val="Normal"/>
    <w:next w:val="Normal"/>
    <w:uiPriority w:val="99"/>
    <w:semiHidden/>
    <w:rsid w:val="00B1220A"/>
    <w:pPr>
      <w:spacing w:after="200"/>
    </w:pPr>
    <w:rPr>
      <w:i/>
      <w:iCs/>
      <w:color w:val="44546A"/>
      <w:sz w:val="18"/>
      <w:szCs w:val="18"/>
      <w:lang w:eastAsia="en-US"/>
    </w:rPr>
  </w:style>
  <w:style w:type="paragraph" w:styleId="Caption">
    <w:name w:val="caption"/>
    <w:basedOn w:val="Normal"/>
    <w:next w:val="Normal"/>
    <w:uiPriority w:val="99"/>
    <w:qFormat/>
    <w:rsid w:val="00184969"/>
    <w:pPr>
      <w:spacing w:after="200"/>
    </w:pPr>
    <w:rPr>
      <w:rFonts w:ascii="Calibri" w:eastAsia="Calibri" w:hAnsi="Calibri"/>
      <w:i/>
      <w:iCs/>
      <w:color w:val="1F497D"/>
      <w:sz w:val="18"/>
      <w:szCs w:val="18"/>
      <w:lang w:eastAsia="en-US"/>
    </w:rPr>
  </w:style>
  <w:style w:type="paragraph" w:customStyle="1" w:styleId="xl63">
    <w:name w:val="xl63"/>
    <w:basedOn w:val="Normal"/>
    <w:uiPriority w:val="99"/>
    <w:rsid w:val="00350611"/>
    <w:pPr>
      <w:spacing w:before="100" w:beforeAutospacing="1" w:after="100" w:afterAutospacing="1"/>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76650430">
      <w:marLeft w:val="0"/>
      <w:marRight w:val="0"/>
      <w:marTop w:val="0"/>
      <w:marBottom w:val="0"/>
      <w:divBdr>
        <w:top w:val="none" w:sz="0" w:space="0" w:color="auto"/>
        <w:left w:val="none" w:sz="0" w:space="0" w:color="auto"/>
        <w:bottom w:val="none" w:sz="0" w:space="0" w:color="auto"/>
        <w:right w:val="none" w:sz="0" w:space="0" w:color="auto"/>
      </w:divBdr>
    </w:div>
    <w:div w:id="476650431">
      <w:marLeft w:val="0"/>
      <w:marRight w:val="0"/>
      <w:marTop w:val="0"/>
      <w:marBottom w:val="0"/>
      <w:divBdr>
        <w:top w:val="none" w:sz="0" w:space="0" w:color="auto"/>
        <w:left w:val="none" w:sz="0" w:space="0" w:color="auto"/>
        <w:bottom w:val="none" w:sz="0" w:space="0" w:color="auto"/>
        <w:right w:val="none" w:sz="0" w:space="0" w:color="auto"/>
      </w:divBdr>
    </w:div>
    <w:div w:id="476650432">
      <w:marLeft w:val="0"/>
      <w:marRight w:val="0"/>
      <w:marTop w:val="0"/>
      <w:marBottom w:val="0"/>
      <w:divBdr>
        <w:top w:val="none" w:sz="0" w:space="0" w:color="auto"/>
        <w:left w:val="none" w:sz="0" w:space="0" w:color="auto"/>
        <w:bottom w:val="none" w:sz="0" w:space="0" w:color="auto"/>
        <w:right w:val="none" w:sz="0" w:space="0" w:color="auto"/>
      </w:divBdr>
    </w:div>
    <w:div w:id="476650433">
      <w:marLeft w:val="0"/>
      <w:marRight w:val="0"/>
      <w:marTop w:val="0"/>
      <w:marBottom w:val="0"/>
      <w:divBdr>
        <w:top w:val="none" w:sz="0" w:space="0" w:color="auto"/>
        <w:left w:val="none" w:sz="0" w:space="0" w:color="auto"/>
        <w:bottom w:val="none" w:sz="0" w:space="0" w:color="auto"/>
        <w:right w:val="none" w:sz="0" w:space="0" w:color="auto"/>
      </w:divBdr>
    </w:div>
    <w:div w:id="476650434">
      <w:marLeft w:val="0"/>
      <w:marRight w:val="0"/>
      <w:marTop w:val="0"/>
      <w:marBottom w:val="0"/>
      <w:divBdr>
        <w:top w:val="none" w:sz="0" w:space="0" w:color="auto"/>
        <w:left w:val="none" w:sz="0" w:space="0" w:color="auto"/>
        <w:bottom w:val="none" w:sz="0" w:space="0" w:color="auto"/>
        <w:right w:val="none" w:sz="0" w:space="0" w:color="auto"/>
      </w:divBdr>
      <w:divsChild>
        <w:div w:id="476650452">
          <w:marLeft w:val="0"/>
          <w:marRight w:val="0"/>
          <w:marTop w:val="0"/>
          <w:marBottom w:val="0"/>
          <w:divBdr>
            <w:top w:val="none" w:sz="0" w:space="0" w:color="auto"/>
            <w:left w:val="none" w:sz="0" w:space="0" w:color="auto"/>
            <w:bottom w:val="none" w:sz="0" w:space="0" w:color="auto"/>
            <w:right w:val="none" w:sz="0" w:space="0" w:color="auto"/>
          </w:divBdr>
        </w:div>
        <w:div w:id="476650471">
          <w:marLeft w:val="0"/>
          <w:marRight w:val="0"/>
          <w:marTop w:val="0"/>
          <w:marBottom w:val="0"/>
          <w:divBdr>
            <w:top w:val="none" w:sz="0" w:space="0" w:color="auto"/>
            <w:left w:val="none" w:sz="0" w:space="0" w:color="auto"/>
            <w:bottom w:val="none" w:sz="0" w:space="0" w:color="auto"/>
            <w:right w:val="none" w:sz="0" w:space="0" w:color="auto"/>
          </w:divBdr>
        </w:div>
      </w:divsChild>
    </w:div>
    <w:div w:id="476650435">
      <w:marLeft w:val="0"/>
      <w:marRight w:val="0"/>
      <w:marTop w:val="0"/>
      <w:marBottom w:val="0"/>
      <w:divBdr>
        <w:top w:val="none" w:sz="0" w:space="0" w:color="auto"/>
        <w:left w:val="none" w:sz="0" w:space="0" w:color="auto"/>
        <w:bottom w:val="none" w:sz="0" w:space="0" w:color="auto"/>
        <w:right w:val="none" w:sz="0" w:space="0" w:color="auto"/>
      </w:divBdr>
    </w:div>
    <w:div w:id="476650437">
      <w:marLeft w:val="0"/>
      <w:marRight w:val="0"/>
      <w:marTop w:val="0"/>
      <w:marBottom w:val="0"/>
      <w:divBdr>
        <w:top w:val="none" w:sz="0" w:space="0" w:color="auto"/>
        <w:left w:val="none" w:sz="0" w:space="0" w:color="auto"/>
        <w:bottom w:val="none" w:sz="0" w:space="0" w:color="auto"/>
        <w:right w:val="none" w:sz="0" w:space="0" w:color="auto"/>
      </w:divBdr>
    </w:div>
    <w:div w:id="476650438">
      <w:marLeft w:val="0"/>
      <w:marRight w:val="0"/>
      <w:marTop w:val="0"/>
      <w:marBottom w:val="0"/>
      <w:divBdr>
        <w:top w:val="none" w:sz="0" w:space="0" w:color="auto"/>
        <w:left w:val="none" w:sz="0" w:space="0" w:color="auto"/>
        <w:bottom w:val="none" w:sz="0" w:space="0" w:color="auto"/>
        <w:right w:val="none" w:sz="0" w:space="0" w:color="auto"/>
      </w:divBdr>
    </w:div>
    <w:div w:id="476650439">
      <w:marLeft w:val="0"/>
      <w:marRight w:val="0"/>
      <w:marTop w:val="0"/>
      <w:marBottom w:val="0"/>
      <w:divBdr>
        <w:top w:val="none" w:sz="0" w:space="0" w:color="auto"/>
        <w:left w:val="none" w:sz="0" w:space="0" w:color="auto"/>
        <w:bottom w:val="none" w:sz="0" w:space="0" w:color="auto"/>
        <w:right w:val="none" w:sz="0" w:space="0" w:color="auto"/>
      </w:divBdr>
    </w:div>
    <w:div w:id="476650440">
      <w:marLeft w:val="0"/>
      <w:marRight w:val="0"/>
      <w:marTop w:val="0"/>
      <w:marBottom w:val="0"/>
      <w:divBdr>
        <w:top w:val="none" w:sz="0" w:space="0" w:color="auto"/>
        <w:left w:val="none" w:sz="0" w:space="0" w:color="auto"/>
        <w:bottom w:val="none" w:sz="0" w:space="0" w:color="auto"/>
        <w:right w:val="none" w:sz="0" w:space="0" w:color="auto"/>
      </w:divBdr>
      <w:divsChild>
        <w:div w:id="476650429">
          <w:marLeft w:val="0"/>
          <w:marRight w:val="0"/>
          <w:marTop w:val="0"/>
          <w:marBottom w:val="0"/>
          <w:divBdr>
            <w:top w:val="none" w:sz="0" w:space="0" w:color="auto"/>
            <w:left w:val="none" w:sz="0" w:space="0" w:color="auto"/>
            <w:bottom w:val="none" w:sz="0" w:space="0" w:color="auto"/>
            <w:right w:val="none" w:sz="0" w:space="0" w:color="auto"/>
          </w:divBdr>
        </w:div>
        <w:div w:id="476650457">
          <w:marLeft w:val="0"/>
          <w:marRight w:val="0"/>
          <w:marTop w:val="0"/>
          <w:marBottom w:val="0"/>
          <w:divBdr>
            <w:top w:val="none" w:sz="0" w:space="0" w:color="auto"/>
            <w:left w:val="none" w:sz="0" w:space="0" w:color="auto"/>
            <w:bottom w:val="none" w:sz="0" w:space="0" w:color="auto"/>
            <w:right w:val="none" w:sz="0" w:space="0" w:color="auto"/>
          </w:divBdr>
        </w:div>
      </w:divsChild>
    </w:div>
    <w:div w:id="476650441">
      <w:marLeft w:val="0"/>
      <w:marRight w:val="0"/>
      <w:marTop w:val="0"/>
      <w:marBottom w:val="0"/>
      <w:divBdr>
        <w:top w:val="none" w:sz="0" w:space="0" w:color="auto"/>
        <w:left w:val="none" w:sz="0" w:space="0" w:color="auto"/>
        <w:bottom w:val="none" w:sz="0" w:space="0" w:color="auto"/>
        <w:right w:val="none" w:sz="0" w:space="0" w:color="auto"/>
      </w:divBdr>
    </w:div>
    <w:div w:id="476650442">
      <w:marLeft w:val="0"/>
      <w:marRight w:val="0"/>
      <w:marTop w:val="0"/>
      <w:marBottom w:val="0"/>
      <w:divBdr>
        <w:top w:val="none" w:sz="0" w:space="0" w:color="auto"/>
        <w:left w:val="none" w:sz="0" w:space="0" w:color="auto"/>
        <w:bottom w:val="none" w:sz="0" w:space="0" w:color="auto"/>
        <w:right w:val="none" w:sz="0" w:space="0" w:color="auto"/>
      </w:divBdr>
    </w:div>
    <w:div w:id="476650443">
      <w:marLeft w:val="0"/>
      <w:marRight w:val="0"/>
      <w:marTop w:val="0"/>
      <w:marBottom w:val="0"/>
      <w:divBdr>
        <w:top w:val="none" w:sz="0" w:space="0" w:color="auto"/>
        <w:left w:val="none" w:sz="0" w:space="0" w:color="auto"/>
        <w:bottom w:val="none" w:sz="0" w:space="0" w:color="auto"/>
        <w:right w:val="none" w:sz="0" w:space="0" w:color="auto"/>
      </w:divBdr>
    </w:div>
    <w:div w:id="476650446">
      <w:marLeft w:val="0"/>
      <w:marRight w:val="0"/>
      <w:marTop w:val="0"/>
      <w:marBottom w:val="0"/>
      <w:divBdr>
        <w:top w:val="none" w:sz="0" w:space="0" w:color="auto"/>
        <w:left w:val="none" w:sz="0" w:space="0" w:color="auto"/>
        <w:bottom w:val="none" w:sz="0" w:space="0" w:color="auto"/>
        <w:right w:val="none" w:sz="0" w:space="0" w:color="auto"/>
      </w:divBdr>
    </w:div>
    <w:div w:id="476650447">
      <w:marLeft w:val="0"/>
      <w:marRight w:val="0"/>
      <w:marTop w:val="0"/>
      <w:marBottom w:val="0"/>
      <w:divBdr>
        <w:top w:val="none" w:sz="0" w:space="0" w:color="auto"/>
        <w:left w:val="none" w:sz="0" w:space="0" w:color="auto"/>
        <w:bottom w:val="none" w:sz="0" w:space="0" w:color="auto"/>
        <w:right w:val="none" w:sz="0" w:space="0" w:color="auto"/>
      </w:divBdr>
    </w:div>
    <w:div w:id="476650449">
      <w:marLeft w:val="0"/>
      <w:marRight w:val="0"/>
      <w:marTop w:val="0"/>
      <w:marBottom w:val="0"/>
      <w:divBdr>
        <w:top w:val="none" w:sz="0" w:space="0" w:color="auto"/>
        <w:left w:val="none" w:sz="0" w:space="0" w:color="auto"/>
        <w:bottom w:val="none" w:sz="0" w:space="0" w:color="auto"/>
        <w:right w:val="none" w:sz="0" w:space="0" w:color="auto"/>
      </w:divBdr>
    </w:div>
    <w:div w:id="476650450">
      <w:marLeft w:val="0"/>
      <w:marRight w:val="0"/>
      <w:marTop w:val="0"/>
      <w:marBottom w:val="0"/>
      <w:divBdr>
        <w:top w:val="none" w:sz="0" w:space="0" w:color="auto"/>
        <w:left w:val="none" w:sz="0" w:space="0" w:color="auto"/>
        <w:bottom w:val="none" w:sz="0" w:space="0" w:color="auto"/>
        <w:right w:val="none" w:sz="0" w:space="0" w:color="auto"/>
      </w:divBdr>
      <w:divsChild>
        <w:div w:id="476650436">
          <w:marLeft w:val="0"/>
          <w:marRight w:val="0"/>
          <w:marTop w:val="0"/>
          <w:marBottom w:val="0"/>
          <w:divBdr>
            <w:top w:val="none" w:sz="0" w:space="0" w:color="auto"/>
            <w:left w:val="none" w:sz="0" w:space="0" w:color="auto"/>
            <w:bottom w:val="none" w:sz="0" w:space="0" w:color="auto"/>
            <w:right w:val="none" w:sz="0" w:space="0" w:color="auto"/>
          </w:divBdr>
        </w:div>
        <w:div w:id="476650445">
          <w:marLeft w:val="0"/>
          <w:marRight w:val="0"/>
          <w:marTop w:val="0"/>
          <w:marBottom w:val="0"/>
          <w:divBdr>
            <w:top w:val="none" w:sz="0" w:space="0" w:color="auto"/>
            <w:left w:val="none" w:sz="0" w:space="0" w:color="auto"/>
            <w:bottom w:val="none" w:sz="0" w:space="0" w:color="auto"/>
            <w:right w:val="none" w:sz="0" w:space="0" w:color="auto"/>
          </w:divBdr>
        </w:div>
        <w:div w:id="476650466">
          <w:marLeft w:val="0"/>
          <w:marRight w:val="0"/>
          <w:marTop w:val="0"/>
          <w:marBottom w:val="0"/>
          <w:divBdr>
            <w:top w:val="none" w:sz="0" w:space="0" w:color="auto"/>
            <w:left w:val="none" w:sz="0" w:space="0" w:color="auto"/>
            <w:bottom w:val="none" w:sz="0" w:space="0" w:color="auto"/>
            <w:right w:val="none" w:sz="0" w:space="0" w:color="auto"/>
          </w:divBdr>
        </w:div>
      </w:divsChild>
    </w:div>
    <w:div w:id="476650451">
      <w:marLeft w:val="0"/>
      <w:marRight w:val="0"/>
      <w:marTop w:val="0"/>
      <w:marBottom w:val="0"/>
      <w:divBdr>
        <w:top w:val="none" w:sz="0" w:space="0" w:color="auto"/>
        <w:left w:val="none" w:sz="0" w:space="0" w:color="auto"/>
        <w:bottom w:val="none" w:sz="0" w:space="0" w:color="auto"/>
        <w:right w:val="none" w:sz="0" w:space="0" w:color="auto"/>
      </w:divBdr>
    </w:div>
    <w:div w:id="476650454">
      <w:marLeft w:val="0"/>
      <w:marRight w:val="0"/>
      <w:marTop w:val="0"/>
      <w:marBottom w:val="0"/>
      <w:divBdr>
        <w:top w:val="none" w:sz="0" w:space="0" w:color="auto"/>
        <w:left w:val="none" w:sz="0" w:space="0" w:color="auto"/>
        <w:bottom w:val="none" w:sz="0" w:space="0" w:color="auto"/>
        <w:right w:val="none" w:sz="0" w:space="0" w:color="auto"/>
      </w:divBdr>
    </w:div>
    <w:div w:id="476650455">
      <w:marLeft w:val="0"/>
      <w:marRight w:val="0"/>
      <w:marTop w:val="0"/>
      <w:marBottom w:val="0"/>
      <w:divBdr>
        <w:top w:val="none" w:sz="0" w:space="0" w:color="auto"/>
        <w:left w:val="none" w:sz="0" w:space="0" w:color="auto"/>
        <w:bottom w:val="none" w:sz="0" w:space="0" w:color="auto"/>
        <w:right w:val="none" w:sz="0" w:space="0" w:color="auto"/>
      </w:divBdr>
    </w:div>
    <w:div w:id="476650456">
      <w:marLeft w:val="0"/>
      <w:marRight w:val="0"/>
      <w:marTop w:val="0"/>
      <w:marBottom w:val="0"/>
      <w:divBdr>
        <w:top w:val="none" w:sz="0" w:space="0" w:color="auto"/>
        <w:left w:val="none" w:sz="0" w:space="0" w:color="auto"/>
        <w:bottom w:val="none" w:sz="0" w:space="0" w:color="auto"/>
        <w:right w:val="none" w:sz="0" w:space="0" w:color="auto"/>
      </w:divBdr>
    </w:div>
    <w:div w:id="476650458">
      <w:marLeft w:val="0"/>
      <w:marRight w:val="0"/>
      <w:marTop w:val="0"/>
      <w:marBottom w:val="0"/>
      <w:divBdr>
        <w:top w:val="none" w:sz="0" w:space="0" w:color="auto"/>
        <w:left w:val="none" w:sz="0" w:space="0" w:color="auto"/>
        <w:bottom w:val="none" w:sz="0" w:space="0" w:color="auto"/>
        <w:right w:val="none" w:sz="0" w:space="0" w:color="auto"/>
      </w:divBdr>
    </w:div>
    <w:div w:id="476650459">
      <w:marLeft w:val="0"/>
      <w:marRight w:val="0"/>
      <w:marTop w:val="0"/>
      <w:marBottom w:val="0"/>
      <w:divBdr>
        <w:top w:val="none" w:sz="0" w:space="0" w:color="auto"/>
        <w:left w:val="none" w:sz="0" w:space="0" w:color="auto"/>
        <w:bottom w:val="none" w:sz="0" w:space="0" w:color="auto"/>
        <w:right w:val="none" w:sz="0" w:space="0" w:color="auto"/>
      </w:divBdr>
    </w:div>
    <w:div w:id="476650460">
      <w:marLeft w:val="0"/>
      <w:marRight w:val="0"/>
      <w:marTop w:val="0"/>
      <w:marBottom w:val="0"/>
      <w:divBdr>
        <w:top w:val="none" w:sz="0" w:space="0" w:color="auto"/>
        <w:left w:val="none" w:sz="0" w:space="0" w:color="auto"/>
        <w:bottom w:val="none" w:sz="0" w:space="0" w:color="auto"/>
        <w:right w:val="none" w:sz="0" w:space="0" w:color="auto"/>
      </w:divBdr>
    </w:div>
    <w:div w:id="476650461">
      <w:marLeft w:val="0"/>
      <w:marRight w:val="0"/>
      <w:marTop w:val="0"/>
      <w:marBottom w:val="0"/>
      <w:divBdr>
        <w:top w:val="none" w:sz="0" w:space="0" w:color="auto"/>
        <w:left w:val="none" w:sz="0" w:space="0" w:color="auto"/>
        <w:bottom w:val="none" w:sz="0" w:space="0" w:color="auto"/>
        <w:right w:val="none" w:sz="0" w:space="0" w:color="auto"/>
      </w:divBdr>
    </w:div>
    <w:div w:id="476650462">
      <w:marLeft w:val="0"/>
      <w:marRight w:val="0"/>
      <w:marTop w:val="0"/>
      <w:marBottom w:val="0"/>
      <w:divBdr>
        <w:top w:val="none" w:sz="0" w:space="0" w:color="auto"/>
        <w:left w:val="none" w:sz="0" w:space="0" w:color="auto"/>
        <w:bottom w:val="none" w:sz="0" w:space="0" w:color="auto"/>
        <w:right w:val="none" w:sz="0" w:space="0" w:color="auto"/>
      </w:divBdr>
    </w:div>
    <w:div w:id="476650463">
      <w:marLeft w:val="0"/>
      <w:marRight w:val="0"/>
      <w:marTop w:val="0"/>
      <w:marBottom w:val="0"/>
      <w:divBdr>
        <w:top w:val="none" w:sz="0" w:space="0" w:color="auto"/>
        <w:left w:val="none" w:sz="0" w:space="0" w:color="auto"/>
        <w:bottom w:val="none" w:sz="0" w:space="0" w:color="auto"/>
        <w:right w:val="none" w:sz="0" w:space="0" w:color="auto"/>
      </w:divBdr>
    </w:div>
    <w:div w:id="476650464">
      <w:marLeft w:val="0"/>
      <w:marRight w:val="0"/>
      <w:marTop w:val="0"/>
      <w:marBottom w:val="0"/>
      <w:divBdr>
        <w:top w:val="none" w:sz="0" w:space="0" w:color="auto"/>
        <w:left w:val="none" w:sz="0" w:space="0" w:color="auto"/>
        <w:bottom w:val="none" w:sz="0" w:space="0" w:color="auto"/>
        <w:right w:val="none" w:sz="0" w:space="0" w:color="auto"/>
      </w:divBdr>
      <w:divsChild>
        <w:div w:id="476650444">
          <w:marLeft w:val="0"/>
          <w:marRight w:val="0"/>
          <w:marTop w:val="0"/>
          <w:marBottom w:val="0"/>
          <w:divBdr>
            <w:top w:val="none" w:sz="0" w:space="0" w:color="auto"/>
            <w:left w:val="none" w:sz="0" w:space="0" w:color="auto"/>
            <w:bottom w:val="none" w:sz="0" w:space="0" w:color="auto"/>
            <w:right w:val="none" w:sz="0" w:space="0" w:color="auto"/>
          </w:divBdr>
        </w:div>
        <w:div w:id="476650467">
          <w:marLeft w:val="0"/>
          <w:marRight w:val="0"/>
          <w:marTop w:val="0"/>
          <w:marBottom w:val="0"/>
          <w:divBdr>
            <w:top w:val="none" w:sz="0" w:space="0" w:color="auto"/>
            <w:left w:val="none" w:sz="0" w:space="0" w:color="auto"/>
            <w:bottom w:val="none" w:sz="0" w:space="0" w:color="auto"/>
            <w:right w:val="none" w:sz="0" w:space="0" w:color="auto"/>
          </w:divBdr>
        </w:div>
      </w:divsChild>
    </w:div>
    <w:div w:id="476650465">
      <w:marLeft w:val="0"/>
      <w:marRight w:val="0"/>
      <w:marTop w:val="0"/>
      <w:marBottom w:val="0"/>
      <w:divBdr>
        <w:top w:val="none" w:sz="0" w:space="0" w:color="auto"/>
        <w:left w:val="none" w:sz="0" w:space="0" w:color="auto"/>
        <w:bottom w:val="none" w:sz="0" w:space="0" w:color="auto"/>
        <w:right w:val="none" w:sz="0" w:space="0" w:color="auto"/>
      </w:divBdr>
    </w:div>
    <w:div w:id="476650468">
      <w:marLeft w:val="0"/>
      <w:marRight w:val="0"/>
      <w:marTop w:val="0"/>
      <w:marBottom w:val="0"/>
      <w:divBdr>
        <w:top w:val="none" w:sz="0" w:space="0" w:color="auto"/>
        <w:left w:val="none" w:sz="0" w:space="0" w:color="auto"/>
        <w:bottom w:val="none" w:sz="0" w:space="0" w:color="auto"/>
        <w:right w:val="none" w:sz="0" w:space="0" w:color="auto"/>
      </w:divBdr>
    </w:div>
    <w:div w:id="476650469">
      <w:marLeft w:val="0"/>
      <w:marRight w:val="0"/>
      <w:marTop w:val="0"/>
      <w:marBottom w:val="0"/>
      <w:divBdr>
        <w:top w:val="none" w:sz="0" w:space="0" w:color="auto"/>
        <w:left w:val="none" w:sz="0" w:space="0" w:color="auto"/>
        <w:bottom w:val="none" w:sz="0" w:space="0" w:color="auto"/>
        <w:right w:val="none" w:sz="0" w:space="0" w:color="auto"/>
      </w:divBdr>
    </w:div>
    <w:div w:id="476650470">
      <w:marLeft w:val="0"/>
      <w:marRight w:val="0"/>
      <w:marTop w:val="0"/>
      <w:marBottom w:val="0"/>
      <w:divBdr>
        <w:top w:val="none" w:sz="0" w:space="0" w:color="auto"/>
        <w:left w:val="none" w:sz="0" w:space="0" w:color="auto"/>
        <w:bottom w:val="none" w:sz="0" w:space="0" w:color="auto"/>
        <w:right w:val="none" w:sz="0" w:space="0" w:color="auto"/>
      </w:divBdr>
      <w:divsChild>
        <w:div w:id="476650448">
          <w:marLeft w:val="0"/>
          <w:marRight w:val="0"/>
          <w:marTop w:val="0"/>
          <w:marBottom w:val="0"/>
          <w:divBdr>
            <w:top w:val="none" w:sz="0" w:space="0" w:color="auto"/>
            <w:left w:val="none" w:sz="0" w:space="0" w:color="auto"/>
            <w:bottom w:val="none" w:sz="0" w:space="0" w:color="auto"/>
            <w:right w:val="none" w:sz="0" w:space="0" w:color="auto"/>
          </w:divBdr>
        </w:div>
        <w:div w:id="476650453">
          <w:marLeft w:val="0"/>
          <w:marRight w:val="0"/>
          <w:marTop w:val="0"/>
          <w:marBottom w:val="0"/>
          <w:divBdr>
            <w:top w:val="none" w:sz="0" w:space="0" w:color="auto"/>
            <w:left w:val="none" w:sz="0" w:space="0" w:color="auto"/>
            <w:bottom w:val="none" w:sz="0" w:space="0" w:color="auto"/>
            <w:right w:val="none" w:sz="0" w:space="0" w:color="auto"/>
          </w:divBdr>
        </w:div>
      </w:divsChild>
    </w:div>
    <w:div w:id="476650472">
      <w:marLeft w:val="0"/>
      <w:marRight w:val="0"/>
      <w:marTop w:val="0"/>
      <w:marBottom w:val="0"/>
      <w:divBdr>
        <w:top w:val="none" w:sz="0" w:space="0" w:color="auto"/>
        <w:left w:val="none" w:sz="0" w:space="0" w:color="auto"/>
        <w:bottom w:val="none" w:sz="0" w:space="0" w:color="auto"/>
        <w:right w:val="none" w:sz="0" w:space="0" w:color="auto"/>
      </w:divBdr>
    </w:div>
    <w:div w:id="476650473">
      <w:marLeft w:val="0"/>
      <w:marRight w:val="0"/>
      <w:marTop w:val="0"/>
      <w:marBottom w:val="0"/>
      <w:divBdr>
        <w:top w:val="none" w:sz="0" w:space="0" w:color="auto"/>
        <w:left w:val="none" w:sz="0" w:space="0" w:color="auto"/>
        <w:bottom w:val="none" w:sz="0" w:space="0" w:color="auto"/>
        <w:right w:val="none" w:sz="0" w:space="0" w:color="auto"/>
      </w:divBdr>
    </w:div>
    <w:div w:id="476650474">
      <w:marLeft w:val="0"/>
      <w:marRight w:val="0"/>
      <w:marTop w:val="0"/>
      <w:marBottom w:val="0"/>
      <w:divBdr>
        <w:top w:val="none" w:sz="0" w:space="0" w:color="auto"/>
        <w:left w:val="none" w:sz="0" w:space="0" w:color="auto"/>
        <w:bottom w:val="none" w:sz="0" w:space="0" w:color="auto"/>
        <w:right w:val="none" w:sz="0" w:space="0" w:color="auto"/>
      </w:divBdr>
    </w:div>
    <w:div w:id="476650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1258</TotalTime>
  <Pages>241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dc:creator>
  <cp:keywords/>
  <dc:description/>
  <cp:lastModifiedBy>YristDuma</cp:lastModifiedBy>
  <cp:revision>93</cp:revision>
  <cp:lastPrinted>2023-12-25T07:49:00Z</cp:lastPrinted>
  <dcterms:created xsi:type="dcterms:W3CDTF">2022-11-10T06:52:00Z</dcterms:created>
  <dcterms:modified xsi:type="dcterms:W3CDTF">2023-12-25T07:59:00Z</dcterms:modified>
</cp:coreProperties>
</file>